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0F8B" w:rsidRPr="00CA480E" w:rsidRDefault="00CC0F8B" w:rsidP="00CC0F8B">
      <w:pPr>
        <w:pStyle w:val="Default"/>
        <w:jc w:val="center"/>
        <w:outlineLvl w:val="0"/>
        <w:rPr>
          <w:color w:val="auto"/>
          <w:sz w:val="28"/>
          <w:szCs w:val="28"/>
        </w:rPr>
      </w:pPr>
      <w:r w:rsidRPr="00CA480E">
        <w:rPr>
          <w:color w:val="auto"/>
          <w:sz w:val="28"/>
          <w:szCs w:val="28"/>
        </w:rPr>
        <w:t>Муниципальное бюджетное общеобразовательное учреждение</w:t>
      </w:r>
    </w:p>
    <w:p w:rsidR="00CC0F8B" w:rsidRPr="00CA480E" w:rsidRDefault="00CC0F8B" w:rsidP="00CC0F8B">
      <w:pPr>
        <w:pStyle w:val="Default"/>
        <w:jc w:val="center"/>
        <w:outlineLvl w:val="0"/>
        <w:rPr>
          <w:color w:val="auto"/>
          <w:sz w:val="28"/>
          <w:szCs w:val="28"/>
        </w:rPr>
      </w:pPr>
      <w:r w:rsidRPr="00CA480E">
        <w:rPr>
          <w:color w:val="auto"/>
          <w:sz w:val="28"/>
          <w:szCs w:val="28"/>
        </w:rPr>
        <w:t xml:space="preserve"> «</w:t>
      </w:r>
      <w:r>
        <w:rPr>
          <w:color w:val="auto"/>
          <w:sz w:val="28"/>
          <w:szCs w:val="28"/>
        </w:rPr>
        <w:t>Основная</w:t>
      </w:r>
      <w:r w:rsidRPr="00CA480E">
        <w:rPr>
          <w:color w:val="auto"/>
          <w:sz w:val="28"/>
          <w:szCs w:val="28"/>
        </w:rPr>
        <w:t xml:space="preserve"> общеобразовательная школа </w:t>
      </w:r>
      <w:r>
        <w:rPr>
          <w:color w:val="auto"/>
          <w:sz w:val="28"/>
          <w:szCs w:val="28"/>
        </w:rPr>
        <w:t xml:space="preserve">с. </w:t>
      </w:r>
      <w:proofErr w:type="spellStart"/>
      <w:r>
        <w:rPr>
          <w:color w:val="auto"/>
          <w:sz w:val="28"/>
          <w:szCs w:val="28"/>
        </w:rPr>
        <w:t>Бешил-Ирзу</w:t>
      </w:r>
      <w:proofErr w:type="spellEnd"/>
      <w:r w:rsidRPr="00CA480E">
        <w:rPr>
          <w:color w:val="auto"/>
          <w:sz w:val="28"/>
          <w:szCs w:val="28"/>
        </w:rPr>
        <w:t>»</w:t>
      </w:r>
    </w:p>
    <w:p w:rsidR="00CC0F8B" w:rsidRDefault="00CC0F8B" w:rsidP="00CC0F8B">
      <w:pPr>
        <w:pStyle w:val="Default"/>
        <w:jc w:val="center"/>
        <w:outlineLvl w:val="0"/>
        <w:rPr>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CC0F8B" w:rsidTr="00707D7A">
        <w:trPr>
          <w:trHeight w:val="1009"/>
        </w:trPr>
        <w:tc>
          <w:tcPr>
            <w:tcW w:w="4785" w:type="dxa"/>
          </w:tcPr>
          <w:p w:rsidR="00CC0F8B" w:rsidRPr="004D4BED" w:rsidRDefault="00CC0F8B" w:rsidP="00707D7A">
            <w:pPr>
              <w:rPr>
                <w:rFonts w:eastAsia="Lucida Sans Unicode"/>
                <w:kern w:val="2"/>
                <w:lang w:eastAsia="hi-IN" w:bidi="hi-IN"/>
              </w:rPr>
            </w:pPr>
            <w:r w:rsidRPr="004D4BED">
              <w:rPr>
                <w:rFonts w:eastAsia="Calibri"/>
              </w:rPr>
              <w:t>ПРИНЯТО</w:t>
            </w:r>
          </w:p>
          <w:p w:rsidR="00CC0F8B" w:rsidRDefault="00CC0F8B" w:rsidP="00707D7A">
            <w:pPr>
              <w:rPr>
                <w:rFonts w:eastAsia="Calibri"/>
              </w:rPr>
            </w:pPr>
            <w:r w:rsidRPr="004D4BED">
              <w:rPr>
                <w:rFonts w:eastAsia="Calibri"/>
              </w:rPr>
              <w:t xml:space="preserve">протокол заседания </w:t>
            </w:r>
            <w:r>
              <w:rPr>
                <w:rFonts w:eastAsia="Calibri"/>
              </w:rPr>
              <w:t>методического</w:t>
            </w:r>
            <w:r w:rsidRPr="004D4BED">
              <w:rPr>
                <w:rFonts w:eastAsia="Calibri"/>
              </w:rPr>
              <w:t xml:space="preserve"> </w:t>
            </w:r>
            <w:r>
              <w:rPr>
                <w:rFonts w:eastAsia="Calibri"/>
              </w:rPr>
              <w:t>объединения</w:t>
            </w:r>
          </w:p>
          <w:p w:rsidR="00CC0F8B" w:rsidRDefault="00CC0F8B" w:rsidP="00707D7A">
            <w:pPr>
              <w:rPr>
                <w:rFonts w:eastAsia="Calibri"/>
              </w:rPr>
            </w:pPr>
            <w:r>
              <w:rPr>
                <w:rFonts w:eastAsia="Calibri"/>
              </w:rPr>
              <w:t>учителей ________________________________</w:t>
            </w:r>
          </w:p>
          <w:p w:rsidR="00CC0F8B" w:rsidRDefault="00CC0F8B" w:rsidP="00707D7A">
            <w:pPr>
              <w:rPr>
                <w:rFonts w:eastAsia="Calibri"/>
              </w:rPr>
            </w:pPr>
            <w:r w:rsidRPr="004D4BED">
              <w:rPr>
                <w:rFonts w:eastAsia="Calibri"/>
              </w:rPr>
              <w:t>от «__</w:t>
            </w:r>
            <w:r>
              <w:rPr>
                <w:rFonts w:eastAsia="Calibri"/>
              </w:rPr>
              <w:t>__</w:t>
            </w:r>
            <w:r w:rsidRPr="004D4BED">
              <w:rPr>
                <w:rFonts w:eastAsia="Calibri"/>
              </w:rPr>
              <w:t>__» августа 20</w:t>
            </w:r>
            <w:r>
              <w:rPr>
                <w:rFonts w:eastAsia="Calibri"/>
              </w:rPr>
              <w:t xml:space="preserve">22 </w:t>
            </w:r>
            <w:r w:rsidRPr="004D4BED">
              <w:rPr>
                <w:rFonts w:eastAsia="Calibri"/>
              </w:rPr>
              <w:t>года № ___</w:t>
            </w:r>
          </w:p>
          <w:p w:rsidR="00CC0F8B" w:rsidRPr="004D4BED" w:rsidRDefault="00CC0F8B" w:rsidP="00707D7A">
            <w:pPr>
              <w:rPr>
                <w:rFonts w:eastAsia="Calibri"/>
              </w:rPr>
            </w:pPr>
          </w:p>
          <w:p w:rsidR="00CC0F8B" w:rsidRPr="004D4BED" w:rsidRDefault="00CC0F8B" w:rsidP="00707D7A">
            <w:pPr>
              <w:pStyle w:val="Default"/>
              <w:jc w:val="center"/>
              <w:rPr>
                <w:sz w:val="20"/>
                <w:szCs w:val="20"/>
              </w:rPr>
            </w:pPr>
          </w:p>
        </w:tc>
        <w:tc>
          <w:tcPr>
            <w:tcW w:w="4786" w:type="dxa"/>
          </w:tcPr>
          <w:p w:rsidR="00CC0F8B" w:rsidRPr="004D4BED" w:rsidRDefault="00CC0F8B" w:rsidP="00707D7A">
            <w:pPr>
              <w:rPr>
                <w:rFonts w:eastAsia="Lucida Sans Unicode"/>
                <w:kern w:val="2"/>
                <w:lang w:eastAsia="hi-IN" w:bidi="hi-IN"/>
              </w:rPr>
            </w:pPr>
            <w:r>
              <w:rPr>
                <w:rFonts w:eastAsia="Calibri"/>
              </w:rPr>
              <w:t xml:space="preserve">                                                    </w:t>
            </w:r>
            <w:r w:rsidRPr="004D4BED">
              <w:rPr>
                <w:rFonts w:eastAsia="Calibri"/>
              </w:rPr>
              <w:t>СОГЛАСОВАНО</w:t>
            </w:r>
          </w:p>
          <w:p w:rsidR="00CC0F8B" w:rsidRPr="00CA480E" w:rsidRDefault="00CC0F8B" w:rsidP="00707D7A">
            <w:pPr>
              <w:rPr>
                <w:rFonts w:eastAsia="Calibri"/>
              </w:rPr>
            </w:pPr>
            <w:r>
              <w:rPr>
                <w:rFonts w:eastAsia="Calibri"/>
              </w:rPr>
              <w:t xml:space="preserve">                                      </w:t>
            </w:r>
            <w:r w:rsidRPr="00CA480E">
              <w:rPr>
                <w:rFonts w:eastAsia="Calibri"/>
              </w:rPr>
              <w:t xml:space="preserve">Заместитель директора по УВР </w:t>
            </w:r>
          </w:p>
          <w:p w:rsidR="00CC0F8B" w:rsidRPr="004D4BED" w:rsidRDefault="00CC0F8B" w:rsidP="00707D7A">
            <w:pPr>
              <w:rPr>
                <w:rFonts w:eastAsia="Calibri"/>
              </w:rPr>
            </w:pPr>
            <w:r>
              <w:rPr>
                <w:rFonts w:eastAsia="Calibri"/>
              </w:rPr>
              <w:t xml:space="preserve">                             ____________</w:t>
            </w:r>
            <w:r w:rsidRPr="004D4BED">
              <w:rPr>
                <w:rFonts w:eastAsia="Calibri"/>
              </w:rPr>
              <w:t xml:space="preserve">  </w:t>
            </w:r>
            <w:r>
              <w:rPr>
                <w:rFonts w:eastAsia="Calibri"/>
              </w:rPr>
              <w:t xml:space="preserve">Л.Х. </w:t>
            </w:r>
            <w:proofErr w:type="spellStart"/>
            <w:r>
              <w:rPr>
                <w:rFonts w:eastAsia="Calibri"/>
              </w:rPr>
              <w:t>Эдиева</w:t>
            </w:r>
            <w:proofErr w:type="spellEnd"/>
          </w:p>
          <w:p w:rsidR="00CC0F8B" w:rsidRDefault="00CC0F8B" w:rsidP="00707D7A">
            <w:pPr>
              <w:pStyle w:val="Default"/>
              <w:rPr>
                <w:rFonts w:eastAsia="Calibri"/>
                <w:sz w:val="20"/>
                <w:szCs w:val="20"/>
                <w:lang w:eastAsia="en-US"/>
              </w:rPr>
            </w:pPr>
            <w:r>
              <w:rPr>
                <w:rFonts w:eastAsia="Calibri"/>
                <w:sz w:val="20"/>
                <w:szCs w:val="20"/>
                <w:lang w:eastAsia="en-US"/>
              </w:rPr>
              <w:t xml:space="preserve">                                    </w:t>
            </w:r>
            <w:r w:rsidRPr="004D4BED">
              <w:rPr>
                <w:rFonts w:eastAsia="Calibri"/>
                <w:sz w:val="20"/>
                <w:szCs w:val="20"/>
                <w:lang w:eastAsia="en-US"/>
              </w:rPr>
              <w:t>от «______» августа 20</w:t>
            </w:r>
            <w:r>
              <w:rPr>
                <w:rFonts w:eastAsia="Calibri"/>
                <w:sz w:val="20"/>
                <w:szCs w:val="20"/>
                <w:lang w:eastAsia="en-US"/>
              </w:rPr>
              <w:t xml:space="preserve">22 </w:t>
            </w:r>
            <w:r w:rsidRPr="004D4BED">
              <w:rPr>
                <w:rFonts w:eastAsia="Calibri"/>
                <w:sz w:val="20"/>
                <w:szCs w:val="20"/>
                <w:lang w:eastAsia="en-US"/>
              </w:rPr>
              <w:t>года</w:t>
            </w:r>
          </w:p>
          <w:p w:rsidR="00CC0F8B" w:rsidRPr="004D4BED" w:rsidRDefault="00CC0F8B" w:rsidP="00707D7A">
            <w:pPr>
              <w:pStyle w:val="Default"/>
              <w:rPr>
                <w:sz w:val="20"/>
                <w:szCs w:val="20"/>
              </w:rPr>
            </w:pPr>
          </w:p>
        </w:tc>
      </w:tr>
    </w:tbl>
    <w:p w:rsidR="00F03F7C" w:rsidRPr="00F03F7C" w:rsidRDefault="00F03F7C" w:rsidP="00F03F7C">
      <w:pPr>
        <w:widowControl/>
        <w:adjustRightInd w:val="0"/>
        <w:jc w:val="center"/>
        <w:rPr>
          <w:color w:val="000000"/>
          <w:lang w:eastAsia="ru-RU"/>
        </w:rPr>
      </w:pPr>
    </w:p>
    <w:p w:rsidR="00F03F7C" w:rsidRPr="00F03F7C" w:rsidRDefault="00F03F7C" w:rsidP="00F03F7C">
      <w:pPr>
        <w:widowControl/>
        <w:adjustRightInd w:val="0"/>
        <w:jc w:val="center"/>
        <w:rPr>
          <w:color w:val="000000"/>
          <w:lang w:eastAsia="ru-RU"/>
        </w:rPr>
      </w:pPr>
    </w:p>
    <w:p w:rsidR="00F03F7C" w:rsidRPr="00F03F7C" w:rsidRDefault="00F03F7C" w:rsidP="00F03F7C">
      <w:pPr>
        <w:widowControl/>
        <w:adjustRightInd w:val="0"/>
        <w:jc w:val="center"/>
        <w:rPr>
          <w:color w:val="000000"/>
          <w:lang w:eastAsia="ru-RU"/>
        </w:rPr>
      </w:pPr>
    </w:p>
    <w:p w:rsidR="00360D84" w:rsidRDefault="00360D84">
      <w:pPr>
        <w:pStyle w:val="a3"/>
        <w:ind w:left="4554"/>
        <w:jc w:val="left"/>
        <w:rPr>
          <w:sz w:val="20"/>
        </w:rPr>
      </w:pPr>
    </w:p>
    <w:p w:rsidR="00360D84" w:rsidRDefault="00360D84">
      <w:pPr>
        <w:pStyle w:val="a3"/>
        <w:spacing w:before="10"/>
        <w:ind w:left="0"/>
        <w:jc w:val="left"/>
        <w:rPr>
          <w:sz w:val="7"/>
        </w:rPr>
      </w:pPr>
    </w:p>
    <w:p w:rsidR="00360D84" w:rsidRDefault="00360D84">
      <w:pPr>
        <w:pStyle w:val="a3"/>
        <w:spacing w:before="7"/>
        <w:ind w:left="0"/>
        <w:jc w:val="left"/>
        <w:rPr>
          <w:sz w:val="28"/>
        </w:rPr>
      </w:pPr>
    </w:p>
    <w:p w:rsidR="00F03F7C" w:rsidRDefault="00F03F7C" w:rsidP="00F03F7C">
      <w:pPr>
        <w:pStyle w:val="2"/>
        <w:spacing w:before="90"/>
        <w:ind w:left="3458" w:right="3"/>
      </w:pPr>
    </w:p>
    <w:p w:rsidR="00CC0F8B" w:rsidRDefault="00CC0F8B" w:rsidP="00F03F7C">
      <w:pPr>
        <w:pStyle w:val="2"/>
        <w:spacing w:before="90"/>
        <w:ind w:left="3458" w:right="3"/>
      </w:pPr>
    </w:p>
    <w:p w:rsidR="00CC0F8B" w:rsidRDefault="00CC0F8B" w:rsidP="00F03F7C">
      <w:pPr>
        <w:pStyle w:val="2"/>
        <w:spacing w:before="90"/>
        <w:ind w:left="3458" w:right="3"/>
      </w:pPr>
    </w:p>
    <w:p w:rsidR="00F03F7C" w:rsidRDefault="00F03F7C" w:rsidP="00F03F7C">
      <w:pPr>
        <w:pStyle w:val="2"/>
        <w:spacing w:before="90"/>
        <w:ind w:left="3458" w:right="3"/>
      </w:pPr>
    </w:p>
    <w:p w:rsidR="00F03F7C" w:rsidRDefault="00F03F7C" w:rsidP="00F03F7C">
      <w:pPr>
        <w:pStyle w:val="2"/>
        <w:spacing w:before="90"/>
        <w:ind w:left="3458" w:right="3"/>
      </w:pPr>
    </w:p>
    <w:p w:rsidR="00F03F7C" w:rsidRDefault="00F03F7C" w:rsidP="00F03F7C">
      <w:pPr>
        <w:pStyle w:val="2"/>
        <w:spacing w:before="90"/>
        <w:ind w:left="3458" w:right="3"/>
      </w:pPr>
    </w:p>
    <w:p w:rsidR="00360D84" w:rsidRDefault="00F03F7C" w:rsidP="00F03F7C">
      <w:pPr>
        <w:pStyle w:val="2"/>
        <w:spacing w:before="90"/>
        <w:ind w:left="3458" w:right="3"/>
      </w:pPr>
      <w:r>
        <w:t>РАБОЧАЯ</w:t>
      </w:r>
      <w:r>
        <w:rPr>
          <w:spacing w:val="-5"/>
        </w:rPr>
        <w:t xml:space="preserve"> </w:t>
      </w:r>
      <w:r>
        <w:rPr>
          <w:spacing w:val="-2"/>
        </w:rPr>
        <w:t>ПРОГРАММА</w:t>
      </w:r>
    </w:p>
    <w:p w:rsidR="00360D84" w:rsidRDefault="00F03F7C">
      <w:pPr>
        <w:pStyle w:val="a3"/>
        <w:ind w:left="277" w:right="282"/>
        <w:jc w:val="center"/>
      </w:pPr>
      <w:r>
        <w:t>курса</w:t>
      </w:r>
      <w:r>
        <w:rPr>
          <w:spacing w:val="-4"/>
        </w:rPr>
        <w:t xml:space="preserve"> </w:t>
      </w:r>
      <w:r>
        <w:t>внеурочной</w:t>
      </w:r>
      <w:r>
        <w:rPr>
          <w:spacing w:val="-2"/>
        </w:rPr>
        <w:t xml:space="preserve"> деятельности</w:t>
      </w:r>
    </w:p>
    <w:p w:rsidR="00F03F7C" w:rsidRDefault="00F03F7C" w:rsidP="00F03F7C">
      <w:pPr>
        <w:pStyle w:val="a3"/>
        <w:ind w:left="3323" w:right="3" w:hanging="53"/>
      </w:pPr>
      <w:r>
        <w:rPr>
          <w:b/>
        </w:rPr>
        <w:t xml:space="preserve">         </w:t>
      </w:r>
      <w:r w:rsidRPr="00F03F7C">
        <w:rPr>
          <w:b/>
        </w:rPr>
        <w:t>«В мире профессий»</w:t>
      </w:r>
      <w:r>
        <w:t xml:space="preserve"> </w:t>
      </w:r>
    </w:p>
    <w:p w:rsidR="00360D84" w:rsidRDefault="00F03F7C" w:rsidP="00F03F7C">
      <w:pPr>
        <w:pStyle w:val="a3"/>
        <w:ind w:right="3"/>
      </w:pPr>
      <w:r>
        <w:t xml:space="preserve">                                        (общекультурное</w:t>
      </w:r>
      <w:r>
        <w:rPr>
          <w:spacing w:val="-15"/>
        </w:rPr>
        <w:t xml:space="preserve"> </w:t>
      </w:r>
      <w:r>
        <w:t>направление) для 5-9 классов</w:t>
      </w:r>
    </w:p>
    <w:p w:rsidR="00360D84" w:rsidRDefault="00360D84">
      <w:pPr>
        <w:pStyle w:val="a3"/>
        <w:ind w:left="0"/>
        <w:jc w:val="left"/>
        <w:rPr>
          <w:sz w:val="26"/>
        </w:rPr>
      </w:pPr>
    </w:p>
    <w:p w:rsidR="00360D84" w:rsidRDefault="00360D84">
      <w:pPr>
        <w:pStyle w:val="a3"/>
        <w:ind w:left="0"/>
        <w:jc w:val="left"/>
        <w:rPr>
          <w:sz w:val="26"/>
        </w:rPr>
      </w:pPr>
    </w:p>
    <w:p w:rsidR="00360D84" w:rsidRDefault="00F03F7C" w:rsidP="00F03F7C">
      <w:pPr>
        <w:pStyle w:val="a3"/>
        <w:spacing w:before="231"/>
        <w:ind w:left="6023"/>
        <w:jc w:val="left"/>
      </w:pPr>
      <w:r>
        <w:t>Составитель:</w:t>
      </w:r>
      <w:r>
        <w:rPr>
          <w:spacing w:val="-15"/>
        </w:rPr>
        <w:t xml:space="preserve"> </w:t>
      </w:r>
      <w:proofErr w:type="spellStart"/>
      <w:r w:rsidR="00CC0F8B">
        <w:t>Харонова</w:t>
      </w:r>
      <w:proofErr w:type="spellEnd"/>
      <w:r w:rsidR="00CC0F8B">
        <w:t xml:space="preserve"> М.А</w:t>
      </w:r>
      <w:r>
        <w:t>.,  классный руководитель: 8 класс</w:t>
      </w:r>
    </w:p>
    <w:p w:rsidR="00360D84" w:rsidRDefault="00360D84">
      <w:pPr>
        <w:pStyle w:val="a3"/>
        <w:ind w:left="0"/>
        <w:jc w:val="left"/>
        <w:rPr>
          <w:sz w:val="26"/>
        </w:rPr>
      </w:pPr>
    </w:p>
    <w:p w:rsidR="00360D84" w:rsidRDefault="00360D84">
      <w:pPr>
        <w:pStyle w:val="a3"/>
        <w:ind w:left="0"/>
        <w:jc w:val="left"/>
        <w:rPr>
          <w:sz w:val="26"/>
        </w:rPr>
      </w:pPr>
    </w:p>
    <w:p w:rsidR="00360D84" w:rsidRDefault="00360D84">
      <w:pPr>
        <w:pStyle w:val="a3"/>
        <w:ind w:left="0"/>
        <w:jc w:val="left"/>
        <w:rPr>
          <w:sz w:val="26"/>
        </w:rPr>
      </w:pPr>
    </w:p>
    <w:p w:rsidR="00360D84" w:rsidRDefault="00360D84">
      <w:pPr>
        <w:pStyle w:val="a3"/>
        <w:ind w:left="0"/>
        <w:jc w:val="left"/>
        <w:rPr>
          <w:sz w:val="26"/>
        </w:rPr>
      </w:pPr>
    </w:p>
    <w:p w:rsidR="00360D84" w:rsidRDefault="00360D84">
      <w:pPr>
        <w:pStyle w:val="a3"/>
        <w:ind w:left="0"/>
        <w:jc w:val="left"/>
        <w:rPr>
          <w:sz w:val="26"/>
        </w:rPr>
      </w:pPr>
    </w:p>
    <w:p w:rsidR="00360D84" w:rsidRDefault="00360D84">
      <w:pPr>
        <w:pStyle w:val="a3"/>
        <w:spacing w:before="5"/>
        <w:ind w:left="0"/>
        <w:jc w:val="left"/>
        <w:rPr>
          <w:sz w:val="38"/>
        </w:rPr>
      </w:pPr>
    </w:p>
    <w:p w:rsidR="00CC0F8B" w:rsidRDefault="00CC0F8B">
      <w:pPr>
        <w:pStyle w:val="a3"/>
        <w:spacing w:before="5"/>
        <w:ind w:left="0"/>
        <w:jc w:val="left"/>
        <w:rPr>
          <w:sz w:val="38"/>
        </w:rPr>
      </w:pPr>
    </w:p>
    <w:p w:rsidR="00CC0F8B" w:rsidRDefault="00CC0F8B">
      <w:pPr>
        <w:pStyle w:val="a3"/>
        <w:spacing w:before="5"/>
        <w:ind w:left="0"/>
        <w:jc w:val="left"/>
        <w:rPr>
          <w:sz w:val="38"/>
        </w:rPr>
      </w:pPr>
    </w:p>
    <w:p w:rsidR="00CC0F8B" w:rsidRDefault="00CC0F8B">
      <w:pPr>
        <w:pStyle w:val="a3"/>
        <w:spacing w:before="5"/>
        <w:ind w:left="0"/>
        <w:jc w:val="left"/>
        <w:rPr>
          <w:sz w:val="38"/>
        </w:rPr>
      </w:pPr>
    </w:p>
    <w:p w:rsidR="00CC0F8B" w:rsidRDefault="00CC0F8B">
      <w:pPr>
        <w:pStyle w:val="a3"/>
        <w:spacing w:before="5"/>
        <w:ind w:left="0"/>
        <w:jc w:val="left"/>
        <w:rPr>
          <w:sz w:val="38"/>
        </w:rPr>
      </w:pPr>
    </w:p>
    <w:p w:rsidR="00CC0F8B" w:rsidRDefault="00CC0F8B">
      <w:pPr>
        <w:pStyle w:val="a3"/>
        <w:spacing w:before="5"/>
        <w:ind w:left="0"/>
        <w:jc w:val="left"/>
        <w:rPr>
          <w:sz w:val="38"/>
        </w:rPr>
      </w:pPr>
    </w:p>
    <w:p w:rsidR="00F03F7C" w:rsidRDefault="00F03F7C">
      <w:pPr>
        <w:pStyle w:val="2"/>
        <w:spacing w:line="480" w:lineRule="auto"/>
        <w:ind w:left="3949" w:right="4011"/>
        <w:jc w:val="center"/>
        <w:rPr>
          <w:spacing w:val="-2"/>
        </w:rPr>
      </w:pPr>
    </w:p>
    <w:p w:rsidR="00360D84" w:rsidRDefault="00CC0F8B">
      <w:pPr>
        <w:pStyle w:val="2"/>
        <w:spacing w:line="480" w:lineRule="auto"/>
        <w:ind w:left="3949" w:right="4011"/>
        <w:jc w:val="center"/>
      </w:pPr>
      <w:proofErr w:type="spellStart"/>
      <w:r>
        <w:rPr>
          <w:spacing w:val="-2"/>
        </w:rPr>
        <w:t>Бешил-Ирзу</w:t>
      </w:r>
      <w:proofErr w:type="spellEnd"/>
      <w:r w:rsidR="00F03F7C">
        <w:rPr>
          <w:spacing w:val="-2"/>
        </w:rPr>
        <w:t xml:space="preserve"> </w:t>
      </w:r>
      <w:r w:rsidR="00F03F7C">
        <w:rPr>
          <w:spacing w:val="-4"/>
        </w:rPr>
        <w:t>2022</w:t>
      </w:r>
    </w:p>
    <w:p w:rsidR="00360D84" w:rsidRDefault="00360D84">
      <w:pPr>
        <w:spacing w:line="480" w:lineRule="auto"/>
        <w:jc w:val="center"/>
        <w:sectPr w:rsidR="00360D84" w:rsidSect="00F03F7C">
          <w:type w:val="continuous"/>
          <w:pgSz w:w="11910" w:h="16840"/>
          <w:pgMar w:top="1134" w:right="1134" w:bottom="1134" w:left="1134" w:header="720" w:footer="720" w:gutter="0"/>
          <w:cols w:space="720"/>
        </w:sectPr>
      </w:pPr>
    </w:p>
    <w:p w:rsidR="00360D84" w:rsidRDefault="00F03F7C">
      <w:pPr>
        <w:spacing w:before="73" w:line="274" w:lineRule="exact"/>
        <w:ind w:left="3947"/>
        <w:jc w:val="both"/>
        <w:rPr>
          <w:b/>
          <w:sz w:val="24"/>
        </w:rPr>
      </w:pPr>
      <w:r>
        <w:rPr>
          <w:b/>
          <w:sz w:val="24"/>
        </w:rPr>
        <w:lastRenderedPageBreak/>
        <w:t>Пояснительная</w:t>
      </w:r>
      <w:r>
        <w:rPr>
          <w:b/>
          <w:spacing w:val="-1"/>
          <w:sz w:val="24"/>
        </w:rPr>
        <w:t xml:space="preserve"> </w:t>
      </w:r>
      <w:r>
        <w:rPr>
          <w:b/>
          <w:spacing w:val="-2"/>
          <w:sz w:val="24"/>
        </w:rPr>
        <w:t>записка</w:t>
      </w:r>
    </w:p>
    <w:p w:rsidR="00360D84" w:rsidRDefault="00F03F7C" w:rsidP="00F03F7C">
      <w:pPr>
        <w:pStyle w:val="a3"/>
        <w:ind w:right="283" w:firstLine="707"/>
      </w:pPr>
      <w:r>
        <w:t>Программа курса внеурочной деятельности «В мире профессий»  составлена в соответствии с возрастными особенностями учащихся и рассчитана на проведение 34 часов в год с 5-ого по 9-ый класс (итого 170 часов). Время одного занятия – 40 минут. Занятия проводятся во время, отведённое для внеурочной деятельности 1 раз в неделю</w:t>
      </w:r>
      <w:r>
        <w:rPr>
          <w:rFonts w:ascii="Calibri" w:hAnsi="Calibri"/>
          <w:sz w:val="22"/>
        </w:rPr>
        <w:t xml:space="preserve">. </w:t>
      </w:r>
      <w:r>
        <w:t>Программа позволяет всем участникам образовательного процесса получить представление о целях, содержании, общей</w:t>
      </w:r>
      <w:r>
        <w:rPr>
          <w:spacing w:val="40"/>
        </w:rPr>
        <w:t xml:space="preserve"> </w:t>
      </w:r>
      <w:r>
        <w:t xml:space="preserve">стратегии обучения, воспитания и развития, учащихся средствами внеурочной деятельности, конкретизирует содержание курса, дает примерное распределение учебных часов по разделам курса и рекомендуемую последовательность изучения тем и разделов с учетом </w:t>
      </w:r>
      <w:proofErr w:type="spellStart"/>
      <w:r>
        <w:t>межпредметных</w:t>
      </w:r>
      <w:proofErr w:type="spellEnd"/>
      <w:r>
        <w:t xml:space="preserve"> связей, логики учебного процесса, возрастных особенностей учащихся. Направление программы внеурочной деятельности - общекультурное. Программа носит интегративный характер.</w:t>
      </w:r>
    </w:p>
    <w:p w:rsidR="00360D84" w:rsidRDefault="00F03F7C">
      <w:pPr>
        <w:pStyle w:val="a3"/>
        <w:ind w:right="286" w:firstLine="707"/>
      </w:pPr>
      <w:r>
        <w:t xml:space="preserve">Федеральный государственный образовательный стандарт основного общего образования указывает, что </w:t>
      </w:r>
      <w:proofErr w:type="spellStart"/>
      <w:r>
        <w:t>профориентационная</w:t>
      </w:r>
      <w:proofErr w:type="spellEnd"/>
      <w:r>
        <w:t xml:space="preserve"> работа является неотъемлемой частью программы воспитания и социализации школьников. Школа должна выпускать ученика «…ориентирующегося в мире профессий, понимающего значение профессиональной</w:t>
      </w:r>
      <w:r>
        <w:rPr>
          <w:spacing w:val="-2"/>
        </w:rPr>
        <w:t xml:space="preserve"> </w:t>
      </w:r>
      <w:r>
        <w:t>деятельности</w:t>
      </w:r>
      <w:r>
        <w:rPr>
          <w:spacing w:val="-2"/>
        </w:rPr>
        <w:t xml:space="preserve"> </w:t>
      </w:r>
      <w:r>
        <w:t>для</w:t>
      </w:r>
      <w:r>
        <w:rPr>
          <w:spacing w:val="-3"/>
        </w:rPr>
        <w:t xml:space="preserve"> </w:t>
      </w:r>
      <w:r>
        <w:t>человека</w:t>
      </w:r>
      <w:r>
        <w:rPr>
          <w:spacing w:val="-4"/>
        </w:rPr>
        <w:t xml:space="preserve"> </w:t>
      </w:r>
      <w:r>
        <w:t>в</w:t>
      </w:r>
      <w:r>
        <w:rPr>
          <w:spacing w:val="-4"/>
        </w:rPr>
        <w:t xml:space="preserve"> </w:t>
      </w:r>
      <w:r>
        <w:t>интересах устойчивого</w:t>
      </w:r>
      <w:r>
        <w:rPr>
          <w:spacing w:val="-4"/>
        </w:rPr>
        <w:t xml:space="preserve"> </w:t>
      </w:r>
      <w:r>
        <w:t>развития</w:t>
      </w:r>
      <w:r>
        <w:rPr>
          <w:spacing w:val="-3"/>
        </w:rPr>
        <w:t xml:space="preserve"> </w:t>
      </w:r>
      <w:r>
        <w:t xml:space="preserve">общества и природы». Формирование у школьников мотивации к труду, потребности приобретения востребованной на рынке труда профессии становятся сегодня приоритетными в системе общего образования. Не менее значимо и соответствие выбираемой сферы профессиональной деятельности личностным особенностям (способностям) и потребностям (интересам) выпускников. Именно поэтому одним из концептуальных направлений ФГОС стала </w:t>
      </w:r>
      <w:proofErr w:type="spellStart"/>
      <w:r>
        <w:t>профориентационная</w:t>
      </w:r>
      <w:proofErr w:type="spellEnd"/>
      <w:r>
        <w:t xml:space="preserve"> работа с учащимися</w:t>
      </w:r>
      <w:r>
        <w:rPr>
          <w:spacing w:val="80"/>
        </w:rPr>
        <w:t xml:space="preserve"> </w:t>
      </w:r>
      <w:r>
        <w:t>общеобразовательных учреждений.</w:t>
      </w:r>
      <w:r>
        <w:rPr>
          <w:spacing w:val="40"/>
        </w:rPr>
        <w:t xml:space="preserve"> </w:t>
      </w:r>
    </w:p>
    <w:p w:rsidR="00360D84" w:rsidRDefault="00F03F7C">
      <w:pPr>
        <w:pStyle w:val="a3"/>
        <w:ind w:right="282" w:firstLine="707"/>
      </w:pPr>
      <w:r>
        <w:rPr>
          <w:b/>
        </w:rPr>
        <w:t xml:space="preserve">Цель программы </w:t>
      </w:r>
      <w:r>
        <w:t xml:space="preserve">– формирование готовности обучающихся к выбору профиля обучения и к профессиональному самоопределению с учетом личностных особенностей и возможностей рынка труда, формирование </w:t>
      </w:r>
      <w:proofErr w:type="spellStart"/>
      <w:r>
        <w:t>профориентационных</w:t>
      </w:r>
      <w:proofErr w:type="spellEnd"/>
      <w:r>
        <w:t xml:space="preserve"> компетенций ученика, необходимых для решения практико-ориентированных задач, возникающих на протяжении всей его жизни, связанных с профессиональной ориентацией и</w:t>
      </w:r>
      <w:r>
        <w:rPr>
          <w:spacing w:val="40"/>
        </w:rPr>
        <w:t xml:space="preserve"> </w:t>
      </w:r>
      <w:r>
        <w:rPr>
          <w:spacing w:val="-2"/>
        </w:rPr>
        <w:t>социализацией.</w:t>
      </w:r>
    </w:p>
    <w:p w:rsidR="00360D84" w:rsidRDefault="00F03F7C">
      <w:pPr>
        <w:pStyle w:val="2"/>
        <w:spacing w:before="5" w:line="274" w:lineRule="exact"/>
      </w:pPr>
      <w:r>
        <w:t>Задачи,</w:t>
      </w:r>
      <w:r>
        <w:rPr>
          <w:spacing w:val="-5"/>
        </w:rPr>
        <w:t xml:space="preserve"> </w:t>
      </w:r>
      <w:r>
        <w:t>решение</w:t>
      </w:r>
      <w:r>
        <w:rPr>
          <w:spacing w:val="-3"/>
        </w:rPr>
        <w:t xml:space="preserve"> </w:t>
      </w:r>
      <w:r>
        <w:t>которых</w:t>
      </w:r>
      <w:r>
        <w:rPr>
          <w:spacing w:val="-1"/>
        </w:rPr>
        <w:t xml:space="preserve"> </w:t>
      </w:r>
      <w:r>
        <w:t>необходимо</w:t>
      </w:r>
      <w:r>
        <w:rPr>
          <w:spacing w:val="-4"/>
        </w:rPr>
        <w:t xml:space="preserve"> </w:t>
      </w:r>
      <w:r>
        <w:t>для</w:t>
      </w:r>
      <w:r>
        <w:rPr>
          <w:spacing w:val="-5"/>
        </w:rPr>
        <w:t xml:space="preserve"> </w:t>
      </w:r>
      <w:r>
        <w:t>достижения</w:t>
      </w:r>
      <w:r>
        <w:rPr>
          <w:spacing w:val="-2"/>
        </w:rPr>
        <w:t xml:space="preserve"> цели:</w:t>
      </w:r>
    </w:p>
    <w:p w:rsidR="00360D84" w:rsidRDefault="00F03F7C">
      <w:pPr>
        <w:pStyle w:val="a3"/>
        <w:ind w:firstLine="1048"/>
        <w:jc w:val="left"/>
      </w:pPr>
      <w:r>
        <w:rPr>
          <w:noProof/>
          <w:lang w:eastAsia="ru-RU"/>
        </w:rPr>
        <w:drawing>
          <wp:anchor distT="0" distB="0" distL="0" distR="0" simplePos="0" relativeHeight="485753856" behindDoc="1" locked="0" layoutInCell="1" allowOverlap="1">
            <wp:simplePos x="0" y="0"/>
            <wp:positionH relativeFrom="page">
              <wp:posOffset>1530350</wp:posOffset>
            </wp:positionH>
            <wp:positionV relativeFrom="paragraph">
              <wp:posOffset>5119</wp:posOffset>
            </wp:positionV>
            <wp:extent cx="237744" cy="169163"/>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7" cstate="print"/>
                    <a:stretch>
                      <a:fillRect/>
                    </a:stretch>
                  </pic:blipFill>
                  <pic:spPr>
                    <a:xfrm>
                      <a:off x="0" y="0"/>
                      <a:ext cx="237744" cy="169163"/>
                    </a:xfrm>
                    <a:prstGeom prst="rect">
                      <a:avLst/>
                    </a:prstGeom>
                  </pic:spPr>
                </pic:pic>
              </a:graphicData>
            </a:graphic>
          </wp:anchor>
        </w:drawing>
      </w:r>
      <w:r>
        <w:t>развитие</w:t>
      </w:r>
      <w:r>
        <w:rPr>
          <w:spacing w:val="80"/>
        </w:rPr>
        <w:t xml:space="preserve"> </w:t>
      </w:r>
      <w:r>
        <w:t>познавательного</w:t>
      </w:r>
      <w:r>
        <w:rPr>
          <w:spacing w:val="80"/>
        </w:rPr>
        <w:t xml:space="preserve"> </w:t>
      </w:r>
      <w:r>
        <w:t>интереса</w:t>
      </w:r>
      <w:r>
        <w:rPr>
          <w:spacing w:val="80"/>
        </w:rPr>
        <w:t xml:space="preserve"> </w:t>
      </w:r>
      <w:r>
        <w:t>учащихся</w:t>
      </w:r>
      <w:r>
        <w:rPr>
          <w:spacing w:val="80"/>
        </w:rPr>
        <w:t xml:space="preserve"> </w:t>
      </w:r>
      <w:r>
        <w:t>к</w:t>
      </w:r>
      <w:r>
        <w:rPr>
          <w:spacing w:val="80"/>
        </w:rPr>
        <w:t xml:space="preserve"> </w:t>
      </w:r>
      <w:r>
        <w:t>вопросам</w:t>
      </w:r>
      <w:r>
        <w:rPr>
          <w:spacing w:val="80"/>
        </w:rPr>
        <w:t xml:space="preserve"> </w:t>
      </w:r>
      <w:r>
        <w:t>выбора</w:t>
      </w:r>
      <w:r>
        <w:rPr>
          <w:spacing w:val="80"/>
        </w:rPr>
        <w:t xml:space="preserve"> </w:t>
      </w:r>
      <w:r>
        <w:t>профиля обучения и профессии;</w:t>
      </w:r>
    </w:p>
    <w:p w:rsidR="00360D84" w:rsidRDefault="00811F40">
      <w:pPr>
        <w:pStyle w:val="a3"/>
        <w:ind w:left="1177"/>
        <w:jc w:val="left"/>
      </w:pPr>
      <w:r>
        <w:pict>
          <v:group id="docshapegroup3" o:spid="_x0000_s1044" style="position:absolute;left:0;text-align:left;margin-left:120.5pt;margin-top:.4pt;width:18.75pt;height:27.15pt;z-index:-17562112;mso-position-horizontal-relative:page" coordorigin="2410,8" coordsize="375,54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46" type="#_x0000_t75" style="position:absolute;left:2410;top:8;width:375;height:267">
              <v:imagedata r:id="rId8" o:title=""/>
            </v:shape>
            <v:shape id="docshape5" o:spid="_x0000_s1045" type="#_x0000_t75" style="position:absolute;left:2410;top:284;width:375;height:267">
              <v:imagedata r:id="rId8" o:title=""/>
            </v:shape>
            <w10:wrap anchorx="page"/>
          </v:group>
        </w:pict>
      </w:r>
      <w:r w:rsidR="00F03F7C">
        <w:t>формирование</w:t>
      </w:r>
      <w:r w:rsidR="00F03F7C">
        <w:rPr>
          <w:spacing w:val="-5"/>
        </w:rPr>
        <w:t xml:space="preserve"> </w:t>
      </w:r>
      <w:r w:rsidR="00F03F7C">
        <w:t>общественной</w:t>
      </w:r>
      <w:r w:rsidR="00F03F7C">
        <w:rPr>
          <w:spacing w:val="-4"/>
        </w:rPr>
        <w:t xml:space="preserve"> </w:t>
      </w:r>
      <w:r w:rsidR="00F03F7C">
        <w:t>активности</w:t>
      </w:r>
      <w:r w:rsidR="00F03F7C">
        <w:rPr>
          <w:spacing w:val="-4"/>
        </w:rPr>
        <w:t xml:space="preserve"> </w:t>
      </w:r>
      <w:r w:rsidR="00F03F7C">
        <w:rPr>
          <w:spacing w:val="-2"/>
        </w:rPr>
        <w:t>личности;</w:t>
      </w:r>
    </w:p>
    <w:p w:rsidR="00360D84" w:rsidRDefault="00F03F7C">
      <w:pPr>
        <w:pStyle w:val="a3"/>
        <w:ind w:firstLine="1077"/>
        <w:jc w:val="left"/>
      </w:pPr>
      <w:r>
        <w:t>формирование</w:t>
      </w:r>
      <w:r>
        <w:rPr>
          <w:spacing w:val="80"/>
        </w:rPr>
        <w:t xml:space="preserve"> </w:t>
      </w:r>
      <w:r>
        <w:t>компетенций,</w:t>
      </w:r>
      <w:r>
        <w:rPr>
          <w:spacing w:val="80"/>
        </w:rPr>
        <w:t xml:space="preserve"> </w:t>
      </w:r>
      <w:r>
        <w:t>связанных</w:t>
      </w:r>
      <w:r>
        <w:rPr>
          <w:spacing w:val="80"/>
        </w:rPr>
        <w:t xml:space="preserve"> </w:t>
      </w:r>
      <w:r>
        <w:t>с</w:t>
      </w:r>
      <w:r>
        <w:rPr>
          <w:spacing w:val="80"/>
        </w:rPr>
        <w:t xml:space="preserve"> </w:t>
      </w:r>
      <w:r>
        <w:t>построением</w:t>
      </w:r>
      <w:r>
        <w:rPr>
          <w:spacing w:val="80"/>
        </w:rPr>
        <w:t xml:space="preserve"> </w:t>
      </w:r>
      <w:r>
        <w:t>профессиональных образовательных маршрутов;</w:t>
      </w:r>
    </w:p>
    <w:p w:rsidR="00360D84" w:rsidRDefault="00811F40">
      <w:pPr>
        <w:pStyle w:val="a3"/>
        <w:ind w:left="1177" w:right="1758"/>
        <w:jc w:val="left"/>
      </w:pPr>
      <w:r>
        <w:pict>
          <v:group id="docshapegroup6" o:spid="_x0000_s1040" style="position:absolute;left:0;text-align:left;margin-left:120.5pt;margin-top:.4pt;width:18.75pt;height:40.95pt;z-index:-17561600;mso-position-horizontal-relative:page" coordorigin="2410,8" coordsize="375,819">
            <v:shape id="docshape7" o:spid="_x0000_s1043" type="#_x0000_t75" style="position:absolute;left:2410;top:8;width:375;height:267">
              <v:imagedata r:id="rId8" o:title=""/>
            </v:shape>
            <v:shape id="docshape8" o:spid="_x0000_s1042" type="#_x0000_t75" style="position:absolute;left:2410;top:283;width:375;height:267">
              <v:imagedata r:id="rId8" o:title=""/>
            </v:shape>
            <v:shape id="docshape9" o:spid="_x0000_s1041" type="#_x0000_t75" style="position:absolute;left:2410;top:559;width:375;height:267">
              <v:imagedata r:id="rId8" o:title=""/>
            </v:shape>
            <w10:wrap anchorx="page"/>
          </v:group>
        </w:pict>
      </w:r>
      <w:r w:rsidR="00F03F7C">
        <w:t>применение</w:t>
      </w:r>
      <w:r w:rsidR="00F03F7C">
        <w:rPr>
          <w:spacing w:val="-8"/>
        </w:rPr>
        <w:t xml:space="preserve"> </w:t>
      </w:r>
      <w:r w:rsidR="00F03F7C">
        <w:t>полученных</w:t>
      </w:r>
      <w:r w:rsidR="00F03F7C">
        <w:rPr>
          <w:spacing w:val="-8"/>
        </w:rPr>
        <w:t xml:space="preserve"> </w:t>
      </w:r>
      <w:r w:rsidR="00F03F7C">
        <w:t>теоретических</w:t>
      </w:r>
      <w:r w:rsidR="00F03F7C">
        <w:rPr>
          <w:spacing w:val="-8"/>
        </w:rPr>
        <w:t xml:space="preserve"> </w:t>
      </w:r>
      <w:r w:rsidR="00F03F7C">
        <w:t>знаний</w:t>
      </w:r>
      <w:r w:rsidR="00F03F7C">
        <w:rPr>
          <w:spacing w:val="-9"/>
        </w:rPr>
        <w:t xml:space="preserve"> </w:t>
      </w:r>
      <w:r w:rsidR="00F03F7C">
        <w:t>на</w:t>
      </w:r>
      <w:r w:rsidR="00F03F7C">
        <w:rPr>
          <w:spacing w:val="-8"/>
        </w:rPr>
        <w:t xml:space="preserve"> </w:t>
      </w:r>
      <w:r w:rsidR="00F03F7C">
        <w:t>практике; освоение новых направлений и форм профориентации;</w:t>
      </w:r>
    </w:p>
    <w:p w:rsidR="00360D84" w:rsidRDefault="00F03F7C">
      <w:pPr>
        <w:pStyle w:val="a3"/>
        <w:ind w:firstLine="1089"/>
        <w:jc w:val="left"/>
      </w:pPr>
      <w:r>
        <w:t>получение</w:t>
      </w:r>
      <w:r>
        <w:rPr>
          <w:spacing w:val="80"/>
        </w:rPr>
        <w:t xml:space="preserve"> </w:t>
      </w:r>
      <w:r>
        <w:t>опыта</w:t>
      </w:r>
      <w:r>
        <w:rPr>
          <w:spacing w:val="80"/>
        </w:rPr>
        <w:t xml:space="preserve"> </w:t>
      </w:r>
      <w:r>
        <w:t>практической</w:t>
      </w:r>
      <w:r>
        <w:rPr>
          <w:spacing w:val="80"/>
        </w:rPr>
        <w:t xml:space="preserve"> </w:t>
      </w:r>
      <w:r>
        <w:t>деятельности</w:t>
      </w:r>
      <w:r>
        <w:rPr>
          <w:spacing w:val="80"/>
          <w:w w:val="150"/>
        </w:rPr>
        <w:t xml:space="preserve"> </w:t>
      </w:r>
      <w:r>
        <w:t>учащихся</w:t>
      </w:r>
      <w:r>
        <w:rPr>
          <w:spacing w:val="80"/>
        </w:rPr>
        <w:t xml:space="preserve"> </w:t>
      </w:r>
      <w:r>
        <w:t>для</w:t>
      </w:r>
      <w:r>
        <w:rPr>
          <w:spacing w:val="80"/>
          <w:w w:val="150"/>
        </w:rPr>
        <w:t xml:space="preserve"> </w:t>
      </w:r>
      <w:r>
        <w:t>осознанного</w:t>
      </w:r>
      <w:r>
        <w:rPr>
          <w:spacing w:val="40"/>
        </w:rPr>
        <w:t xml:space="preserve"> </w:t>
      </w:r>
      <w:r>
        <w:t>профессионального самоопределения;</w:t>
      </w:r>
    </w:p>
    <w:p w:rsidR="00360D84" w:rsidRPr="00F03F7C" w:rsidRDefault="00F03F7C" w:rsidP="00F03F7C">
      <w:pPr>
        <w:tabs>
          <w:tab w:val="left" w:pos="1127"/>
        </w:tabs>
        <w:rPr>
          <w:sz w:val="24"/>
          <w:szCs w:val="24"/>
        </w:rPr>
      </w:pPr>
      <w:r>
        <w:rPr>
          <w:sz w:val="20"/>
        </w:rPr>
        <w:t xml:space="preserve">                  </w:t>
      </w:r>
      <w:r>
        <w:rPr>
          <w:noProof/>
          <w:position w:val="-4"/>
          <w:lang w:eastAsia="ru-RU"/>
        </w:rPr>
        <w:drawing>
          <wp:inline distT="0" distB="0" distL="0" distR="0">
            <wp:extent cx="237744" cy="169164"/>
            <wp:effectExtent l="0" t="0" r="0" b="0"/>
            <wp:docPr id="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3.png"/>
                    <pic:cNvPicPr/>
                  </pic:nvPicPr>
                  <pic:blipFill>
                    <a:blip r:embed="rId7" cstate="print"/>
                    <a:stretch>
                      <a:fillRect/>
                    </a:stretch>
                  </pic:blipFill>
                  <pic:spPr>
                    <a:xfrm>
                      <a:off x="0" y="0"/>
                      <a:ext cx="237744" cy="169164"/>
                    </a:xfrm>
                    <a:prstGeom prst="rect">
                      <a:avLst/>
                    </a:prstGeom>
                  </pic:spPr>
                </pic:pic>
              </a:graphicData>
            </a:graphic>
          </wp:inline>
        </w:drawing>
      </w:r>
      <w:r>
        <w:rPr>
          <w:sz w:val="20"/>
        </w:rPr>
        <w:t xml:space="preserve"> </w:t>
      </w:r>
      <w:r w:rsidRPr="00F03F7C">
        <w:rPr>
          <w:sz w:val="24"/>
          <w:szCs w:val="24"/>
        </w:rPr>
        <w:t xml:space="preserve">формирование умения адаптироваться к изменяющимся условиям </w:t>
      </w:r>
      <w:proofErr w:type="spellStart"/>
      <w:r w:rsidRPr="00F03F7C">
        <w:rPr>
          <w:sz w:val="24"/>
          <w:szCs w:val="24"/>
        </w:rPr>
        <w:t>профессио</w:t>
      </w:r>
      <w:r>
        <w:rPr>
          <w:sz w:val="24"/>
          <w:szCs w:val="24"/>
        </w:rPr>
        <w:t>-</w:t>
      </w:r>
      <w:r w:rsidRPr="00F03F7C">
        <w:rPr>
          <w:sz w:val="24"/>
          <w:szCs w:val="24"/>
        </w:rPr>
        <w:t>нальной</w:t>
      </w:r>
      <w:proofErr w:type="spellEnd"/>
      <w:r w:rsidRPr="00F03F7C">
        <w:rPr>
          <w:sz w:val="24"/>
          <w:szCs w:val="24"/>
        </w:rPr>
        <w:t xml:space="preserve"> среды и рынка труда. формирование готовности обучающихся к выбору профиля обучения и к профессиональному самоопределению с учетом</w:t>
      </w:r>
      <w:r w:rsidRPr="00F03F7C">
        <w:rPr>
          <w:spacing w:val="40"/>
          <w:sz w:val="24"/>
          <w:szCs w:val="24"/>
        </w:rPr>
        <w:t xml:space="preserve"> </w:t>
      </w:r>
      <w:r w:rsidRPr="00F03F7C">
        <w:rPr>
          <w:sz w:val="24"/>
          <w:szCs w:val="24"/>
        </w:rPr>
        <w:t xml:space="preserve">личностных особенностей и возможностей рынка труда, формирование </w:t>
      </w:r>
      <w:proofErr w:type="spellStart"/>
      <w:r w:rsidRPr="00F03F7C">
        <w:rPr>
          <w:sz w:val="24"/>
          <w:szCs w:val="24"/>
        </w:rPr>
        <w:t>профориентационных</w:t>
      </w:r>
      <w:proofErr w:type="spellEnd"/>
      <w:r w:rsidRPr="00F03F7C">
        <w:rPr>
          <w:sz w:val="24"/>
          <w:szCs w:val="24"/>
        </w:rPr>
        <w:t xml:space="preserve"> компетенций ученика, необходимых для решения практик</w:t>
      </w:r>
      <w:proofErr w:type="gramStart"/>
      <w:r w:rsidRPr="00F03F7C">
        <w:rPr>
          <w:sz w:val="24"/>
          <w:szCs w:val="24"/>
        </w:rPr>
        <w:t>о-</w:t>
      </w:r>
      <w:proofErr w:type="gramEnd"/>
      <w:r w:rsidRPr="00F03F7C">
        <w:rPr>
          <w:sz w:val="24"/>
          <w:szCs w:val="24"/>
        </w:rPr>
        <w:t xml:space="preserve"> ориентированных задач, возникающих на протяжении всей его жизни, связанных с профессиональной ориентацией и социализацией.</w:t>
      </w:r>
    </w:p>
    <w:p w:rsidR="00360D84" w:rsidRDefault="00360D84">
      <w:pPr>
        <w:pStyle w:val="a3"/>
        <w:spacing w:before="6"/>
        <w:ind w:left="0"/>
        <w:jc w:val="left"/>
      </w:pPr>
    </w:p>
    <w:p w:rsidR="00360D84" w:rsidRDefault="00F03F7C">
      <w:pPr>
        <w:pStyle w:val="2"/>
      </w:pPr>
      <w:r>
        <w:t>Планируемые</w:t>
      </w:r>
      <w:r>
        <w:rPr>
          <w:spacing w:val="-3"/>
        </w:rPr>
        <w:t xml:space="preserve"> </w:t>
      </w:r>
      <w:r>
        <w:t>результаты</w:t>
      </w:r>
      <w:r>
        <w:rPr>
          <w:spacing w:val="-2"/>
        </w:rPr>
        <w:t xml:space="preserve"> обучения</w:t>
      </w:r>
    </w:p>
    <w:p w:rsidR="00360D84" w:rsidRDefault="00360D84">
      <w:pPr>
        <w:pStyle w:val="a3"/>
        <w:spacing w:before="6"/>
        <w:ind w:left="0"/>
        <w:jc w:val="left"/>
        <w:rPr>
          <w:b/>
          <w:sz w:val="23"/>
        </w:rPr>
      </w:pPr>
    </w:p>
    <w:p w:rsidR="00360D84" w:rsidRDefault="00F03F7C">
      <w:pPr>
        <w:pStyle w:val="a3"/>
        <w:spacing w:before="1"/>
        <w:ind w:left="930"/>
      </w:pPr>
      <w:r>
        <w:t>Результатом</w:t>
      </w:r>
      <w:r>
        <w:rPr>
          <w:spacing w:val="-2"/>
        </w:rPr>
        <w:t xml:space="preserve"> </w:t>
      </w:r>
      <w:proofErr w:type="gramStart"/>
      <w:r>
        <w:t>обучения</w:t>
      </w:r>
      <w:r>
        <w:rPr>
          <w:spacing w:val="-2"/>
        </w:rPr>
        <w:t xml:space="preserve"> </w:t>
      </w:r>
      <w:r>
        <w:t>по</w:t>
      </w:r>
      <w:r>
        <w:rPr>
          <w:spacing w:val="-2"/>
        </w:rPr>
        <w:t xml:space="preserve"> </w:t>
      </w:r>
      <w:r>
        <w:t>программе</w:t>
      </w:r>
      <w:proofErr w:type="gramEnd"/>
      <w:r>
        <w:rPr>
          <w:spacing w:val="-3"/>
        </w:rPr>
        <w:t xml:space="preserve"> </w:t>
      </w:r>
      <w:r>
        <w:t>должны</w:t>
      </w:r>
      <w:r>
        <w:rPr>
          <w:spacing w:val="-1"/>
        </w:rPr>
        <w:t xml:space="preserve"> </w:t>
      </w:r>
      <w:r>
        <w:rPr>
          <w:spacing w:val="-2"/>
        </w:rPr>
        <w:t>стать:</w:t>
      </w:r>
    </w:p>
    <w:p w:rsidR="00360D84" w:rsidRDefault="00F03F7C">
      <w:pPr>
        <w:pStyle w:val="a3"/>
        <w:ind w:right="285" w:firstLine="707"/>
      </w:pPr>
      <w:r>
        <w:rPr>
          <w:i/>
        </w:rPr>
        <w:t xml:space="preserve">Личностные </w:t>
      </w:r>
      <w:r>
        <w:t xml:space="preserve">результаты освоения программы внеурочной деятельности должны </w:t>
      </w:r>
      <w:r>
        <w:rPr>
          <w:spacing w:val="-2"/>
        </w:rPr>
        <w:t>отражать:</w:t>
      </w:r>
    </w:p>
    <w:p w:rsidR="00360D84" w:rsidRDefault="00F03F7C">
      <w:pPr>
        <w:pStyle w:val="a4"/>
        <w:numPr>
          <w:ilvl w:val="0"/>
          <w:numId w:val="15"/>
        </w:numPr>
        <w:tabs>
          <w:tab w:val="left" w:pos="1190"/>
        </w:tabs>
        <w:jc w:val="both"/>
        <w:rPr>
          <w:sz w:val="24"/>
        </w:rPr>
      </w:pPr>
      <w:r>
        <w:rPr>
          <w:sz w:val="24"/>
        </w:rPr>
        <w:lastRenderedPageBreak/>
        <w:t>воспитание</w:t>
      </w:r>
      <w:r>
        <w:rPr>
          <w:spacing w:val="-6"/>
          <w:sz w:val="24"/>
        </w:rPr>
        <w:t xml:space="preserve"> </w:t>
      </w:r>
      <w:r>
        <w:rPr>
          <w:sz w:val="24"/>
        </w:rPr>
        <w:t>российской</w:t>
      </w:r>
      <w:r>
        <w:rPr>
          <w:spacing w:val="-4"/>
          <w:sz w:val="24"/>
        </w:rPr>
        <w:t xml:space="preserve"> </w:t>
      </w:r>
      <w:r>
        <w:rPr>
          <w:sz w:val="24"/>
        </w:rPr>
        <w:t>гражданской</w:t>
      </w:r>
      <w:r>
        <w:rPr>
          <w:spacing w:val="-4"/>
          <w:sz w:val="24"/>
        </w:rPr>
        <w:t xml:space="preserve"> </w:t>
      </w:r>
      <w:r>
        <w:rPr>
          <w:spacing w:val="-2"/>
          <w:sz w:val="24"/>
        </w:rPr>
        <w:t>идентичности;</w:t>
      </w:r>
    </w:p>
    <w:p w:rsidR="00360D84" w:rsidRDefault="00F03F7C">
      <w:pPr>
        <w:pStyle w:val="a4"/>
        <w:numPr>
          <w:ilvl w:val="0"/>
          <w:numId w:val="15"/>
        </w:numPr>
        <w:tabs>
          <w:tab w:val="left" w:pos="1211"/>
        </w:tabs>
        <w:ind w:left="222" w:right="290" w:firstLine="707"/>
        <w:jc w:val="both"/>
        <w:rPr>
          <w:sz w:val="24"/>
        </w:rPr>
      </w:pPr>
      <w:r>
        <w:rPr>
          <w:sz w:val="24"/>
        </w:rPr>
        <w:t xml:space="preserve">формирование ответственного отношения к учению, готовности и способности, </w:t>
      </w:r>
      <w:proofErr w:type="gramStart"/>
      <w:r>
        <w:rPr>
          <w:sz w:val="24"/>
        </w:rPr>
        <w:t>обучающихся</w:t>
      </w:r>
      <w:proofErr w:type="gramEnd"/>
      <w:r>
        <w:rPr>
          <w:sz w:val="24"/>
        </w:rPr>
        <w:t xml:space="preserve"> к саморазвитию и самообразованию на основе мотивации к обучению и познанию, формирование уважительного отношения к труду, развитие опыта участия в социально значимом труде;</w:t>
      </w:r>
    </w:p>
    <w:p w:rsidR="00360D84" w:rsidRDefault="00F03F7C">
      <w:pPr>
        <w:pStyle w:val="a4"/>
        <w:numPr>
          <w:ilvl w:val="0"/>
          <w:numId w:val="15"/>
        </w:numPr>
        <w:tabs>
          <w:tab w:val="left" w:pos="1293"/>
        </w:tabs>
        <w:ind w:left="222" w:right="289" w:firstLine="707"/>
        <w:jc w:val="both"/>
        <w:rPr>
          <w:sz w:val="24"/>
        </w:rPr>
      </w:pPr>
      <w:r>
        <w:rPr>
          <w:sz w:val="24"/>
        </w:rPr>
        <w:t>формирование целостного мировоззрения, соответствующего современному уровню развития</w:t>
      </w:r>
      <w:r>
        <w:rPr>
          <w:spacing w:val="-3"/>
          <w:sz w:val="24"/>
        </w:rPr>
        <w:t xml:space="preserve"> </w:t>
      </w:r>
      <w:r>
        <w:rPr>
          <w:sz w:val="24"/>
        </w:rPr>
        <w:t>науки и общественной</w:t>
      </w:r>
      <w:r>
        <w:rPr>
          <w:spacing w:val="-2"/>
          <w:sz w:val="24"/>
        </w:rPr>
        <w:t xml:space="preserve"> </w:t>
      </w:r>
      <w:r>
        <w:rPr>
          <w:sz w:val="24"/>
        </w:rPr>
        <w:t>практики,</w:t>
      </w:r>
      <w:r>
        <w:rPr>
          <w:spacing w:val="-1"/>
          <w:sz w:val="24"/>
        </w:rPr>
        <w:t xml:space="preserve"> </w:t>
      </w:r>
      <w:r>
        <w:rPr>
          <w:sz w:val="24"/>
        </w:rPr>
        <w:t>учитывающего</w:t>
      </w:r>
      <w:r>
        <w:rPr>
          <w:spacing w:val="-1"/>
          <w:sz w:val="24"/>
        </w:rPr>
        <w:t xml:space="preserve"> </w:t>
      </w:r>
      <w:r>
        <w:rPr>
          <w:sz w:val="24"/>
        </w:rPr>
        <w:t>социальное,</w:t>
      </w:r>
      <w:r>
        <w:rPr>
          <w:spacing w:val="-1"/>
          <w:sz w:val="24"/>
        </w:rPr>
        <w:t xml:space="preserve"> </w:t>
      </w:r>
      <w:r>
        <w:rPr>
          <w:sz w:val="24"/>
        </w:rPr>
        <w:t>культурное многообразие современного мира;</w:t>
      </w:r>
    </w:p>
    <w:p w:rsidR="00360D84" w:rsidRDefault="00F03F7C">
      <w:pPr>
        <w:pStyle w:val="a4"/>
        <w:numPr>
          <w:ilvl w:val="0"/>
          <w:numId w:val="15"/>
        </w:numPr>
        <w:tabs>
          <w:tab w:val="left" w:pos="1228"/>
        </w:tabs>
        <w:ind w:left="222" w:right="291" w:firstLine="707"/>
        <w:jc w:val="both"/>
        <w:rPr>
          <w:sz w:val="24"/>
        </w:rPr>
      </w:pPr>
      <w:r>
        <w:rPr>
          <w:sz w:val="24"/>
        </w:rPr>
        <w:t>формирование осознанного, уважительного и доброжелательного отношения к другому человеку, его мнению, мировоззрению; готовности и способности вести диалог с другими людьми и достигать в нём взаимопонимания;</w:t>
      </w:r>
    </w:p>
    <w:p w:rsidR="00360D84" w:rsidRDefault="00F03F7C">
      <w:pPr>
        <w:pStyle w:val="a4"/>
        <w:numPr>
          <w:ilvl w:val="0"/>
          <w:numId w:val="15"/>
        </w:numPr>
        <w:tabs>
          <w:tab w:val="left" w:pos="1259"/>
        </w:tabs>
        <w:ind w:left="222" w:right="289" w:firstLine="767"/>
        <w:jc w:val="both"/>
        <w:rPr>
          <w:sz w:val="24"/>
        </w:rPr>
      </w:pPr>
      <w:r>
        <w:rPr>
          <w:sz w:val="24"/>
        </w:rPr>
        <w:t>освоение социальных норм, правил поведения, ролей и форм социальной жизни в группах; участие в общественной жизни в пределах возрастных компетенций с учётом региональных, этнокультурных, социальных и экономических особенностей;</w:t>
      </w:r>
    </w:p>
    <w:p w:rsidR="00360D84" w:rsidRDefault="00F03F7C">
      <w:pPr>
        <w:pStyle w:val="a4"/>
        <w:numPr>
          <w:ilvl w:val="0"/>
          <w:numId w:val="15"/>
        </w:numPr>
        <w:tabs>
          <w:tab w:val="left" w:pos="1199"/>
        </w:tabs>
        <w:spacing w:before="1"/>
        <w:ind w:left="222" w:right="283" w:firstLine="707"/>
        <w:jc w:val="both"/>
        <w:rPr>
          <w:sz w:val="24"/>
        </w:rPr>
      </w:pPr>
      <w:r>
        <w:rPr>
          <w:sz w:val="24"/>
        </w:rPr>
        <w:t>развитие морального сознания и компетентности в решении моральных проблем на основе личностного выбора, формирование нравственных чувств и нравственного поведения, осознанного и ответственного отношения к собственным поступкам;</w:t>
      </w:r>
    </w:p>
    <w:p w:rsidR="00360D84" w:rsidRDefault="00F03F7C">
      <w:pPr>
        <w:pStyle w:val="a4"/>
        <w:numPr>
          <w:ilvl w:val="0"/>
          <w:numId w:val="15"/>
        </w:numPr>
        <w:tabs>
          <w:tab w:val="left" w:pos="1223"/>
        </w:tabs>
        <w:ind w:left="222" w:right="288" w:firstLine="707"/>
        <w:jc w:val="both"/>
        <w:rPr>
          <w:sz w:val="24"/>
        </w:rPr>
      </w:pPr>
      <w:r>
        <w:rPr>
          <w:sz w:val="24"/>
        </w:rPr>
        <w:t>формирование коммуникативной компетентности в общении и сотрудничестве со сверстниками, детьми старшего и младшего возраста, взрослыми в процессе образовательной, общественно полезной, учебно-исследовательской, творческой и других видов деятельности;</w:t>
      </w:r>
    </w:p>
    <w:p w:rsidR="00360D84" w:rsidRDefault="00F03F7C">
      <w:pPr>
        <w:pStyle w:val="a4"/>
        <w:numPr>
          <w:ilvl w:val="0"/>
          <w:numId w:val="15"/>
        </w:numPr>
        <w:tabs>
          <w:tab w:val="left" w:pos="1190"/>
        </w:tabs>
        <w:jc w:val="both"/>
        <w:rPr>
          <w:sz w:val="24"/>
        </w:rPr>
      </w:pPr>
      <w:r>
        <w:rPr>
          <w:sz w:val="24"/>
        </w:rPr>
        <w:t>формирование</w:t>
      </w:r>
      <w:r>
        <w:rPr>
          <w:spacing w:val="-6"/>
          <w:sz w:val="24"/>
        </w:rPr>
        <w:t xml:space="preserve"> </w:t>
      </w:r>
      <w:r>
        <w:rPr>
          <w:sz w:val="24"/>
        </w:rPr>
        <w:t>ценности</w:t>
      </w:r>
      <w:r>
        <w:rPr>
          <w:spacing w:val="-3"/>
          <w:sz w:val="24"/>
        </w:rPr>
        <w:t xml:space="preserve"> </w:t>
      </w:r>
      <w:r>
        <w:rPr>
          <w:sz w:val="24"/>
        </w:rPr>
        <w:t>здорового</w:t>
      </w:r>
      <w:r>
        <w:rPr>
          <w:spacing w:val="-3"/>
          <w:sz w:val="24"/>
        </w:rPr>
        <w:t xml:space="preserve"> </w:t>
      </w:r>
      <w:r>
        <w:rPr>
          <w:sz w:val="24"/>
        </w:rPr>
        <w:t>и</w:t>
      </w:r>
      <w:r>
        <w:rPr>
          <w:spacing w:val="-3"/>
          <w:sz w:val="24"/>
        </w:rPr>
        <w:t xml:space="preserve"> </w:t>
      </w:r>
      <w:r>
        <w:rPr>
          <w:sz w:val="24"/>
        </w:rPr>
        <w:t>безопасного</w:t>
      </w:r>
      <w:r>
        <w:rPr>
          <w:spacing w:val="-3"/>
          <w:sz w:val="24"/>
        </w:rPr>
        <w:t xml:space="preserve"> </w:t>
      </w:r>
      <w:r>
        <w:rPr>
          <w:sz w:val="24"/>
        </w:rPr>
        <w:t>образа</w:t>
      </w:r>
      <w:r>
        <w:rPr>
          <w:spacing w:val="-3"/>
          <w:sz w:val="24"/>
        </w:rPr>
        <w:t xml:space="preserve"> </w:t>
      </w:r>
      <w:r>
        <w:rPr>
          <w:spacing w:val="-2"/>
          <w:sz w:val="24"/>
        </w:rPr>
        <w:t>жизни.</w:t>
      </w:r>
    </w:p>
    <w:p w:rsidR="00360D84" w:rsidRDefault="00F03F7C">
      <w:pPr>
        <w:pStyle w:val="a3"/>
        <w:ind w:right="290" w:firstLine="707"/>
      </w:pPr>
      <w:proofErr w:type="spellStart"/>
      <w:r>
        <w:rPr>
          <w:i/>
        </w:rPr>
        <w:t>Метапредметные</w:t>
      </w:r>
      <w:proofErr w:type="spellEnd"/>
      <w:r>
        <w:rPr>
          <w:i/>
        </w:rPr>
        <w:t xml:space="preserve"> </w:t>
      </w:r>
      <w:r>
        <w:t>результаты освоения программы внеурочной деятельности должны отражать: универсальные учебные действия: регулятивные, познавательные и коммуникативные. Регулятивные:</w:t>
      </w:r>
    </w:p>
    <w:p w:rsidR="00360D84" w:rsidRDefault="00F03F7C">
      <w:pPr>
        <w:pStyle w:val="a4"/>
        <w:numPr>
          <w:ilvl w:val="0"/>
          <w:numId w:val="14"/>
        </w:numPr>
        <w:tabs>
          <w:tab w:val="left" w:pos="1367"/>
        </w:tabs>
        <w:ind w:right="288" w:firstLine="707"/>
        <w:jc w:val="both"/>
        <w:rPr>
          <w:sz w:val="24"/>
        </w:rPr>
      </w:pPr>
      <w:r>
        <w:rPr>
          <w:sz w:val="24"/>
        </w:rPr>
        <w:t>умение самостоятельно определять цели своего обучения, ставить и формулировать для себя новые задачи в учёбе и познавательной деятельности, развивать мотивы и интересы своей познавательной деятельности;</w:t>
      </w:r>
    </w:p>
    <w:p w:rsidR="00360D84" w:rsidRDefault="00F03F7C">
      <w:pPr>
        <w:pStyle w:val="a4"/>
        <w:numPr>
          <w:ilvl w:val="0"/>
          <w:numId w:val="14"/>
        </w:numPr>
        <w:tabs>
          <w:tab w:val="left" w:pos="1285"/>
        </w:tabs>
        <w:ind w:right="288" w:firstLine="707"/>
        <w:jc w:val="both"/>
        <w:rPr>
          <w:sz w:val="24"/>
        </w:rPr>
      </w:pPr>
      <w:r>
        <w:rPr>
          <w:sz w:val="24"/>
        </w:rPr>
        <w:t>умение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w:t>
      </w:r>
    </w:p>
    <w:p w:rsidR="00360D84" w:rsidRDefault="00F03F7C">
      <w:pPr>
        <w:pStyle w:val="a4"/>
        <w:numPr>
          <w:ilvl w:val="0"/>
          <w:numId w:val="14"/>
        </w:numPr>
        <w:tabs>
          <w:tab w:val="left" w:pos="1269"/>
        </w:tabs>
        <w:spacing w:before="1"/>
        <w:ind w:right="284" w:firstLine="767"/>
        <w:jc w:val="both"/>
        <w:rPr>
          <w:sz w:val="24"/>
        </w:rPr>
      </w:pPr>
      <w:r>
        <w:rPr>
          <w:sz w:val="24"/>
        </w:rPr>
        <w:t>умение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360D84" w:rsidRDefault="00F03F7C">
      <w:pPr>
        <w:pStyle w:val="a4"/>
        <w:numPr>
          <w:ilvl w:val="0"/>
          <w:numId w:val="14"/>
        </w:numPr>
        <w:tabs>
          <w:tab w:val="left" w:pos="1345"/>
        </w:tabs>
        <w:ind w:right="288" w:firstLine="767"/>
        <w:jc w:val="both"/>
        <w:rPr>
          <w:sz w:val="24"/>
        </w:rPr>
      </w:pPr>
      <w:r>
        <w:rPr>
          <w:sz w:val="24"/>
        </w:rPr>
        <w:t>умение оценивать правильность выполнения учебной задачи, собственные возможности её решения;</w:t>
      </w:r>
    </w:p>
    <w:p w:rsidR="00360D84" w:rsidRDefault="00F03F7C">
      <w:pPr>
        <w:pStyle w:val="a4"/>
        <w:numPr>
          <w:ilvl w:val="0"/>
          <w:numId w:val="14"/>
        </w:numPr>
        <w:tabs>
          <w:tab w:val="left" w:pos="1386"/>
        </w:tabs>
        <w:ind w:right="291" w:firstLine="707"/>
        <w:jc w:val="both"/>
        <w:rPr>
          <w:sz w:val="24"/>
        </w:rPr>
      </w:pPr>
      <w:r>
        <w:rPr>
          <w:sz w:val="24"/>
        </w:rPr>
        <w:t>владение основами самоконтроля, самооценки, принятия решений и осуществления осознанного выбора в учебной и познавательной деятельности.</w:t>
      </w:r>
    </w:p>
    <w:p w:rsidR="00F03F7C" w:rsidRDefault="00F03F7C">
      <w:pPr>
        <w:jc w:val="both"/>
        <w:rPr>
          <w:sz w:val="24"/>
        </w:rPr>
      </w:pPr>
    </w:p>
    <w:p w:rsidR="00360D84" w:rsidRDefault="00F03F7C" w:rsidP="00F03F7C">
      <w:pPr>
        <w:tabs>
          <w:tab w:val="left" w:pos="1114"/>
        </w:tabs>
        <w:rPr>
          <w:i/>
          <w:sz w:val="24"/>
        </w:rPr>
      </w:pPr>
      <w:r>
        <w:rPr>
          <w:sz w:val="24"/>
        </w:rPr>
        <w:tab/>
      </w:r>
      <w:r>
        <w:rPr>
          <w:i/>
          <w:spacing w:val="-2"/>
          <w:sz w:val="24"/>
        </w:rPr>
        <w:t>Познавательные:</w:t>
      </w:r>
    </w:p>
    <w:p w:rsidR="00360D84" w:rsidRDefault="00F03F7C">
      <w:pPr>
        <w:pStyle w:val="a4"/>
        <w:numPr>
          <w:ilvl w:val="0"/>
          <w:numId w:val="13"/>
        </w:numPr>
        <w:tabs>
          <w:tab w:val="left" w:pos="1278"/>
        </w:tabs>
        <w:ind w:right="289" w:firstLine="707"/>
        <w:jc w:val="both"/>
        <w:rPr>
          <w:sz w:val="24"/>
        </w:rPr>
      </w:pPr>
      <w:r>
        <w:rPr>
          <w:sz w:val="24"/>
        </w:rPr>
        <w:t xml:space="preserve">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w:t>
      </w:r>
      <w:proofErr w:type="gramStart"/>
      <w:r>
        <w:rPr>
          <w:sz w:val="24"/>
        </w:rPr>
        <w:t>логическое рассуждение</w:t>
      </w:r>
      <w:proofErr w:type="gramEnd"/>
      <w:r>
        <w:rPr>
          <w:sz w:val="24"/>
        </w:rPr>
        <w:t>, умозаключение (индуктивное, дедуктивное и по аналогии) и делать выводы;</w:t>
      </w:r>
    </w:p>
    <w:p w:rsidR="00360D84" w:rsidRDefault="00F03F7C">
      <w:pPr>
        <w:pStyle w:val="a4"/>
        <w:numPr>
          <w:ilvl w:val="0"/>
          <w:numId w:val="13"/>
        </w:numPr>
        <w:tabs>
          <w:tab w:val="left" w:pos="1247"/>
        </w:tabs>
        <w:spacing w:before="1"/>
        <w:ind w:right="288" w:firstLine="707"/>
        <w:jc w:val="both"/>
        <w:rPr>
          <w:sz w:val="24"/>
        </w:rPr>
      </w:pPr>
      <w:r>
        <w:rPr>
          <w:sz w:val="24"/>
        </w:rPr>
        <w:t xml:space="preserve">умение создавать, применять и преобразовывать знаки и символы, модели и схемы для решения учебных и познавательных задач; 3) овладение навыками смыслового </w:t>
      </w:r>
      <w:r>
        <w:rPr>
          <w:spacing w:val="-2"/>
          <w:sz w:val="24"/>
        </w:rPr>
        <w:t>чтения.</w:t>
      </w:r>
    </w:p>
    <w:p w:rsidR="00360D84" w:rsidRDefault="00F03F7C">
      <w:pPr>
        <w:ind w:left="930"/>
        <w:rPr>
          <w:i/>
          <w:sz w:val="24"/>
        </w:rPr>
      </w:pPr>
      <w:r>
        <w:rPr>
          <w:i/>
          <w:spacing w:val="-2"/>
          <w:sz w:val="24"/>
        </w:rPr>
        <w:t>Коммуникативные:</w:t>
      </w:r>
    </w:p>
    <w:p w:rsidR="00360D84" w:rsidRDefault="00F03F7C">
      <w:pPr>
        <w:pStyle w:val="a4"/>
        <w:numPr>
          <w:ilvl w:val="0"/>
          <w:numId w:val="12"/>
        </w:numPr>
        <w:tabs>
          <w:tab w:val="left" w:pos="1235"/>
        </w:tabs>
        <w:ind w:right="292" w:firstLine="707"/>
        <w:jc w:val="both"/>
        <w:rPr>
          <w:sz w:val="24"/>
        </w:rPr>
      </w:pPr>
      <w:r>
        <w:rPr>
          <w:sz w:val="24"/>
        </w:rPr>
        <w:t>умение организовывать учебное сотрудничество и совместную деятельность с учителем и сверстниками; работать индивидуально и в группе: находить общее</w:t>
      </w:r>
      <w:r>
        <w:rPr>
          <w:spacing w:val="-1"/>
          <w:sz w:val="24"/>
        </w:rPr>
        <w:t xml:space="preserve"> </w:t>
      </w:r>
      <w:r>
        <w:rPr>
          <w:sz w:val="24"/>
        </w:rPr>
        <w:t>решение</w:t>
      </w:r>
      <w:r>
        <w:rPr>
          <w:spacing w:val="-1"/>
          <w:sz w:val="24"/>
        </w:rPr>
        <w:t xml:space="preserve"> </w:t>
      </w:r>
      <w:r>
        <w:rPr>
          <w:sz w:val="24"/>
        </w:rPr>
        <w:t>и разрешать конфликты на основе согласования позиций и учёта интересов;</w:t>
      </w:r>
    </w:p>
    <w:p w:rsidR="00360D84" w:rsidRDefault="00F03F7C">
      <w:pPr>
        <w:pStyle w:val="a4"/>
        <w:numPr>
          <w:ilvl w:val="0"/>
          <w:numId w:val="12"/>
        </w:numPr>
        <w:tabs>
          <w:tab w:val="left" w:pos="1192"/>
        </w:tabs>
        <w:ind w:left="1191" w:hanging="262"/>
        <w:jc w:val="both"/>
        <w:rPr>
          <w:sz w:val="24"/>
        </w:rPr>
      </w:pPr>
      <w:r>
        <w:rPr>
          <w:sz w:val="24"/>
        </w:rPr>
        <w:t>умение</w:t>
      </w:r>
      <w:r>
        <w:rPr>
          <w:spacing w:val="-6"/>
          <w:sz w:val="24"/>
        </w:rPr>
        <w:t xml:space="preserve"> </w:t>
      </w:r>
      <w:r>
        <w:rPr>
          <w:sz w:val="24"/>
        </w:rPr>
        <w:t>формулировать,</w:t>
      </w:r>
      <w:r>
        <w:rPr>
          <w:spacing w:val="-2"/>
          <w:sz w:val="24"/>
        </w:rPr>
        <w:t xml:space="preserve"> </w:t>
      </w:r>
      <w:r>
        <w:rPr>
          <w:sz w:val="24"/>
        </w:rPr>
        <w:t>аргументировать</w:t>
      </w:r>
      <w:r>
        <w:rPr>
          <w:spacing w:val="-1"/>
          <w:sz w:val="24"/>
        </w:rPr>
        <w:t xml:space="preserve"> </w:t>
      </w:r>
      <w:r>
        <w:rPr>
          <w:sz w:val="24"/>
        </w:rPr>
        <w:t>и</w:t>
      </w:r>
      <w:r>
        <w:rPr>
          <w:spacing w:val="-3"/>
          <w:sz w:val="24"/>
        </w:rPr>
        <w:t xml:space="preserve"> </w:t>
      </w:r>
      <w:r>
        <w:rPr>
          <w:sz w:val="24"/>
        </w:rPr>
        <w:t>отстаивать</w:t>
      </w:r>
      <w:r>
        <w:rPr>
          <w:spacing w:val="-1"/>
          <w:sz w:val="24"/>
        </w:rPr>
        <w:t xml:space="preserve"> </w:t>
      </w:r>
      <w:r>
        <w:rPr>
          <w:sz w:val="24"/>
        </w:rPr>
        <w:t>своё</w:t>
      </w:r>
      <w:r>
        <w:rPr>
          <w:spacing w:val="-2"/>
          <w:sz w:val="24"/>
        </w:rPr>
        <w:t xml:space="preserve"> мнение.</w:t>
      </w:r>
    </w:p>
    <w:p w:rsidR="00360D84" w:rsidRDefault="00F03F7C">
      <w:pPr>
        <w:pStyle w:val="a3"/>
        <w:ind w:right="291" w:firstLine="707"/>
      </w:pPr>
      <w:r>
        <w:rPr>
          <w:i/>
        </w:rPr>
        <w:lastRenderedPageBreak/>
        <w:t xml:space="preserve">Предметные </w:t>
      </w:r>
      <w:r>
        <w:t>результаты изучения данной программы внеурочной деятельности должны отражать:</w:t>
      </w:r>
    </w:p>
    <w:p w:rsidR="00360D84" w:rsidRDefault="00F03F7C">
      <w:pPr>
        <w:pStyle w:val="a4"/>
        <w:numPr>
          <w:ilvl w:val="0"/>
          <w:numId w:val="11"/>
        </w:numPr>
        <w:tabs>
          <w:tab w:val="left" w:pos="1190"/>
        </w:tabs>
        <w:jc w:val="both"/>
        <w:rPr>
          <w:sz w:val="24"/>
        </w:rPr>
      </w:pPr>
      <w:r>
        <w:rPr>
          <w:sz w:val="24"/>
        </w:rPr>
        <w:t>ориентация</w:t>
      </w:r>
      <w:r>
        <w:rPr>
          <w:spacing w:val="-2"/>
          <w:sz w:val="24"/>
        </w:rPr>
        <w:t xml:space="preserve"> </w:t>
      </w:r>
      <w:r>
        <w:rPr>
          <w:sz w:val="24"/>
        </w:rPr>
        <w:t>в</w:t>
      </w:r>
      <w:r>
        <w:rPr>
          <w:spacing w:val="-2"/>
          <w:sz w:val="24"/>
        </w:rPr>
        <w:t xml:space="preserve"> </w:t>
      </w:r>
      <w:r>
        <w:rPr>
          <w:sz w:val="24"/>
        </w:rPr>
        <w:t>мире</w:t>
      </w:r>
      <w:r>
        <w:rPr>
          <w:spacing w:val="-2"/>
          <w:sz w:val="24"/>
        </w:rPr>
        <w:t xml:space="preserve"> профессий;</w:t>
      </w:r>
    </w:p>
    <w:p w:rsidR="00360D84" w:rsidRDefault="00F03F7C">
      <w:pPr>
        <w:pStyle w:val="a4"/>
        <w:numPr>
          <w:ilvl w:val="0"/>
          <w:numId w:val="11"/>
        </w:numPr>
        <w:tabs>
          <w:tab w:val="left" w:pos="1190"/>
        </w:tabs>
        <w:spacing w:before="1"/>
        <w:jc w:val="both"/>
        <w:rPr>
          <w:sz w:val="24"/>
        </w:rPr>
      </w:pPr>
      <w:r>
        <w:rPr>
          <w:sz w:val="24"/>
        </w:rPr>
        <w:t>ориентация</w:t>
      </w:r>
      <w:r>
        <w:rPr>
          <w:spacing w:val="-7"/>
          <w:sz w:val="24"/>
        </w:rPr>
        <w:t xml:space="preserve"> </w:t>
      </w:r>
      <w:r>
        <w:rPr>
          <w:sz w:val="24"/>
        </w:rPr>
        <w:t>в</w:t>
      </w:r>
      <w:r>
        <w:rPr>
          <w:spacing w:val="-5"/>
          <w:sz w:val="24"/>
        </w:rPr>
        <w:t xml:space="preserve"> </w:t>
      </w:r>
      <w:r>
        <w:rPr>
          <w:sz w:val="24"/>
        </w:rPr>
        <w:t>цепочке</w:t>
      </w:r>
      <w:r>
        <w:rPr>
          <w:spacing w:val="-2"/>
          <w:sz w:val="24"/>
        </w:rPr>
        <w:t xml:space="preserve"> </w:t>
      </w:r>
      <w:r>
        <w:rPr>
          <w:sz w:val="24"/>
        </w:rPr>
        <w:t>«хочу</w:t>
      </w:r>
      <w:proofErr w:type="gramStart"/>
      <w:r>
        <w:rPr>
          <w:sz w:val="24"/>
        </w:rPr>
        <w:t>»-</w:t>
      </w:r>
      <w:proofErr w:type="gramEnd"/>
      <w:r>
        <w:rPr>
          <w:sz w:val="24"/>
        </w:rPr>
        <w:t>«могу»-«надо»,</w:t>
      </w:r>
      <w:r>
        <w:rPr>
          <w:spacing w:val="-3"/>
          <w:sz w:val="24"/>
        </w:rPr>
        <w:t xml:space="preserve"> </w:t>
      </w:r>
      <w:r>
        <w:rPr>
          <w:sz w:val="24"/>
        </w:rPr>
        <w:t>формула</w:t>
      </w:r>
      <w:r>
        <w:rPr>
          <w:spacing w:val="-3"/>
          <w:sz w:val="24"/>
        </w:rPr>
        <w:t xml:space="preserve"> </w:t>
      </w:r>
      <w:r>
        <w:rPr>
          <w:sz w:val="24"/>
        </w:rPr>
        <w:t>выбора</w:t>
      </w:r>
      <w:r>
        <w:rPr>
          <w:spacing w:val="-5"/>
          <w:sz w:val="24"/>
        </w:rPr>
        <w:t xml:space="preserve"> </w:t>
      </w:r>
      <w:r>
        <w:rPr>
          <w:spacing w:val="-2"/>
          <w:sz w:val="24"/>
        </w:rPr>
        <w:t>профессии;</w:t>
      </w:r>
    </w:p>
    <w:p w:rsidR="00360D84" w:rsidRDefault="00F03F7C">
      <w:pPr>
        <w:pStyle w:val="a4"/>
        <w:numPr>
          <w:ilvl w:val="0"/>
          <w:numId w:val="11"/>
        </w:numPr>
        <w:tabs>
          <w:tab w:val="left" w:pos="1228"/>
        </w:tabs>
        <w:ind w:left="222" w:right="297" w:firstLine="707"/>
        <w:jc w:val="both"/>
        <w:rPr>
          <w:sz w:val="24"/>
        </w:rPr>
      </w:pPr>
      <w:r>
        <w:rPr>
          <w:sz w:val="24"/>
        </w:rPr>
        <w:t xml:space="preserve">выявление склонностей и развитие способностей как индивидуальных качеств </w:t>
      </w:r>
      <w:r>
        <w:rPr>
          <w:spacing w:val="-2"/>
          <w:sz w:val="24"/>
        </w:rPr>
        <w:t>личности;</w:t>
      </w:r>
    </w:p>
    <w:p w:rsidR="00360D84" w:rsidRDefault="00F03F7C">
      <w:pPr>
        <w:pStyle w:val="a4"/>
        <w:numPr>
          <w:ilvl w:val="0"/>
          <w:numId w:val="11"/>
        </w:numPr>
        <w:tabs>
          <w:tab w:val="left" w:pos="1190"/>
        </w:tabs>
        <w:ind w:left="930" w:right="2553" w:firstLine="0"/>
        <w:jc w:val="both"/>
        <w:rPr>
          <w:sz w:val="24"/>
        </w:rPr>
      </w:pPr>
      <w:r>
        <w:rPr>
          <w:sz w:val="24"/>
        </w:rPr>
        <w:t>соотнесение</w:t>
      </w:r>
      <w:r>
        <w:rPr>
          <w:spacing w:val="-7"/>
          <w:sz w:val="24"/>
        </w:rPr>
        <w:t xml:space="preserve"> </w:t>
      </w:r>
      <w:r>
        <w:rPr>
          <w:sz w:val="24"/>
        </w:rPr>
        <w:t>интересов</w:t>
      </w:r>
      <w:r>
        <w:rPr>
          <w:spacing w:val="-6"/>
          <w:sz w:val="24"/>
        </w:rPr>
        <w:t xml:space="preserve"> </w:t>
      </w:r>
      <w:r>
        <w:rPr>
          <w:sz w:val="24"/>
        </w:rPr>
        <w:t>и</w:t>
      </w:r>
      <w:r>
        <w:rPr>
          <w:spacing w:val="-6"/>
          <w:sz w:val="24"/>
        </w:rPr>
        <w:t xml:space="preserve"> </w:t>
      </w:r>
      <w:r>
        <w:rPr>
          <w:sz w:val="24"/>
        </w:rPr>
        <w:t>способностей</w:t>
      </w:r>
      <w:r>
        <w:rPr>
          <w:spacing w:val="-6"/>
          <w:sz w:val="24"/>
        </w:rPr>
        <w:t xml:space="preserve"> </w:t>
      </w:r>
      <w:r>
        <w:rPr>
          <w:sz w:val="24"/>
        </w:rPr>
        <w:t>с</w:t>
      </w:r>
      <w:r>
        <w:rPr>
          <w:spacing w:val="-7"/>
          <w:sz w:val="24"/>
        </w:rPr>
        <w:t xml:space="preserve"> </w:t>
      </w:r>
      <w:r>
        <w:rPr>
          <w:sz w:val="24"/>
        </w:rPr>
        <w:t>миром</w:t>
      </w:r>
      <w:r>
        <w:rPr>
          <w:spacing w:val="-7"/>
          <w:sz w:val="24"/>
        </w:rPr>
        <w:t xml:space="preserve"> </w:t>
      </w:r>
      <w:r>
        <w:rPr>
          <w:sz w:val="24"/>
        </w:rPr>
        <w:t>профессий. Учащийся научится:</w:t>
      </w:r>
    </w:p>
    <w:p w:rsidR="00360D84" w:rsidRDefault="00811F40">
      <w:pPr>
        <w:pStyle w:val="a3"/>
        <w:ind w:left="1237" w:hanging="60"/>
        <w:jc w:val="left"/>
      </w:pPr>
      <w:r>
        <w:pict>
          <v:group id="docshapegroup10" o:spid="_x0000_s1036" style="position:absolute;left:0;text-align:left;margin-left:120.5pt;margin-top:.4pt;width:21.75pt;height:40.95pt;z-index:-17561088;mso-position-horizontal-relative:page" coordorigin="2410,8" coordsize="435,819">
            <v:shape id="docshape11" o:spid="_x0000_s1039" type="#_x0000_t75" style="position:absolute;left:2410;top:8;width:375;height:267">
              <v:imagedata r:id="rId8" o:title=""/>
            </v:shape>
            <v:shape id="docshape12" o:spid="_x0000_s1038" type="#_x0000_t75" style="position:absolute;left:2470;top:284;width:375;height:267">
              <v:imagedata r:id="rId8" o:title=""/>
            </v:shape>
            <v:shape id="docshape13" o:spid="_x0000_s1037" type="#_x0000_t75" style="position:absolute;left:2470;top:560;width:375;height:267">
              <v:imagedata r:id="rId8" o:title=""/>
            </v:shape>
            <w10:wrap anchorx="page"/>
          </v:group>
        </w:pict>
      </w:r>
      <w:r w:rsidR="00F03F7C">
        <w:t>планировать и выполнять учебные действия, связанные с поиском информации; выбирать и использовать методы, соответствующие рассматриваемой проблеме; распознавать</w:t>
      </w:r>
      <w:r w:rsidR="00F03F7C">
        <w:rPr>
          <w:spacing w:val="1"/>
        </w:rPr>
        <w:t xml:space="preserve"> </w:t>
      </w:r>
      <w:r w:rsidR="00F03F7C">
        <w:t>и</w:t>
      </w:r>
      <w:r w:rsidR="00F03F7C">
        <w:rPr>
          <w:spacing w:val="3"/>
        </w:rPr>
        <w:t xml:space="preserve"> </w:t>
      </w:r>
      <w:r w:rsidR="00F03F7C">
        <w:t>ставить</w:t>
      </w:r>
      <w:r w:rsidR="00F03F7C">
        <w:rPr>
          <w:spacing w:val="4"/>
        </w:rPr>
        <w:t xml:space="preserve"> </w:t>
      </w:r>
      <w:r w:rsidR="00F03F7C">
        <w:t>вопросы,</w:t>
      </w:r>
      <w:r w:rsidR="00F03F7C">
        <w:rPr>
          <w:spacing w:val="3"/>
        </w:rPr>
        <w:t xml:space="preserve"> </w:t>
      </w:r>
      <w:r w:rsidR="00F03F7C">
        <w:t>ответы</w:t>
      </w:r>
      <w:r w:rsidR="00F03F7C">
        <w:rPr>
          <w:spacing w:val="2"/>
        </w:rPr>
        <w:t xml:space="preserve"> </w:t>
      </w:r>
      <w:r w:rsidR="00F03F7C">
        <w:t>на</w:t>
      </w:r>
      <w:r w:rsidR="00F03F7C">
        <w:rPr>
          <w:spacing w:val="1"/>
        </w:rPr>
        <w:t xml:space="preserve"> </w:t>
      </w:r>
      <w:r w:rsidR="00F03F7C">
        <w:t>которые</w:t>
      </w:r>
      <w:r w:rsidR="00F03F7C">
        <w:rPr>
          <w:spacing w:val="1"/>
        </w:rPr>
        <w:t xml:space="preserve"> </w:t>
      </w:r>
      <w:r w:rsidR="00F03F7C">
        <w:t>могут</w:t>
      </w:r>
      <w:r w:rsidR="00F03F7C">
        <w:rPr>
          <w:spacing w:val="3"/>
        </w:rPr>
        <w:t xml:space="preserve"> </w:t>
      </w:r>
      <w:r w:rsidR="00F03F7C">
        <w:t>быть</w:t>
      </w:r>
      <w:r w:rsidR="00F03F7C">
        <w:rPr>
          <w:spacing w:val="3"/>
        </w:rPr>
        <w:t xml:space="preserve"> </w:t>
      </w:r>
      <w:r w:rsidR="00F03F7C">
        <w:t>получены</w:t>
      </w:r>
      <w:r w:rsidR="00F03F7C">
        <w:rPr>
          <w:spacing w:val="9"/>
        </w:rPr>
        <w:t xml:space="preserve"> </w:t>
      </w:r>
      <w:r w:rsidR="00F03F7C">
        <w:rPr>
          <w:spacing w:val="-2"/>
        </w:rPr>
        <w:t>путём</w:t>
      </w:r>
    </w:p>
    <w:p w:rsidR="00360D84" w:rsidRDefault="00F03F7C">
      <w:pPr>
        <w:pStyle w:val="a3"/>
        <w:jc w:val="left"/>
      </w:pPr>
      <w:r>
        <w:t>исследования, отбирать адекватные</w:t>
      </w:r>
      <w:r>
        <w:rPr>
          <w:spacing w:val="-1"/>
        </w:rPr>
        <w:t xml:space="preserve"> </w:t>
      </w:r>
      <w:r>
        <w:t>методы исследования, формулировать вытекающие из исследования выводы;</w:t>
      </w:r>
    </w:p>
    <w:p w:rsidR="00360D84" w:rsidRDefault="00811F40">
      <w:pPr>
        <w:pStyle w:val="a3"/>
        <w:ind w:left="1181" w:hanging="5"/>
        <w:jc w:val="left"/>
      </w:pPr>
      <w:r>
        <w:pict>
          <v:group id="docshapegroup14" o:spid="_x0000_s1033" style="position:absolute;left:0;text-align:left;margin-left:120.5pt;margin-top:.4pt;width:18.75pt;height:27.15pt;z-index:-17560576;mso-position-horizontal-relative:page" coordorigin="2410,8" coordsize="375,543">
            <v:shape id="docshape15" o:spid="_x0000_s1035" type="#_x0000_t75" style="position:absolute;left:2410;top:8;width:375;height:267">
              <v:imagedata r:id="rId8" o:title=""/>
            </v:shape>
            <v:shape id="docshape16" o:spid="_x0000_s1034" type="#_x0000_t75" style="position:absolute;left:2410;top:284;width:375;height:267">
              <v:imagedata r:id="rId8" o:title=""/>
            </v:shape>
            <w10:wrap anchorx="page"/>
          </v:group>
        </w:pict>
      </w:r>
      <w:r w:rsidR="00F03F7C">
        <w:t>использовать игровые приёмы для решения практико-ориентированных задач; использовать</w:t>
      </w:r>
      <w:r w:rsidR="00F03F7C">
        <w:rPr>
          <w:spacing w:val="-2"/>
        </w:rPr>
        <w:t xml:space="preserve"> </w:t>
      </w:r>
      <w:r w:rsidR="00F03F7C">
        <w:t>некоторые методы</w:t>
      </w:r>
      <w:r w:rsidR="00F03F7C">
        <w:rPr>
          <w:spacing w:val="1"/>
        </w:rPr>
        <w:t xml:space="preserve"> </w:t>
      </w:r>
      <w:r w:rsidR="00F03F7C">
        <w:t xml:space="preserve">получения знаний, характерные </w:t>
      </w:r>
      <w:proofErr w:type="gramStart"/>
      <w:r w:rsidR="00F03F7C">
        <w:t>для</w:t>
      </w:r>
      <w:proofErr w:type="gramEnd"/>
      <w:r w:rsidR="00F03F7C">
        <w:rPr>
          <w:spacing w:val="1"/>
        </w:rPr>
        <w:t xml:space="preserve"> </w:t>
      </w:r>
      <w:r w:rsidR="00F03F7C">
        <w:rPr>
          <w:spacing w:val="-2"/>
        </w:rPr>
        <w:t>социальных</w:t>
      </w:r>
    </w:p>
    <w:p w:rsidR="00360D84" w:rsidRDefault="00F03F7C">
      <w:pPr>
        <w:pStyle w:val="a3"/>
        <w:ind w:right="289"/>
      </w:pPr>
      <w:r>
        <w:rPr>
          <w:noProof/>
          <w:lang w:eastAsia="ru-RU"/>
        </w:rPr>
        <w:drawing>
          <wp:anchor distT="0" distB="0" distL="0" distR="0" simplePos="0" relativeHeight="485756416" behindDoc="1" locked="0" layoutInCell="1" allowOverlap="1">
            <wp:simplePos x="0" y="0"/>
            <wp:positionH relativeFrom="page">
              <wp:posOffset>3284854</wp:posOffset>
            </wp:positionH>
            <wp:positionV relativeFrom="paragraph">
              <wp:posOffset>355893</wp:posOffset>
            </wp:positionV>
            <wp:extent cx="237744" cy="169163"/>
            <wp:effectExtent l="0" t="0" r="0" b="0"/>
            <wp:wrapNone/>
            <wp:docPr id="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3.png"/>
                    <pic:cNvPicPr/>
                  </pic:nvPicPr>
                  <pic:blipFill>
                    <a:blip r:embed="rId7" cstate="print"/>
                    <a:stretch>
                      <a:fillRect/>
                    </a:stretch>
                  </pic:blipFill>
                  <pic:spPr>
                    <a:xfrm>
                      <a:off x="0" y="0"/>
                      <a:ext cx="237744" cy="169163"/>
                    </a:xfrm>
                    <a:prstGeom prst="rect">
                      <a:avLst/>
                    </a:prstGeom>
                  </pic:spPr>
                </pic:pic>
              </a:graphicData>
            </a:graphic>
          </wp:anchor>
        </w:drawing>
      </w:r>
      <w:proofErr w:type="gramStart"/>
      <w:r>
        <w:t>и исторических наук: постановка проблемы, опросы, описание, сравнительное описание, объяснение, использование статистических данных, интерпретация фактов.</w:t>
      </w:r>
      <w:proofErr w:type="gramEnd"/>
      <w:r>
        <w:t xml:space="preserve"> Учащийся получит возможность</w:t>
      </w:r>
      <w:r>
        <w:rPr>
          <w:spacing w:val="-1"/>
        </w:rPr>
        <w:t xml:space="preserve"> </w:t>
      </w:r>
      <w:r>
        <w:t>научиться:</w:t>
      </w:r>
      <w:r>
        <w:rPr>
          <w:spacing w:val="80"/>
          <w:w w:val="150"/>
        </w:rPr>
        <w:t xml:space="preserve"> </w:t>
      </w:r>
      <w:r>
        <w:t>самостоятельно</w:t>
      </w:r>
      <w:r>
        <w:rPr>
          <w:spacing w:val="-2"/>
        </w:rPr>
        <w:t xml:space="preserve"> </w:t>
      </w:r>
      <w:r>
        <w:t>задумывать, планировать и</w:t>
      </w:r>
      <w:r>
        <w:rPr>
          <w:spacing w:val="-1"/>
        </w:rPr>
        <w:t xml:space="preserve"> </w:t>
      </w:r>
      <w:r>
        <w:t>выполнять учебные действия, связанные с решением практико-ориентированных задач;</w:t>
      </w:r>
    </w:p>
    <w:p w:rsidR="00360D84" w:rsidRDefault="00F03F7C">
      <w:pPr>
        <w:pStyle w:val="a3"/>
        <w:spacing w:before="1"/>
        <w:ind w:firstLine="971"/>
        <w:jc w:val="left"/>
      </w:pPr>
      <w:r>
        <w:rPr>
          <w:noProof/>
          <w:lang w:eastAsia="ru-RU"/>
        </w:rPr>
        <w:drawing>
          <wp:anchor distT="0" distB="0" distL="0" distR="0" simplePos="0" relativeHeight="485756928" behindDoc="1" locked="0" layoutInCell="1" allowOverlap="1">
            <wp:simplePos x="0" y="0"/>
            <wp:positionH relativeFrom="page">
              <wp:posOffset>1530350</wp:posOffset>
            </wp:positionH>
            <wp:positionV relativeFrom="paragraph">
              <wp:posOffset>5754</wp:posOffset>
            </wp:positionV>
            <wp:extent cx="237744" cy="169163"/>
            <wp:effectExtent l="0" t="0" r="0" b="0"/>
            <wp:wrapNone/>
            <wp:docPr id="1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3.png"/>
                    <pic:cNvPicPr/>
                  </pic:nvPicPr>
                  <pic:blipFill>
                    <a:blip r:embed="rId7" cstate="print"/>
                    <a:stretch>
                      <a:fillRect/>
                    </a:stretch>
                  </pic:blipFill>
                  <pic:spPr>
                    <a:xfrm>
                      <a:off x="0" y="0"/>
                      <a:ext cx="237744" cy="169163"/>
                    </a:xfrm>
                    <a:prstGeom prst="rect">
                      <a:avLst/>
                    </a:prstGeom>
                  </pic:spPr>
                </pic:pic>
              </a:graphicData>
            </a:graphic>
          </wp:anchor>
        </w:drawing>
      </w:r>
      <w:r>
        <w:t xml:space="preserve">целенаправленно и осознанно развивать свои коммуникативные способности; </w:t>
      </w:r>
      <w:r>
        <w:rPr>
          <w:noProof/>
          <w:position w:val="-4"/>
          <w:lang w:eastAsia="ru-RU"/>
        </w:rPr>
        <w:drawing>
          <wp:inline distT="0" distB="0" distL="0" distR="0">
            <wp:extent cx="237744" cy="169163"/>
            <wp:effectExtent l="0" t="0" r="0" b="0"/>
            <wp:docPr id="1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3.png"/>
                    <pic:cNvPicPr/>
                  </pic:nvPicPr>
                  <pic:blipFill>
                    <a:blip r:embed="rId7" cstate="print"/>
                    <a:stretch>
                      <a:fillRect/>
                    </a:stretch>
                  </pic:blipFill>
                  <pic:spPr>
                    <a:xfrm>
                      <a:off x="0" y="0"/>
                      <a:ext cx="237744" cy="169163"/>
                    </a:xfrm>
                    <a:prstGeom prst="rect">
                      <a:avLst/>
                    </a:prstGeom>
                  </pic:spPr>
                </pic:pic>
              </a:graphicData>
            </a:graphic>
          </wp:inline>
        </w:drawing>
      </w:r>
      <w:r>
        <w:rPr>
          <w:position w:val="-4"/>
        </w:rPr>
        <w:t xml:space="preserve"> </w:t>
      </w:r>
      <w:r>
        <w:t>осознавать</w:t>
      </w:r>
      <w:r>
        <w:rPr>
          <w:spacing w:val="80"/>
        </w:rPr>
        <w:t xml:space="preserve"> </w:t>
      </w:r>
      <w:r>
        <w:t>свою</w:t>
      </w:r>
      <w:r>
        <w:rPr>
          <w:spacing w:val="80"/>
        </w:rPr>
        <w:t xml:space="preserve"> </w:t>
      </w:r>
      <w:r>
        <w:t>ответственность</w:t>
      </w:r>
      <w:r>
        <w:rPr>
          <w:spacing w:val="80"/>
        </w:rPr>
        <w:t xml:space="preserve"> </w:t>
      </w:r>
      <w:r>
        <w:t>за</w:t>
      </w:r>
      <w:r>
        <w:rPr>
          <w:spacing w:val="80"/>
        </w:rPr>
        <w:t xml:space="preserve"> </w:t>
      </w:r>
      <w:r>
        <w:t>достоверность</w:t>
      </w:r>
      <w:r>
        <w:rPr>
          <w:spacing w:val="80"/>
        </w:rPr>
        <w:t xml:space="preserve"> </w:t>
      </w:r>
      <w:r>
        <w:t>полученных</w:t>
      </w:r>
      <w:r>
        <w:rPr>
          <w:spacing w:val="80"/>
        </w:rPr>
        <w:t xml:space="preserve"> </w:t>
      </w:r>
      <w:r>
        <w:t>знаний,</w:t>
      </w:r>
      <w:r>
        <w:rPr>
          <w:spacing w:val="80"/>
        </w:rPr>
        <w:t xml:space="preserve"> </w:t>
      </w:r>
      <w:r>
        <w:t>за</w:t>
      </w:r>
      <w:r>
        <w:rPr>
          <w:spacing w:val="80"/>
        </w:rPr>
        <w:t xml:space="preserve"> </w:t>
      </w:r>
      <w:r>
        <w:t>качество выполненных работ;</w:t>
      </w:r>
    </w:p>
    <w:p w:rsidR="00360D84" w:rsidRDefault="00F03F7C">
      <w:pPr>
        <w:pStyle w:val="a3"/>
        <w:ind w:right="289" w:firstLine="707"/>
      </w:pPr>
      <w:proofErr w:type="gramStart"/>
      <w:r>
        <w:t xml:space="preserve">Личностные качества, которые развиваются в результате обучения по программе: самостоятельность, организованность, гибкость, </w:t>
      </w:r>
      <w:proofErr w:type="spellStart"/>
      <w:r>
        <w:t>коммуникативность</w:t>
      </w:r>
      <w:proofErr w:type="spellEnd"/>
      <w:r>
        <w:t>, ответственность, взаимопомощь, толерантность, аккуратность, работоспособность, трудолюбие.</w:t>
      </w:r>
      <w:proofErr w:type="gramEnd"/>
    </w:p>
    <w:p w:rsidR="00360D84" w:rsidRDefault="00F03F7C">
      <w:pPr>
        <w:pStyle w:val="2"/>
        <w:spacing w:before="5" w:line="274" w:lineRule="exact"/>
      </w:pPr>
      <w:r>
        <w:t>Формы</w:t>
      </w:r>
      <w:r>
        <w:rPr>
          <w:spacing w:val="-3"/>
        </w:rPr>
        <w:t xml:space="preserve"> </w:t>
      </w:r>
      <w:r>
        <w:t>и</w:t>
      </w:r>
      <w:r>
        <w:rPr>
          <w:spacing w:val="-3"/>
        </w:rPr>
        <w:t xml:space="preserve"> </w:t>
      </w:r>
      <w:r>
        <w:t>режим</w:t>
      </w:r>
      <w:r>
        <w:rPr>
          <w:spacing w:val="-2"/>
        </w:rPr>
        <w:t xml:space="preserve"> занятий</w:t>
      </w:r>
    </w:p>
    <w:p w:rsidR="00360D84" w:rsidRDefault="00F03F7C">
      <w:pPr>
        <w:pStyle w:val="a3"/>
        <w:ind w:right="284" w:firstLine="707"/>
      </w:pPr>
      <w:r>
        <w:t xml:space="preserve">Занятия проводятся 1 раз в неделю по 1 часу (34 часа в год) в форме теоретических и практических занятий, игровой форме, форме экскурсий и мастер-классов. При проведении экскурсий, соревнований предполагается объединение часов двух (или более) занятий. Каждая экскурсия занимает определенное место программы внеурочной деятельности и подразумевает практическое знакомство с профессиями конкретного типа после его теоретического освящения. Экскурсии в высшие учебные заведения на уровне определенного класса подразумевают специально разработанные маршруты по музеям ВУЗов. На предприятиях </w:t>
      </w:r>
      <w:r w:rsidR="0090149D">
        <w:t>Грозный и Гудермес</w:t>
      </w:r>
      <w:r>
        <w:t>, учащиеся знакомятся с современным производством в рамках профессиональной деятельности внутри определенного типа профессий. Система экскурсий разработана с учетом возрастных особенностей учащихся.</w:t>
      </w:r>
    </w:p>
    <w:p w:rsidR="00360D84" w:rsidRDefault="00F03F7C">
      <w:pPr>
        <w:pStyle w:val="1"/>
        <w:spacing w:before="8" w:line="640" w:lineRule="atLeast"/>
        <w:ind w:right="1758" w:firstLine="2160"/>
        <w:jc w:val="left"/>
      </w:pPr>
      <w:r>
        <w:t>Содержание</w:t>
      </w:r>
      <w:r>
        <w:rPr>
          <w:spacing w:val="-11"/>
        </w:rPr>
        <w:t xml:space="preserve"> </w:t>
      </w:r>
      <w:r>
        <w:t>программы</w:t>
      </w:r>
      <w:r>
        <w:rPr>
          <w:spacing w:val="-11"/>
        </w:rPr>
        <w:t xml:space="preserve"> </w:t>
      </w:r>
      <w:r>
        <w:t>5-9</w:t>
      </w:r>
      <w:r>
        <w:rPr>
          <w:spacing w:val="-10"/>
        </w:rPr>
        <w:t xml:space="preserve"> </w:t>
      </w:r>
      <w:r>
        <w:t>класс Содержание программы 5 класс</w:t>
      </w:r>
    </w:p>
    <w:p w:rsidR="00360D84" w:rsidRDefault="00F03F7C">
      <w:pPr>
        <w:pStyle w:val="2"/>
        <w:spacing w:before="7" w:line="274" w:lineRule="exact"/>
        <w:ind w:left="222"/>
      </w:pPr>
      <w:r>
        <w:t>Раздел</w:t>
      </w:r>
      <w:r>
        <w:rPr>
          <w:spacing w:val="-2"/>
        </w:rPr>
        <w:t xml:space="preserve"> </w:t>
      </w:r>
      <w:r>
        <w:t>1.</w:t>
      </w:r>
      <w:r>
        <w:rPr>
          <w:spacing w:val="-1"/>
        </w:rPr>
        <w:t xml:space="preserve"> </w:t>
      </w:r>
      <w:r>
        <w:t>«Кем</w:t>
      </w:r>
      <w:r>
        <w:rPr>
          <w:spacing w:val="-2"/>
        </w:rPr>
        <w:t xml:space="preserve"> </w:t>
      </w:r>
      <w:r>
        <w:t>быть»</w:t>
      </w:r>
      <w:r>
        <w:rPr>
          <w:spacing w:val="2"/>
        </w:rPr>
        <w:t xml:space="preserve"> </w:t>
      </w:r>
      <w:r>
        <w:rPr>
          <w:spacing w:val="-5"/>
        </w:rPr>
        <w:t>3ч.</w:t>
      </w:r>
    </w:p>
    <w:p w:rsidR="00360D84" w:rsidRDefault="00F03F7C">
      <w:pPr>
        <w:pStyle w:val="a3"/>
        <w:ind w:right="282"/>
      </w:pPr>
      <w:r>
        <w:t>Раздел</w:t>
      </w:r>
      <w:r>
        <w:rPr>
          <w:spacing w:val="-4"/>
        </w:rPr>
        <w:t xml:space="preserve"> </w:t>
      </w:r>
      <w:r>
        <w:t>познакомит</w:t>
      </w:r>
      <w:r>
        <w:rPr>
          <w:spacing w:val="-3"/>
        </w:rPr>
        <w:t xml:space="preserve"> </w:t>
      </w:r>
      <w:r>
        <w:t>обучающихся</w:t>
      </w:r>
      <w:r>
        <w:rPr>
          <w:spacing w:val="-3"/>
        </w:rPr>
        <w:t xml:space="preserve"> </w:t>
      </w:r>
      <w:r>
        <w:t>с</w:t>
      </w:r>
      <w:r>
        <w:rPr>
          <w:spacing w:val="-4"/>
        </w:rPr>
        <w:t xml:space="preserve"> </w:t>
      </w:r>
      <w:r>
        <w:t>тематикой</w:t>
      </w:r>
      <w:r>
        <w:rPr>
          <w:spacing w:val="-3"/>
        </w:rPr>
        <w:t xml:space="preserve"> </w:t>
      </w:r>
      <w:r>
        <w:t>занятий,</w:t>
      </w:r>
      <w:r>
        <w:rPr>
          <w:spacing w:val="-3"/>
        </w:rPr>
        <w:t xml:space="preserve"> </w:t>
      </w:r>
      <w:r>
        <w:t>будет</w:t>
      </w:r>
      <w:r>
        <w:rPr>
          <w:spacing w:val="-3"/>
        </w:rPr>
        <w:t xml:space="preserve"> </w:t>
      </w:r>
      <w:r>
        <w:t>формировать</w:t>
      </w:r>
      <w:r>
        <w:rPr>
          <w:spacing w:val="40"/>
        </w:rPr>
        <w:t xml:space="preserve"> </w:t>
      </w:r>
      <w:r>
        <w:t>эмоциональн</w:t>
      </w:r>
      <w:proofErr w:type="gramStart"/>
      <w:r>
        <w:t>о-</w:t>
      </w:r>
      <w:proofErr w:type="gramEnd"/>
      <w:r>
        <w:t xml:space="preserve"> позитивный</w:t>
      </w:r>
      <w:r>
        <w:rPr>
          <w:spacing w:val="40"/>
        </w:rPr>
        <w:t xml:space="preserve"> </w:t>
      </w:r>
      <w:r>
        <w:t>настрой</w:t>
      </w:r>
      <w:r>
        <w:rPr>
          <w:spacing w:val="40"/>
        </w:rPr>
        <w:t xml:space="preserve"> </w:t>
      </w:r>
      <w:r>
        <w:t>на профориентацию, уважение к труду членов семьи и людей различных профессий</w:t>
      </w:r>
      <w:r>
        <w:rPr>
          <w:spacing w:val="40"/>
        </w:rPr>
        <w:t xml:space="preserve"> </w:t>
      </w:r>
      <w:r>
        <w:t>Обучающиеся познакомятся с содержанием различных профессий, научатся</w:t>
      </w:r>
      <w:r>
        <w:rPr>
          <w:spacing w:val="40"/>
        </w:rPr>
        <w:t xml:space="preserve"> </w:t>
      </w:r>
      <w:r>
        <w:t>объединять</w:t>
      </w:r>
      <w:r>
        <w:rPr>
          <w:spacing w:val="40"/>
        </w:rPr>
        <w:t xml:space="preserve"> </w:t>
      </w:r>
      <w:r>
        <w:t>профессии</w:t>
      </w:r>
      <w:r>
        <w:rPr>
          <w:spacing w:val="40"/>
        </w:rPr>
        <w:t xml:space="preserve"> </w:t>
      </w:r>
      <w:r>
        <w:t>и</w:t>
      </w:r>
      <w:r>
        <w:rPr>
          <w:spacing w:val="40"/>
        </w:rPr>
        <w:t xml:space="preserve"> </w:t>
      </w:r>
      <w:r>
        <w:t>профессиональные</w:t>
      </w:r>
      <w:r>
        <w:rPr>
          <w:spacing w:val="40"/>
        </w:rPr>
        <w:t xml:space="preserve"> </w:t>
      </w:r>
      <w:r>
        <w:t>принадлежности;</w:t>
      </w:r>
      <w:r>
        <w:rPr>
          <w:spacing w:val="40"/>
        </w:rPr>
        <w:t xml:space="preserve"> </w:t>
      </w:r>
      <w:r>
        <w:t>познакомятся</w:t>
      </w:r>
      <w:r>
        <w:rPr>
          <w:spacing w:val="40"/>
        </w:rPr>
        <w:t xml:space="preserve"> </w:t>
      </w:r>
      <w:r>
        <w:t>с</w:t>
      </w:r>
    </w:p>
    <w:p w:rsidR="00360D84" w:rsidRDefault="00360D84">
      <w:pPr>
        <w:sectPr w:rsidR="00360D84">
          <w:footerReference w:type="default" r:id="rId9"/>
          <w:pgSz w:w="11910" w:h="16840"/>
          <w:pgMar w:top="1040" w:right="560" w:bottom="1140" w:left="1480" w:header="0" w:footer="945" w:gutter="0"/>
          <w:cols w:space="720"/>
        </w:sectPr>
      </w:pPr>
    </w:p>
    <w:p w:rsidR="00360D84" w:rsidRDefault="00F03F7C">
      <w:pPr>
        <w:pStyle w:val="a3"/>
        <w:spacing w:before="68"/>
        <w:ind w:right="290"/>
      </w:pPr>
      <w:r>
        <w:lastRenderedPageBreak/>
        <w:t xml:space="preserve">литературными произведениями, пословицами и поговорками о труде, познакомятся с фразеологическими оборотами о безделье и трудолюбии. В процессе обучения будут созданы условия для самоанализа и группового </w:t>
      </w:r>
      <w:proofErr w:type="gramStart"/>
      <w:r>
        <w:t>обсуждения</w:t>
      </w:r>
      <w:proofErr w:type="gramEnd"/>
      <w:r>
        <w:t xml:space="preserve"> обучающихся по профессиональному самоопределению.</w:t>
      </w:r>
    </w:p>
    <w:p w:rsidR="00360D84" w:rsidRDefault="00F03F7C">
      <w:pPr>
        <w:pStyle w:val="2"/>
        <w:spacing w:before="6" w:line="274" w:lineRule="exact"/>
        <w:ind w:left="222"/>
      </w:pPr>
      <w:r>
        <w:t>Раздел</w:t>
      </w:r>
      <w:r>
        <w:rPr>
          <w:spacing w:val="-3"/>
        </w:rPr>
        <w:t xml:space="preserve"> </w:t>
      </w:r>
      <w:r>
        <w:t>2.</w:t>
      </w:r>
      <w:r>
        <w:rPr>
          <w:spacing w:val="-1"/>
        </w:rPr>
        <w:t xml:space="preserve"> </w:t>
      </w:r>
      <w:r>
        <w:t>«Я</w:t>
      </w:r>
      <w:r>
        <w:rPr>
          <w:spacing w:val="-2"/>
        </w:rPr>
        <w:t xml:space="preserve"> </w:t>
      </w:r>
      <w:r>
        <w:t>и</w:t>
      </w:r>
      <w:r>
        <w:rPr>
          <w:spacing w:val="-2"/>
        </w:rPr>
        <w:t xml:space="preserve"> </w:t>
      </w:r>
      <w:r>
        <w:t>мир</w:t>
      </w:r>
      <w:r>
        <w:rPr>
          <w:spacing w:val="-1"/>
        </w:rPr>
        <w:t xml:space="preserve"> </w:t>
      </w:r>
      <w:r>
        <w:t>профессий»</w:t>
      </w:r>
      <w:r>
        <w:rPr>
          <w:spacing w:val="-1"/>
        </w:rPr>
        <w:t xml:space="preserve"> </w:t>
      </w:r>
      <w:r>
        <w:t>9</w:t>
      </w:r>
      <w:r>
        <w:rPr>
          <w:spacing w:val="1"/>
        </w:rPr>
        <w:t xml:space="preserve"> </w:t>
      </w:r>
      <w:r>
        <w:rPr>
          <w:spacing w:val="-5"/>
        </w:rPr>
        <w:t>ч.</w:t>
      </w:r>
    </w:p>
    <w:p w:rsidR="00360D84" w:rsidRDefault="00F03F7C">
      <w:pPr>
        <w:pStyle w:val="a3"/>
        <w:ind w:right="288"/>
      </w:pPr>
      <w:r>
        <w:rPr>
          <w:color w:val="04070C"/>
        </w:rPr>
        <w:t>Раздел ориентирован на о</w:t>
      </w:r>
      <w:r>
        <w:t>бщее представление о возможностях человека при выборе профессии, в том числе качествах личности, необходимых для успешности профессиональной</w:t>
      </w:r>
      <w:r>
        <w:rPr>
          <w:spacing w:val="-2"/>
        </w:rPr>
        <w:t xml:space="preserve"> </w:t>
      </w:r>
      <w:r>
        <w:t>деятельности,</w:t>
      </w:r>
      <w:r>
        <w:rPr>
          <w:spacing w:val="-3"/>
        </w:rPr>
        <w:t xml:space="preserve"> </w:t>
      </w:r>
      <w:r>
        <w:t>чертах</w:t>
      </w:r>
      <w:r>
        <w:rPr>
          <w:spacing w:val="-4"/>
        </w:rPr>
        <w:t xml:space="preserve"> </w:t>
      </w:r>
      <w:r>
        <w:t>характера,</w:t>
      </w:r>
      <w:r>
        <w:rPr>
          <w:spacing w:val="-3"/>
        </w:rPr>
        <w:t xml:space="preserve"> </w:t>
      </w:r>
      <w:r>
        <w:t>отличающих успешного</w:t>
      </w:r>
      <w:r>
        <w:rPr>
          <w:spacing w:val="-3"/>
        </w:rPr>
        <w:t xml:space="preserve"> </w:t>
      </w:r>
      <w:r>
        <w:t>специалиста</w:t>
      </w:r>
      <w:r>
        <w:rPr>
          <w:spacing w:val="-4"/>
        </w:rPr>
        <w:t xml:space="preserve"> </w:t>
      </w:r>
      <w:r>
        <w:t xml:space="preserve">в любой области. </w:t>
      </w:r>
      <w:proofErr w:type="gramStart"/>
      <w:r>
        <w:t>Обучающиеся</w:t>
      </w:r>
      <w:proofErr w:type="gramEnd"/>
      <w:r>
        <w:t xml:space="preserve"> познакомятся с личностными эмоциональными проявлениями, склонностями, способностями. Раздел посвящен знакомству с трудовой родословной семьи </w:t>
      </w:r>
      <w:proofErr w:type="gramStart"/>
      <w:r>
        <w:t>обучающегося</w:t>
      </w:r>
      <w:proofErr w:type="gramEnd"/>
      <w:r>
        <w:t xml:space="preserve">. Созданы условия </w:t>
      </w:r>
      <w:proofErr w:type="gramStart"/>
      <w:r>
        <w:t>для</w:t>
      </w:r>
      <w:proofErr w:type="gramEnd"/>
    </w:p>
    <w:p w:rsidR="00360D84" w:rsidRDefault="00F03F7C">
      <w:pPr>
        <w:pStyle w:val="a3"/>
        <w:ind w:right="283"/>
      </w:pPr>
      <w:r>
        <w:t>закрепления позитивной установки к занятиям, расширения кругозора проф.</w:t>
      </w:r>
      <w:r>
        <w:rPr>
          <w:spacing w:val="40"/>
        </w:rPr>
        <w:t xml:space="preserve"> </w:t>
      </w:r>
      <w:r>
        <w:t xml:space="preserve">деятельности, повышения уровня осознания </w:t>
      </w:r>
      <w:proofErr w:type="gramStart"/>
      <w:r>
        <w:t>обучающимися</w:t>
      </w:r>
      <w:proofErr w:type="gramEnd"/>
      <w:r>
        <w:t xml:space="preserve"> типического и специфического в профессиональной деятельности того или иного специалиста. Обучающиеся рассмотрят ошибки, которые совершают люди при выборе профессии, получат советы, как избежать их в собственной жизни. Рассмотрят идею необходимости учета фактора здоровья при выборе профессии, основные медицинские противопоказания к группам профессий.</w:t>
      </w:r>
    </w:p>
    <w:p w:rsidR="00360D84" w:rsidRDefault="00F03F7C">
      <w:pPr>
        <w:pStyle w:val="2"/>
        <w:spacing w:before="3" w:line="274" w:lineRule="exact"/>
        <w:ind w:left="222"/>
      </w:pPr>
      <w:r>
        <w:t>Раздел</w:t>
      </w:r>
      <w:r>
        <w:rPr>
          <w:spacing w:val="-2"/>
        </w:rPr>
        <w:t xml:space="preserve"> </w:t>
      </w:r>
      <w:r>
        <w:t>3. «Мечтать</w:t>
      </w:r>
      <w:r>
        <w:rPr>
          <w:spacing w:val="-3"/>
        </w:rPr>
        <w:t xml:space="preserve"> </w:t>
      </w:r>
      <w:r>
        <w:t>не</w:t>
      </w:r>
      <w:r>
        <w:rPr>
          <w:spacing w:val="-1"/>
        </w:rPr>
        <w:t xml:space="preserve"> </w:t>
      </w:r>
      <w:r>
        <w:t>вредно» 22</w:t>
      </w:r>
      <w:r>
        <w:rPr>
          <w:spacing w:val="2"/>
        </w:rPr>
        <w:t xml:space="preserve"> </w:t>
      </w:r>
      <w:r>
        <w:rPr>
          <w:spacing w:val="-5"/>
        </w:rPr>
        <w:t>ч.</w:t>
      </w:r>
    </w:p>
    <w:p w:rsidR="00360D84" w:rsidRDefault="00F03F7C">
      <w:pPr>
        <w:pStyle w:val="a3"/>
        <w:ind w:right="285"/>
      </w:pPr>
      <w:r>
        <w:t xml:space="preserve">В процессе образовательной деятельности обучающиеся получат возможность для формирования умения соотнести свое хобби и будущую проф. деятельность; условия для самооценки достоинств и ограничений для выбранной деятельности; соотнесения профессиональных функций, продуктов труда, инструментов деятельности с профессией. Получат план </w:t>
      </w:r>
      <w:proofErr w:type="spellStart"/>
      <w:r>
        <w:t>самопрезентации</w:t>
      </w:r>
      <w:proofErr w:type="spellEnd"/>
      <w:r>
        <w:t xml:space="preserve">; ознакомятся с понятием резюме. Соберут портфолио, </w:t>
      </w:r>
      <w:proofErr w:type="gramStart"/>
      <w:r>
        <w:t>посвященное</w:t>
      </w:r>
      <w:proofErr w:type="gramEnd"/>
      <w:r>
        <w:t xml:space="preserve"> проф. самоопределению.</w:t>
      </w:r>
    </w:p>
    <w:p w:rsidR="00360D84" w:rsidRDefault="00360D84">
      <w:pPr>
        <w:pStyle w:val="a3"/>
        <w:spacing w:before="1"/>
        <w:ind w:left="0"/>
        <w:jc w:val="left"/>
        <w:rPr>
          <w:sz w:val="28"/>
        </w:rPr>
      </w:pPr>
    </w:p>
    <w:p w:rsidR="00360D84" w:rsidRDefault="00F03F7C">
      <w:pPr>
        <w:pStyle w:val="1"/>
      </w:pPr>
      <w:r>
        <w:t>Содержание</w:t>
      </w:r>
      <w:r>
        <w:rPr>
          <w:spacing w:val="-6"/>
        </w:rPr>
        <w:t xml:space="preserve"> </w:t>
      </w:r>
      <w:r>
        <w:t>программы</w:t>
      </w:r>
      <w:r>
        <w:rPr>
          <w:spacing w:val="-6"/>
        </w:rPr>
        <w:t xml:space="preserve"> </w:t>
      </w:r>
      <w:r>
        <w:t>6</w:t>
      </w:r>
      <w:r>
        <w:rPr>
          <w:spacing w:val="-5"/>
        </w:rPr>
        <w:t xml:space="preserve"> </w:t>
      </w:r>
      <w:r>
        <w:rPr>
          <w:spacing w:val="-2"/>
        </w:rPr>
        <w:t>класс</w:t>
      </w:r>
    </w:p>
    <w:p w:rsidR="00360D84" w:rsidRDefault="00360D84">
      <w:pPr>
        <w:pStyle w:val="a3"/>
        <w:spacing w:before="3"/>
        <w:ind w:left="0"/>
        <w:jc w:val="left"/>
        <w:rPr>
          <w:b/>
        </w:rPr>
      </w:pPr>
    </w:p>
    <w:p w:rsidR="00360D84" w:rsidRDefault="00F03F7C">
      <w:pPr>
        <w:pStyle w:val="2"/>
        <w:spacing w:line="274" w:lineRule="exact"/>
      </w:pPr>
      <w:r>
        <w:t>Раздел</w:t>
      </w:r>
      <w:r>
        <w:rPr>
          <w:spacing w:val="-3"/>
        </w:rPr>
        <w:t xml:space="preserve"> </w:t>
      </w:r>
      <w:r>
        <w:t>1.</w:t>
      </w:r>
      <w:r>
        <w:rPr>
          <w:spacing w:val="1"/>
        </w:rPr>
        <w:t xml:space="preserve"> </w:t>
      </w:r>
      <w:r>
        <w:t>Мир</w:t>
      </w:r>
      <w:r>
        <w:rPr>
          <w:spacing w:val="-1"/>
        </w:rPr>
        <w:t xml:space="preserve"> </w:t>
      </w:r>
      <w:r>
        <w:rPr>
          <w:spacing w:val="-2"/>
        </w:rPr>
        <w:t>профессий</w:t>
      </w:r>
    </w:p>
    <w:p w:rsidR="00360D84" w:rsidRDefault="00F03F7C">
      <w:pPr>
        <w:pStyle w:val="a3"/>
        <w:ind w:right="287" w:firstLine="707"/>
      </w:pPr>
      <w:r>
        <w:t xml:space="preserve">Тема 1. Введение в мир профессий Ценность труда. Понятие «профессия». Что отличает профессиональную деятельность от хобби? Чем отличается профессиональная деятельность от </w:t>
      </w:r>
      <w:proofErr w:type="gramStart"/>
      <w:r>
        <w:t>трудовой</w:t>
      </w:r>
      <w:proofErr w:type="gramEnd"/>
      <w:r>
        <w:t>? Многообразие мира профессий. Рисунок профессии (все учащиеся рисуют какую-либо профессию по собственному выбору, рисунки вывешивают в</w:t>
      </w:r>
      <w:r>
        <w:rPr>
          <w:spacing w:val="71"/>
        </w:rPr>
        <w:t xml:space="preserve"> </w:t>
      </w:r>
      <w:r>
        <w:t>классе,</w:t>
      </w:r>
      <w:r>
        <w:rPr>
          <w:spacing w:val="51"/>
          <w:w w:val="150"/>
        </w:rPr>
        <w:t xml:space="preserve"> </w:t>
      </w:r>
      <w:r>
        <w:t>учащиеся</w:t>
      </w:r>
      <w:r>
        <w:rPr>
          <w:spacing w:val="73"/>
        </w:rPr>
        <w:t xml:space="preserve"> </w:t>
      </w:r>
      <w:r>
        <w:t>должны</w:t>
      </w:r>
      <w:r>
        <w:rPr>
          <w:spacing w:val="74"/>
        </w:rPr>
        <w:t xml:space="preserve"> </w:t>
      </w:r>
      <w:r>
        <w:t>определить,</w:t>
      </w:r>
      <w:r>
        <w:rPr>
          <w:spacing w:val="73"/>
        </w:rPr>
        <w:t xml:space="preserve"> </w:t>
      </w:r>
      <w:r>
        <w:t>что</w:t>
      </w:r>
      <w:r>
        <w:rPr>
          <w:spacing w:val="74"/>
        </w:rPr>
        <w:t xml:space="preserve"> </w:t>
      </w:r>
      <w:r>
        <w:t>за</w:t>
      </w:r>
      <w:r>
        <w:rPr>
          <w:spacing w:val="72"/>
        </w:rPr>
        <w:t xml:space="preserve"> </w:t>
      </w:r>
      <w:r>
        <w:t>профессия</w:t>
      </w:r>
      <w:r>
        <w:rPr>
          <w:spacing w:val="74"/>
        </w:rPr>
        <w:t xml:space="preserve"> </w:t>
      </w:r>
      <w:r>
        <w:t>изображена).</w:t>
      </w:r>
      <w:r>
        <w:rPr>
          <w:spacing w:val="73"/>
        </w:rPr>
        <w:t xml:space="preserve"> </w:t>
      </w:r>
      <w:r>
        <w:rPr>
          <w:spacing w:val="-2"/>
        </w:rPr>
        <w:t>Упражнение</w:t>
      </w:r>
    </w:p>
    <w:p w:rsidR="00360D84" w:rsidRDefault="00F03F7C">
      <w:pPr>
        <w:pStyle w:val="a3"/>
        <w:spacing w:line="274" w:lineRule="exact"/>
      </w:pPr>
      <w:r>
        <w:t>«Древо</w:t>
      </w:r>
      <w:r>
        <w:rPr>
          <w:spacing w:val="-3"/>
        </w:rPr>
        <w:t xml:space="preserve"> </w:t>
      </w:r>
      <w:r>
        <w:t>профессий»</w:t>
      </w:r>
      <w:r>
        <w:rPr>
          <w:spacing w:val="-7"/>
        </w:rPr>
        <w:t xml:space="preserve"> </w:t>
      </w:r>
      <w:r>
        <w:t>(профессии</w:t>
      </w:r>
      <w:r>
        <w:rPr>
          <w:spacing w:val="-1"/>
        </w:rPr>
        <w:t xml:space="preserve"> </w:t>
      </w:r>
      <w:r>
        <w:t>родителей,</w:t>
      </w:r>
      <w:r>
        <w:rPr>
          <w:spacing w:val="-1"/>
        </w:rPr>
        <w:t xml:space="preserve"> </w:t>
      </w:r>
      <w:r>
        <w:rPr>
          <w:spacing w:val="-2"/>
        </w:rPr>
        <w:t>прародителей).</w:t>
      </w:r>
    </w:p>
    <w:p w:rsidR="00360D84" w:rsidRDefault="00F03F7C">
      <w:pPr>
        <w:pStyle w:val="a3"/>
        <w:ind w:right="290" w:firstLine="707"/>
      </w:pPr>
      <w:r>
        <w:t>Тема 2. Характеристики профессий Характеристики, признаки, объединяющие разные профессии: условия труда, орудия труда, предметы труда. Игры: «Алфавит профессий»,</w:t>
      </w:r>
      <w:r>
        <w:rPr>
          <w:spacing w:val="75"/>
        </w:rPr>
        <w:t xml:space="preserve"> </w:t>
      </w:r>
      <w:r>
        <w:t>«Снежный</w:t>
      </w:r>
      <w:r>
        <w:rPr>
          <w:spacing w:val="74"/>
        </w:rPr>
        <w:t xml:space="preserve"> </w:t>
      </w:r>
      <w:r>
        <w:t>ком»</w:t>
      </w:r>
      <w:r>
        <w:rPr>
          <w:spacing w:val="65"/>
        </w:rPr>
        <w:t xml:space="preserve"> </w:t>
      </w:r>
      <w:r>
        <w:t>(по</w:t>
      </w:r>
      <w:r>
        <w:rPr>
          <w:spacing w:val="74"/>
        </w:rPr>
        <w:t xml:space="preserve"> </w:t>
      </w:r>
      <w:r>
        <w:t>профессиям),</w:t>
      </w:r>
      <w:r>
        <w:rPr>
          <w:spacing w:val="76"/>
        </w:rPr>
        <w:t xml:space="preserve"> </w:t>
      </w:r>
      <w:r>
        <w:t>«Семь</w:t>
      </w:r>
      <w:r>
        <w:rPr>
          <w:spacing w:val="74"/>
        </w:rPr>
        <w:t xml:space="preserve"> </w:t>
      </w:r>
      <w:r>
        <w:t>нот»,</w:t>
      </w:r>
      <w:r>
        <w:rPr>
          <w:spacing w:val="79"/>
        </w:rPr>
        <w:t xml:space="preserve"> </w:t>
      </w:r>
      <w:r>
        <w:t>«Чем</w:t>
      </w:r>
      <w:r>
        <w:rPr>
          <w:spacing w:val="72"/>
        </w:rPr>
        <w:t xml:space="preserve"> </w:t>
      </w:r>
      <w:r>
        <w:t>пахнут</w:t>
      </w:r>
      <w:r>
        <w:rPr>
          <w:spacing w:val="74"/>
        </w:rPr>
        <w:t xml:space="preserve"> </w:t>
      </w:r>
      <w:r>
        <w:rPr>
          <w:spacing w:val="-2"/>
        </w:rPr>
        <w:t>ремесла?»,</w:t>
      </w:r>
    </w:p>
    <w:p w:rsidR="00360D84" w:rsidRDefault="00F03F7C">
      <w:pPr>
        <w:pStyle w:val="a3"/>
      </w:pPr>
      <w:r>
        <w:t>«Отгадай</w:t>
      </w:r>
      <w:r>
        <w:rPr>
          <w:spacing w:val="-3"/>
        </w:rPr>
        <w:t xml:space="preserve"> </w:t>
      </w:r>
      <w:r>
        <w:t>профессию</w:t>
      </w:r>
      <w:r>
        <w:rPr>
          <w:spacing w:val="-3"/>
        </w:rPr>
        <w:t xml:space="preserve"> </w:t>
      </w:r>
      <w:r>
        <w:t>по</w:t>
      </w:r>
      <w:r>
        <w:rPr>
          <w:spacing w:val="-2"/>
        </w:rPr>
        <w:t xml:space="preserve"> действию».</w:t>
      </w:r>
    </w:p>
    <w:p w:rsidR="00360D84" w:rsidRDefault="00F03F7C">
      <w:pPr>
        <w:pStyle w:val="2"/>
        <w:spacing w:before="3" w:line="274" w:lineRule="exact"/>
      </w:pPr>
      <w:r>
        <w:t>Раздел</w:t>
      </w:r>
      <w:r>
        <w:rPr>
          <w:spacing w:val="-4"/>
        </w:rPr>
        <w:t xml:space="preserve"> </w:t>
      </w:r>
      <w:r>
        <w:t>2.</w:t>
      </w:r>
      <w:r>
        <w:rPr>
          <w:spacing w:val="-2"/>
        </w:rPr>
        <w:t xml:space="preserve"> </w:t>
      </w:r>
      <w:r>
        <w:t>Классификация</w:t>
      </w:r>
      <w:r>
        <w:rPr>
          <w:spacing w:val="-3"/>
        </w:rPr>
        <w:t xml:space="preserve"> </w:t>
      </w:r>
      <w:r>
        <w:t>профессий</w:t>
      </w:r>
      <w:r>
        <w:rPr>
          <w:spacing w:val="-2"/>
        </w:rPr>
        <w:t xml:space="preserve"> </w:t>
      </w:r>
      <w:r>
        <w:t>по</w:t>
      </w:r>
      <w:r>
        <w:rPr>
          <w:spacing w:val="-2"/>
        </w:rPr>
        <w:t xml:space="preserve"> </w:t>
      </w:r>
      <w:r>
        <w:t>предмету</w:t>
      </w:r>
      <w:r>
        <w:rPr>
          <w:spacing w:val="-5"/>
        </w:rPr>
        <w:t xml:space="preserve"> </w:t>
      </w:r>
      <w:r>
        <w:rPr>
          <w:spacing w:val="-2"/>
        </w:rPr>
        <w:t>труда</w:t>
      </w:r>
    </w:p>
    <w:p w:rsidR="00360D84" w:rsidRDefault="00F03F7C">
      <w:pPr>
        <w:pStyle w:val="a3"/>
        <w:ind w:right="286" w:firstLine="707"/>
      </w:pPr>
      <w:r>
        <w:t>Тема 3. Деление профессий по предмету труда Типы профессий «Человек- Человек», «</w:t>
      </w:r>
      <w:proofErr w:type="gramStart"/>
      <w:r>
        <w:t>Человек-Художественный</w:t>
      </w:r>
      <w:proofErr w:type="gramEnd"/>
      <w:r>
        <w:t xml:space="preserve"> образ», «Человек Техника», «Человек-Знаковая система»,</w:t>
      </w:r>
      <w:r>
        <w:rPr>
          <w:spacing w:val="36"/>
        </w:rPr>
        <w:t xml:space="preserve">  </w:t>
      </w:r>
      <w:r>
        <w:t>«Человек-Природа».</w:t>
      </w:r>
      <w:r>
        <w:rPr>
          <w:spacing w:val="35"/>
        </w:rPr>
        <w:t xml:space="preserve">  </w:t>
      </w:r>
      <w:r>
        <w:t>Игры:</w:t>
      </w:r>
      <w:r>
        <w:rPr>
          <w:spacing w:val="36"/>
        </w:rPr>
        <w:t xml:space="preserve">  </w:t>
      </w:r>
      <w:r>
        <w:t>«Пасьянс</w:t>
      </w:r>
      <w:r>
        <w:rPr>
          <w:spacing w:val="33"/>
        </w:rPr>
        <w:t xml:space="preserve">  </w:t>
      </w:r>
      <w:r>
        <w:t>профессий»,</w:t>
      </w:r>
      <w:r>
        <w:rPr>
          <w:spacing w:val="36"/>
        </w:rPr>
        <w:t xml:space="preserve">  </w:t>
      </w:r>
      <w:r>
        <w:t>«Четвертый</w:t>
      </w:r>
      <w:r>
        <w:rPr>
          <w:spacing w:val="35"/>
        </w:rPr>
        <w:t xml:space="preserve">  </w:t>
      </w:r>
      <w:r>
        <w:rPr>
          <w:spacing w:val="-2"/>
        </w:rPr>
        <w:t>лишний»,</w:t>
      </w:r>
    </w:p>
    <w:p w:rsidR="00360D84" w:rsidRDefault="00F03F7C">
      <w:pPr>
        <w:pStyle w:val="a3"/>
      </w:pPr>
      <w:r>
        <w:t>«Доскажи</w:t>
      </w:r>
      <w:r>
        <w:rPr>
          <w:spacing w:val="-4"/>
        </w:rPr>
        <w:t xml:space="preserve"> </w:t>
      </w:r>
      <w:r>
        <w:rPr>
          <w:spacing w:val="-2"/>
        </w:rPr>
        <w:t>словечко».</w:t>
      </w:r>
    </w:p>
    <w:p w:rsidR="00360D84" w:rsidRDefault="00F03F7C">
      <w:pPr>
        <w:pStyle w:val="a3"/>
        <w:ind w:right="289" w:firstLine="659"/>
      </w:pPr>
      <w:r>
        <w:t xml:space="preserve">Тема 4. Тип профессий «Человек-Человек» Особенности типа профессии, сферы профессиональной деятельности (образование, медицина, бытовое и правовое </w:t>
      </w:r>
      <w:r>
        <w:rPr>
          <w:spacing w:val="-2"/>
        </w:rPr>
        <w:t>обслуживание).</w:t>
      </w:r>
    </w:p>
    <w:p w:rsidR="00360D84" w:rsidRDefault="00F03F7C">
      <w:pPr>
        <w:pStyle w:val="a3"/>
        <w:ind w:left="930"/>
      </w:pPr>
      <w:r>
        <w:t>Тема</w:t>
      </w:r>
      <w:r>
        <w:rPr>
          <w:spacing w:val="64"/>
        </w:rPr>
        <w:t xml:space="preserve"> </w:t>
      </w:r>
      <w:r>
        <w:t>5.</w:t>
      </w:r>
      <w:r>
        <w:rPr>
          <w:spacing w:val="64"/>
        </w:rPr>
        <w:t xml:space="preserve"> </w:t>
      </w:r>
      <w:r>
        <w:t>Тип</w:t>
      </w:r>
      <w:r>
        <w:rPr>
          <w:spacing w:val="65"/>
        </w:rPr>
        <w:t xml:space="preserve"> </w:t>
      </w:r>
      <w:r>
        <w:t>профессий</w:t>
      </w:r>
      <w:r>
        <w:rPr>
          <w:spacing w:val="70"/>
        </w:rPr>
        <w:t xml:space="preserve"> </w:t>
      </w:r>
      <w:r>
        <w:t>«Человек-Человек»</w:t>
      </w:r>
      <w:r>
        <w:rPr>
          <w:spacing w:val="60"/>
        </w:rPr>
        <w:t xml:space="preserve"> </w:t>
      </w:r>
      <w:r>
        <w:t>Игры:</w:t>
      </w:r>
      <w:r>
        <w:rPr>
          <w:spacing w:val="70"/>
        </w:rPr>
        <w:t xml:space="preserve"> </w:t>
      </w:r>
      <w:r>
        <w:t>«Словарь</w:t>
      </w:r>
      <w:r>
        <w:rPr>
          <w:spacing w:val="65"/>
        </w:rPr>
        <w:t xml:space="preserve"> </w:t>
      </w:r>
      <w:r>
        <w:t>профессий</w:t>
      </w:r>
      <w:r>
        <w:rPr>
          <w:spacing w:val="66"/>
        </w:rPr>
        <w:t xml:space="preserve"> </w:t>
      </w:r>
      <w:r>
        <w:t>–</w:t>
      </w:r>
      <w:r>
        <w:rPr>
          <w:spacing w:val="66"/>
        </w:rPr>
        <w:t xml:space="preserve"> </w:t>
      </w:r>
      <w:r>
        <w:rPr>
          <w:spacing w:val="-4"/>
        </w:rPr>
        <w:t>ЧЧ»,</w:t>
      </w:r>
    </w:p>
    <w:p w:rsidR="00360D84" w:rsidRDefault="00F03F7C">
      <w:pPr>
        <w:pStyle w:val="a3"/>
        <w:ind w:right="281"/>
      </w:pPr>
      <w:r>
        <w:t>«Слова-слова – ЧЧ», «Четвертый лишний – ЧЧ», «Синонимы – ЧЧ», «Самая-самая – ЧЧ» Упражнение «Пантомима» Ребусы – ЧЧ, анаграммы – ЧЧ, загадки – ЧЧ, кроссворд по профессиям типа ЧЧ.</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6" w:firstLine="707"/>
      </w:pPr>
      <w:r>
        <w:lastRenderedPageBreak/>
        <w:t xml:space="preserve">Тема 6. </w:t>
      </w:r>
      <w:proofErr w:type="gramStart"/>
      <w:r>
        <w:t>Тип профессий «Человек-Человек» Викторина «Профессии типа ЧЧ» по принципу интеллектуального телешоу «Своя игра» (возможные рубрики:</w:t>
      </w:r>
      <w:proofErr w:type="gramEnd"/>
      <w:r>
        <w:t xml:space="preserve"> </w:t>
      </w:r>
      <w:proofErr w:type="gramStart"/>
      <w:r>
        <w:t>Люди, прославившие свою профессии, Атрибуты профессий, 9 Профессии литературных героев, Пословицы и поговорки о труде, Профессии в фильмах и др.).</w:t>
      </w:r>
      <w:proofErr w:type="gramEnd"/>
    </w:p>
    <w:p w:rsidR="00360D84" w:rsidRDefault="00F03F7C">
      <w:pPr>
        <w:pStyle w:val="a3"/>
        <w:spacing w:before="1"/>
        <w:ind w:left="990"/>
      </w:pPr>
      <w:r>
        <w:t>Темы</w:t>
      </w:r>
      <w:r>
        <w:rPr>
          <w:spacing w:val="74"/>
        </w:rPr>
        <w:t xml:space="preserve"> </w:t>
      </w:r>
      <w:r>
        <w:t>7,</w:t>
      </w:r>
      <w:r>
        <w:rPr>
          <w:spacing w:val="74"/>
        </w:rPr>
        <w:t xml:space="preserve"> </w:t>
      </w:r>
      <w:r>
        <w:t>8.</w:t>
      </w:r>
      <w:r>
        <w:rPr>
          <w:spacing w:val="74"/>
        </w:rPr>
        <w:t xml:space="preserve"> </w:t>
      </w:r>
      <w:proofErr w:type="gramStart"/>
      <w:r>
        <w:t>Мастер-классы</w:t>
      </w:r>
      <w:r>
        <w:rPr>
          <w:spacing w:val="74"/>
        </w:rPr>
        <w:t xml:space="preserve"> </w:t>
      </w:r>
      <w:r>
        <w:t>по</w:t>
      </w:r>
      <w:r>
        <w:rPr>
          <w:spacing w:val="74"/>
        </w:rPr>
        <w:t xml:space="preserve"> </w:t>
      </w:r>
      <w:r>
        <w:t>профессиям</w:t>
      </w:r>
      <w:r>
        <w:rPr>
          <w:spacing w:val="76"/>
        </w:rPr>
        <w:t xml:space="preserve"> </w:t>
      </w:r>
      <w:r>
        <w:t>сферы</w:t>
      </w:r>
      <w:r>
        <w:rPr>
          <w:spacing w:val="73"/>
        </w:rPr>
        <w:t xml:space="preserve"> </w:t>
      </w:r>
      <w:r>
        <w:t>обслуживания</w:t>
      </w:r>
      <w:r>
        <w:rPr>
          <w:spacing w:val="74"/>
        </w:rPr>
        <w:t xml:space="preserve"> </w:t>
      </w:r>
      <w:r>
        <w:t>(Экскурсия</w:t>
      </w:r>
      <w:r>
        <w:rPr>
          <w:spacing w:val="75"/>
        </w:rPr>
        <w:t xml:space="preserve"> </w:t>
      </w:r>
      <w:r>
        <w:rPr>
          <w:spacing w:val="-10"/>
        </w:rPr>
        <w:t>в</w:t>
      </w:r>
      <w:proofErr w:type="gramEnd"/>
    </w:p>
    <w:p w:rsidR="00360D84" w:rsidRDefault="00F03F7C">
      <w:pPr>
        <w:pStyle w:val="a3"/>
        <w:ind w:right="293"/>
      </w:pPr>
      <w:proofErr w:type="gramStart"/>
      <w:r>
        <w:t>«Колледж туризма и гостиничного сервиса» или вызов представителей колледжа в</w:t>
      </w:r>
      <w:r>
        <w:rPr>
          <w:spacing w:val="40"/>
        </w:rPr>
        <w:t xml:space="preserve"> </w:t>
      </w:r>
      <w:r>
        <w:t>школу).</w:t>
      </w:r>
      <w:proofErr w:type="gramEnd"/>
      <w:r>
        <w:t xml:space="preserve"> Экскурсии: Телеканал «100ТВ», </w:t>
      </w:r>
      <w:proofErr w:type="spellStart"/>
      <w:r>
        <w:t>Кидбург</w:t>
      </w:r>
      <w:proofErr w:type="spellEnd"/>
    </w:p>
    <w:p w:rsidR="00360D84" w:rsidRDefault="00F03F7C">
      <w:pPr>
        <w:pStyle w:val="a3"/>
        <w:ind w:right="289" w:firstLine="707"/>
      </w:pPr>
      <w:r>
        <w:t>Тема 9. Тип профессий «</w:t>
      </w:r>
      <w:proofErr w:type="gramStart"/>
      <w:r>
        <w:t>Человек-Художественный</w:t>
      </w:r>
      <w:proofErr w:type="gramEnd"/>
      <w:r>
        <w:t xml:space="preserve"> образ» Особенности типа профессии, сферы профессиональной деятельности (образование, медицина, бытовое и правовое обслуживание).</w:t>
      </w:r>
    </w:p>
    <w:p w:rsidR="00360D84" w:rsidRDefault="00F03F7C">
      <w:pPr>
        <w:pStyle w:val="a3"/>
        <w:ind w:right="288" w:firstLine="707"/>
      </w:pPr>
      <w:r>
        <w:t>Тема 10. Тип профессий «</w:t>
      </w:r>
      <w:proofErr w:type="gramStart"/>
      <w:r>
        <w:t>Человек-Художественный</w:t>
      </w:r>
      <w:proofErr w:type="gramEnd"/>
      <w:r>
        <w:t xml:space="preserve"> образ» Игры: «Словарь профессий</w:t>
      </w:r>
      <w:r>
        <w:rPr>
          <w:spacing w:val="28"/>
        </w:rPr>
        <w:t xml:space="preserve"> </w:t>
      </w:r>
      <w:r>
        <w:t>–</w:t>
      </w:r>
      <w:r>
        <w:rPr>
          <w:spacing w:val="27"/>
        </w:rPr>
        <w:t xml:space="preserve"> </w:t>
      </w:r>
      <w:r>
        <w:t>ЧХ»,</w:t>
      </w:r>
      <w:r>
        <w:rPr>
          <w:spacing w:val="30"/>
        </w:rPr>
        <w:t xml:space="preserve"> </w:t>
      </w:r>
      <w:r>
        <w:t>«Слова-слова</w:t>
      </w:r>
      <w:r>
        <w:rPr>
          <w:spacing w:val="27"/>
        </w:rPr>
        <w:t xml:space="preserve"> </w:t>
      </w:r>
      <w:r>
        <w:t>–</w:t>
      </w:r>
      <w:r>
        <w:rPr>
          <w:spacing w:val="27"/>
        </w:rPr>
        <w:t xml:space="preserve"> </w:t>
      </w:r>
      <w:r>
        <w:t>ЧХ»,</w:t>
      </w:r>
      <w:r>
        <w:rPr>
          <w:spacing w:val="31"/>
        </w:rPr>
        <w:t xml:space="preserve"> </w:t>
      </w:r>
      <w:r>
        <w:t>«Четвертый</w:t>
      </w:r>
      <w:r>
        <w:rPr>
          <w:spacing w:val="28"/>
        </w:rPr>
        <w:t xml:space="preserve"> </w:t>
      </w:r>
      <w:r>
        <w:t>лишний</w:t>
      </w:r>
      <w:r>
        <w:rPr>
          <w:spacing w:val="28"/>
        </w:rPr>
        <w:t xml:space="preserve"> </w:t>
      </w:r>
      <w:r>
        <w:t>–</w:t>
      </w:r>
      <w:r>
        <w:rPr>
          <w:spacing w:val="27"/>
        </w:rPr>
        <w:t xml:space="preserve"> </w:t>
      </w:r>
      <w:r>
        <w:t>ЧХ»,</w:t>
      </w:r>
      <w:r>
        <w:rPr>
          <w:spacing w:val="32"/>
        </w:rPr>
        <w:t xml:space="preserve"> </w:t>
      </w:r>
      <w:r>
        <w:t>«Синонимы</w:t>
      </w:r>
      <w:r>
        <w:rPr>
          <w:spacing w:val="29"/>
        </w:rPr>
        <w:t xml:space="preserve"> </w:t>
      </w:r>
      <w:r>
        <w:t>–</w:t>
      </w:r>
      <w:r>
        <w:rPr>
          <w:spacing w:val="28"/>
        </w:rPr>
        <w:t xml:space="preserve"> </w:t>
      </w:r>
      <w:r>
        <w:rPr>
          <w:spacing w:val="-4"/>
        </w:rPr>
        <w:t>ЧХ»,</w:t>
      </w:r>
    </w:p>
    <w:p w:rsidR="00360D84" w:rsidRDefault="00F03F7C">
      <w:pPr>
        <w:pStyle w:val="a3"/>
        <w:ind w:right="285"/>
      </w:pPr>
      <w:r>
        <w:t>«Самая-самая – ЧХ» Упражнение «Пантомима» Ребусы – ЧХ, анаграммы – ЧХ, загадки – ЧХ Кроссворд по профессиям типа ЧХ</w:t>
      </w:r>
    </w:p>
    <w:p w:rsidR="00360D84" w:rsidRDefault="00F03F7C">
      <w:pPr>
        <w:pStyle w:val="a3"/>
        <w:ind w:right="289" w:firstLine="707"/>
      </w:pPr>
      <w:r>
        <w:t>Тема</w:t>
      </w:r>
      <w:r>
        <w:rPr>
          <w:spacing w:val="-2"/>
        </w:rPr>
        <w:t xml:space="preserve"> </w:t>
      </w:r>
      <w:r>
        <w:t>11.</w:t>
      </w:r>
      <w:r>
        <w:rPr>
          <w:spacing w:val="-3"/>
        </w:rPr>
        <w:t xml:space="preserve"> </w:t>
      </w:r>
      <w:proofErr w:type="gramStart"/>
      <w:r>
        <w:t>Тип</w:t>
      </w:r>
      <w:r>
        <w:rPr>
          <w:spacing w:val="-2"/>
        </w:rPr>
        <w:t xml:space="preserve"> </w:t>
      </w:r>
      <w:r>
        <w:t>профессий «Человек-Художественный</w:t>
      </w:r>
      <w:r>
        <w:rPr>
          <w:spacing w:val="-3"/>
        </w:rPr>
        <w:t xml:space="preserve"> </w:t>
      </w:r>
      <w:r>
        <w:t>образ»</w:t>
      </w:r>
      <w:r>
        <w:rPr>
          <w:spacing w:val="-7"/>
        </w:rPr>
        <w:t xml:space="preserve"> </w:t>
      </w:r>
      <w:r>
        <w:t>Викторина «Профессии типа ЧХ» по принципу интеллектуального телешоу «Своя игра» (возможные рубрики:</w:t>
      </w:r>
      <w:proofErr w:type="gramEnd"/>
      <w:r>
        <w:t xml:space="preserve"> </w:t>
      </w:r>
      <w:proofErr w:type="gramStart"/>
      <w:r>
        <w:t>Люди, прославившие свою профессии, Атрибуты профессий, Профессии литературных героев, Пословицы и поговорки о труде, Профессии в фильмах и др.).</w:t>
      </w:r>
      <w:proofErr w:type="gramEnd"/>
    </w:p>
    <w:p w:rsidR="00360D84" w:rsidRDefault="00F03F7C">
      <w:pPr>
        <w:pStyle w:val="a3"/>
        <w:spacing w:before="1"/>
        <w:ind w:right="286" w:firstLine="707"/>
      </w:pPr>
      <w:r>
        <w:t xml:space="preserve">Темы 12, 13. Варианты экскурсий: </w:t>
      </w:r>
      <w:proofErr w:type="gramStart"/>
      <w:r>
        <w:t xml:space="preserve">Музей кукол, Студия анимации, Фабрика по производству гобеленов, Мозаичная мастерская, </w:t>
      </w:r>
      <w:proofErr w:type="spellStart"/>
      <w:r>
        <w:t>Кидбург</w:t>
      </w:r>
      <w:proofErr w:type="spellEnd"/>
      <w:r>
        <w:t xml:space="preserve">, Академия дополнительного профессионального образования «Город профессий – </w:t>
      </w:r>
      <w:proofErr w:type="spellStart"/>
      <w:r>
        <w:t>Диджей</w:t>
      </w:r>
      <w:proofErr w:type="spellEnd"/>
      <w:r>
        <w:t xml:space="preserve">, Модельер одежды, Дизайнер интерьеров, Мультипликатор, </w:t>
      </w:r>
      <w:proofErr w:type="spellStart"/>
      <w:r>
        <w:t>Фотодизайнер</w:t>
      </w:r>
      <w:proofErr w:type="spellEnd"/>
      <w:r>
        <w:t>, Визажист, Архитектор».</w:t>
      </w:r>
      <w:proofErr w:type="gramEnd"/>
    </w:p>
    <w:p w:rsidR="00360D84" w:rsidRDefault="00F03F7C">
      <w:pPr>
        <w:pStyle w:val="a3"/>
        <w:ind w:right="287" w:firstLine="707"/>
      </w:pPr>
      <w:r>
        <w:t xml:space="preserve">Темы 14, 15. </w:t>
      </w:r>
      <w:proofErr w:type="spellStart"/>
      <w:r>
        <w:t>Внутришкольный</w:t>
      </w:r>
      <w:proofErr w:type="spellEnd"/>
      <w:r>
        <w:t xml:space="preserve"> этап конкурса «Профессии от</w:t>
      </w:r>
      <w:proofErr w:type="gramStart"/>
      <w:r>
        <w:t xml:space="preserve"> А</w:t>
      </w:r>
      <w:proofErr w:type="gramEnd"/>
      <w:r>
        <w:t xml:space="preserve"> до Я» (интеллектуальный марафон). </w:t>
      </w:r>
      <w:proofErr w:type="gramStart"/>
      <w:r>
        <w:t>Викторина по принципу интеллектуального телешоу «Своя игра» (возможные рубрики:</w:t>
      </w:r>
      <w:proofErr w:type="gramEnd"/>
      <w:r>
        <w:t xml:space="preserve"> </w:t>
      </w:r>
      <w:proofErr w:type="gramStart"/>
      <w:r>
        <w:t>Люди, прославившие свою профессии, Атрибуты профессий, Профессии литературных героев, Пословицы и поговорки о труде, Ребусы, Анаграммы, Синонимы и др.).</w:t>
      </w:r>
      <w:proofErr w:type="gramEnd"/>
    </w:p>
    <w:p w:rsidR="00360D84" w:rsidRDefault="00F03F7C">
      <w:pPr>
        <w:pStyle w:val="a3"/>
        <w:ind w:right="291" w:firstLine="707"/>
      </w:pPr>
      <w:r>
        <w:t xml:space="preserve">Тема 16. Тип профессий «Человек-Техника» Особенности типа профессии, сферы профессиональной деятельности (образование, медицина, бытовое и правовое </w:t>
      </w:r>
      <w:r>
        <w:rPr>
          <w:spacing w:val="-2"/>
        </w:rPr>
        <w:t>обслуживание).</w:t>
      </w:r>
    </w:p>
    <w:p w:rsidR="00360D84" w:rsidRDefault="00F03F7C">
      <w:pPr>
        <w:pStyle w:val="a3"/>
        <w:spacing w:before="1"/>
        <w:ind w:left="990"/>
      </w:pPr>
      <w:r>
        <w:t>Тема</w:t>
      </w:r>
      <w:r>
        <w:rPr>
          <w:spacing w:val="40"/>
        </w:rPr>
        <w:t xml:space="preserve"> </w:t>
      </w:r>
      <w:r>
        <w:t>17.</w:t>
      </w:r>
      <w:r>
        <w:rPr>
          <w:spacing w:val="44"/>
        </w:rPr>
        <w:t xml:space="preserve"> </w:t>
      </w:r>
      <w:r>
        <w:t>Тип</w:t>
      </w:r>
      <w:r>
        <w:rPr>
          <w:spacing w:val="45"/>
        </w:rPr>
        <w:t xml:space="preserve"> </w:t>
      </w:r>
      <w:r>
        <w:t>профессий</w:t>
      </w:r>
      <w:r>
        <w:rPr>
          <w:spacing w:val="47"/>
        </w:rPr>
        <w:t xml:space="preserve"> </w:t>
      </w:r>
      <w:r>
        <w:t>«Человек-Техника»</w:t>
      </w:r>
      <w:r>
        <w:rPr>
          <w:spacing w:val="39"/>
        </w:rPr>
        <w:t xml:space="preserve"> </w:t>
      </w:r>
      <w:r>
        <w:t>Игры:</w:t>
      </w:r>
      <w:r>
        <w:rPr>
          <w:spacing w:val="50"/>
        </w:rPr>
        <w:t xml:space="preserve"> </w:t>
      </w:r>
      <w:r>
        <w:t>«Словарь</w:t>
      </w:r>
      <w:r>
        <w:rPr>
          <w:spacing w:val="44"/>
        </w:rPr>
        <w:t xml:space="preserve"> </w:t>
      </w:r>
      <w:r>
        <w:t>профессий</w:t>
      </w:r>
      <w:r>
        <w:rPr>
          <w:spacing w:val="50"/>
        </w:rPr>
        <w:t xml:space="preserve"> </w:t>
      </w:r>
      <w:r>
        <w:t>–</w:t>
      </w:r>
      <w:r>
        <w:rPr>
          <w:spacing w:val="45"/>
        </w:rPr>
        <w:t xml:space="preserve"> </w:t>
      </w:r>
      <w:r>
        <w:rPr>
          <w:spacing w:val="-4"/>
        </w:rPr>
        <w:t>ЧТ»,</w:t>
      </w:r>
    </w:p>
    <w:p w:rsidR="00360D84" w:rsidRDefault="00F03F7C">
      <w:pPr>
        <w:pStyle w:val="a3"/>
        <w:ind w:right="281"/>
      </w:pPr>
      <w:r>
        <w:t xml:space="preserve">«Слова-слова – </w:t>
      </w:r>
      <w:proofErr w:type="gramStart"/>
      <w:r>
        <w:t>ЧТ</w:t>
      </w:r>
      <w:proofErr w:type="gramEnd"/>
      <w:r>
        <w:t>», «Четвертый лишний – ЧТ», «Синонимы – ЧТ», «Самая-самая – ЧТ» Упражнение «Пантомима» Ребусы – ЧТ, анаграммы – ЧТ, загадки – ЧТ Кроссворд по профессиям типа ЧТ 10</w:t>
      </w:r>
    </w:p>
    <w:p w:rsidR="00360D84" w:rsidRDefault="00F03F7C">
      <w:pPr>
        <w:pStyle w:val="a3"/>
        <w:ind w:right="288" w:firstLine="707"/>
      </w:pPr>
      <w:r>
        <w:t xml:space="preserve">Тема 18. Тип профессий «Человек-Техника» Викторина «Профессии типа </w:t>
      </w:r>
      <w:proofErr w:type="gramStart"/>
      <w:r>
        <w:t>ЧТ</w:t>
      </w:r>
      <w:proofErr w:type="gramEnd"/>
      <w:r>
        <w:t xml:space="preserve">» по принципу интеллектуального телешоу «Своя игра» (возможные рубрики: </w:t>
      </w:r>
      <w:proofErr w:type="gramStart"/>
      <w:r>
        <w:t>Люди, прославившие свою профессии, Атрибуты профессий, Профессии литературных героев, Пословицы и поговорки о труде, Профессии в фильмах и др.).</w:t>
      </w:r>
      <w:proofErr w:type="gramEnd"/>
    </w:p>
    <w:p w:rsidR="00360D84" w:rsidRDefault="00F03F7C">
      <w:pPr>
        <w:pStyle w:val="a3"/>
        <w:ind w:right="287" w:firstLine="707"/>
      </w:pPr>
      <w:r>
        <w:t>Темы 19, 20. Варианты экскурсий: завод «</w:t>
      </w:r>
      <w:proofErr w:type="spellStart"/>
      <w:r>
        <w:t>Хендэ-моторс</w:t>
      </w:r>
      <w:proofErr w:type="spellEnd"/>
      <w:r>
        <w:t>», завод «</w:t>
      </w:r>
      <w:proofErr w:type="spellStart"/>
      <w:r>
        <w:t>Ниссан</w:t>
      </w:r>
      <w:proofErr w:type="spellEnd"/>
      <w:r>
        <w:t xml:space="preserve">», </w:t>
      </w:r>
      <w:proofErr w:type="spellStart"/>
      <w:r>
        <w:t>Волховская</w:t>
      </w:r>
      <w:proofErr w:type="spellEnd"/>
      <w:r>
        <w:t xml:space="preserve"> ГЭС, «</w:t>
      </w:r>
      <w:proofErr w:type="spellStart"/>
      <w:r>
        <w:t>Равиоли</w:t>
      </w:r>
      <w:proofErr w:type="spellEnd"/>
      <w:r>
        <w:t xml:space="preserve">», </w:t>
      </w:r>
      <w:proofErr w:type="spellStart"/>
      <w:r>
        <w:t>РосАтом</w:t>
      </w:r>
      <w:proofErr w:type="spellEnd"/>
      <w:r>
        <w:t xml:space="preserve"> «Ледокол Красин», Интерактивный музей </w:t>
      </w:r>
      <w:proofErr w:type="spellStart"/>
      <w:r>
        <w:t>мехатроники</w:t>
      </w:r>
      <w:proofErr w:type="spellEnd"/>
      <w:r>
        <w:t xml:space="preserve"> «Центрального научно-исследовательского и опытно-конструкторского института</w:t>
      </w:r>
      <w:r>
        <w:rPr>
          <w:spacing w:val="40"/>
        </w:rPr>
        <w:t xml:space="preserve">  </w:t>
      </w:r>
      <w:r>
        <w:t>робототехники</w:t>
      </w:r>
      <w:r>
        <w:rPr>
          <w:spacing w:val="40"/>
        </w:rPr>
        <w:t xml:space="preserve">  </w:t>
      </w:r>
      <w:r>
        <w:t>и</w:t>
      </w:r>
      <w:r>
        <w:rPr>
          <w:spacing w:val="40"/>
        </w:rPr>
        <w:t xml:space="preserve">  </w:t>
      </w:r>
      <w:r>
        <w:t>технической</w:t>
      </w:r>
      <w:r>
        <w:rPr>
          <w:spacing w:val="40"/>
        </w:rPr>
        <w:t xml:space="preserve">  </w:t>
      </w:r>
      <w:r>
        <w:t>кибернетики»</w:t>
      </w:r>
      <w:r>
        <w:rPr>
          <w:spacing w:val="80"/>
          <w:w w:val="150"/>
        </w:rPr>
        <w:t xml:space="preserve"> </w:t>
      </w:r>
      <w:r>
        <w:t>(ЦНИИ</w:t>
      </w:r>
      <w:r>
        <w:rPr>
          <w:spacing w:val="40"/>
        </w:rPr>
        <w:t xml:space="preserve">  </w:t>
      </w:r>
      <w:r>
        <w:t>РТК),</w:t>
      </w:r>
      <w:r>
        <w:rPr>
          <w:spacing w:val="40"/>
        </w:rPr>
        <w:t xml:space="preserve">  </w:t>
      </w:r>
      <w:proofErr w:type="spellStart"/>
      <w:r>
        <w:t>Антимузей</w:t>
      </w:r>
      <w:proofErr w:type="spellEnd"/>
    </w:p>
    <w:p w:rsidR="00360D84" w:rsidRDefault="00F03F7C">
      <w:pPr>
        <w:pStyle w:val="a3"/>
        <w:ind w:left="108" w:right="288"/>
        <w:jc w:val="right"/>
      </w:pPr>
      <w:r>
        <w:t>«</w:t>
      </w:r>
      <w:proofErr w:type="spellStart"/>
      <w:r>
        <w:t>Физленд</w:t>
      </w:r>
      <w:proofErr w:type="spellEnd"/>
      <w:r>
        <w:t>», Музей транспорта,</w:t>
      </w:r>
      <w:r>
        <w:rPr>
          <w:spacing w:val="29"/>
        </w:rPr>
        <w:t xml:space="preserve"> </w:t>
      </w:r>
      <w:proofErr w:type="spellStart"/>
      <w:r>
        <w:t>Кидбург</w:t>
      </w:r>
      <w:proofErr w:type="spellEnd"/>
      <w:r>
        <w:t xml:space="preserve">, Академия дополнительного профессионального образования «Город профессий – </w:t>
      </w:r>
      <w:proofErr w:type="spellStart"/>
      <w:r>
        <w:t>Схемотехник</w:t>
      </w:r>
      <w:proofErr w:type="spellEnd"/>
      <w:r>
        <w:t>, Инженер видеомонтажа, Автоинспектор».</w:t>
      </w:r>
    </w:p>
    <w:p w:rsidR="00360D84" w:rsidRDefault="00F03F7C">
      <w:pPr>
        <w:pStyle w:val="a3"/>
        <w:ind w:right="289" w:firstLine="767"/>
      </w:pPr>
      <w:r>
        <w:t>Темы 21, 22. Районный конкурс «Профессии от</w:t>
      </w:r>
      <w:proofErr w:type="gramStart"/>
      <w:r>
        <w:t xml:space="preserve"> А</w:t>
      </w:r>
      <w:proofErr w:type="gramEnd"/>
      <w:r>
        <w:t xml:space="preserve"> до Я» (интеллектуальный марафон). </w:t>
      </w:r>
      <w:proofErr w:type="gramStart"/>
      <w:r>
        <w:t>Викторина по принципу интеллектуального телешоу «Своя игра» (возможные рубрики:</w:t>
      </w:r>
      <w:proofErr w:type="gramEnd"/>
      <w:r>
        <w:t xml:space="preserve"> </w:t>
      </w:r>
      <w:proofErr w:type="gramStart"/>
      <w:r>
        <w:t xml:space="preserve">Люди, прославившие свою профессии, Атрибуты профессий, Профессии литературных героев, Пословицы и поговорки о труде, Ребусы, Анаграммы, Синонимы и </w:t>
      </w:r>
      <w:r>
        <w:rPr>
          <w:spacing w:val="-2"/>
        </w:rPr>
        <w:t>др.).</w:t>
      </w:r>
      <w:proofErr w:type="gramEnd"/>
    </w:p>
    <w:p w:rsidR="00360D84" w:rsidRDefault="00F03F7C">
      <w:pPr>
        <w:pStyle w:val="a3"/>
        <w:spacing w:before="1"/>
        <w:ind w:right="284" w:firstLine="707"/>
      </w:pPr>
      <w:r>
        <w:t>Тема 23. Тип профессий «</w:t>
      </w:r>
      <w:proofErr w:type="gramStart"/>
      <w:r>
        <w:t>Человек-Знаковая</w:t>
      </w:r>
      <w:proofErr w:type="gramEnd"/>
      <w:r>
        <w:t xml:space="preserve"> система» Особенности типа</w:t>
      </w:r>
      <w:r>
        <w:rPr>
          <w:spacing w:val="40"/>
        </w:rPr>
        <w:t xml:space="preserve"> </w:t>
      </w:r>
      <w:r>
        <w:t>профессии, сферы профессиональной деятельности (образование, медицина, бытовое и правовое обслуживание).</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4" w:firstLine="707"/>
      </w:pPr>
      <w:r>
        <w:lastRenderedPageBreak/>
        <w:t>Тема 24. Тип профессий «</w:t>
      </w:r>
      <w:proofErr w:type="gramStart"/>
      <w:r>
        <w:t>Человек-Знаковая</w:t>
      </w:r>
      <w:proofErr w:type="gramEnd"/>
      <w:r>
        <w:t xml:space="preserve"> система» Игры: «Словарь профессий – ЧЗ», «Слова-слова – ЧЗ», «Четвертый лишний – ЧЗ», «Синонимы – ЧЗ», «Самая-самая – ЧЗ»</w:t>
      </w:r>
      <w:r>
        <w:rPr>
          <w:spacing w:val="-1"/>
        </w:rPr>
        <w:t xml:space="preserve"> </w:t>
      </w:r>
      <w:r>
        <w:t>Упражнение «Пантомима». Ребусы – ЧЗ, анаграммы – ЧЗ, загадки – ЧЗ Кроссворд по профессиям типа ЧЗ</w:t>
      </w:r>
    </w:p>
    <w:p w:rsidR="00360D84" w:rsidRDefault="00F03F7C">
      <w:pPr>
        <w:pStyle w:val="a3"/>
        <w:spacing w:before="1"/>
        <w:ind w:right="287" w:firstLine="707"/>
      </w:pPr>
      <w:r>
        <w:t xml:space="preserve">Тема 25. </w:t>
      </w:r>
      <w:proofErr w:type="gramStart"/>
      <w:r>
        <w:t>Тип профессий «Человек-Знаковая система» Викторина «Профессии типа ЧЗ» по принципу интеллектуального телешоу «Своя игра» (возможные рубрики:</w:t>
      </w:r>
      <w:proofErr w:type="gramEnd"/>
      <w:r>
        <w:t xml:space="preserve"> </w:t>
      </w:r>
      <w:proofErr w:type="gramStart"/>
      <w:r>
        <w:t>Люди, прославившие свою профессии, Атрибуты профессий, Профессии литературных героев, Пословицы и поговорки о труде, Профессии в фильмах и др.).</w:t>
      </w:r>
      <w:proofErr w:type="gramEnd"/>
    </w:p>
    <w:p w:rsidR="00360D84" w:rsidRDefault="00F03F7C">
      <w:pPr>
        <w:pStyle w:val="a3"/>
        <w:ind w:right="286" w:firstLine="707"/>
      </w:pPr>
      <w:r>
        <w:t xml:space="preserve">Темы 26, 27. </w:t>
      </w:r>
      <w:proofErr w:type="gramStart"/>
      <w:r>
        <w:t xml:space="preserve">Варианты экскурсий: офис компании «Яндекс», Главпочтамт, библиотека Бажанова (районные библиотеки), </w:t>
      </w:r>
      <w:proofErr w:type="spellStart"/>
      <w:r>
        <w:t>Кидбург</w:t>
      </w:r>
      <w:proofErr w:type="spellEnd"/>
      <w:r>
        <w:t xml:space="preserve">, Академия дополнительного профессионального образования «Город профессий – Программист компьютерных игр, Биржевой брокер, Web-мастер, Системный администратор, Бухгалтер, Эксперт </w:t>
      </w:r>
      <w:r>
        <w:rPr>
          <w:spacing w:val="-2"/>
        </w:rPr>
        <w:t>криминалист».</w:t>
      </w:r>
      <w:proofErr w:type="gramEnd"/>
    </w:p>
    <w:p w:rsidR="00360D84" w:rsidRDefault="00F03F7C">
      <w:pPr>
        <w:pStyle w:val="a3"/>
        <w:ind w:right="287" w:firstLine="707"/>
      </w:pPr>
      <w:r>
        <w:t>Тема 28. Тип профессий «Человек-Природа» Особенности типа профессии, сферы профессиональной деятельности (образование</w:t>
      </w:r>
      <w:r>
        <w:rPr>
          <w:b/>
        </w:rPr>
        <w:t xml:space="preserve">, </w:t>
      </w:r>
      <w:r>
        <w:t>медицина, бытовое и правовое обслуживание). 11</w:t>
      </w:r>
    </w:p>
    <w:p w:rsidR="00360D84" w:rsidRDefault="00F03F7C">
      <w:pPr>
        <w:pStyle w:val="a3"/>
        <w:spacing w:before="1"/>
        <w:ind w:left="930"/>
      </w:pPr>
      <w:r>
        <w:t>Тема</w:t>
      </w:r>
      <w:r>
        <w:rPr>
          <w:spacing w:val="42"/>
        </w:rPr>
        <w:t xml:space="preserve"> </w:t>
      </w:r>
      <w:r>
        <w:t>29.</w:t>
      </w:r>
      <w:r>
        <w:rPr>
          <w:spacing w:val="44"/>
        </w:rPr>
        <w:t xml:space="preserve"> </w:t>
      </w:r>
      <w:r>
        <w:t>Тип</w:t>
      </w:r>
      <w:r>
        <w:rPr>
          <w:spacing w:val="45"/>
        </w:rPr>
        <w:t xml:space="preserve"> </w:t>
      </w:r>
      <w:r>
        <w:t>профессий</w:t>
      </w:r>
      <w:r>
        <w:rPr>
          <w:spacing w:val="48"/>
        </w:rPr>
        <w:t xml:space="preserve"> </w:t>
      </w:r>
      <w:r>
        <w:t>«Человек-Природа»</w:t>
      </w:r>
      <w:r>
        <w:rPr>
          <w:spacing w:val="39"/>
        </w:rPr>
        <w:t xml:space="preserve"> </w:t>
      </w:r>
      <w:r>
        <w:t>Игры:</w:t>
      </w:r>
      <w:r>
        <w:rPr>
          <w:spacing w:val="46"/>
        </w:rPr>
        <w:t xml:space="preserve"> </w:t>
      </w:r>
      <w:r>
        <w:t>«Словарь</w:t>
      </w:r>
      <w:r>
        <w:rPr>
          <w:spacing w:val="45"/>
        </w:rPr>
        <w:t xml:space="preserve"> </w:t>
      </w:r>
      <w:r>
        <w:t>профессий</w:t>
      </w:r>
      <w:r>
        <w:rPr>
          <w:spacing w:val="49"/>
        </w:rPr>
        <w:t xml:space="preserve"> </w:t>
      </w:r>
      <w:r>
        <w:t>–</w:t>
      </w:r>
      <w:r>
        <w:rPr>
          <w:spacing w:val="45"/>
        </w:rPr>
        <w:t xml:space="preserve"> </w:t>
      </w:r>
      <w:r>
        <w:rPr>
          <w:spacing w:val="-4"/>
        </w:rPr>
        <w:t>ЧП»,</w:t>
      </w:r>
    </w:p>
    <w:p w:rsidR="00360D84" w:rsidRDefault="00F03F7C">
      <w:pPr>
        <w:pStyle w:val="a3"/>
        <w:ind w:right="280"/>
      </w:pPr>
      <w:proofErr w:type="gramStart"/>
      <w:r>
        <w:t>«Слова-слова – ЧП», «Четвертый лишний – ЧП», «Синонимы – ЧП», «Самая-самая – ЧП» Упражнение «Пантомима» Ребусы – ЧП, анаграммы – ЧП, загадки – ЧП Кроссворд по профессиям типа ЧП</w:t>
      </w:r>
      <w:proofErr w:type="gramEnd"/>
    </w:p>
    <w:p w:rsidR="00360D84" w:rsidRDefault="00F03F7C">
      <w:pPr>
        <w:pStyle w:val="a3"/>
        <w:ind w:right="284" w:firstLine="707"/>
      </w:pPr>
      <w:r>
        <w:t xml:space="preserve">Тема 30. </w:t>
      </w:r>
      <w:proofErr w:type="gramStart"/>
      <w:r>
        <w:t>Тип профессий «Человек-Природа» Викторина «Профессии типа ЧП» по принципу интеллектуального телешоу «Своя игра» (возможные рубрики:</w:t>
      </w:r>
      <w:proofErr w:type="gramEnd"/>
      <w:r>
        <w:t xml:space="preserve"> </w:t>
      </w:r>
      <w:proofErr w:type="gramStart"/>
      <w:r>
        <w:t>Люди, прославившие свою профессии, Атрибуты профессий, Профессии литературных героев, Пословицы и поговорки о труде, Профессии в фильмах и др.).</w:t>
      </w:r>
      <w:proofErr w:type="gramEnd"/>
    </w:p>
    <w:p w:rsidR="00360D84" w:rsidRDefault="00F03F7C">
      <w:pPr>
        <w:pStyle w:val="a3"/>
        <w:ind w:right="287" w:firstLine="707"/>
      </w:pPr>
      <w:r>
        <w:t xml:space="preserve">Темы 31, 32. Варианты экскурсий: </w:t>
      </w:r>
      <w:proofErr w:type="gramStart"/>
      <w:r>
        <w:t>Дамба, Музей «Вселенная воды», «Лабиринт Ум»,</w:t>
      </w:r>
      <w:r>
        <w:rPr>
          <w:spacing w:val="-3"/>
        </w:rPr>
        <w:t xml:space="preserve"> </w:t>
      </w:r>
      <w:r>
        <w:t>Музей</w:t>
      </w:r>
      <w:r>
        <w:rPr>
          <w:spacing w:val="-1"/>
        </w:rPr>
        <w:t xml:space="preserve"> </w:t>
      </w:r>
      <w:r>
        <w:t>университета</w:t>
      </w:r>
      <w:r>
        <w:rPr>
          <w:spacing w:val="-2"/>
        </w:rPr>
        <w:t xml:space="preserve"> </w:t>
      </w:r>
      <w:r>
        <w:t>«Горный»,</w:t>
      </w:r>
      <w:r>
        <w:rPr>
          <w:spacing w:val="-3"/>
        </w:rPr>
        <w:t xml:space="preserve"> </w:t>
      </w:r>
      <w:r>
        <w:t>Музей</w:t>
      </w:r>
      <w:r>
        <w:rPr>
          <w:spacing w:val="-5"/>
        </w:rPr>
        <w:t xml:space="preserve"> </w:t>
      </w:r>
      <w:r>
        <w:t>Лесотехнического</w:t>
      </w:r>
      <w:r>
        <w:rPr>
          <w:spacing w:val="-3"/>
        </w:rPr>
        <w:t xml:space="preserve"> </w:t>
      </w:r>
      <w:r>
        <w:t>университета,</w:t>
      </w:r>
      <w:r>
        <w:rPr>
          <w:spacing w:val="-5"/>
        </w:rPr>
        <w:t xml:space="preserve"> </w:t>
      </w:r>
      <w:r>
        <w:t>Теплица</w:t>
      </w:r>
      <w:r>
        <w:rPr>
          <w:spacing w:val="-6"/>
        </w:rPr>
        <w:t xml:space="preserve"> </w:t>
      </w:r>
      <w:r>
        <w:t xml:space="preserve">роз, Теплица по выращиванию овощной продукции, Очистные сооружения, Музей гигиены, </w:t>
      </w:r>
      <w:proofErr w:type="spellStart"/>
      <w:r>
        <w:t>РосАтом</w:t>
      </w:r>
      <w:proofErr w:type="spellEnd"/>
      <w:r>
        <w:t xml:space="preserve"> «Звездочет», </w:t>
      </w:r>
      <w:proofErr w:type="spellStart"/>
      <w:r>
        <w:t>Кронштадтский</w:t>
      </w:r>
      <w:proofErr w:type="spellEnd"/>
      <w:r>
        <w:t xml:space="preserve"> порт «Моби Дик», </w:t>
      </w:r>
      <w:proofErr w:type="spellStart"/>
      <w:r>
        <w:t>Кидбург</w:t>
      </w:r>
      <w:proofErr w:type="spellEnd"/>
      <w:r>
        <w:t>.</w:t>
      </w:r>
      <w:proofErr w:type="gramEnd"/>
    </w:p>
    <w:p w:rsidR="00360D84" w:rsidRDefault="00F03F7C">
      <w:pPr>
        <w:pStyle w:val="a3"/>
        <w:ind w:right="281" w:firstLine="707"/>
      </w:pPr>
      <w:r>
        <w:t>Темы 33, 34. Итоговый контроль: городской конкурс «Профессии от</w:t>
      </w:r>
      <w:proofErr w:type="gramStart"/>
      <w:r>
        <w:t xml:space="preserve"> А</w:t>
      </w:r>
      <w:proofErr w:type="gramEnd"/>
      <w:r>
        <w:t xml:space="preserve"> до Я» (интеллектуальный марафон). </w:t>
      </w:r>
      <w:proofErr w:type="gramStart"/>
      <w:r>
        <w:t>Викторина по принципу интеллектуального телешоу «Своя игра» (возможные рубрики:</w:t>
      </w:r>
      <w:proofErr w:type="gramEnd"/>
      <w:r>
        <w:t xml:space="preserve"> </w:t>
      </w:r>
      <w:proofErr w:type="gramStart"/>
      <w:r>
        <w:t>Люди, прославившие свою профессии, Атрибуты профессий, Профессии литературных героев, Пословицы и поговорки о труде, Ребусы, Анаграммы, Синонимы и др.)</w:t>
      </w:r>
      <w:proofErr w:type="gramEnd"/>
    </w:p>
    <w:p w:rsidR="00360D84" w:rsidRDefault="00360D84">
      <w:pPr>
        <w:pStyle w:val="a3"/>
        <w:spacing w:before="4"/>
        <w:ind w:left="0"/>
        <w:jc w:val="left"/>
      </w:pPr>
    </w:p>
    <w:p w:rsidR="00360D84" w:rsidRDefault="00F03F7C">
      <w:pPr>
        <w:pStyle w:val="1"/>
        <w:ind w:left="999"/>
      </w:pPr>
      <w:r>
        <w:t>Содержание</w:t>
      </w:r>
      <w:r>
        <w:rPr>
          <w:spacing w:val="-6"/>
        </w:rPr>
        <w:t xml:space="preserve"> </w:t>
      </w:r>
      <w:r>
        <w:t>программы</w:t>
      </w:r>
      <w:r>
        <w:rPr>
          <w:spacing w:val="-5"/>
        </w:rPr>
        <w:t xml:space="preserve"> </w:t>
      </w:r>
      <w:r>
        <w:t>7</w:t>
      </w:r>
      <w:r>
        <w:rPr>
          <w:spacing w:val="-5"/>
        </w:rPr>
        <w:t xml:space="preserve"> </w:t>
      </w:r>
      <w:r>
        <w:rPr>
          <w:spacing w:val="-2"/>
        </w:rPr>
        <w:t>класс</w:t>
      </w:r>
    </w:p>
    <w:p w:rsidR="00360D84" w:rsidRDefault="00360D84">
      <w:pPr>
        <w:pStyle w:val="a3"/>
        <w:spacing w:before="8"/>
        <w:ind w:left="0"/>
        <w:jc w:val="left"/>
        <w:rPr>
          <w:b/>
          <w:sz w:val="23"/>
        </w:rPr>
      </w:pPr>
    </w:p>
    <w:p w:rsidR="00360D84" w:rsidRDefault="00F03F7C">
      <w:pPr>
        <w:pStyle w:val="a3"/>
        <w:ind w:right="284" w:firstLine="707"/>
      </w:pPr>
      <w:r>
        <w:rPr>
          <w:b/>
        </w:rPr>
        <w:t xml:space="preserve">Раздел 1. </w:t>
      </w:r>
      <w:r>
        <w:t>Мир профессий Тема 1. Введение в мир профессий Труд в жизни человека. Важность выбора профессии в жизни человека. Специфика трудовой и профессионально-трудовой</w:t>
      </w:r>
      <w:r>
        <w:rPr>
          <w:spacing w:val="67"/>
        </w:rPr>
        <w:t xml:space="preserve"> </w:t>
      </w:r>
      <w:r>
        <w:t>деятельности.</w:t>
      </w:r>
      <w:r>
        <w:rPr>
          <w:spacing w:val="68"/>
        </w:rPr>
        <w:t xml:space="preserve"> </w:t>
      </w:r>
      <w:r>
        <w:t>Многообразие</w:t>
      </w:r>
      <w:r>
        <w:rPr>
          <w:spacing w:val="67"/>
        </w:rPr>
        <w:t xml:space="preserve"> </w:t>
      </w:r>
      <w:r>
        <w:t>мира</w:t>
      </w:r>
      <w:r>
        <w:rPr>
          <w:spacing w:val="67"/>
        </w:rPr>
        <w:t xml:space="preserve"> </w:t>
      </w:r>
      <w:r>
        <w:t>профессий.</w:t>
      </w:r>
      <w:r>
        <w:rPr>
          <w:spacing w:val="69"/>
        </w:rPr>
        <w:t xml:space="preserve"> </w:t>
      </w:r>
      <w:r>
        <w:rPr>
          <w:spacing w:val="-2"/>
        </w:rPr>
        <w:t>Упражнение</w:t>
      </w:r>
    </w:p>
    <w:p w:rsidR="00360D84" w:rsidRDefault="00F03F7C">
      <w:pPr>
        <w:pStyle w:val="a3"/>
        <w:ind w:left="108" w:right="287"/>
        <w:jc w:val="right"/>
      </w:pPr>
      <w:r>
        <w:t>«Древо профессий»</w:t>
      </w:r>
      <w:r>
        <w:rPr>
          <w:spacing w:val="-3"/>
        </w:rPr>
        <w:t xml:space="preserve"> </w:t>
      </w:r>
      <w:r>
        <w:t>(профессии родителей, прародителей, других близких родственников) Раздел 2. Стратегии выбора профессий «Хочу – Могу – Надо» Тема 2. Слагаемые</w:t>
      </w:r>
      <w:r>
        <w:rPr>
          <w:spacing w:val="40"/>
        </w:rPr>
        <w:t xml:space="preserve"> </w:t>
      </w:r>
      <w:r>
        <w:t>успешного</w:t>
      </w:r>
      <w:r>
        <w:rPr>
          <w:spacing w:val="40"/>
        </w:rPr>
        <w:t xml:space="preserve"> </w:t>
      </w:r>
      <w:r>
        <w:t>выбора</w:t>
      </w:r>
      <w:r>
        <w:rPr>
          <w:spacing w:val="40"/>
        </w:rPr>
        <w:t xml:space="preserve"> </w:t>
      </w:r>
      <w:r>
        <w:t>профессии</w:t>
      </w:r>
      <w:r>
        <w:rPr>
          <w:spacing w:val="40"/>
        </w:rPr>
        <w:t xml:space="preserve"> </w:t>
      </w:r>
      <w:r>
        <w:t>Условия</w:t>
      </w:r>
      <w:r>
        <w:rPr>
          <w:spacing w:val="40"/>
        </w:rPr>
        <w:t xml:space="preserve"> </w:t>
      </w:r>
      <w:r>
        <w:t>выбора</w:t>
      </w:r>
      <w:r>
        <w:rPr>
          <w:spacing w:val="40"/>
        </w:rPr>
        <w:t xml:space="preserve"> </w:t>
      </w:r>
      <w:r>
        <w:t>профессии.</w:t>
      </w:r>
      <w:r>
        <w:rPr>
          <w:spacing w:val="40"/>
        </w:rPr>
        <w:t xml:space="preserve"> </w:t>
      </w:r>
      <w:r>
        <w:t>Зона</w:t>
      </w:r>
      <w:r>
        <w:rPr>
          <w:spacing w:val="40"/>
        </w:rPr>
        <w:t xml:space="preserve"> </w:t>
      </w:r>
      <w:r>
        <w:t>оптимального</w:t>
      </w:r>
      <w:r>
        <w:rPr>
          <w:spacing w:val="40"/>
        </w:rPr>
        <w:t xml:space="preserve"> </w:t>
      </w:r>
      <w:r>
        <w:t>выбора профессии:</w:t>
      </w:r>
      <w:r>
        <w:rPr>
          <w:spacing w:val="24"/>
        </w:rPr>
        <w:t xml:space="preserve"> </w:t>
      </w:r>
      <w:r>
        <w:t>сочетание</w:t>
      </w:r>
      <w:r>
        <w:rPr>
          <w:spacing w:val="27"/>
        </w:rPr>
        <w:t xml:space="preserve"> </w:t>
      </w:r>
      <w:r>
        <w:t>интересов,</w:t>
      </w:r>
      <w:r>
        <w:rPr>
          <w:spacing w:val="26"/>
        </w:rPr>
        <w:t xml:space="preserve"> </w:t>
      </w:r>
      <w:r>
        <w:t>способностей</w:t>
      </w:r>
      <w:r>
        <w:rPr>
          <w:spacing w:val="26"/>
        </w:rPr>
        <w:t xml:space="preserve"> </w:t>
      </w:r>
      <w:r>
        <w:t>и</w:t>
      </w:r>
      <w:r>
        <w:rPr>
          <w:spacing w:val="27"/>
        </w:rPr>
        <w:t xml:space="preserve"> </w:t>
      </w:r>
      <w:r>
        <w:t>востребованности</w:t>
      </w:r>
      <w:r>
        <w:rPr>
          <w:spacing w:val="27"/>
        </w:rPr>
        <w:t xml:space="preserve"> </w:t>
      </w:r>
      <w:r>
        <w:t>профессии</w:t>
      </w:r>
      <w:r>
        <w:rPr>
          <w:spacing w:val="27"/>
        </w:rPr>
        <w:t xml:space="preserve"> </w:t>
      </w:r>
      <w:r>
        <w:t>на</w:t>
      </w:r>
      <w:r>
        <w:rPr>
          <w:spacing w:val="25"/>
        </w:rPr>
        <w:t xml:space="preserve"> </w:t>
      </w:r>
      <w:r>
        <w:rPr>
          <w:spacing w:val="-2"/>
        </w:rPr>
        <w:t>рынке</w:t>
      </w:r>
    </w:p>
    <w:p w:rsidR="00360D84" w:rsidRDefault="00F03F7C">
      <w:pPr>
        <w:pStyle w:val="a3"/>
        <w:spacing w:before="1"/>
      </w:pPr>
      <w:r>
        <w:t>труда.</w:t>
      </w:r>
      <w:r>
        <w:rPr>
          <w:spacing w:val="-7"/>
        </w:rPr>
        <w:t xml:space="preserve"> </w:t>
      </w:r>
      <w:r>
        <w:t>Игры:</w:t>
      </w:r>
      <w:r>
        <w:rPr>
          <w:spacing w:val="1"/>
        </w:rPr>
        <w:t xml:space="preserve"> </w:t>
      </w:r>
      <w:r>
        <w:t>«Крокодил»,</w:t>
      </w:r>
      <w:r>
        <w:rPr>
          <w:spacing w:val="-1"/>
        </w:rPr>
        <w:t xml:space="preserve"> </w:t>
      </w:r>
      <w:r>
        <w:t>«Алфавит</w:t>
      </w:r>
      <w:r>
        <w:rPr>
          <w:spacing w:val="-4"/>
        </w:rPr>
        <w:t xml:space="preserve"> </w:t>
      </w:r>
      <w:r>
        <w:t>профессий», «Снежный</w:t>
      </w:r>
      <w:r>
        <w:rPr>
          <w:spacing w:val="-5"/>
        </w:rPr>
        <w:t xml:space="preserve"> </w:t>
      </w:r>
      <w:r>
        <w:t>ком»</w:t>
      </w:r>
      <w:r>
        <w:rPr>
          <w:spacing w:val="-9"/>
        </w:rPr>
        <w:t xml:space="preserve"> </w:t>
      </w:r>
      <w:r>
        <w:t>(по</w:t>
      </w:r>
      <w:r>
        <w:rPr>
          <w:spacing w:val="-4"/>
        </w:rPr>
        <w:t xml:space="preserve"> </w:t>
      </w:r>
      <w:r>
        <w:rPr>
          <w:spacing w:val="-2"/>
        </w:rPr>
        <w:t>профессиям).</w:t>
      </w:r>
    </w:p>
    <w:p w:rsidR="00360D84" w:rsidRDefault="00F03F7C">
      <w:pPr>
        <w:pStyle w:val="a3"/>
        <w:ind w:right="285" w:firstLine="707"/>
      </w:pPr>
      <w:r>
        <w:t xml:space="preserve">Тема 3. Учет интересов при выборе профессии («Хочу») «Хочу» – интересы, желания, склонности личности в профессиональном выборе. Роль интересов в формировании профессиональной направленности человека. Значимость расширения круга интересов и развития склонностей через </w:t>
      </w:r>
      <w:proofErr w:type="spellStart"/>
      <w:r>
        <w:t>внеучебную</w:t>
      </w:r>
      <w:proofErr w:type="spellEnd"/>
      <w:r>
        <w:t xml:space="preserve"> деятельность (кружки, секции, </w:t>
      </w:r>
      <w:r>
        <w:rPr>
          <w:spacing w:val="-2"/>
        </w:rPr>
        <w:t>студии).</w:t>
      </w:r>
    </w:p>
    <w:p w:rsidR="00360D84" w:rsidRDefault="00F03F7C">
      <w:pPr>
        <w:pStyle w:val="a3"/>
        <w:ind w:right="293" w:firstLine="707"/>
      </w:pPr>
      <w:r>
        <w:t>Тема 4. Влияние склонностей на выбор профессии («Хочу») Упражнение «Мои интересы». Игры «Люблю – не люблю», «Да-Нет»,</w:t>
      </w:r>
      <w:r>
        <w:rPr>
          <w:spacing w:val="40"/>
        </w:rPr>
        <w:t xml:space="preserve"> </w:t>
      </w:r>
      <w:r>
        <w:t>«Остров надежды».</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96" w:firstLine="767"/>
      </w:pPr>
      <w:r>
        <w:lastRenderedPageBreak/>
        <w:t xml:space="preserve">Тема 5. Экскурсия Варианты экскурсий: </w:t>
      </w:r>
      <w:proofErr w:type="spellStart"/>
      <w:r>
        <w:t>Кидбург</w:t>
      </w:r>
      <w:proofErr w:type="spellEnd"/>
      <w:r>
        <w:t>, Главпочтамт, Музей кукол,</w:t>
      </w:r>
      <w:r>
        <w:rPr>
          <w:spacing w:val="40"/>
        </w:rPr>
        <w:t xml:space="preserve"> </w:t>
      </w:r>
      <w:r>
        <w:t>завод «Хендэ-моторс», Музей «Вселенная воды».</w:t>
      </w:r>
    </w:p>
    <w:p w:rsidR="00360D84" w:rsidRDefault="00F03F7C">
      <w:pPr>
        <w:pStyle w:val="a3"/>
        <w:spacing w:before="1"/>
        <w:ind w:right="288" w:firstLine="767"/>
      </w:pPr>
      <w:r>
        <w:t>Тема 6. Учет состояния здоровья при выборе профессии («Могу») «Могу» – человеческие возможности, ресурсы личности, профессионально важные качества. Медицинские противопоказания при выборе профессии.</w:t>
      </w:r>
    </w:p>
    <w:p w:rsidR="00360D84" w:rsidRDefault="00360D84">
      <w:pPr>
        <w:pStyle w:val="a3"/>
        <w:ind w:left="0"/>
        <w:jc w:val="left"/>
      </w:pPr>
    </w:p>
    <w:p w:rsidR="00360D84" w:rsidRDefault="00F03F7C">
      <w:pPr>
        <w:pStyle w:val="a3"/>
        <w:ind w:right="287" w:firstLine="707"/>
      </w:pPr>
      <w:r>
        <w:t>Тема 7. Роль общих способностей при выборе профессии («Могу»). Общие способности – интеллектуальные, физические, коммуникативные.</w:t>
      </w:r>
      <w:r>
        <w:rPr>
          <w:spacing w:val="40"/>
        </w:rPr>
        <w:t xml:space="preserve"> </w:t>
      </w:r>
      <w:r>
        <w:t>Игры: «Профессия и личность», «Профессиональные качества».</w:t>
      </w:r>
    </w:p>
    <w:p w:rsidR="00360D84" w:rsidRDefault="00F03F7C">
      <w:pPr>
        <w:pStyle w:val="a3"/>
        <w:ind w:right="285" w:firstLine="767"/>
      </w:pPr>
      <w:r>
        <w:t>Тема 8. Значение специальных способностей при выборе профессии («Могу»). Специальные способности – способности, обеспечивающие успешность в определенных видах</w:t>
      </w:r>
      <w:r>
        <w:rPr>
          <w:spacing w:val="65"/>
        </w:rPr>
        <w:t xml:space="preserve">  </w:t>
      </w:r>
      <w:r>
        <w:t>деятельности</w:t>
      </w:r>
      <w:r>
        <w:rPr>
          <w:spacing w:val="63"/>
        </w:rPr>
        <w:t xml:space="preserve">  </w:t>
      </w:r>
      <w:r>
        <w:t>(музыкальные,</w:t>
      </w:r>
      <w:r>
        <w:rPr>
          <w:spacing w:val="65"/>
        </w:rPr>
        <w:t xml:space="preserve">  </w:t>
      </w:r>
      <w:r>
        <w:t>математические,</w:t>
      </w:r>
      <w:r>
        <w:rPr>
          <w:spacing w:val="64"/>
        </w:rPr>
        <w:t xml:space="preserve">  </w:t>
      </w:r>
      <w:r>
        <w:t>спортивные</w:t>
      </w:r>
      <w:r>
        <w:rPr>
          <w:spacing w:val="64"/>
        </w:rPr>
        <w:t xml:space="preserve">  </w:t>
      </w:r>
      <w:r>
        <w:t>и</w:t>
      </w:r>
      <w:r>
        <w:rPr>
          <w:spacing w:val="64"/>
        </w:rPr>
        <w:t xml:space="preserve">  </w:t>
      </w:r>
      <w:r>
        <w:t>др.).</w:t>
      </w:r>
      <w:r>
        <w:rPr>
          <w:spacing w:val="65"/>
        </w:rPr>
        <w:t xml:space="preserve">  </w:t>
      </w:r>
      <w:r>
        <w:rPr>
          <w:spacing w:val="-2"/>
        </w:rPr>
        <w:t>Игры:</w:t>
      </w:r>
    </w:p>
    <w:p w:rsidR="00360D84" w:rsidRDefault="00F03F7C">
      <w:pPr>
        <w:pStyle w:val="a3"/>
        <w:ind w:right="287"/>
      </w:pPr>
      <w:r>
        <w:t>«Профессиональные качества» (вариант со специальными способностями), «Професси</w:t>
      </w:r>
      <w:proofErr w:type="gramStart"/>
      <w:r>
        <w:t>я-</w:t>
      </w:r>
      <w:proofErr w:type="gramEnd"/>
      <w:r>
        <w:t xml:space="preserve"> специальность», «Что лишнее?».</w:t>
      </w:r>
    </w:p>
    <w:p w:rsidR="00360D84" w:rsidRDefault="00F03F7C">
      <w:pPr>
        <w:pStyle w:val="a3"/>
        <w:ind w:right="287" w:firstLine="767"/>
      </w:pPr>
      <w:r>
        <w:t>Тема 9. Экскурсия Варианты экскурсий: библиотека Бажанова (районные библиотеки), Мозаичная мастерская, Академия дополнительного профессионального образования «Город профессий», завод «</w:t>
      </w:r>
      <w:proofErr w:type="spellStart"/>
      <w:r>
        <w:t>Ниссан</w:t>
      </w:r>
      <w:proofErr w:type="spellEnd"/>
      <w:r>
        <w:t xml:space="preserve">», Музей гигиены, </w:t>
      </w:r>
      <w:proofErr w:type="spellStart"/>
      <w:r>
        <w:t>Кидбург</w:t>
      </w:r>
      <w:proofErr w:type="spellEnd"/>
      <w:r>
        <w:t>.</w:t>
      </w:r>
    </w:p>
    <w:p w:rsidR="00360D84" w:rsidRDefault="00F03F7C">
      <w:pPr>
        <w:pStyle w:val="a3"/>
        <w:spacing w:before="1"/>
        <w:ind w:right="287" w:firstLine="767"/>
      </w:pPr>
      <w:r>
        <w:t>Тема 10. Многообразие профессий на рынке</w:t>
      </w:r>
      <w:r>
        <w:rPr>
          <w:spacing w:val="-1"/>
        </w:rPr>
        <w:t xml:space="preserve"> </w:t>
      </w:r>
      <w:r>
        <w:t>труда («Надо») «Надо» – потребности рынка</w:t>
      </w:r>
      <w:r>
        <w:rPr>
          <w:spacing w:val="53"/>
        </w:rPr>
        <w:t xml:space="preserve"> </w:t>
      </w:r>
      <w:r>
        <w:t>труда</w:t>
      </w:r>
      <w:r>
        <w:rPr>
          <w:spacing w:val="56"/>
        </w:rPr>
        <w:t xml:space="preserve"> </w:t>
      </w:r>
      <w:r>
        <w:t>в</w:t>
      </w:r>
      <w:r>
        <w:rPr>
          <w:spacing w:val="56"/>
        </w:rPr>
        <w:t xml:space="preserve"> </w:t>
      </w:r>
      <w:r>
        <w:t>кадрах.</w:t>
      </w:r>
      <w:r>
        <w:rPr>
          <w:spacing w:val="59"/>
        </w:rPr>
        <w:t xml:space="preserve"> </w:t>
      </w:r>
      <w:r>
        <w:t>Изменчивость</w:t>
      </w:r>
      <w:r>
        <w:rPr>
          <w:spacing w:val="59"/>
        </w:rPr>
        <w:t xml:space="preserve"> </w:t>
      </w:r>
      <w:r>
        <w:t>рынка</w:t>
      </w:r>
      <w:r>
        <w:rPr>
          <w:spacing w:val="55"/>
        </w:rPr>
        <w:t xml:space="preserve"> </w:t>
      </w:r>
      <w:r>
        <w:t>труда.</w:t>
      </w:r>
      <w:r>
        <w:rPr>
          <w:spacing w:val="56"/>
        </w:rPr>
        <w:t xml:space="preserve"> </w:t>
      </w:r>
      <w:r>
        <w:t>Востребованные</w:t>
      </w:r>
      <w:r>
        <w:rPr>
          <w:spacing w:val="55"/>
        </w:rPr>
        <w:t xml:space="preserve"> </w:t>
      </w:r>
      <w:r>
        <w:t>профессии.</w:t>
      </w:r>
      <w:r>
        <w:rPr>
          <w:spacing w:val="57"/>
        </w:rPr>
        <w:t xml:space="preserve"> </w:t>
      </w:r>
      <w:r>
        <w:rPr>
          <w:spacing w:val="-2"/>
        </w:rPr>
        <w:t>Игры:</w:t>
      </w:r>
    </w:p>
    <w:p w:rsidR="00360D84" w:rsidRDefault="00F03F7C">
      <w:pPr>
        <w:pStyle w:val="a3"/>
      </w:pPr>
      <w:r>
        <w:t>«Кто</w:t>
      </w:r>
      <w:r>
        <w:rPr>
          <w:spacing w:val="-9"/>
        </w:rPr>
        <w:t xml:space="preserve"> </w:t>
      </w:r>
      <w:r>
        <w:t>говорит?»,</w:t>
      </w:r>
      <w:r>
        <w:rPr>
          <w:spacing w:val="-3"/>
        </w:rPr>
        <w:t xml:space="preserve"> </w:t>
      </w:r>
      <w:r>
        <w:t>«Найди</w:t>
      </w:r>
      <w:r>
        <w:rPr>
          <w:spacing w:val="-5"/>
        </w:rPr>
        <w:t xml:space="preserve"> </w:t>
      </w:r>
      <w:r>
        <w:t>пару»,</w:t>
      </w:r>
      <w:r>
        <w:rPr>
          <w:spacing w:val="-1"/>
        </w:rPr>
        <w:t xml:space="preserve"> </w:t>
      </w:r>
      <w:r>
        <w:t>«Азбука</w:t>
      </w:r>
      <w:r>
        <w:rPr>
          <w:spacing w:val="-7"/>
        </w:rPr>
        <w:t xml:space="preserve"> </w:t>
      </w:r>
      <w:r>
        <w:rPr>
          <w:spacing w:val="-2"/>
        </w:rPr>
        <w:t>профессий».</w:t>
      </w:r>
    </w:p>
    <w:p w:rsidR="00360D84" w:rsidRDefault="00F03F7C">
      <w:pPr>
        <w:pStyle w:val="a3"/>
        <w:ind w:right="286" w:firstLine="767"/>
      </w:pPr>
      <w:r>
        <w:t>Тема 11. «Старые» и «новые» профессии на рынке труда («Надо») Профессии новые</w:t>
      </w:r>
      <w:r>
        <w:rPr>
          <w:spacing w:val="16"/>
        </w:rPr>
        <w:t xml:space="preserve"> </w:t>
      </w:r>
      <w:r>
        <w:t>и</w:t>
      </w:r>
      <w:r>
        <w:rPr>
          <w:spacing w:val="19"/>
        </w:rPr>
        <w:t xml:space="preserve"> </w:t>
      </w:r>
      <w:r>
        <w:t>исчезающие.</w:t>
      </w:r>
      <w:r>
        <w:rPr>
          <w:spacing w:val="20"/>
        </w:rPr>
        <w:t xml:space="preserve"> </w:t>
      </w:r>
      <w:r>
        <w:t>Причины</w:t>
      </w:r>
      <w:r>
        <w:rPr>
          <w:spacing w:val="22"/>
        </w:rPr>
        <w:t xml:space="preserve"> </w:t>
      </w:r>
      <w:r>
        <w:t>«обновления»</w:t>
      </w:r>
      <w:r>
        <w:rPr>
          <w:spacing w:val="14"/>
        </w:rPr>
        <w:t xml:space="preserve"> </w:t>
      </w:r>
      <w:r>
        <w:t>рынка</w:t>
      </w:r>
      <w:r>
        <w:rPr>
          <w:spacing w:val="17"/>
        </w:rPr>
        <w:t xml:space="preserve"> </w:t>
      </w:r>
      <w:r>
        <w:t>труда.</w:t>
      </w:r>
      <w:r>
        <w:rPr>
          <w:spacing w:val="20"/>
        </w:rPr>
        <w:t xml:space="preserve"> </w:t>
      </w:r>
      <w:r>
        <w:t>Игры:</w:t>
      </w:r>
      <w:r>
        <w:rPr>
          <w:spacing w:val="23"/>
        </w:rPr>
        <w:t xml:space="preserve"> </w:t>
      </w:r>
      <w:r>
        <w:t>«Словарь</w:t>
      </w:r>
      <w:r>
        <w:rPr>
          <w:spacing w:val="19"/>
        </w:rPr>
        <w:t xml:space="preserve"> </w:t>
      </w:r>
      <w:r>
        <w:rPr>
          <w:spacing w:val="-2"/>
        </w:rPr>
        <w:t>профессий»,</w:t>
      </w:r>
    </w:p>
    <w:p w:rsidR="00360D84" w:rsidRDefault="00F03F7C">
      <w:pPr>
        <w:pStyle w:val="a3"/>
      </w:pPr>
      <w:r>
        <w:t>«Новое</w:t>
      </w:r>
      <w:r>
        <w:rPr>
          <w:spacing w:val="-7"/>
        </w:rPr>
        <w:t xml:space="preserve"> </w:t>
      </w:r>
      <w:r>
        <w:t>время</w:t>
      </w:r>
      <w:r>
        <w:rPr>
          <w:spacing w:val="-3"/>
        </w:rPr>
        <w:t xml:space="preserve"> </w:t>
      </w:r>
      <w:r>
        <w:t>–</w:t>
      </w:r>
      <w:r>
        <w:rPr>
          <w:spacing w:val="-4"/>
        </w:rPr>
        <w:t xml:space="preserve"> </w:t>
      </w:r>
      <w:r>
        <w:t>новые</w:t>
      </w:r>
      <w:r>
        <w:rPr>
          <w:spacing w:val="-2"/>
        </w:rPr>
        <w:t xml:space="preserve"> </w:t>
      </w:r>
      <w:r>
        <w:t>профессии».</w:t>
      </w:r>
      <w:r>
        <w:rPr>
          <w:spacing w:val="-4"/>
        </w:rPr>
        <w:t xml:space="preserve"> </w:t>
      </w:r>
      <w:r>
        <w:t>Викторина</w:t>
      </w:r>
      <w:r>
        <w:rPr>
          <w:spacing w:val="-2"/>
        </w:rPr>
        <w:t xml:space="preserve"> </w:t>
      </w:r>
      <w:r>
        <w:t>«Угадай</w:t>
      </w:r>
      <w:r>
        <w:rPr>
          <w:spacing w:val="-3"/>
        </w:rPr>
        <w:t xml:space="preserve"> </w:t>
      </w:r>
      <w:r>
        <w:rPr>
          <w:spacing w:val="-2"/>
        </w:rPr>
        <w:t>профессию».</w:t>
      </w:r>
    </w:p>
    <w:p w:rsidR="00360D84" w:rsidRDefault="00F03F7C">
      <w:pPr>
        <w:pStyle w:val="a3"/>
        <w:ind w:right="289" w:firstLine="767"/>
      </w:pPr>
      <w:r>
        <w:t>Тема 12. Экскурсия Варианты экскурсий: Академия дополнительного профессионального</w:t>
      </w:r>
      <w:r>
        <w:rPr>
          <w:spacing w:val="80"/>
          <w:w w:val="150"/>
        </w:rPr>
        <w:t xml:space="preserve"> </w:t>
      </w:r>
      <w:r>
        <w:t>образования</w:t>
      </w:r>
      <w:r>
        <w:rPr>
          <w:spacing w:val="80"/>
          <w:w w:val="150"/>
        </w:rPr>
        <w:t xml:space="preserve"> </w:t>
      </w:r>
      <w:r>
        <w:t>«Город</w:t>
      </w:r>
      <w:r>
        <w:rPr>
          <w:spacing w:val="80"/>
          <w:w w:val="150"/>
        </w:rPr>
        <w:t xml:space="preserve"> </w:t>
      </w:r>
      <w:r>
        <w:t>профессий»,</w:t>
      </w:r>
      <w:r>
        <w:rPr>
          <w:spacing w:val="80"/>
          <w:w w:val="150"/>
        </w:rPr>
        <w:t xml:space="preserve"> </w:t>
      </w:r>
      <w:proofErr w:type="spellStart"/>
      <w:r>
        <w:t>РосАтом</w:t>
      </w:r>
      <w:proofErr w:type="spellEnd"/>
      <w:r>
        <w:rPr>
          <w:spacing w:val="80"/>
          <w:w w:val="150"/>
        </w:rPr>
        <w:t xml:space="preserve"> </w:t>
      </w:r>
      <w:r>
        <w:t>«Ледокол</w:t>
      </w:r>
      <w:r>
        <w:rPr>
          <w:spacing w:val="80"/>
          <w:w w:val="150"/>
        </w:rPr>
        <w:t xml:space="preserve"> </w:t>
      </w:r>
      <w:r>
        <w:t>Красин»,</w:t>
      </w:r>
    </w:p>
    <w:p w:rsidR="00360D84" w:rsidRDefault="00F03F7C">
      <w:pPr>
        <w:pStyle w:val="a3"/>
      </w:pPr>
      <w:r>
        <w:t>«Лабиринт</w:t>
      </w:r>
      <w:r>
        <w:rPr>
          <w:spacing w:val="-5"/>
        </w:rPr>
        <w:t xml:space="preserve"> </w:t>
      </w:r>
      <w:r>
        <w:t>Ум»,</w:t>
      </w:r>
      <w:r>
        <w:rPr>
          <w:spacing w:val="-4"/>
        </w:rPr>
        <w:t xml:space="preserve"> </w:t>
      </w:r>
      <w:proofErr w:type="spellStart"/>
      <w:r>
        <w:rPr>
          <w:spacing w:val="-2"/>
        </w:rPr>
        <w:t>Кидбург</w:t>
      </w:r>
      <w:proofErr w:type="spellEnd"/>
      <w:r>
        <w:rPr>
          <w:spacing w:val="-2"/>
        </w:rPr>
        <w:t>.</w:t>
      </w:r>
    </w:p>
    <w:p w:rsidR="00360D84" w:rsidRDefault="00F03F7C">
      <w:pPr>
        <w:pStyle w:val="a3"/>
        <w:ind w:right="286" w:firstLine="767"/>
      </w:pPr>
      <w:r>
        <w:t xml:space="preserve">Темы 13, 14. </w:t>
      </w:r>
      <w:proofErr w:type="spellStart"/>
      <w:r>
        <w:t>Внутришкольный</w:t>
      </w:r>
      <w:proofErr w:type="spellEnd"/>
      <w:r>
        <w:t xml:space="preserve"> этап конкурса «Профессии от</w:t>
      </w:r>
      <w:proofErr w:type="gramStart"/>
      <w:r>
        <w:t xml:space="preserve"> А</w:t>
      </w:r>
      <w:proofErr w:type="gramEnd"/>
      <w:r>
        <w:t xml:space="preserve"> до Я» (интеллектуальный марафон). </w:t>
      </w:r>
      <w:proofErr w:type="gramStart"/>
      <w:r>
        <w:t>Викторина по принципу интеллектуального телешоу «Своя игра» (возможные рубрики:</w:t>
      </w:r>
      <w:proofErr w:type="gramEnd"/>
      <w:r>
        <w:t xml:space="preserve"> </w:t>
      </w:r>
      <w:proofErr w:type="gramStart"/>
      <w:r>
        <w:t>Люди, прославившие свою профессии, Атрибуты профессий, Профессии литературных героев, Пословицы и поговорки о труде, Ребусы, Анаграммы, Синонимы и др.).</w:t>
      </w:r>
      <w:proofErr w:type="gramEnd"/>
    </w:p>
    <w:p w:rsidR="00360D84" w:rsidRDefault="00F03F7C">
      <w:pPr>
        <w:pStyle w:val="a3"/>
        <w:spacing w:before="1"/>
        <w:ind w:right="294" w:firstLine="767"/>
      </w:pPr>
      <w:r>
        <w:rPr>
          <w:b/>
        </w:rPr>
        <w:t>Раздел</w:t>
      </w:r>
      <w:r>
        <w:rPr>
          <w:b/>
          <w:spacing w:val="-3"/>
        </w:rPr>
        <w:t xml:space="preserve"> </w:t>
      </w:r>
      <w:r>
        <w:rPr>
          <w:b/>
        </w:rPr>
        <w:t>3.</w:t>
      </w:r>
      <w:r>
        <w:rPr>
          <w:b/>
          <w:spacing w:val="-3"/>
        </w:rPr>
        <w:t xml:space="preserve"> </w:t>
      </w:r>
      <w:r>
        <w:t>Формула</w:t>
      </w:r>
      <w:r>
        <w:rPr>
          <w:spacing w:val="-3"/>
        </w:rPr>
        <w:t xml:space="preserve"> </w:t>
      </w:r>
      <w:r>
        <w:t>профессии</w:t>
      </w:r>
      <w:r>
        <w:rPr>
          <w:spacing w:val="-2"/>
        </w:rPr>
        <w:t xml:space="preserve"> </w:t>
      </w:r>
      <w:r>
        <w:t>Тема</w:t>
      </w:r>
      <w:r>
        <w:rPr>
          <w:spacing w:val="-3"/>
        </w:rPr>
        <w:t xml:space="preserve"> </w:t>
      </w:r>
      <w:r>
        <w:t>15.</w:t>
      </w:r>
      <w:r>
        <w:rPr>
          <w:spacing w:val="-3"/>
        </w:rPr>
        <w:t xml:space="preserve"> </w:t>
      </w:r>
      <w:r>
        <w:t>Слагаемые</w:t>
      </w:r>
      <w:r>
        <w:rPr>
          <w:spacing w:val="-4"/>
        </w:rPr>
        <w:t xml:space="preserve"> </w:t>
      </w:r>
      <w:r>
        <w:t>формулы</w:t>
      </w:r>
      <w:r>
        <w:rPr>
          <w:spacing w:val="-3"/>
        </w:rPr>
        <w:t xml:space="preserve"> </w:t>
      </w:r>
      <w:proofErr w:type="gramStart"/>
      <w:r>
        <w:t>профессии</w:t>
      </w:r>
      <w:proofErr w:type="gramEnd"/>
      <w:r>
        <w:rPr>
          <w:spacing w:val="-2"/>
        </w:rPr>
        <w:t xml:space="preserve"> </w:t>
      </w:r>
      <w:r>
        <w:t>Слагаемые формулы профессии: цели труда, предметы труда, орудия труда, условия труда.</w:t>
      </w:r>
    </w:p>
    <w:p w:rsidR="00360D84" w:rsidRDefault="00F03F7C">
      <w:pPr>
        <w:pStyle w:val="a3"/>
        <w:ind w:right="290" w:firstLine="767"/>
      </w:pPr>
      <w:r>
        <w:t>Тема 16. Цели труда Деление профессий по цели труда: преобразующие, гностические, изыскательные. Игры: «Шаг в будущее», «Один день из жизни».</w:t>
      </w:r>
    </w:p>
    <w:p w:rsidR="00360D84" w:rsidRDefault="00F03F7C">
      <w:pPr>
        <w:pStyle w:val="a3"/>
        <w:ind w:right="284" w:firstLine="767"/>
      </w:pPr>
      <w:r>
        <w:t>Тема 17. Предмет труда Деление профессий по предметы труда: Человек-Человек, Человек-Техника, Человек Знаковая система, Человек-Художественный образ, Челове</w:t>
      </w:r>
      <w:proofErr w:type="gramStart"/>
      <w:r>
        <w:t>к-</w:t>
      </w:r>
      <w:proofErr w:type="gramEnd"/>
      <w:r>
        <w:t xml:space="preserve"> Природа. Игры: «Калейдоскоп профессий», «Нужные люди».</w:t>
      </w:r>
    </w:p>
    <w:p w:rsidR="00360D84" w:rsidRDefault="00F03F7C">
      <w:pPr>
        <w:pStyle w:val="a3"/>
        <w:ind w:right="281" w:firstLine="767"/>
      </w:pPr>
      <w:r>
        <w:t xml:space="preserve">Тема 18. </w:t>
      </w:r>
      <w:proofErr w:type="gramStart"/>
      <w:r>
        <w:t>Профессиональные пробы и мастер-классы по типу «Человек-Человек»</w:t>
      </w:r>
      <w:r>
        <w:rPr>
          <w:spacing w:val="40"/>
        </w:rPr>
        <w:t xml:space="preserve"> </w:t>
      </w:r>
      <w:r>
        <w:t>На усмотрение образовательного учреждения возможна организация профессиональных проб и мастер-классов как силами самого ОУ, так и с помощью приглашенных специалистов (столовая ОУ – сервировка столов; медицинский кабинет ОУ – накладывание бинтовой повязки, заполнение карт пациента; Колледж туризма и гостиничного сервиса – сервировка столов, упаковка подарков, расстановка товаров на прилавках и т.п.).</w:t>
      </w:r>
      <w:proofErr w:type="gramEnd"/>
      <w:r>
        <w:t xml:space="preserve"> </w:t>
      </w:r>
      <w:proofErr w:type="gramStart"/>
      <w:r>
        <w:t>Викторина «Профессии типа ЧЧ» по принципу интеллектуального телешоу «Своя игра» (возможные рубрики:</w:t>
      </w:r>
      <w:proofErr w:type="gramEnd"/>
      <w:r>
        <w:t xml:space="preserve"> </w:t>
      </w:r>
      <w:proofErr w:type="gramStart"/>
      <w:r>
        <w:t>Специалист, Литературный конкурс, Анаграммы, Узнавай-ка, Известные личности, Загадки и др.) Игры:</w:t>
      </w:r>
      <w:proofErr w:type="gramEnd"/>
      <w:r>
        <w:t xml:space="preserve"> «Аукцион профессий</w:t>
      </w:r>
    </w:p>
    <w:p w:rsidR="00360D84" w:rsidRDefault="00F03F7C">
      <w:pPr>
        <w:pStyle w:val="a3"/>
        <w:spacing w:before="1"/>
        <w:ind w:right="285"/>
      </w:pPr>
      <w:r>
        <w:t xml:space="preserve">– ЧЧ», «Слова-слова – ЧЧ», «Пропавшие буквы – ЧЧ», «Бомба – ЧЧ». Возможно проведение этих игр и викторины в виде тематического </w:t>
      </w:r>
      <w:proofErr w:type="spellStart"/>
      <w:r>
        <w:t>квеста</w:t>
      </w:r>
      <w:proofErr w:type="spellEnd"/>
      <w:r>
        <w:t>: команды в рамках заранее объявленной легенды (Тип профессии «Человек-Человек») проходят этапы, последовательно выполняя предложенные задания.</w:t>
      </w:r>
    </w:p>
    <w:p w:rsidR="00360D84" w:rsidRDefault="00F03F7C">
      <w:pPr>
        <w:pStyle w:val="a3"/>
        <w:ind w:left="930"/>
      </w:pPr>
      <w:r>
        <w:t>Тема</w:t>
      </w:r>
      <w:r>
        <w:rPr>
          <w:spacing w:val="-8"/>
        </w:rPr>
        <w:t xml:space="preserve"> </w:t>
      </w:r>
      <w:r>
        <w:t>19.</w:t>
      </w:r>
      <w:r>
        <w:rPr>
          <w:spacing w:val="-4"/>
        </w:rPr>
        <w:t xml:space="preserve"> </w:t>
      </w:r>
      <w:r>
        <w:t>Экскурсия</w:t>
      </w:r>
      <w:r>
        <w:rPr>
          <w:spacing w:val="-4"/>
        </w:rPr>
        <w:t xml:space="preserve"> </w:t>
      </w:r>
      <w:r>
        <w:t>Варианты</w:t>
      </w:r>
      <w:r>
        <w:rPr>
          <w:spacing w:val="-4"/>
        </w:rPr>
        <w:t xml:space="preserve"> </w:t>
      </w:r>
      <w:r>
        <w:t>экскурсий:</w:t>
      </w:r>
      <w:r>
        <w:rPr>
          <w:spacing w:val="-5"/>
        </w:rPr>
        <w:t xml:space="preserve"> </w:t>
      </w:r>
      <w:r>
        <w:t>Телеканал «100ТВ»,</w:t>
      </w:r>
      <w:r>
        <w:rPr>
          <w:spacing w:val="-2"/>
        </w:rPr>
        <w:t xml:space="preserve"> </w:t>
      </w:r>
      <w:proofErr w:type="spellStart"/>
      <w:r>
        <w:rPr>
          <w:spacing w:val="-2"/>
        </w:rPr>
        <w:t>Кидбург</w:t>
      </w:r>
      <w:proofErr w:type="spellEnd"/>
      <w:r>
        <w:rPr>
          <w:spacing w:val="-2"/>
        </w:rPr>
        <w:t>.</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3" w:firstLine="707"/>
      </w:pPr>
      <w:r>
        <w:lastRenderedPageBreak/>
        <w:t>Тема</w:t>
      </w:r>
      <w:r>
        <w:rPr>
          <w:spacing w:val="-4"/>
        </w:rPr>
        <w:t xml:space="preserve"> </w:t>
      </w:r>
      <w:r>
        <w:t>20.</w:t>
      </w:r>
      <w:r>
        <w:rPr>
          <w:spacing w:val="-1"/>
        </w:rPr>
        <w:t xml:space="preserve"> </w:t>
      </w:r>
      <w:proofErr w:type="gramStart"/>
      <w:r>
        <w:t>Профессиональные</w:t>
      </w:r>
      <w:r>
        <w:rPr>
          <w:spacing w:val="-4"/>
        </w:rPr>
        <w:t xml:space="preserve"> </w:t>
      </w:r>
      <w:r>
        <w:t>пробы</w:t>
      </w:r>
      <w:r>
        <w:rPr>
          <w:spacing w:val="-3"/>
        </w:rPr>
        <w:t xml:space="preserve"> </w:t>
      </w:r>
      <w:r>
        <w:t>и</w:t>
      </w:r>
      <w:r>
        <w:rPr>
          <w:spacing w:val="-3"/>
        </w:rPr>
        <w:t xml:space="preserve"> </w:t>
      </w:r>
      <w:r>
        <w:t>мастер-классы</w:t>
      </w:r>
      <w:r>
        <w:rPr>
          <w:spacing w:val="-3"/>
        </w:rPr>
        <w:t xml:space="preserve"> </w:t>
      </w:r>
      <w:r>
        <w:t>по</w:t>
      </w:r>
      <w:r>
        <w:rPr>
          <w:spacing w:val="-3"/>
        </w:rPr>
        <w:t xml:space="preserve"> </w:t>
      </w:r>
      <w:r>
        <w:t>типу</w:t>
      </w:r>
      <w:r>
        <w:rPr>
          <w:spacing w:val="-4"/>
        </w:rPr>
        <w:t xml:space="preserve"> </w:t>
      </w:r>
      <w:r>
        <w:t>«Человек-Техника»</w:t>
      </w:r>
      <w:r>
        <w:rPr>
          <w:spacing w:val="-8"/>
        </w:rPr>
        <w:t xml:space="preserve"> </w:t>
      </w:r>
      <w:r>
        <w:t>На усмотрение</w:t>
      </w:r>
      <w:r>
        <w:rPr>
          <w:spacing w:val="-1"/>
        </w:rPr>
        <w:t xml:space="preserve"> </w:t>
      </w:r>
      <w:r>
        <w:t>образовательного учреждения возможна</w:t>
      </w:r>
      <w:r>
        <w:rPr>
          <w:spacing w:val="-1"/>
        </w:rPr>
        <w:t xml:space="preserve"> </w:t>
      </w:r>
      <w:r>
        <w:t xml:space="preserve">организация профессиональных проб и мастер-классов как силами самого ОУ, так и с помощью приглашенных специалистов (кабинет технологии – швейная мастерская, столярная и токарная мастерские; кабинет физики – элементарные физические законы; Колледж «Краснодеревец» – изготовление маркетри – инкрустации по дереву; Колледж им. </w:t>
      </w:r>
      <w:proofErr w:type="spellStart"/>
      <w:r>
        <w:t>Неболсина</w:t>
      </w:r>
      <w:proofErr w:type="spellEnd"/>
      <w:r>
        <w:t xml:space="preserve"> – знакомство с инструментами, их использование;</w:t>
      </w:r>
      <w:proofErr w:type="gramEnd"/>
      <w:r>
        <w:t xml:space="preserve"> </w:t>
      </w:r>
      <w:proofErr w:type="gramStart"/>
      <w:r>
        <w:t>Автодорожный колледж – тренажер по управлению автомобилем и т.п.).</w:t>
      </w:r>
      <w:proofErr w:type="gramEnd"/>
      <w:r>
        <w:t xml:space="preserve"> Викторина «Профессии типа </w:t>
      </w:r>
      <w:proofErr w:type="gramStart"/>
      <w:r>
        <w:t>ЧТ</w:t>
      </w:r>
      <w:proofErr w:type="gramEnd"/>
      <w:r>
        <w:t xml:space="preserve">» по принципу интеллектуального телешоу «Своя игра» (возможные рубрики: </w:t>
      </w:r>
      <w:proofErr w:type="gramStart"/>
      <w:r>
        <w:t>Специалист, Литературный конкурс, Анаграммы, Узнавай-ка, Известные личности, Загадки и др.) Игры:</w:t>
      </w:r>
      <w:proofErr w:type="gramEnd"/>
      <w:r>
        <w:t xml:space="preserve"> «Аукцион профессий</w:t>
      </w:r>
    </w:p>
    <w:p w:rsidR="00360D84" w:rsidRDefault="00F03F7C">
      <w:pPr>
        <w:pStyle w:val="a3"/>
        <w:spacing w:before="1"/>
        <w:ind w:right="286"/>
      </w:pPr>
      <w:r>
        <w:t xml:space="preserve">– ЧТ», «Слова-слова – ЧТ», «Пропавшие буквы – ЧТ», «Бомба – ЧТ». Возможно проведение этих игр и викторины в виде тематического </w:t>
      </w:r>
      <w:proofErr w:type="spellStart"/>
      <w:r>
        <w:t>квеста</w:t>
      </w:r>
      <w:proofErr w:type="spellEnd"/>
      <w:r>
        <w:t>: команды в рамках заранее объявленной легенды (Тип профессии «Человек-Техника») проходят этапы, последовательно выполняя предложенные задания.</w:t>
      </w:r>
    </w:p>
    <w:p w:rsidR="00360D84" w:rsidRDefault="00F03F7C">
      <w:pPr>
        <w:pStyle w:val="a3"/>
        <w:ind w:right="284" w:firstLine="707"/>
      </w:pPr>
      <w:r>
        <w:t>Тема 21. Экскурсия Варианты экскурсий: завод «</w:t>
      </w:r>
      <w:proofErr w:type="spellStart"/>
      <w:r>
        <w:t>Хендэ-моторс</w:t>
      </w:r>
      <w:proofErr w:type="spellEnd"/>
      <w:r>
        <w:t>», завод «</w:t>
      </w:r>
      <w:proofErr w:type="spellStart"/>
      <w:r>
        <w:t>Ниссан</w:t>
      </w:r>
      <w:proofErr w:type="spellEnd"/>
      <w:r>
        <w:t xml:space="preserve">», </w:t>
      </w:r>
      <w:proofErr w:type="spellStart"/>
      <w:r>
        <w:t>Волховская</w:t>
      </w:r>
      <w:proofErr w:type="spellEnd"/>
      <w:r>
        <w:rPr>
          <w:spacing w:val="25"/>
        </w:rPr>
        <w:t xml:space="preserve">  </w:t>
      </w:r>
      <w:r>
        <w:t>ГЭС,</w:t>
      </w:r>
      <w:r>
        <w:rPr>
          <w:spacing w:val="28"/>
        </w:rPr>
        <w:t xml:space="preserve">  </w:t>
      </w:r>
      <w:proofErr w:type="spellStart"/>
      <w:r>
        <w:t>РосАтом</w:t>
      </w:r>
      <w:proofErr w:type="spellEnd"/>
      <w:r>
        <w:rPr>
          <w:spacing w:val="30"/>
        </w:rPr>
        <w:t xml:space="preserve">  </w:t>
      </w:r>
      <w:r>
        <w:t>«Ледокол</w:t>
      </w:r>
      <w:r>
        <w:rPr>
          <w:spacing w:val="28"/>
        </w:rPr>
        <w:t xml:space="preserve">  </w:t>
      </w:r>
      <w:r>
        <w:t>Красин»,</w:t>
      </w:r>
      <w:r>
        <w:rPr>
          <w:spacing w:val="28"/>
        </w:rPr>
        <w:t xml:space="preserve">  </w:t>
      </w:r>
      <w:r>
        <w:t>Интерактивный</w:t>
      </w:r>
      <w:r>
        <w:rPr>
          <w:spacing w:val="28"/>
        </w:rPr>
        <w:t xml:space="preserve">  </w:t>
      </w:r>
      <w:r>
        <w:t>музей</w:t>
      </w:r>
      <w:r>
        <w:rPr>
          <w:spacing w:val="28"/>
        </w:rPr>
        <w:t xml:space="preserve">  </w:t>
      </w:r>
      <w:proofErr w:type="spellStart"/>
      <w:r>
        <w:rPr>
          <w:spacing w:val="-2"/>
        </w:rPr>
        <w:t>мехатроники</w:t>
      </w:r>
      <w:proofErr w:type="spellEnd"/>
    </w:p>
    <w:p w:rsidR="00360D84" w:rsidRDefault="00F03F7C">
      <w:pPr>
        <w:pStyle w:val="a3"/>
        <w:spacing w:before="1"/>
        <w:ind w:right="287"/>
      </w:pPr>
      <w:r>
        <w:t xml:space="preserve">«Центрального научно-исследовательского и опытно-конструкторского института робототехники и технической кибернетики» (ЦНИИ РТК), </w:t>
      </w:r>
      <w:proofErr w:type="spellStart"/>
      <w:r>
        <w:t>Антимузей</w:t>
      </w:r>
      <w:proofErr w:type="spellEnd"/>
      <w:r>
        <w:t xml:space="preserve"> «</w:t>
      </w:r>
      <w:proofErr w:type="spellStart"/>
      <w:r>
        <w:t>Физленд</w:t>
      </w:r>
      <w:proofErr w:type="spellEnd"/>
      <w:r>
        <w:t xml:space="preserve">», Пожарная часть, Музей транспорта, </w:t>
      </w:r>
      <w:proofErr w:type="spellStart"/>
      <w:r>
        <w:t>Кидбург</w:t>
      </w:r>
      <w:proofErr w:type="spellEnd"/>
      <w:r>
        <w:t xml:space="preserve">, Академия дополнительного профессионального образования «Город профессий – </w:t>
      </w:r>
      <w:proofErr w:type="spellStart"/>
      <w:r>
        <w:t>Схемотехник</w:t>
      </w:r>
      <w:proofErr w:type="spellEnd"/>
      <w:r>
        <w:t>, Инженер видеомонтажа, Автоинспектор».</w:t>
      </w:r>
    </w:p>
    <w:p w:rsidR="00360D84" w:rsidRDefault="00F03F7C">
      <w:pPr>
        <w:pStyle w:val="a3"/>
        <w:ind w:right="289" w:firstLine="707"/>
      </w:pPr>
      <w:r>
        <w:t>Темы 22, 23. Районный конкурс «Профессии от</w:t>
      </w:r>
      <w:proofErr w:type="gramStart"/>
      <w:r>
        <w:t xml:space="preserve"> А</w:t>
      </w:r>
      <w:proofErr w:type="gramEnd"/>
      <w:r>
        <w:t xml:space="preserve"> до Я» (интеллектуальный марафон). </w:t>
      </w:r>
      <w:proofErr w:type="gramStart"/>
      <w:r>
        <w:t>Викторина по принципу интеллектуального телешоу «Своя игра» (возможные рубрики:</w:t>
      </w:r>
      <w:proofErr w:type="gramEnd"/>
      <w:r>
        <w:t xml:space="preserve"> </w:t>
      </w:r>
      <w:proofErr w:type="gramStart"/>
      <w:r>
        <w:t xml:space="preserve">Люди, прославившие свою профессии, Атрибуты профессий, Профессии литературных героев, Пословицы и поговорки о труде, Ребусы, Анаграммы, Синонимы и </w:t>
      </w:r>
      <w:r>
        <w:rPr>
          <w:spacing w:val="-2"/>
        </w:rPr>
        <w:t>др.).</w:t>
      </w:r>
      <w:proofErr w:type="gramEnd"/>
    </w:p>
    <w:p w:rsidR="00360D84" w:rsidRDefault="00F03F7C">
      <w:pPr>
        <w:pStyle w:val="a3"/>
        <w:ind w:right="282" w:firstLine="707"/>
      </w:pPr>
      <w:r>
        <w:t>Тема 24. Профессиональные пробы и мастер-классы по типу «Человек-Знаковая система» На усмотрение образовательного учреждения возможна организация профессиональных проб и мастер-классов как силами самого ОУ, так и с помощью приглашенных специалистов (канцелярия – заполнение личного дела; библиотека – заполнение формуляров, составление каталогов; кабинет иностранного языка – переводы текстов; кабинет русского языка и литературы – корректурная проба; Издательск</w:t>
      </w:r>
      <w:proofErr w:type="gramStart"/>
      <w:r>
        <w:t>о-</w:t>
      </w:r>
      <w:proofErr w:type="gramEnd"/>
      <w:r>
        <w:t xml:space="preserve"> полиграфический колледж – верстка обложки журнала; </w:t>
      </w:r>
      <w:proofErr w:type="gramStart"/>
      <w:r>
        <w:t>Колледж «Радио политехникум» - элементы программирования и анимации и т.д.)</w:t>
      </w:r>
      <w:proofErr w:type="gramEnd"/>
      <w:r>
        <w:t xml:space="preserve"> </w:t>
      </w:r>
      <w:proofErr w:type="gramStart"/>
      <w:r>
        <w:t>Викторина «Профессии типа ЧЗ» по принципу интеллектуального телешоу «Своя игра» (возможные рубрики:</w:t>
      </w:r>
      <w:proofErr w:type="gramEnd"/>
      <w:r>
        <w:t xml:space="preserve"> </w:t>
      </w:r>
      <w:proofErr w:type="gramStart"/>
      <w:r>
        <w:t>Специалист, Литературный конкурс, Анаграммы, Узнавай-ка, Известные личности, Загадки и др.) Игры:</w:t>
      </w:r>
      <w:proofErr w:type="gramEnd"/>
      <w:r>
        <w:rPr>
          <w:spacing w:val="6"/>
        </w:rPr>
        <w:t xml:space="preserve"> </w:t>
      </w:r>
      <w:r>
        <w:t>«Аукцион</w:t>
      </w:r>
      <w:r>
        <w:rPr>
          <w:spacing w:val="1"/>
        </w:rPr>
        <w:t xml:space="preserve"> </w:t>
      </w:r>
      <w:r>
        <w:t>профессий</w:t>
      </w:r>
      <w:r>
        <w:rPr>
          <w:spacing w:val="6"/>
        </w:rPr>
        <w:t xml:space="preserve"> </w:t>
      </w:r>
      <w:r>
        <w:t>–</w:t>
      </w:r>
      <w:r>
        <w:rPr>
          <w:spacing w:val="2"/>
        </w:rPr>
        <w:t xml:space="preserve"> </w:t>
      </w:r>
      <w:r>
        <w:t>ЧЗ»,</w:t>
      </w:r>
      <w:r>
        <w:rPr>
          <w:spacing w:val="6"/>
        </w:rPr>
        <w:t xml:space="preserve"> </w:t>
      </w:r>
      <w:r>
        <w:t>«Слова-слова</w:t>
      </w:r>
      <w:r>
        <w:rPr>
          <w:spacing w:val="1"/>
        </w:rPr>
        <w:t xml:space="preserve"> </w:t>
      </w:r>
      <w:r>
        <w:t>–</w:t>
      </w:r>
      <w:r>
        <w:rPr>
          <w:spacing w:val="3"/>
        </w:rPr>
        <w:t xml:space="preserve"> </w:t>
      </w:r>
      <w:r>
        <w:t>ЧЗ»,</w:t>
      </w:r>
      <w:r>
        <w:rPr>
          <w:spacing w:val="6"/>
        </w:rPr>
        <w:t xml:space="preserve"> </w:t>
      </w:r>
      <w:r>
        <w:t>«Пропавшие</w:t>
      </w:r>
      <w:r>
        <w:rPr>
          <w:spacing w:val="1"/>
        </w:rPr>
        <w:t xml:space="preserve"> </w:t>
      </w:r>
      <w:r>
        <w:t>буквы</w:t>
      </w:r>
      <w:r>
        <w:rPr>
          <w:spacing w:val="3"/>
        </w:rPr>
        <w:t xml:space="preserve"> </w:t>
      </w:r>
      <w:r>
        <w:t>–</w:t>
      </w:r>
      <w:r>
        <w:rPr>
          <w:spacing w:val="3"/>
        </w:rPr>
        <w:t xml:space="preserve"> </w:t>
      </w:r>
      <w:r>
        <w:t>ЧЗ»,</w:t>
      </w:r>
      <w:r>
        <w:rPr>
          <w:spacing w:val="6"/>
        </w:rPr>
        <w:t xml:space="preserve"> </w:t>
      </w:r>
      <w:r>
        <w:rPr>
          <w:spacing w:val="-2"/>
        </w:rPr>
        <w:t>«Бомба</w:t>
      </w:r>
    </w:p>
    <w:p w:rsidR="00360D84" w:rsidRDefault="00F03F7C">
      <w:pPr>
        <w:pStyle w:val="a3"/>
        <w:spacing w:before="1"/>
        <w:ind w:right="289"/>
      </w:pPr>
      <w:r>
        <w:t>– ЧЗ». Возможно проведение этих игр</w:t>
      </w:r>
      <w:r>
        <w:rPr>
          <w:spacing w:val="-1"/>
        </w:rPr>
        <w:t xml:space="preserve"> </w:t>
      </w:r>
      <w:r>
        <w:t xml:space="preserve">и викторины в виде тематического </w:t>
      </w:r>
      <w:proofErr w:type="spellStart"/>
      <w:r>
        <w:t>квеста</w:t>
      </w:r>
      <w:proofErr w:type="spellEnd"/>
      <w:r>
        <w:t>: команды в рамках заранее объявленной легенды (Тип профессии «</w:t>
      </w:r>
      <w:proofErr w:type="gramStart"/>
      <w:r>
        <w:t>Человек-Знаковая</w:t>
      </w:r>
      <w:proofErr w:type="gramEnd"/>
      <w:r>
        <w:t xml:space="preserve"> система») проходят этапы, последовательно выполняя предложенные задания.</w:t>
      </w:r>
    </w:p>
    <w:p w:rsidR="00360D84" w:rsidRDefault="00F03F7C">
      <w:pPr>
        <w:pStyle w:val="a3"/>
        <w:ind w:right="284" w:firstLine="707"/>
      </w:pPr>
      <w:r>
        <w:t xml:space="preserve">Тема 25. Экскурсия Варианты экскурсий: офис компании «Яндекс», Главпочтамт, библиотека Бажанова (районные библиотеки), </w:t>
      </w:r>
      <w:proofErr w:type="spellStart"/>
      <w:r>
        <w:t>Кидбург</w:t>
      </w:r>
      <w:proofErr w:type="spellEnd"/>
      <w:r>
        <w:t>, Академия дополнительного профессионального образования «Город профессий – Программист компьютерных игр, Биржевой брокер, Web-мастер, Системный администратор, Бухгалтер, Экспер</w:t>
      </w:r>
      <w:proofErr w:type="gramStart"/>
      <w:r>
        <w:t>т-</w:t>
      </w:r>
      <w:proofErr w:type="gramEnd"/>
      <w:r>
        <w:t xml:space="preserve"> </w:t>
      </w:r>
      <w:r>
        <w:rPr>
          <w:spacing w:val="-2"/>
        </w:rPr>
        <w:t>криминалист».</w:t>
      </w:r>
    </w:p>
    <w:p w:rsidR="00360D84" w:rsidRDefault="00F03F7C">
      <w:pPr>
        <w:pStyle w:val="a3"/>
        <w:ind w:right="285" w:firstLine="707"/>
      </w:pPr>
      <w:r>
        <w:t>Тема 26. Профессиональные пробы и мастер-классы по типу «Челове</w:t>
      </w:r>
      <w:proofErr w:type="gramStart"/>
      <w:r>
        <w:t>к-</w:t>
      </w:r>
      <w:proofErr w:type="gramEnd"/>
      <w:r>
        <w:t xml:space="preserve"> Художественный образ» На усмотрение общеобразовательного учреждения возможна организация профессиональных проб и мастер-классов как силами самого ОУ, так и с помощью приглашенных специалистов (кабинет ИЗО – дизайн одежды (как вариант, создание костюма к какой-либо профессии с учетом требований к ней), каллиграфия; кабинет технологии – подбор тканей к созданным эскизам одежды; Колледж «ЛОКОН» – парикмахерское</w:t>
      </w:r>
      <w:r>
        <w:rPr>
          <w:spacing w:val="3"/>
        </w:rPr>
        <w:t xml:space="preserve"> </w:t>
      </w:r>
      <w:r>
        <w:t>искусство,</w:t>
      </w:r>
      <w:r>
        <w:rPr>
          <w:spacing w:val="7"/>
        </w:rPr>
        <w:t xml:space="preserve"> </w:t>
      </w:r>
      <w:r>
        <w:t>плетение</w:t>
      </w:r>
      <w:r>
        <w:rPr>
          <w:spacing w:val="5"/>
        </w:rPr>
        <w:t xml:space="preserve"> </w:t>
      </w:r>
      <w:r>
        <w:t>кос,</w:t>
      </w:r>
      <w:r>
        <w:rPr>
          <w:spacing w:val="7"/>
        </w:rPr>
        <w:t xml:space="preserve"> </w:t>
      </w:r>
      <w:r>
        <w:t>визаж;</w:t>
      </w:r>
      <w:r>
        <w:rPr>
          <w:spacing w:val="6"/>
        </w:rPr>
        <w:t xml:space="preserve"> </w:t>
      </w:r>
      <w:r>
        <w:t>Оптико-механический</w:t>
      </w:r>
      <w:r>
        <w:rPr>
          <w:spacing w:val="8"/>
        </w:rPr>
        <w:t xml:space="preserve"> </w:t>
      </w:r>
      <w:r>
        <w:t>лицей</w:t>
      </w:r>
      <w:r>
        <w:rPr>
          <w:spacing w:val="10"/>
        </w:rPr>
        <w:t xml:space="preserve"> </w:t>
      </w:r>
      <w:r>
        <w:t>–</w:t>
      </w:r>
      <w:r>
        <w:rPr>
          <w:spacing w:val="5"/>
        </w:rPr>
        <w:t xml:space="preserve"> </w:t>
      </w:r>
      <w:r>
        <w:rPr>
          <w:spacing w:val="-2"/>
        </w:rPr>
        <w:t>искусство</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5"/>
      </w:pPr>
      <w:r>
        <w:lastRenderedPageBreak/>
        <w:t xml:space="preserve">фотографии; Колледж традиционной культуры – роспись по ткани, по дереву, фарфору и т.п.). </w:t>
      </w:r>
      <w:proofErr w:type="gramStart"/>
      <w:r>
        <w:t>Викторина «Профессии типа ЧХО» по принципу интеллектуального телешоу «Своя игра»</w:t>
      </w:r>
      <w:r>
        <w:rPr>
          <w:spacing w:val="-1"/>
        </w:rPr>
        <w:t xml:space="preserve"> </w:t>
      </w:r>
      <w:r>
        <w:t>(возможные рубрики:</w:t>
      </w:r>
      <w:proofErr w:type="gramEnd"/>
      <w:r>
        <w:t xml:space="preserve"> </w:t>
      </w:r>
      <w:proofErr w:type="gramStart"/>
      <w:r>
        <w:t>Специалист, Литературный конкурс, Анаграммы, Узнавай-ка, Известные личности, Загадки и др.) Игры:</w:t>
      </w:r>
      <w:proofErr w:type="gramEnd"/>
      <w:r>
        <w:t xml:space="preserve"> «Аукцион профессий – ЧХО», «Слова-слова – ЧХО», «Пропавшие буквы – ЧХО», «Бомба – ЧХО». Возможно проведение этих игр и викторины в виде тематического </w:t>
      </w:r>
      <w:proofErr w:type="spellStart"/>
      <w:r>
        <w:t>квеста</w:t>
      </w:r>
      <w:proofErr w:type="spellEnd"/>
      <w:r>
        <w:t>: команды в рамках заранее объявленной легенды (Тип профессии «</w:t>
      </w:r>
      <w:proofErr w:type="gramStart"/>
      <w:r>
        <w:t>Человек-Художественный</w:t>
      </w:r>
      <w:proofErr w:type="gramEnd"/>
      <w:r>
        <w:t xml:space="preserve"> образ») проходят этапы, последовательно выполняя предложенные задания.</w:t>
      </w:r>
    </w:p>
    <w:p w:rsidR="00360D84" w:rsidRDefault="00F03F7C">
      <w:pPr>
        <w:pStyle w:val="a3"/>
        <w:spacing w:before="1"/>
        <w:ind w:right="286" w:firstLine="707"/>
      </w:pPr>
      <w:r>
        <w:t xml:space="preserve">Тема 27. Экскурсия Варианты экскурсий: </w:t>
      </w:r>
      <w:proofErr w:type="gramStart"/>
      <w:r>
        <w:t xml:space="preserve">Музей кукол, Студия анимации, Фабрика по производству гобеленов, Мозаичная мастерская, </w:t>
      </w:r>
      <w:proofErr w:type="spellStart"/>
      <w:r>
        <w:t>Кидбург</w:t>
      </w:r>
      <w:proofErr w:type="spellEnd"/>
      <w:r>
        <w:t xml:space="preserve">, Академия дополнительного профессионального образования «Город профессий – Ди-джей, Модельер одежды, Дизайнер интерьеров, Мультипликатор, </w:t>
      </w:r>
      <w:proofErr w:type="spellStart"/>
      <w:r>
        <w:t>Фотодизайнер</w:t>
      </w:r>
      <w:proofErr w:type="spellEnd"/>
      <w:r>
        <w:t>, Визажист, Архитектор».</w:t>
      </w:r>
      <w:proofErr w:type="gramEnd"/>
    </w:p>
    <w:p w:rsidR="00360D84" w:rsidRDefault="00F03F7C">
      <w:pPr>
        <w:pStyle w:val="a3"/>
        <w:ind w:right="281" w:firstLine="767"/>
      </w:pPr>
      <w:r>
        <w:t xml:space="preserve">Тема 28. </w:t>
      </w:r>
      <w:proofErr w:type="gramStart"/>
      <w:r>
        <w:t>Профессиональные пробы и мастер-классы по типу «Человек-Природа» На усмотрение образовательного учреждения возможна организация профессиональных проб и мастер-классов как силами самого ОУ, так и с помощью приглашенных специалистов (кабинет биологии – создание проекта озеленения пришкольного участка, посадка цветов и овощных культур; кабинет ОБЖ – ориентирование на местности по природным явлениям; Садово-архитектурный колледж – создание флористических композиций т.п.).</w:t>
      </w:r>
      <w:proofErr w:type="gramEnd"/>
      <w:r>
        <w:t xml:space="preserve"> </w:t>
      </w:r>
      <w:proofErr w:type="gramStart"/>
      <w:r>
        <w:t>Викторина «Профессии типа ЧП» по принципу интеллектуального телешоу «Своя игра» (возможные рубрики:</w:t>
      </w:r>
      <w:proofErr w:type="gramEnd"/>
      <w:r>
        <w:t xml:space="preserve"> </w:t>
      </w:r>
      <w:proofErr w:type="gramStart"/>
      <w:r>
        <w:t>Специалист, Литературный конкурс, Анаграммы, Узнавай-ка, Известные личности, Загадки и др.) Игры:</w:t>
      </w:r>
      <w:proofErr w:type="gramEnd"/>
      <w:r>
        <w:t xml:space="preserve"> «Аукцион профессий</w:t>
      </w:r>
    </w:p>
    <w:p w:rsidR="00360D84" w:rsidRDefault="00F03F7C">
      <w:pPr>
        <w:pStyle w:val="a3"/>
        <w:spacing w:before="1"/>
        <w:ind w:right="285"/>
      </w:pPr>
      <w:r>
        <w:t xml:space="preserve">– ЧП», «Слова-слова – ЧП», «Пропавшие буквы – ЧП», «Бомба – ЧП». Возможно проведение этих игр и викторины в виде тематического </w:t>
      </w:r>
      <w:proofErr w:type="spellStart"/>
      <w:r>
        <w:t>квеста</w:t>
      </w:r>
      <w:proofErr w:type="spellEnd"/>
      <w:r>
        <w:t>: команды в рамках заранее объявленной легенды (Тип профессии «Человек-Природа») проходят этапы, последовательно выполняя предложенные задания.</w:t>
      </w:r>
    </w:p>
    <w:p w:rsidR="00360D84" w:rsidRDefault="00F03F7C">
      <w:pPr>
        <w:pStyle w:val="a3"/>
        <w:ind w:left="990"/>
      </w:pPr>
      <w:r>
        <w:t>Тема</w:t>
      </w:r>
      <w:r>
        <w:rPr>
          <w:spacing w:val="68"/>
          <w:w w:val="150"/>
        </w:rPr>
        <w:t xml:space="preserve"> </w:t>
      </w:r>
      <w:r>
        <w:t>29.</w:t>
      </w:r>
      <w:r>
        <w:rPr>
          <w:spacing w:val="68"/>
          <w:w w:val="150"/>
        </w:rPr>
        <w:t xml:space="preserve"> </w:t>
      </w:r>
      <w:r>
        <w:t>Экскурсия</w:t>
      </w:r>
      <w:r>
        <w:rPr>
          <w:spacing w:val="71"/>
          <w:w w:val="150"/>
        </w:rPr>
        <w:t xml:space="preserve"> </w:t>
      </w:r>
      <w:r>
        <w:t>Варианты</w:t>
      </w:r>
      <w:r>
        <w:rPr>
          <w:spacing w:val="69"/>
          <w:w w:val="150"/>
        </w:rPr>
        <w:t xml:space="preserve"> </w:t>
      </w:r>
      <w:r>
        <w:t>экскурсий:</w:t>
      </w:r>
      <w:r>
        <w:rPr>
          <w:spacing w:val="67"/>
          <w:w w:val="150"/>
        </w:rPr>
        <w:t xml:space="preserve"> </w:t>
      </w:r>
      <w:r>
        <w:t>Дамба,</w:t>
      </w:r>
      <w:r>
        <w:rPr>
          <w:spacing w:val="68"/>
          <w:w w:val="150"/>
        </w:rPr>
        <w:t xml:space="preserve"> </w:t>
      </w:r>
      <w:r>
        <w:t>Музей</w:t>
      </w:r>
      <w:r>
        <w:rPr>
          <w:spacing w:val="73"/>
          <w:w w:val="150"/>
        </w:rPr>
        <w:t xml:space="preserve"> </w:t>
      </w:r>
      <w:r>
        <w:t>«Вселенная</w:t>
      </w:r>
      <w:r>
        <w:rPr>
          <w:spacing w:val="69"/>
          <w:w w:val="150"/>
        </w:rPr>
        <w:t xml:space="preserve"> </w:t>
      </w:r>
      <w:r>
        <w:rPr>
          <w:spacing w:val="-2"/>
        </w:rPr>
        <w:t>воды»,</w:t>
      </w:r>
    </w:p>
    <w:p w:rsidR="00360D84" w:rsidRDefault="00F03F7C">
      <w:pPr>
        <w:pStyle w:val="a3"/>
        <w:ind w:right="291"/>
      </w:pPr>
      <w:r>
        <w:t>«</w:t>
      </w:r>
      <w:proofErr w:type="spellStart"/>
      <w:r>
        <w:t>лабиринтУм</w:t>
      </w:r>
      <w:proofErr w:type="spellEnd"/>
      <w:r>
        <w:t xml:space="preserve">», Музей университета «Горный», Музей Лесотехнического университета, Теплица роз, Теплица по выращиванию овощной продукции, Очистные сооружения, Музей гигиены, </w:t>
      </w:r>
      <w:proofErr w:type="spellStart"/>
      <w:r>
        <w:t>РосАтом</w:t>
      </w:r>
      <w:proofErr w:type="spellEnd"/>
      <w:r>
        <w:t xml:space="preserve"> «Звездочет», </w:t>
      </w:r>
      <w:proofErr w:type="spellStart"/>
      <w:r>
        <w:t>Крондштадтский</w:t>
      </w:r>
      <w:proofErr w:type="spellEnd"/>
      <w:r>
        <w:t xml:space="preserve"> порт «Моби Дик», </w:t>
      </w:r>
      <w:proofErr w:type="spellStart"/>
      <w:r>
        <w:t>Кидбург</w:t>
      </w:r>
      <w:proofErr w:type="spellEnd"/>
      <w:r>
        <w:t>.</w:t>
      </w:r>
    </w:p>
    <w:p w:rsidR="00360D84" w:rsidRDefault="00F03F7C">
      <w:pPr>
        <w:pStyle w:val="a3"/>
        <w:spacing w:before="1"/>
        <w:ind w:left="990"/>
      </w:pPr>
      <w:r>
        <w:t>Тема</w:t>
      </w:r>
      <w:r>
        <w:rPr>
          <w:spacing w:val="-4"/>
        </w:rPr>
        <w:t xml:space="preserve"> </w:t>
      </w:r>
      <w:r>
        <w:t>30.</w:t>
      </w:r>
      <w:r>
        <w:rPr>
          <w:spacing w:val="-2"/>
        </w:rPr>
        <w:t xml:space="preserve"> </w:t>
      </w:r>
      <w:r>
        <w:t>Игра</w:t>
      </w:r>
      <w:r>
        <w:rPr>
          <w:spacing w:val="-3"/>
        </w:rPr>
        <w:t xml:space="preserve"> </w:t>
      </w:r>
      <w:r>
        <w:t>по</w:t>
      </w:r>
      <w:r>
        <w:rPr>
          <w:spacing w:val="-2"/>
        </w:rPr>
        <w:t xml:space="preserve"> </w:t>
      </w:r>
      <w:r>
        <w:t>станциям</w:t>
      </w:r>
      <w:r>
        <w:rPr>
          <w:spacing w:val="1"/>
        </w:rPr>
        <w:t xml:space="preserve"> </w:t>
      </w:r>
      <w:r>
        <w:t>«Мир</w:t>
      </w:r>
      <w:r>
        <w:rPr>
          <w:spacing w:val="-2"/>
        </w:rPr>
        <w:t xml:space="preserve"> профессий».</w:t>
      </w:r>
    </w:p>
    <w:p w:rsidR="00360D84" w:rsidRDefault="00F03F7C">
      <w:pPr>
        <w:pStyle w:val="a3"/>
        <w:ind w:right="288" w:firstLine="767"/>
      </w:pPr>
      <w:r>
        <w:t xml:space="preserve">Тема 31. </w:t>
      </w:r>
      <w:proofErr w:type="gramStart"/>
      <w:r>
        <w:t>Средства труда Деление профессий по средствам труда: ручные, функциональные средства организма, автоматизированные, машинные с ручным или ножным управлением Викторина «Профессии типа ЧП» по принципу интеллектуального телешоу «Своя игра» (возможные рубрики:</w:t>
      </w:r>
      <w:proofErr w:type="gramEnd"/>
      <w:r>
        <w:t xml:space="preserve"> </w:t>
      </w:r>
      <w:proofErr w:type="gramStart"/>
      <w:r>
        <w:t>Люди, прославившие свою профессии, Атрибуты профессий, Профессии литературных героев, Пословицы и поговорки о труде, Профессии в</w:t>
      </w:r>
      <w:r>
        <w:rPr>
          <w:spacing w:val="-2"/>
        </w:rPr>
        <w:t xml:space="preserve"> </w:t>
      </w:r>
      <w:r>
        <w:t>фильмах</w:t>
      </w:r>
      <w:r>
        <w:rPr>
          <w:spacing w:val="2"/>
        </w:rPr>
        <w:t xml:space="preserve"> </w:t>
      </w:r>
      <w:r>
        <w:t>и др.).</w:t>
      </w:r>
      <w:proofErr w:type="gramEnd"/>
      <w:r>
        <w:rPr>
          <w:spacing w:val="-1"/>
        </w:rPr>
        <w:t xml:space="preserve"> </w:t>
      </w:r>
      <w:r>
        <w:t>Загадки об инструментах</w:t>
      </w:r>
      <w:r>
        <w:rPr>
          <w:spacing w:val="1"/>
        </w:rPr>
        <w:t xml:space="preserve"> </w:t>
      </w:r>
      <w:r>
        <w:t>труда. Игры:</w:t>
      </w:r>
      <w:r>
        <w:rPr>
          <w:spacing w:val="4"/>
        </w:rPr>
        <w:t xml:space="preserve"> </w:t>
      </w:r>
      <w:r>
        <w:t>«Четвертый</w:t>
      </w:r>
      <w:r>
        <w:rPr>
          <w:spacing w:val="1"/>
        </w:rPr>
        <w:t xml:space="preserve"> </w:t>
      </w:r>
      <w:r>
        <w:rPr>
          <w:spacing w:val="-2"/>
        </w:rPr>
        <w:t>лишний»,</w:t>
      </w:r>
    </w:p>
    <w:p w:rsidR="00360D84" w:rsidRDefault="00F03F7C">
      <w:pPr>
        <w:pStyle w:val="a3"/>
      </w:pPr>
      <w:r>
        <w:t>«Действия</w:t>
      </w:r>
      <w:r>
        <w:rPr>
          <w:spacing w:val="-6"/>
        </w:rPr>
        <w:t xml:space="preserve"> </w:t>
      </w:r>
      <w:r>
        <w:t>с</w:t>
      </w:r>
      <w:r>
        <w:rPr>
          <w:spacing w:val="-5"/>
        </w:rPr>
        <w:t xml:space="preserve"> </w:t>
      </w:r>
      <w:r>
        <w:t>инструментами», «Чудо-мешочек»,</w:t>
      </w:r>
      <w:r>
        <w:rPr>
          <w:spacing w:val="2"/>
        </w:rPr>
        <w:t xml:space="preserve"> </w:t>
      </w:r>
      <w:r>
        <w:t>«Кому</w:t>
      </w:r>
      <w:r>
        <w:rPr>
          <w:spacing w:val="-8"/>
        </w:rPr>
        <w:t xml:space="preserve"> </w:t>
      </w:r>
      <w:r>
        <w:t>что</w:t>
      </w:r>
      <w:r>
        <w:rPr>
          <w:spacing w:val="-3"/>
        </w:rPr>
        <w:t xml:space="preserve"> </w:t>
      </w:r>
      <w:r>
        <w:rPr>
          <w:spacing w:val="-2"/>
        </w:rPr>
        <w:t>нужно».</w:t>
      </w:r>
    </w:p>
    <w:p w:rsidR="00360D84" w:rsidRDefault="00F03F7C">
      <w:pPr>
        <w:pStyle w:val="a3"/>
        <w:ind w:right="292" w:firstLine="767"/>
      </w:pPr>
      <w:r>
        <w:t>Тема</w:t>
      </w:r>
      <w:r>
        <w:rPr>
          <w:spacing w:val="-1"/>
        </w:rPr>
        <w:t xml:space="preserve"> </w:t>
      </w:r>
      <w:r>
        <w:t>32. Условия труда</w:t>
      </w:r>
      <w:r>
        <w:rPr>
          <w:spacing w:val="-1"/>
        </w:rPr>
        <w:t xml:space="preserve"> </w:t>
      </w:r>
      <w:r>
        <w:t>Деление</w:t>
      </w:r>
      <w:r>
        <w:rPr>
          <w:spacing w:val="-1"/>
        </w:rPr>
        <w:t xml:space="preserve"> </w:t>
      </w:r>
      <w:r>
        <w:t>профессий по условиям</w:t>
      </w:r>
      <w:r>
        <w:rPr>
          <w:spacing w:val="-1"/>
        </w:rPr>
        <w:t xml:space="preserve"> </w:t>
      </w:r>
      <w:r>
        <w:t>труда: обычные</w:t>
      </w:r>
      <w:r>
        <w:rPr>
          <w:spacing w:val="-1"/>
        </w:rPr>
        <w:t xml:space="preserve"> </w:t>
      </w:r>
      <w:r>
        <w:t>бытовые, необычные, на открытом воздухе, с повышенной моральной ответственностью за жизнь и здоровье человека или за большие материальные ценности. Игры: «Найди конец пословицы», «Профессии в пословицах».</w:t>
      </w:r>
    </w:p>
    <w:p w:rsidR="00360D84" w:rsidRDefault="00360D84">
      <w:pPr>
        <w:pStyle w:val="a3"/>
        <w:ind w:left="0"/>
        <w:jc w:val="left"/>
      </w:pPr>
    </w:p>
    <w:p w:rsidR="00360D84" w:rsidRDefault="00F03F7C">
      <w:pPr>
        <w:pStyle w:val="a3"/>
        <w:ind w:right="286" w:firstLine="707"/>
      </w:pPr>
      <w:r>
        <w:t>Тема 33, 34. Итоговый контроль: городской конкурс «Профессии от</w:t>
      </w:r>
      <w:proofErr w:type="gramStart"/>
      <w:r>
        <w:t xml:space="preserve"> А</w:t>
      </w:r>
      <w:proofErr w:type="gramEnd"/>
      <w:r>
        <w:t xml:space="preserve"> до Я» (интеллектуальный марафон). </w:t>
      </w:r>
      <w:proofErr w:type="gramStart"/>
      <w:r>
        <w:t>Викторина по принципу интеллектуального телешоу «Своя игра» (возможные рубрики:</w:t>
      </w:r>
      <w:proofErr w:type="gramEnd"/>
      <w:r>
        <w:t xml:space="preserve"> </w:t>
      </w:r>
      <w:proofErr w:type="gramStart"/>
      <w:r>
        <w:t>Люди, прославившие свою профессии, Атрибуты профессий, Профессии литературных героев, Пословицы и поговорки о труде, Ребусы, Анаграммы, Синонимы и др.).</w:t>
      </w:r>
      <w:proofErr w:type="gramEnd"/>
    </w:p>
    <w:p w:rsidR="00360D84" w:rsidRDefault="00360D84">
      <w:pPr>
        <w:pStyle w:val="a3"/>
        <w:spacing w:before="4"/>
        <w:ind w:left="0"/>
        <w:jc w:val="left"/>
      </w:pPr>
    </w:p>
    <w:p w:rsidR="00360D84" w:rsidRDefault="00F03F7C">
      <w:pPr>
        <w:pStyle w:val="1"/>
      </w:pPr>
      <w:r>
        <w:t>Содержание</w:t>
      </w:r>
      <w:r>
        <w:rPr>
          <w:spacing w:val="-6"/>
        </w:rPr>
        <w:t xml:space="preserve"> </w:t>
      </w:r>
      <w:r>
        <w:t>программы</w:t>
      </w:r>
      <w:r>
        <w:rPr>
          <w:spacing w:val="-6"/>
        </w:rPr>
        <w:t xml:space="preserve"> </w:t>
      </w:r>
      <w:r>
        <w:t>8</w:t>
      </w:r>
      <w:r>
        <w:rPr>
          <w:spacing w:val="-4"/>
        </w:rPr>
        <w:t xml:space="preserve"> </w:t>
      </w:r>
      <w:r>
        <w:rPr>
          <w:spacing w:val="-2"/>
        </w:rPr>
        <w:t>класс</w:t>
      </w:r>
    </w:p>
    <w:p w:rsidR="00360D84" w:rsidRDefault="00360D84">
      <w:pPr>
        <w:pStyle w:val="a3"/>
        <w:spacing w:before="1"/>
        <w:ind w:left="0"/>
        <w:jc w:val="left"/>
        <w:rPr>
          <w:b/>
        </w:rPr>
      </w:pPr>
    </w:p>
    <w:p w:rsidR="00360D84" w:rsidRDefault="00F03F7C">
      <w:pPr>
        <w:pStyle w:val="2"/>
      </w:pPr>
      <w:r>
        <w:t>Раздел</w:t>
      </w:r>
      <w:r>
        <w:rPr>
          <w:spacing w:val="-3"/>
        </w:rPr>
        <w:t xml:space="preserve"> </w:t>
      </w:r>
      <w:r>
        <w:t>1.</w:t>
      </w:r>
      <w:r>
        <w:rPr>
          <w:spacing w:val="1"/>
        </w:rPr>
        <w:t xml:space="preserve"> </w:t>
      </w:r>
      <w:r>
        <w:t>Мир</w:t>
      </w:r>
      <w:r>
        <w:rPr>
          <w:spacing w:val="-1"/>
        </w:rPr>
        <w:t xml:space="preserve"> </w:t>
      </w:r>
      <w:r>
        <w:rPr>
          <w:spacing w:val="-2"/>
        </w:rPr>
        <w:t>профессий</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3" w:firstLine="707"/>
      </w:pPr>
      <w:r>
        <w:lastRenderedPageBreak/>
        <w:t>Тема 1. Введение в мир профессий. Значимость труда в жизни человека. Важность осознанного выбора. Отличительные признаки профессиональной деятельности. Индивидуальный профессиональный маршрут. Упражнение «Древо профессий» (профессии родителей, прародителей, других близких родственников, значимых</w:t>
      </w:r>
      <w:r>
        <w:rPr>
          <w:spacing w:val="40"/>
        </w:rPr>
        <w:t xml:space="preserve"> </w:t>
      </w:r>
      <w:r>
        <w:rPr>
          <w:spacing w:val="-2"/>
        </w:rPr>
        <w:t>взрослых).</w:t>
      </w:r>
    </w:p>
    <w:p w:rsidR="00360D84" w:rsidRDefault="00F03F7C">
      <w:pPr>
        <w:pStyle w:val="2"/>
        <w:spacing w:before="6" w:line="274" w:lineRule="exact"/>
      </w:pPr>
      <w:r>
        <w:t>Раздел</w:t>
      </w:r>
      <w:r>
        <w:rPr>
          <w:spacing w:val="-5"/>
        </w:rPr>
        <w:t xml:space="preserve"> </w:t>
      </w:r>
      <w:r>
        <w:t>2.</w:t>
      </w:r>
      <w:r>
        <w:rPr>
          <w:spacing w:val="-2"/>
        </w:rPr>
        <w:t xml:space="preserve"> </w:t>
      </w:r>
      <w:r>
        <w:t>Система</w:t>
      </w:r>
      <w:r>
        <w:rPr>
          <w:spacing w:val="-5"/>
        </w:rPr>
        <w:t xml:space="preserve"> </w:t>
      </w:r>
      <w:r>
        <w:t>профессионального</w:t>
      </w:r>
      <w:r>
        <w:rPr>
          <w:spacing w:val="-3"/>
        </w:rPr>
        <w:t xml:space="preserve"> </w:t>
      </w:r>
      <w:r>
        <w:rPr>
          <w:spacing w:val="-2"/>
        </w:rPr>
        <w:t>образования</w:t>
      </w:r>
    </w:p>
    <w:p w:rsidR="00360D84" w:rsidRDefault="00F03F7C">
      <w:pPr>
        <w:pStyle w:val="a3"/>
        <w:ind w:right="291" w:firstLine="707"/>
      </w:pPr>
      <w:r>
        <w:t>Тема 2. Школьное обучение – шаг на пути к будущему. Важность обучения в школе. Ценность конкретных учебных дисциплин, их роль в получении дальнейшего профессионального образования. Игры: «Шаг в будущее».</w:t>
      </w:r>
    </w:p>
    <w:p w:rsidR="00360D84" w:rsidRDefault="00F03F7C">
      <w:pPr>
        <w:pStyle w:val="a3"/>
        <w:ind w:right="288" w:firstLine="707"/>
      </w:pPr>
      <w:r>
        <w:t>Тема 3. Своя игра по типам профессий. Профессиональные пробы и мастер-классы по типам профессий.</w:t>
      </w:r>
    </w:p>
    <w:p w:rsidR="00360D84" w:rsidRDefault="00F03F7C">
      <w:pPr>
        <w:pStyle w:val="a3"/>
        <w:ind w:right="286" w:firstLine="707"/>
      </w:pPr>
      <w:r>
        <w:t>Тема 4. Пути получения профессии: государственное бюджетное</w:t>
      </w:r>
      <w:r>
        <w:rPr>
          <w:spacing w:val="40"/>
        </w:rPr>
        <w:t xml:space="preserve"> </w:t>
      </w:r>
      <w:r>
        <w:t>профессиональное образовательное учреждение (ГБПОУ), высшее учебное заведение (ВУЗ). Пути получения профессии: обучение в профессиональных образовательных учреждениях и высших образовательных учреждениях. Система непрерывного образования. Игры: «</w:t>
      </w:r>
      <w:proofErr w:type="spellStart"/>
      <w:r>
        <w:t>Синквейн</w:t>
      </w:r>
      <w:proofErr w:type="spellEnd"/>
      <w:r>
        <w:t>», «Ассоциации».</w:t>
      </w:r>
    </w:p>
    <w:p w:rsidR="00360D84" w:rsidRDefault="00F03F7C">
      <w:pPr>
        <w:pStyle w:val="a3"/>
        <w:ind w:right="287" w:firstLine="707"/>
      </w:pPr>
      <w:r>
        <w:t xml:space="preserve">Тема 5. Профессиональные образовательные учреждения: колледжи, техникумы, училища Особенности поступления в государственное бюджетное профессиональное образовательное учреждение, специфика обучения. Игры: «Специалист», «Цепочка </w:t>
      </w:r>
      <w:r>
        <w:rPr>
          <w:spacing w:val="-2"/>
        </w:rPr>
        <w:t>профессий».</w:t>
      </w:r>
    </w:p>
    <w:p w:rsidR="00360D84" w:rsidRDefault="00F03F7C">
      <w:pPr>
        <w:pStyle w:val="a3"/>
        <w:ind w:right="291" w:firstLine="707"/>
      </w:pPr>
      <w:r>
        <w:t>Тема 6. Экскурсия в государственное бюджетное профессиональное образовательное учреждение (по выбору общеобразовательного учреждения исходя из условий территориального расположения и направления профессиональной подготовки) с целью ознакомления с правилами приема и условиями обучения.</w:t>
      </w:r>
    </w:p>
    <w:p w:rsidR="00360D84" w:rsidRDefault="00F03F7C">
      <w:pPr>
        <w:pStyle w:val="a3"/>
        <w:ind w:left="930"/>
      </w:pPr>
      <w:r>
        <w:t>Тема</w:t>
      </w:r>
      <w:r>
        <w:rPr>
          <w:spacing w:val="-3"/>
        </w:rPr>
        <w:t xml:space="preserve"> </w:t>
      </w:r>
      <w:r>
        <w:t>7.</w:t>
      </w:r>
      <w:r>
        <w:rPr>
          <w:spacing w:val="-2"/>
        </w:rPr>
        <w:t xml:space="preserve"> </w:t>
      </w:r>
      <w:r>
        <w:t>Профессиональные</w:t>
      </w:r>
      <w:r>
        <w:rPr>
          <w:spacing w:val="-4"/>
        </w:rPr>
        <w:t xml:space="preserve"> </w:t>
      </w:r>
      <w:r>
        <w:t>пробы</w:t>
      </w:r>
      <w:r>
        <w:rPr>
          <w:spacing w:val="-1"/>
        </w:rPr>
        <w:t xml:space="preserve"> </w:t>
      </w:r>
      <w:r>
        <w:t>и</w:t>
      </w:r>
      <w:r>
        <w:rPr>
          <w:spacing w:val="-2"/>
        </w:rPr>
        <w:t xml:space="preserve"> </w:t>
      </w:r>
      <w:r>
        <w:t>мастер-классы</w:t>
      </w:r>
      <w:r>
        <w:rPr>
          <w:spacing w:val="-1"/>
        </w:rPr>
        <w:t xml:space="preserve"> </w:t>
      </w:r>
      <w:r>
        <w:t>(игра</w:t>
      </w:r>
      <w:r>
        <w:rPr>
          <w:spacing w:val="-2"/>
        </w:rPr>
        <w:t xml:space="preserve"> </w:t>
      </w:r>
      <w:r>
        <w:t>по</w:t>
      </w:r>
      <w:r>
        <w:rPr>
          <w:spacing w:val="-2"/>
        </w:rPr>
        <w:t xml:space="preserve"> станциям)</w:t>
      </w:r>
    </w:p>
    <w:p w:rsidR="00360D84" w:rsidRDefault="00F03F7C">
      <w:pPr>
        <w:pStyle w:val="a3"/>
        <w:ind w:right="290" w:firstLine="707"/>
      </w:pPr>
      <w:r>
        <w:t>Тема</w:t>
      </w:r>
      <w:r>
        <w:rPr>
          <w:spacing w:val="-3"/>
        </w:rPr>
        <w:t xml:space="preserve"> </w:t>
      </w:r>
      <w:r>
        <w:t>8. Система</w:t>
      </w:r>
      <w:r>
        <w:rPr>
          <w:spacing w:val="-3"/>
        </w:rPr>
        <w:t xml:space="preserve"> </w:t>
      </w:r>
      <w:r>
        <w:t>высшего</w:t>
      </w:r>
      <w:r>
        <w:rPr>
          <w:spacing w:val="-2"/>
        </w:rPr>
        <w:t xml:space="preserve"> </w:t>
      </w:r>
      <w:r>
        <w:t>образования:</w:t>
      </w:r>
      <w:r>
        <w:rPr>
          <w:spacing w:val="-2"/>
        </w:rPr>
        <w:t xml:space="preserve"> </w:t>
      </w:r>
      <w:r>
        <w:t>бакалавр,</w:t>
      </w:r>
      <w:r>
        <w:rPr>
          <w:spacing w:val="-2"/>
        </w:rPr>
        <w:t xml:space="preserve"> </w:t>
      </w:r>
      <w:r>
        <w:t>магистр,</w:t>
      </w:r>
      <w:r>
        <w:rPr>
          <w:spacing w:val="-2"/>
        </w:rPr>
        <w:t xml:space="preserve"> </w:t>
      </w:r>
      <w:r>
        <w:t>специалист</w:t>
      </w:r>
      <w:r>
        <w:rPr>
          <w:spacing w:val="-2"/>
        </w:rPr>
        <w:t xml:space="preserve"> </w:t>
      </w:r>
      <w:r>
        <w:t>Особенности поступления в ВУЗе, специфика обучения, уровни образования. Игры: «Угадай профессию», «Хаос профессий».</w:t>
      </w:r>
    </w:p>
    <w:p w:rsidR="00360D84" w:rsidRDefault="00F03F7C">
      <w:pPr>
        <w:pStyle w:val="a3"/>
        <w:ind w:right="289" w:firstLine="707"/>
      </w:pPr>
      <w:r>
        <w:t xml:space="preserve">Тема 9. Экскурсия в высшее учебное заведение (по выбору общеобразовательного учреждения исходя из условий территориального расположения и направления профессиональной подготовки) с целью ознакомления с правилами приема и условиями </w:t>
      </w:r>
      <w:r>
        <w:rPr>
          <w:spacing w:val="-2"/>
        </w:rPr>
        <w:t>обучения.</w:t>
      </w:r>
    </w:p>
    <w:p w:rsidR="00360D84" w:rsidRDefault="00F03F7C">
      <w:pPr>
        <w:pStyle w:val="a3"/>
        <w:ind w:right="286" w:firstLine="707"/>
      </w:pPr>
      <w:r>
        <w:t xml:space="preserve">Тема 10. Профессиональные пробы и мастер-классы в форме проведения игры по станциям. Для организации и проведения занятия целесообразно пригласить представителей государственных бюджетных профессиональных образовательных </w:t>
      </w:r>
      <w:r>
        <w:rPr>
          <w:spacing w:val="-2"/>
        </w:rPr>
        <w:t>учреждений.</w:t>
      </w:r>
    </w:p>
    <w:p w:rsidR="00360D84" w:rsidRDefault="00F03F7C">
      <w:pPr>
        <w:pStyle w:val="a3"/>
        <w:ind w:right="284" w:firstLine="707"/>
      </w:pPr>
      <w:r>
        <w:t>Тема 11. Пути построения карьеры 9 Карьера и карьерный рост. Вертикальная (должностная)</w:t>
      </w:r>
      <w:r>
        <w:rPr>
          <w:spacing w:val="49"/>
          <w:w w:val="150"/>
        </w:rPr>
        <w:t xml:space="preserve"> </w:t>
      </w:r>
      <w:r>
        <w:t>и</w:t>
      </w:r>
      <w:r>
        <w:rPr>
          <w:spacing w:val="53"/>
          <w:w w:val="150"/>
        </w:rPr>
        <w:t xml:space="preserve"> </w:t>
      </w:r>
      <w:r>
        <w:t>горизонтальная</w:t>
      </w:r>
      <w:r>
        <w:rPr>
          <w:spacing w:val="53"/>
          <w:w w:val="150"/>
        </w:rPr>
        <w:t xml:space="preserve"> </w:t>
      </w:r>
      <w:r>
        <w:t>(совершенствование</w:t>
      </w:r>
      <w:r>
        <w:rPr>
          <w:spacing w:val="51"/>
          <w:w w:val="150"/>
        </w:rPr>
        <w:t xml:space="preserve"> </w:t>
      </w:r>
      <w:r>
        <w:t>знаний,</w:t>
      </w:r>
      <w:r>
        <w:rPr>
          <w:spacing w:val="55"/>
          <w:w w:val="150"/>
        </w:rPr>
        <w:t xml:space="preserve"> </w:t>
      </w:r>
      <w:r>
        <w:t>умений)</w:t>
      </w:r>
      <w:r>
        <w:rPr>
          <w:spacing w:val="51"/>
          <w:w w:val="150"/>
        </w:rPr>
        <w:t xml:space="preserve"> </w:t>
      </w:r>
      <w:r>
        <w:t>карьеры.</w:t>
      </w:r>
      <w:r>
        <w:rPr>
          <w:spacing w:val="52"/>
          <w:w w:val="150"/>
        </w:rPr>
        <w:t xml:space="preserve"> </w:t>
      </w:r>
      <w:r>
        <w:rPr>
          <w:spacing w:val="-4"/>
        </w:rPr>
        <w:t>Игра</w:t>
      </w:r>
    </w:p>
    <w:p w:rsidR="00360D84" w:rsidRDefault="00F03F7C">
      <w:pPr>
        <w:pStyle w:val="a3"/>
        <w:jc w:val="left"/>
      </w:pPr>
      <w:r>
        <w:rPr>
          <w:spacing w:val="-2"/>
        </w:rPr>
        <w:t>«Буриме».</w:t>
      </w:r>
    </w:p>
    <w:p w:rsidR="00360D84" w:rsidRDefault="00F03F7C">
      <w:pPr>
        <w:pStyle w:val="a3"/>
        <w:ind w:right="287" w:firstLine="707"/>
      </w:pPr>
      <w:r>
        <w:t xml:space="preserve">Темы 12, 13. </w:t>
      </w:r>
      <w:proofErr w:type="spellStart"/>
      <w:r>
        <w:t>Внутришкольный</w:t>
      </w:r>
      <w:proofErr w:type="spellEnd"/>
      <w:r>
        <w:t xml:space="preserve"> этап конкурса «Профессии от</w:t>
      </w:r>
      <w:proofErr w:type="gramStart"/>
      <w:r>
        <w:t xml:space="preserve"> А</w:t>
      </w:r>
      <w:proofErr w:type="gramEnd"/>
      <w:r>
        <w:t xml:space="preserve"> до Я» (интеллектуальный марафон). </w:t>
      </w:r>
      <w:proofErr w:type="gramStart"/>
      <w:r>
        <w:t>Викторина по принципу интеллектуального телешоу «Своя игра» (возможные рубрики:</w:t>
      </w:r>
      <w:proofErr w:type="gramEnd"/>
      <w:r>
        <w:t xml:space="preserve"> </w:t>
      </w:r>
      <w:proofErr w:type="gramStart"/>
      <w:r>
        <w:t>Люди, прославившие свою профессии, Атрибуты профессий, Профессии литературных героев, Пословицы и поговорки о труде, Ребусы, Анаграммы, Синонимы и др.).</w:t>
      </w:r>
      <w:proofErr w:type="gramEnd"/>
    </w:p>
    <w:p w:rsidR="00360D84" w:rsidRDefault="00F03F7C">
      <w:pPr>
        <w:pStyle w:val="a3"/>
        <w:ind w:right="290" w:firstLine="707"/>
      </w:pPr>
      <w:r>
        <w:t>Тема 14, 15. Районный конкурс «Профессии от</w:t>
      </w:r>
      <w:proofErr w:type="gramStart"/>
      <w:r>
        <w:t xml:space="preserve"> А</w:t>
      </w:r>
      <w:proofErr w:type="gramEnd"/>
      <w:r>
        <w:t xml:space="preserve"> до Я» (интеллектуальный марафон). </w:t>
      </w:r>
      <w:proofErr w:type="gramStart"/>
      <w:r>
        <w:t>Викторина по принципу интеллектуального телешоу «Своя игра» (возможные рубрики:</w:t>
      </w:r>
      <w:proofErr w:type="gramEnd"/>
      <w:r>
        <w:t xml:space="preserve"> </w:t>
      </w:r>
      <w:proofErr w:type="gramStart"/>
      <w:r>
        <w:t xml:space="preserve">Люди, прославившие свою профессии, Атрибуты профессий, Профессии литературных героев, Пословицы и поговорки о труде, Ребусы, Анаграммы, Синонимы и </w:t>
      </w:r>
      <w:r>
        <w:rPr>
          <w:spacing w:val="-2"/>
        </w:rPr>
        <w:t>др.).</w:t>
      </w:r>
      <w:proofErr w:type="gramEnd"/>
    </w:p>
    <w:p w:rsidR="00360D84" w:rsidRDefault="00F03F7C">
      <w:pPr>
        <w:pStyle w:val="a3"/>
        <w:ind w:right="288" w:firstLine="707"/>
      </w:pPr>
      <w:r>
        <w:t>Тема 16, 17. Итоговый контроль: городской конкурс «Профессии от</w:t>
      </w:r>
      <w:proofErr w:type="gramStart"/>
      <w:r>
        <w:t xml:space="preserve"> А</w:t>
      </w:r>
      <w:proofErr w:type="gramEnd"/>
      <w:r>
        <w:t xml:space="preserve"> до Я» (интеллектуальный марафон). </w:t>
      </w:r>
      <w:proofErr w:type="gramStart"/>
      <w:r>
        <w:t>Викторина по принципу интеллектуального телешоу «Своя игра» (возможные рубрики:</w:t>
      </w:r>
      <w:proofErr w:type="gramEnd"/>
      <w:r>
        <w:t xml:space="preserve"> Люди, прославившие </w:t>
      </w:r>
      <w:proofErr w:type="gramStart"/>
      <w:r>
        <w:t>свою</w:t>
      </w:r>
      <w:proofErr w:type="gramEnd"/>
      <w:r>
        <w:t xml:space="preserve"> профессии, Атрибуты профессий,</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jc w:val="left"/>
      </w:pPr>
      <w:proofErr w:type="gramStart"/>
      <w:r>
        <w:lastRenderedPageBreak/>
        <w:t>Профессии</w:t>
      </w:r>
      <w:r>
        <w:rPr>
          <w:spacing w:val="31"/>
        </w:rPr>
        <w:t xml:space="preserve"> </w:t>
      </w:r>
      <w:r>
        <w:t>литературных</w:t>
      </w:r>
      <w:r>
        <w:rPr>
          <w:spacing w:val="32"/>
        </w:rPr>
        <w:t xml:space="preserve"> </w:t>
      </w:r>
      <w:r>
        <w:t>героев,</w:t>
      </w:r>
      <w:r>
        <w:rPr>
          <w:spacing w:val="30"/>
        </w:rPr>
        <w:t xml:space="preserve"> </w:t>
      </w:r>
      <w:r>
        <w:t>Пословицы</w:t>
      </w:r>
      <w:r>
        <w:rPr>
          <w:spacing w:val="30"/>
        </w:rPr>
        <w:t xml:space="preserve"> </w:t>
      </w:r>
      <w:r>
        <w:t>и</w:t>
      </w:r>
      <w:r>
        <w:rPr>
          <w:spacing w:val="29"/>
        </w:rPr>
        <w:t xml:space="preserve"> </w:t>
      </w:r>
      <w:r>
        <w:t>поговорки</w:t>
      </w:r>
      <w:r>
        <w:rPr>
          <w:spacing w:val="32"/>
        </w:rPr>
        <w:t xml:space="preserve"> </w:t>
      </w:r>
      <w:r>
        <w:t>о</w:t>
      </w:r>
      <w:r>
        <w:rPr>
          <w:spacing w:val="28"/>
        </w:rPr>
        <w:t xml:space="preserve"> </w:t>
      </w:r>
      <w:r>
        <w:t>труде,</w:t>
      </w:r>
      <w:r>
        <w:rPr>
          <w:spacing w:val="33"/>
        </w:rPr>
        <w:t xml:space="preserve"> </w:t>
      </w:r>
      <w:r>
        <w:t>Ребусы,</w:t>
      </w:r>
      <w:r>
        <w:rPr>
          <w:spacing w:val="30"/>
        </w:rPr>
        <w:t xml:space="preserve"> </w:t>
      </w:r>
      <w:r>
        <w:t>Анаграммы, Синонимы и др.).</w:t>
      </w:r>
      <w:proofErr w:type="gramEnd"/>
    </w:p>
    <w:p w:rsidR="00360D84" w:rsidRDefault="00360D84">
      <w:pPr>
        <w:pStyle w:val="a3"/>
        <w:spacing w:before="4"/>
        <w:ind w:left="0"/>
        <w:jc w:val="left"/>
      </w:pPr>
    </w:p>
    <w:p w:rsidR="00360D84" w:rsidRDefault="00F03F7C">
      <w:pPr>
        <w:pStyle w:val="1"/>
        <w:jc w:val="left"/>
      </w:pPr>
      <w:r>
        <w:t>Содержание</w:t>
      </w:r>
      <w:r>
        <w:rPr>
          <w:spacing w:val="-4"/>
        </w:rPr>
        <w:t xml:space="preserve"> </w:t>
      </w:r>
      <w:r>
        <w:t>9</w:t>
      </w:r>
      <w:r>
        <w:rPr>
          <w:spacing w:val="-3"/>
        </w:rPr>
        <w:t xml:space="preserve"> </w:t>
      </w:r>
      <w:r>
        <w:rPr>
          <w:spacing w:val="-4"/>
        </w:rPr>
        <w:t>класс</w:t>
      </w:r>
    </w:p>
    <w:p w:rsidR="00360D84" w:rsidRDefault="00360D84">
      <w:pPr>
        <w:pStyle w:val="a3"/>
        <w:spacing w:before="10"/>
        <w:ind w:left="0"/>
        <w:jc w:val="left"/>
        <w:rPr>
          <w:b/>
          <w:sz w:val="23"/>
        </w:rPr>
      </w:pPr>
    </w:p>
    <w:p w:rsidR="00360D84" w:rsidRDefault="00F03F7C">
      <w:pPr>
        <w:pStyle w:val="2"/>
        <w:jc w:val="left"/>
        <w:rPr>
          <w:b w:val="0"/>
        </w:rPr>
      </w:pPr>
      <w:r>
        <w:t>Раздел</w:t>
      </w:r>
      <w:r>
        <w:rPr>
          <w:spacing w:val="-2"/>
        </w:rPr>
        <w:t xml:space="preserve"> </w:t>
      </w:r>
      <w:r>
        <w:t>1.</w:t>
      </w:r>
      <w:r>
        <w:rPr>
          <w:spacing w:val="59"/>
        </w:rPr>
        <w:t xml:space="preserve"> </w:t>
      </w:r>
      <w:r>
        <w:t xml:space="preserve">Выбор профиля </w:t>
      </w:r>
      <w:r>
        <w:rPr>
          <w:spacing w:val="-2"/>
        </w:rPr>
        <w:t>обучения</w:t>
      </w:r>
      <w:r>
        <w:rPr>
          <w:b w:val="0"/>
          <w:spacing w:val="-2"/>
        </w:rPr>
        <w:t>.</w:t>
      </w:r>
    </w:p>
    <w:p w:rsidR="00360D84" w:rsidRDefault="00F03F7C">
      <w:pPr>
        <w:pStyle w:val="a3"/>
        <w:ind w:left="930"/>
        <w:jc w:val="left"/>
      </w:pPr>
      <w:r>
        <w:t>Тема</w:t>
      </w:r>
      <w:r>
        <w:rPr>
          <w:spacing w:val="56"/>
        </w:rPr>
        <w:t xml:space="preserve"> </w:t>
      </w:r>
      <w:r>
        <w:t>1.</w:t>
      </w:r>
      <w:r>
        <w:rPr>
          <w:spacing w:val="56"/>
        </w:rPr>
        <w:t xml:space="preserve"> </w:t>
      </w:r>
      <w:r>
        <w:t>Современное</w:t>
      </w:r>
      <w:r>
        <w:rPr>
          <w:spacing w:val="55"/>
        </w:rPr>
        <w:t xml:space="preserve"> </w:t>
      </w:r>
      <w:r>
        <w:t>общество,</w:t>
      </w:r>
      <w:r>
        <w:rPr>
          <w:spacing w:val="57"/>
        </w:rPr>
        <w:t xml:space="preserve"> </w:t>
      </w:r>
      <w:r>
        <w:t>образование</w:t>
      </w:r>
      <w:r>
        <w:rPr>
          <w:spacing w:val="56"/>
        </w:rPr>
        <w:t xml:space="preserve"> </w:t>
      </w:r>
      <w:r>
        <w:t>и</w:t>
      </w:r>
      <w:r>
        <w:rPr>
          <w:spacing w:val="55"/>
        </w:rPr>
        <w:t xml:space="preserve"> </w:t>
      </w:r>
      <w:r>
        <w:t>профессия.</w:t>
      </w:r>
      <w:r>
        <w:rPr>
          <w:spacing w:val="56"/>
        </w:rPr>
        <w:t xml:space="preserve"> </w:t>
      </w:r>
      <w:r>
        <w:t>Профиль</w:t>
      </w:r>
      <w:r>
        <w:rPr>
          <w:spacing w:val="64"/>
        </w:rPr>
        <w:t xml:space="preserve"> </w:t>
      </w:r>
      <w:r>
        <w:t>обучения</w:t>
      </w:r>
      <w:proofErr w:type="gramStart"/>
      <w:r>
        <w:rPr>
          <w:spacing w:val="58"/>
        </w:rPr>
        <w:t xml:space="preserve"> </w:t>
      </w:r>
      <w:r>
        <w:rPr>
          <w:spacing w:val="-10"/>
        </w:rPr>
        <w:t>.</w:t>
      </w:r>
      <w:proofErr w:type="gramEnd"/>
    </w:p>
    <w:p w:rsidR="00360D84" w:rsidRDefault="00F03F7C">
      <w:pPr>
        <w:pStyle w:val="a3"/>
        <w:spacing w:before="1"/>
        <w:ind w:right="1758"/>
        <w:jc w:val="left"/>
      </w:pPr>
      <w:r>
        <w:t>Особенности индустриального и постиндустриального общества. Изменения,</w:t>
      </w:r>
      <w:r>
        <w:rPr>
          <w:spacing w:val="-4"/>
        </w:rPr>
        <w:t xml:space="preserve"> </w:t>
      </w:r>
      <w:r>
        <w:t>происходящие</w:t>
      </w:r>
      <w:r>
        <w:rPr>
          <w:spacing w:val="-5"/>
        </w:rPr>
        <w:t xml:space="preserve"> </w:t>
      </w:r>
      <w:r>
        <w:t>в</w:t>
      </w:r>
      <w:r>
        <w:rPr>
          <w:spacing w:val="-5"/>
        </w:rPr>
        <w:t xml:space="preserve"> </w:t>
      </w:r>
      <w:r>
        <w:t>обществе</w:t>
      </w:r>
      <w:r>
        <w:rPr>
          <w:spacing w:val="-5"/>
        </w:rPr>
        <w:t xml:space="preserve"> </w:t>
      </w:r>
      <w:r>
        <w:t>и</w:t>
      </w:r>
      <w:r>
        <w:rPr>
          <w:spacing w:val="-4"/>
        </w:rPr>
        <w:t xml:space="preserve"> </w:t>
      </w:r>
      <w:r>
        <w:t>их</w:t>
      </w:r>
      <w:r>
        <w:rPr>
          <w:spacing w:val="-2"/>
        </w:rPr>
        <w:t xml:space="preserve"> </w:t>
      </w:r>
      <w:r>
        <w:t>влияние</w:t>
      </w:r>
      <w:r>
        <w:rPr>
          <w:spacing w:val="-8"/>
        </w:rPr>
        <w:t xml:space="preserve"> </w:t>
      </w:r>
      <w:r>
        <w:t>на</w:t>
      </w:r>
      <w:r>
        <w:rPr>
          <w:spacing w:val="-5"/>
        </w:rPr>
        <w:t xml:space="preserve"> </w:t>
      </w:r>
      <w:r>
        <w:t>жизнь</w:t>
      </w:r>
      <w:r>
        <w:rPr>
          <w:spacing w:val="-4"/>
        </w:rPr>
        <w:t xml:space="preserve"> </w:t>
      </w:r>
      <w:r>
        <w:t>человека.</w:t>
      </w:r>
    </w:p>
    <w:p w:rsidR="00360D84" w:rsidRDefault="00F03F7C">
      <w:pPr>
        <w:pStyle w:val="a3"/>
        <w:jc w:val="left"/>
      </w:pPr>
      <w:r>
        <w:t>Слагаемые</w:t>
      </w:r>
      <w:r>
        <w:rPr>
          <w:spacing w:val="-3"/>
        </w:rPr>
        <w:t xml:space="preserve"> </w:t>
      </w:r>
      <w:r>
        <w:t>оценки</w:t>
      </w:r>
      <w:r>
        <w:rPr>
          <w:spacing w:val="-4"/>
        </w:rPr>
        <w:t xml:space="preserve"> </w:t>
      </w:r>
      <w:r>
        <w:t>труда</w:t>
      </w:r>
      <w:r>
        <w:rPr>
          <w:spacing w:val="-1"/>
        </w:rPr>
        <w:t xml:space="preserve"> </w:t>
      </w:r>
      <w:r>
        <w:t>ученика</w:t>
      </w:r>
      <w:r>
        <w:rPr>
          <w:spacing w:val="-3"/>
        </w:rPr>
        <w:t xml:space="preserve"> </w:t>
      </w:r>
      <w:r>
        <w:t>старшей</w:t>
      </w:r>
      <w:r>
        <w:rPr>
          <w:spacing w:val="-1"/>
        </w:rPr>
        <w:t xml:space="preserve"> </w:t>
      </w:r>
      <w:r>
        <w:t>школы,</w:t>
      </w:r>
      <w:r>
        <w:rPr>
          <w:spacing w:val="-3"/>
        </w:rPr>
        <w:t xml:space="preserve"> </w:t>
      </w:r>
      <w:r>
        <w:t>студента,</w:t>
      </w:r>
      <w:r>
        <w:rPr>
          <w:spacing w:val="-3"/>
        </w:rPr>
        <w:t xml:space="preserve"> </w:t>
      </w:r>
      <w:r>
        <w:t>современного</w:t>
      </w:r>
      <w:r>
        <w:rPr>
          <w:spacing w:val="-1"/>
        </w:rPr>
        <w:t xml:space="preserve"> </w:t>
      </w:r>
      <w:r>
        <w:t>профессионала. Профильное</w:t>
      </w:r>
      <w:r>
        <w:rPr>
          <w:spacing w:val="9"/>
        </w:rPr>
        <w:t xml:space="preserve"> </w:t>
      </w:r>
      <w:r>
        <w:t>обучение</w:t>
      </w:r>
      <w:r>
        <w:rPr>
          <w:spacing w:val="12"/>
        </w:rPr>
        <w:t xml:space="preserve"> </w:t>
      </w:r>
      <w:r>
        <w:t>в</w:t>
      </w:r>
      <w:r>
        <w:rPr>
          <w:spacing w:val="10"/>
        </w:rPr>
        <w:t xml:space="preserve"> </w:t>
      </w:r>
      <w:r>
        <w:t>старшей</w:t>
      </w:r>
      <w:r>
        <w:rPr>
          <w:spacing w:val="12"/>
        </w:rPr>
        <w:t xml:space="preserve"> </w:t>
      </w:r>
      <w:r>
        <w:t>школе</w:t>
      </w:r>
      <w:r>
        <w:rPr>
          <w:spacing w:val="10"/>
        </w:rPr>
        <w:t xml:space="preserve"> </w:t>
      </w:r>
      <w:r>
        <w:t>и</w:t>
      </w:r>
      <w:r>
        <w:rPr>
          <w:spacing w:val="12"/>
        </w:rPr>
        <w:t xml:space="preserve"> </w:t>
      </w:r>
      <w:r>
        <w:t>пути</w:t>
      </w:r>
      <w:r>
        <w:rPr>
          <w:spacing w:val="15"/>
        </w:rPr>
        <w:t xml:space="preserve"> </w:t>
      </w:r>
      <w:r>
        <w:t>профессионального</w:t>
      </w:r>
      <w:r>
        <w:rPr>
          <w:spacing w:val="11"/>
        </w:rPr>
        <w:t xml:space="preserve"> </w:t>
      </w:r>
      <w:r>
        <w:t>образования.</w:t>
      </w:r>
      <w:r>
        <w:rPr>
          <w:spacing w:val="12"/>
        </w:rPr>
        <w:t xml:space="preserve"> </w:t>
      </w:r>
      <w:r>
        <w:rPr>
          <w:spacing w:val="-2"/>
        </w:rPr>
        <w:t>Понятие</w:t>
      </w:r>
    </w:p>
    <w:p w:rsidR="00360D84" w:rsidRDefault="00F03F7C">
      <w:pPr>
        <w:pStyle w:val="a3"/>
        <w:tabs>
          <w:tab w:val="left" w:pos="1428"/>
          <w:tab w:val="left" w:pos="2560"/>
          <w:tab w:val="left" w:pos="2768"/>
          <w:tab w:val="left" w:pos="4146"/>
          <w:tab w:val="left" w:pos="4438"/>
          <w:tab w:val="left" w:pos="4575"/>
          <w:tab w:val="left" w:pos="5148"/>
          <w:tab w:val="left" w:pos="5826"/>
          <w:tab w:val="left" w:pos="7009"/>
          <w:tab w:val="left" w:pos="7376"/>
          <w:tab w:val="left" w:pos="8202"/>
        </w:tabs>
        <w:ind w:right="285"/>
        <w:jc w:val="left"/>
      </w:pPr>
      <w:r>
        <w:rPr>
          <w:spacing w:val="-2"/>
        </w:rPr>
        <w:t>«профиль</w:t>
      </w:r>
      <w:r>
        <w:tab/>
      </w:r>
      <w:r>
        <w:rPr>
          <w:spacing w:val="-2"/>
        </w:rPr>
        <w:t>обучения».</w:t>
      </w:r>
      <w:r>
        <w:tab/>
      </w:r>
      <w:r>
        <w:tab/>
      </w:r>
      <w:r>
        <w:rPr>
          <w:spacing w:val="-2"/>
        </w:rPr>
        <w:t>Противоречия</w:t>
      </w:r>
      <w:r>
        <w:tab/>
      </w:r>
      <w:r>
        <w:rPr>
          <w:spacing w:val="-4"/>
        </w:rPr>
        <w:t>мира</w:t>
      </w:r>
      <w:r>
        <w:tab/>
      </w:r>
      <w:r>
        <w:rPr>
          <w:spacing w:val="-2"/>
        </w:rPr>
        <w:t>профессионального</w:t>
      </w:r>
      <w:r>
        <w:tab/>
      </w:r>
      <w:r>
        <w:rPr>
          <w:spacing w:val="-2"/>
        </w:rPr>
        <w:t>труда.</w:t>
      </w:r>
      <w:r>
        <w:tab/>
      </w:r>
      <w:r>
        <w:rPr>
          <w:spacing w:val="-53"/>
        </w:rPr>
        <w:t xml:space="preserve"> </w:t>
      </w:r>
      <w:r>
        <w:rPr>
          <w:spacing w:val="-2"/>
        </w:rPr>
        <w:t>Перспективы профессионального</w:t>
      </w:r>
      <w:r>
        <w:tab/>
      </w:r>
      <w:r>
        <w:rPr>
          <w:spacing w:val="-2"/>
        </w:rPr>
        <w:t>становления</w:t>
      </w:r>
      <w:r>
        <w:tab/>
      </w:r>
      <w:r>
        <w:rPr>
          <w:spacing w:val="-10"/>
        </w:rPr>
        <w:t>в</w:t>
      </w:r>
      <w:r>
        <w:tab/>
      </w:r>
      <w:r>
        <w:tab/>
      </w:r>
      <w:r>
        <w:rPr>
          <w:spacing w:val="-2"/>
        </w:rPr>
        <w:t>условиях</w:t>
      </w:r>
      <w:r>
        <w:tab/>
      </w:r>
      <w:r>
        <w:rPr>
          <w:spacing w:val="-2"/>
        </w:rPr>
        <w:t>региона.</w:t>
      </w:r>
      <w:r>
        <w:tab/>
      </w:r>
      <w:r>
        <w:rPr>
          <w:spacing w:val="-2"/>
        </w:rPr>
        <w:t>Понятия</w:t>
      </w:r>
      <w:r>
        <w:tab/>
      </w:r>
      <w:r>
        <w:rPr>
          <w:spacing w:val="-2"/>
        </w:rPr>
        <w:t>«профессия»,</w:t>
      </w:r>
    </w:p>
    <w:p w:rsidR="00360D84" w:rsidRDefault="00F03F7C">
      <w:pPr>
        <w:pStyle w:val="a3"/>
        <w:jc w:val="left"/>
      </w:pPr>
      <w:r>
        <w:t>«специальность»,</w:t>
      </w:r>
      <w:r>
        <w:rPr>
          <w:spacing w:val="-9"/>
        </w:rPr>
        <w:t xml:space="preserve"> </w:t>
      </w:r>
      <w:r>
        <w:t>«специализация»,</w:t>
      </w:r>
      <w:r>
        <w:rPr>
          <w:spacing w:val="-8"/>
        </w:rPr>
        <w:t xml:space="preserve"> </w:t>
      </w:r>
      <w:r>
        <w:rPr>
          <w:spacing w:val="-2"/>
        </w:rPr>
        <w:t>«должность».</w:t>
      </w:r>
    </w:p>
    <w:p w:rsidR="00360D84" w:rsidRDefault="00360D84">
      <w:pPr>
        <w:pStyle w:val="a3"/>
        <w:spacing w:before="11"/>
        <w:ind w:left="0"/>
        <w:jc w:val="left"/>
        <w:rPr>
          <w:sz w:val="23"/>
        </w:rPr>
      </w:pPr>
    </w:p>
    <w:p w:rsidR="00360D84" w:rsidRDefault="00F03F7C">
      <w:pPr>
        <w:pStyle w:val="a3"/>
        <w:ind w:right="281" w:firstLine="707"/>
      </w:pPr>
      <w:r>
        <w:t xml:space="preserve">Тема 2. Формула выбора профессии. Подходы к выбору профиля обучения. Склонности и интересы обучающегося («хочу») в профессиональном выборе. Возможности личности в профессиональной деятельности («могу»). Социальные проблемы труда («надо»). Интересы, склонности, способности и задатки как факторы, которые необходимо учитывать в выборе профиля обучения и профессии. Потребности рынка труда в кадрах. Общие подходы к оценке способности личности к выбору дальнейшего профиля обучения и выбору профессии. Структура и содержание портфолио </w:t>
      </w:r>
      <w:r>
        <w:rPr>
          <w:spacing w:val="-2"/>
        </w:rPr>
        <w:t>ученика.</w:t>
      </w:r>
    </w:p>
    <w:p w:rsidR="00360D84" w:rsidRDefault="00360D84">
      <w:pPr>
        <w:pStyle w:val="a3"/>
        <w:spacing w:before="10"/>
        <w:ind w:left="0"/>
        <w:jc w:val="left"/>
        <w:rPr>
          <w:sz w:val="23"/>
        </w:rPr>
      </w:pPr>
    </w:p>
    <w:p w:rsidR="00360D84" w:rsidRDefault="00F03F7C">
      <w:pPr>
        <w:pStyle w:val="a3"/>
        <w:ind w:left="930"/>
      </w:pPr>
      <w:r>
        <w:t>Тема</w:t>
      </w:r>
      <w:r>
        <w:rPr>
          <w:spacing w:val="-6"/>
        </w:rPr>
        <w:t xml:space="preserve"> </w:t>
      </w:r>
      <w:r>
        <w:t>3.</w:t>
      </w:r>
      <w:r>
        <w:rPr>
          <w:spacing w:val="-3"/>
        </w:rPr>
        <w:t xml:space="preserve"> </w:t>
      </w:r>
      <w:r>
        <w:t>Алгоритм</w:t>
      </w:r>
      <w:r>
        <w:rPr>
          <w:spacing w:val="-2"/>
        </w:rPr>
        <w:t xml:space="preserve"> </w:t>
      </w:r>
      <w:r>
        <w:t>выбора</w:t>
      </w:r>
      <w:r>
        <w:rPr>
          <w:spacing w:val="-4"/>
        </w:rPr>
        <w:t xml:space="preserve"> </w:t>
      </w:r>
      <w:r>
        <w:t>профиля</w:t>
      </w:r>
      <w:r>
        <w:rPr>
          <w:spacing w:val="-3"/>
        </w:rPr>
        <w:t xml:space="preserve"> </w:t>
      </w:r>
      <w:r>
        <w:t>обучения,</w:t>
      </w:r>
      <w:r>
        <w:rPr>
          <w:spacing w:val="-3"/>
        </w:rPr>
        <w:t xml:space="preserve"> </w:t>
      </w:r>
      <w:r>
        <w:t>маршруты</w:t>
      </w:r>
      <w:r>
        <w:rPr>
          <w:spacing w:val="-2"/>
        </w:rPr>
        <w:t xml:space="preserve"> обучения</w:t>
      </w:r>
    </w:p>
    <w:p w:rsidR="00360D84" w:rsidRDefault="00F03F7C">
      <w:pPr>
        <w:pStyle w:val="a3"/>
        <w:ind w:right="284"/>
      </w:pPr>
      <w:r>
        <w:t>Маршруты (направления) обучения. Профили обучения. Понятие «</w:t>
      </w:r>
      <w:proofErr w:type="spellStart"/>
      <w:r>
        <w:t>предпрофильная</w:t>
      </w:r>
      <w:proofErr w:type="spellEnd"/>
      <w:r>
        <w:t xml:space="preserve"> подготовка». Понятие «уровня готовности к выбору профиля и профессии». Необходимость знаний своих интересов, способностей, личностных особенностей. Возможности их изучения (определения). Понятие «профессиональные пробы». Профессиональные пробы как возможность оценки способности к самоанализу, анализу профессии, самореализации в различных видах профессиональной деятельности. Связь компетенций, получаемых в процессе изучения учебных предметов и профессий, в которых они могут быть использованы. Государственная итоговая аттестация. Государственная итоговая аттестация (ГИА). Основной государственный экзамен (ОГЭ). Единый государственный экзамен (ЕГЭ). Обязательные экзамены и экзамены по выбору. Связь выбираемых экзаменов маршрутов (направлений) и профилей обучения.</w:t>
      </w:r>
    </w:p>
    <w:p w:rsidR="00360D84" w:rsidRDefault="00360D84">
      <w:pPr>
        <w:pStyle w:val="a3"/>
        <w:spacing w:before="1"/>
        <w:ind w:left="0"/>
        <w:jc w:val="left"/>
      </w:pPr>
    </w:p>
    <w:p w:rsidR="00360D84" w:rsidRDefault="00F03F7C">
      <w:pPr>
        <w:pStyle w:val="a3"/>
        <w:ind w:right="286" w:firstLine="707"/>
      </w:pPr>
      <w:r>
        <w:t>Тема 4. Информационно-технологический, математический маршрут. Общая характеристика маршрута, группы профессий, связанных с маршрутом: информационные, технологические, математические. Типичные профессии. Основные средства труда. Основные</w:t>
      </w:r>
      <w:r>
        <w:rPr>
          <w:spacing w:val="79"/>
        </w:rPr>
        <w:t xml:space="preserve"> </w:t>
      </w:r>
      <w:r>
        <w:t>способности</w:t>
      </w:r>
      <w:r>
        <w:rPr>
          <w:spacing w:val="53"/>
          <w:w w:val="150"/>
        </w:rPr>
        <w:t xml:space="preserve"> </w:t>
      </w:r>
      <w:r>
        <w:t>и</w:t>
      </w:r>
      <w:r>
        <w:rPr>
          <w:spacing w:val="54"/>
          <w:w w:val="150"/>
        </w:rPr>
        <w:t xml:space="preserve"> </w:t>
      </w:r>
      <w:r>
        <w:t>умения.</w:t>
      </w:r>
      <w:r>
        <w:rPr>
          <w:spacing w:val="55"/>
          <w:w w:val="150"/>
        </w:rPr>
        <w:t xml:space="preserve"> </w:t>
      </w:r>
      <w:r>
        <w:t>Школьные</w:t>
      </w:r>
      <w:r>
        <w:rPr>
          <w:spacing w:val="50"/>
          <w:w w:val="150"/>
        </w:rPr>
        <w:t xml:space="preserve"> </w:t>
      </w:r>
      <w:r>
        <w:t>предметы</w:t>
      </w:r>
      <w:r>
        <w:rPr>
          <w:spacing w:val="51"/>
          <w:w w:val="150"/>
        </w:rPr>
        <w:t xml:space="preserve"> </w:t>
      </w:r>
      <w:r>
        <w:t>профильного</w:t>
      </w:r>
      <w:r>
        <w:rPr>
          <w:spacing w:val="51"/>
          <w:w w:val="150"/>
        </w:rPr>
        <w:t xml:space="preserve"> </w:t>
      </w:r>
      <w:r>
        <w:t>обучения.</w:t>
      </w:r>
      <w:r>
        <w:rPr>
          <w:spacing w:val="51"/>
          <w:w w:val="150"/>
        </w:rPr>
        <w:t xml:space="preserve"> </w:t>
      </w:r>
      <w:r>
        <w:rPr>
          <w:spacing w:val="-4"/>
        </w:rPr>
        <w:t>Тест</w:t>
      </w:r>
    </w:p>
    <w:p w:rsidR="00360D84" w:rsidRDefault="00F03F7C">
      <w:pPr>
        <w:pStyle w:val="a3"/>
        <w:ind w:right="285"/>
      </w:pPr>
      <w:r>
        <w:t>«Склонности к информационно-технологическому и математическому профилю». Профессиональная проба «Способности к информационно-технологическому и математическому профилю». Профессии маршрута в жизни общества. Внесение информации в портфолио ученика.</w:t>
      </w:r>
    </w:p>
    <w:p w:rsidR="00360D84" w:rsidRDefault="00360D84">
      <w:pPr>
        <w:pStyle w:val="a3"/>
        <w:ind w:left="0"/>
        <w:jc w:val="left"/>
      </w:pPr>
    </w:p>
    <w:p w:rsidR="00360D84" w:rsidRDefault="00F03F7C">
      <w:pPr>
        <w:pStyle w:val="a3"/>
        <w:spacing w:before="1"/>
        <w:ind w:right="281" w:firstLine="707"/>
      </w:pPr>
      <w:r>
        <w:t>Тема 5. Инженерно-технический (физико-технический) маршрут. Общая характеристика маршрута, группы профессий, связанных с маршрутом: научные исследования и разработки, прикладное использование научных знаний. Типичные профессии. Основные средства труда. Основные способности и умения. Школьные предметы профильного обучения. Тест «Склонности к инженерно-технологическому профилю».</w:t>
      </w:r>
      <w:r>
        <w:rPr>
          <w:spacing w:val="38"/>
        </w:rPr>
        <w:t xml:space="preserve">  </w:t>
      </w:r>
      <w:r>
        <w:t>Профессиональная</w:t>
      </w:r>
      <w:r>
        <w:rPr>
          <w:spacing w:val="38"/>
        </w:rPr>
        <w:t xml:space="preserve">  </w:t>
      </w:r>
      <w:r>
        <w:t>проба</w:t>
      </w:r>
      <w:r>
        <w:rPr>
          <w:spacing w:val="37"/>
        </w:rPr>
        <w:t xml:space="preserve">  </w:t>
      </w:r>
      <w:r>
        <w:t>«Способности</w:t>
      </w:r>
      <w:r>
        <w:rPr>
          <w:spacing w:val="38"/>
        </w:rPr>
        <w:t xml:space="preserve">  </w:t>
      </w:r>
      <w:r>
        <w:t>к</w:t>
      </w:r>
      <w:r>
        <w:rPr>
          <w:spacing w:val="37"/>
        </w:rPr>
        <w:t xml:space="preserve">  </w:t>
      </w:r>
      <w:proofErr w:type="gramStart"/>
      <w:r>
        <w:t>инженерно-</w:t>
      </w:r>
      <w:r>
        <w:rPr>
          <w:spacing w:val="-2"/>
        </w:rPr>
        <w:t>технологическому</w:t>
      </w:r>
      <w:proofErr w:type="gramEnd"/>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jc w:val="left"/>
      </w:pPr>
      <w:r>
        <w:lastRenderedPageBreak/>
        <w:t xml:space="preserve">профилю». Профессии маршрута в жизни общества. Внесение информации в портфолио </w:t>
      </w:r>
      <w:r>
        <w:rPr>
          <w:spacing w:val="-2"/>
        </w:rPr>
        <w:t>ученика.</w:t>
      </w:r>
    </w:p>
    <w:p w:rsidR="00360D84" w:rsidRDefault="00360D84">
      <w:pPr>
        <w:pStyle w:val="a3"/>
        <w:spacing w:before="1"/>
        <w:ind w:left="0"/>
        <w:jc w:val="left"/>
      </w:pPr>
    </w:p>
    <w:p w:rsidR="00360D84" w:rsidRDefault="00F03F7C">
      <w:pPr>
        <w:pStyle w:val="a3"/>
        <w:ind w:right="285" w:firstLine="707"/>
      </w:pPr>
      <w:r>
        <w:t xml:space="preserve">Тема 6. Финансово-экономический маршрут. Общая характеристика маршрута, группы профессий, связанных с маршрутом: управляющие, анализирующие, </w:t>
      </w:r>
      <w:proofErr w:type="spellStart"/>
      <w:r>
        <w:t>клиентоориентированные</w:t>
      </w:r>
      <w:proofErr w:type="spellEnd"/>
      <w:r>
        <w:t xml:space="preserve">. Типичные профессии. Основные средства труда. Основные способности </w:t>
      </w:r>
      <w:proofErr w:type="gramStart"/>
      <w:r>
        <w:t xml:space="preserve">и </w:t>
      </w:r>
      <w:proofErr w:type="spellStart"/>
      <w:r>
        <w:t>мения</w:t>
      </w:r>
      <w:proofErr w:type="spellEnd"/>
      <w:proofErr w:type="gramEnd"/>
      <w:r>
        <w:t>. Школьные предметы профильного обучения. Тест «Склонности к финансово-экономическому профилю». Профессиональная проба «Способности к финансово-экономическому профилю». Профессии маршрута в жизни общества.</w:t>
      </w:r>
      <w:r>
        <w:rPr>
          <w:spacing w:val="40"/>
        </w:rPr>
        <w:t xml:space="preserve"> </w:t>
      </w:r>
      <w:r>
        <w:t>Внесение информации в портфолио ученика.</w:t>
      </w:r>
    </w:p>
    <w:p w:rsidR="00360D84" w:rsidRDefault="00360D84">
      <w:pPr>
        <w:pStyle w:val="a3"/>
        <w:ind w:left="0"/>
        <w:jc w:val="left"/>
      </w:pPr>
    </w:p>
    <w:p w:rsidR="00360D84" w:rsidRDefault="00F03F7C">
      <w:pPr>
        <w:pStyle w:val="a3"/>
        <w:ind w:right="282" w:firstLine="707"/>
      </w:pPr>
      <w:r>
        <w:t xml:space="preserve">Тема 7. </w:t>
      </w:r>
      <w:proofErr w:type="gramStart"/>
      <w:r>
        <w:t>Естественно-научный</w:t>
      </w:r>
      <w:proofErr w:type="gramEnd"/>
      <w:r>
        <w:t xml:space="preserve"> маршрут. </w:t>
      </w:r>
      <w:proofErr w:type="gramStart"/>
      <w:r>
        <w:t>Общая характеристика маршрута, группы профессий,</w:t>
      </w:r>
      <w:r>
        <w:rPr>
          <w:spacing w:val="-1"/>
        </w:rPr>
        <w:t xml:space="preserve"> </w:t>
      </w:r>
      <w:r>
        <w:t>связанных</w:t>
      </w:r>
      <w:r>
        <w:rPr>
          <w:spacing w:val="-3"/>
        </w:rPr>
        <w:t xml:space="preserve"> </w:t>
      </w:r>
      <w:r>
        <w:t>с маршрутом: биологические,</w:t>
      </w:r>
      <w:r>
        <w:rPr>
          <w:spacing w:val="-1"/>
        </w:rPr>
        <w:t xml:space="preserve"> </w:t>
      </w:r>
      <w:r>
        <w:t>медицинские, химические,</w:t>
      </w:r>
      <w:r>
        <w:rPr>
          <w:spacing w:val="-1"/>
        </w:rPr>
        <w:t xml:space="preserve"> </w:t>
      </w:r>
      <w:r>
        <w:t>связанные с науками о Земле и материи (физическая химия, геология, география, метеорология).</w:t>
      </w:r>
      <w:proofErr w:type="gramEnd"/>
      <w:r>
        <w:t xml:space="preserve"> Типичные профессии. Основные средства труда. Основные способности и умения. Школьные предметы профильного обучения. Тест «Склонности к </w:t>
      </w:r>
      <w:proofErr w:type="gramStart"/>
      <w:r>
        <w:t>естественно-научному</w:t>
      </w:r>
      <w:proofErr w:type="gramEnd"/>
      <w:r>
        <w:t xml:space="preserve"> профилю». Профессиональная проба «Способности к </w:t>
      </w:r>
      <w:proofErr w:type="gramStart"/>
      <w:r>
        <w:t>естественно-научному</w:t>
      </w:r>
      <w:proofErr w:type="gramEnd"/>
      <w:r>
        <w:t xml:space="preserve"> профилю». Профессии маршрута в жизни общества. Внесение информации в портфолио ученика.</w:t>
      </w:r>
    </w:p>
    <w:p w:rsidR="00360D84" w:rsidRDefault="00360D84">
      <w:pPr>
        <w:pStyle w:val="a3"/>
        <w:spacing w:before="1"/>
        <w:ind w:left="0"/>
        <w:jc w:val="left"/>
      </w:pPr>
    </w:p>
    <w:p w:rsidR="00360D84" w:rsidRDefault="00F03F7C">
      <w:pPr>
        <w:pStyle w:val="a3"/>
        <w:ind w:right="283" w:firstLine="707"/>
      </w:pPr>
      <w:r>
        <w:t>Тема 8. Производственно-технологический маршрут. Общая характеристика маршрута, группы профессий, связанных с маршрутом: специалисты-технологи, специалисты-техники, квалифицированные рабочие. Типичные профессии. Основные средства труда. Основные способности и умения. Школьные предметы профильного обучения. Тест «Склонности к производственно-технологическому профилю». Профессиональная проба «Способности к производственно-технологическому профилю». Профессии маршрута в жизни общества. Внесение информации в портфолио ученика.</w:t>
      </w:r>
    </w:p>
    <w:p w:rsidR="00360D84" w:rsidRDefault="00360D84">
      <w:pPr>
        <w:pStyle w:val="a3"/>
        <w:ind w:left="0"/>
        <w:jc w:val="left"/>
      </w:pPr>
    </w:p>
    <w:p w:rsidR="00360D84" w:rsidRDefault="00F03F7C">
      <w:pPr>
        <w:pStyle w:val="a3"/>
        <w:ind w:firstLine="707"/>
        <w:jc w:val="left"/>
      </w:pPr>
      <w:r>
        <w:t>Тема</w:t>
      </w:r>
      <w:r>
        <w:rPr>
          <w:spacing w:val="80"/>
        </w:rPr>
        <w:t xml:space="preserve"> </w:t>
      </w:r>
      <w:r>
        <w:t>9.</w:t>
      </w:r>
      <w:r>
        <w:rPr>
          <w:spacing w:val="80"/>
        </w:rPr>
        <w:t xml:space="preserve"> </w:t>
      </w:r>
      <w:r>
        <w:t>Социально-гуманитарный</w:t>
      </w:r>
      <w:r>
        <w:rPr>
          <w:spacing w:val="80"/>
        </w:rPr>
        <w:t xml:space="preserve"> </w:t>
      </w:r>
      <w:r>
        <w:t>маршрут.</w:t>
      </w:r>
      <w:r>
        <w:rPr>
          <w:spacing w:val="80"/>
        </w:rPr>
        <w:t xml:space="preserve"> </w:t>
      </w:r>
      <w:r>
        <w:t>Общая</w:t>
      </w:r>
      <w:r>
        <w:rPr>
          <w:spacing w:val="80"/>
        </w:rPr>
        <w:t xml:space="preserve"> </w:t>
      </w:r>
      <w:r>
        <w:t>характеристика</w:t>
      </w:r>
      <w:r>
        <w:rPr>
          <w:spacing w:val="80"/>
        </w:rPr>
        <w:t xml:space="preserve"> </w:t>
      </w:r>
      <w:r>
        <w:t>маршрута, группы</w:t>
      </w:r>
      <w:r>
        <w:rPr>
          <w:spacing w:val="5"/>
        </w:rPr>
        <w:t xml:space="preserve"> </w:t>
      </w:r>
      <w:r>
        <w:t>профессий,</w:t>
      </w:r>
      <w:r>
        <w:rPr>
          <w:spacing w:val="8"/>
        </w:rPr>
        <w:t xml:space="preserve"> </w:t>
      </w:r>
      <w:r>
        <w:t>связанных</w:t>
      </w:r>
      <w:r>
        <w:rPr>
          <w:spacing w:val="9"/>
        </w:rPr>
        <w:t xml:space="preserve"> </w:t>
      </w:r>
      <w:r>
        <w:t>с</w:t>
      </w:r>
      <w:r>
        <w:rPr>
          <w:spacing w:val="11"/>
        </w:rPr>
        <w:t xml:space="preserve"> </w:t>
      </w:r>
      <w:r>
        <w:t>маршрутом:</w:t>
      </w:r>
      <w:r>
        <w:rPr>
          <w:spacing w:val="13"/>
        </w:rPr>
        <w:t xml:space="preserve"> </w:t>
      </w:r>
      <w:r>
        <w:t>«помогающие»</w:t>
      </w:r>
      <w:r>
        <w:rPr>
          <w:spacing w:val="1"/>
        </w:rPr>
        <w:t xml:space="preserve"> </w:t>
      </w:r>
      <w:r>
        <w:t>(сопровождающие</w:t>
      </w:r>
      <w:r>
        <w:rPr>
          <w:spacing w:val="7"/>
        </w:rPr>
        <w:t xml:space="preserve"> </w:t>
      </w:r>
      <w:r>
        <w:rPr>
          <w:spacing w:val="-2"/>
        </w:rPr>
        <w:t>человека),</w:t>
      </w:r>
    </w:p>
    <w:p w:rsidR="00360D84" w:rsidRDefault="00F03F7C">
      <w:pPr>
        <w:pStyle w:val="a3"/>
        <w:spacing w:before="1"/>
        <w:jc w:val="left"/>
      </w:pPr>
      <w:r>
        <w:t>«изучающие» (исследующие человека). Типичные профессии. Основные средства труда. Основные</w:t>
      </w:r>
      <w:r>
        <w:rPr>
          <w:spacing w:val="79"/>
        </w:rPr>
        <w:t xml:space="preserve"> </w:t>
      </w:r>
      <w:r>
        <w:t>способности</w:t>
      </w:r>
      <w:r>
        <w:rPr>
          <w:spacing w:val="53"/>
          <w:w w:val="150"/>
        </w:rPr>
        <w:t xml:space="preserve"> </w:t>
      </w:r>
      <w:r>
        <w:t>и</w:t>
      </w:r>
      <w:r>
        <w:rPr>
          <w:spacing w:val="55"/>
          <w:w w:val="150"/>
        </w:rPr>
        <w:t xml:space="preserve"> </w:t>
      </w:r>
      <w:r>
        <w:t>умения.</w:t>
      </w:r>
      <w:r>
        <w:rPr>
          <w:spacing w:val="51"/>
          <w:w w:val="150"/>
        </w:rPr>
        <w:t xml:space="preserve"> </w:t>
      </w:r>
      <w:r>
        <w:t>Школьные</w:t>
      </w:r>
      <w:r>
        <w:rPr>
          <w:spacing w:val="50"/>
          <w:w w:val="150"/>
        </w:rPr>
        <w:t xml:space="preserve"> </w:t>
      </w:r>
      <w:r>
        <w:t>предметы</w:t>
      </w:r>
      <w:r>
        <w:rPr>
          <w:spacing w:val="52"/>
          <w:w w:val="150"/>
        </w:rPr>
        <w:t xml:space="preserve"> </w:t>
      </w:r>
      <w:r>
        <w:t>профильного</w:t>
      </w:r>
      <w:r>
        <w:rPr>
          <w:spacing w:val="55"/>
          <w:w w:val="150"/>
        </w:rPr>
        <w:t xml:space="preserve"> </w:t>
      </w:r>
      <w:r>
        <w:t>обучения.</w:t>
      </w:r>
      <w:r>
        <w:rPr>
          <w:spacing w:val="51"/>
          <w:w w:val="150"/>
        </w:rPr>
        <w:t xml:space="preserve"> </w:t>
      </w:r>
      <w:r>
        <w:rPr>
          <w:spacing w:val="-4"/>
        </w:rPr>
        <w:t>Тест</w:t>
      </w:r>
    </w:p>
    <w:p w:rsidR="00360D84" w:rsidRDefault="00F03F7C">
      <w:pPr>
        <w:pStyle w:val="a3"/>
        <w:tabs>
          <w:tab w:val="left" w:pos="1869"/>
          <w:tab w:val="left" w:pos="2281"/>
          <w:tab w:val="left" w:pos="5311"/>
          <w:tab w:val="left" w:pos="6738"/>
          <w:tab w:val="left" w:pos="8981"/>
        </w:tabs>
        <w:jc w:val="left"/>
      </w:pPr>
      <w:r>
        <w:rPr>
          <w:spacing w:val="-2"/>
        </w:rPr>
        <w:t>«Склонности</w:t>
      </w:r>
      <w:r>
        <w:tab/>
      </w:r>
      <w:r>
        <w:rPr>
          <w:spacing w:val="-10"/>
        </w:rPr>
        <w:t>к</w:t>
      </w:r>
      <w:r>
        <w:tab/>
      </w:r>
      <w:r>
        <w:rPr>
          <w:spacing w:val="-2"/>
        </w:rPr>
        <w:t>социально-гуманитарному</w:t>
      </w:r>
      <w:r>
        <w:tab/>
      </w:r>
      <w:r>
        <w:rPr>
          <w:spacing w:val="-2"/>
        </w:rPr>
        <w:t>профилю».</w:t>
      </w:r>
      <w:r>
        <w:tab/>
      </w:r>
      <w:r>
        <w:rPr>
          <w:spacing w:val="-2"/>
        </w:rPr>
        <w:t>Профессиональная</w:t>
      </w:r>
      <w:r>
        <w:tab/>
      </w:r>
      <w:r>
        <w:rPr>
          <w:spacing w:val="-2"/>
        </w:rPr>
        <w:t>проба</w:t>
      </w:r>
    </w:p>
    <w:p w:rsidR="00360D84" w:rsidRDefault="00F03F7C">
      <w:pPr>
        <w:pStyle w:val="a3"/>
        <w:jc w:val="left"/>
      </w:pPr>
      <w:r>
        <w:t>«Способности</w:t>
      </w:r>
      <w:r>
        <w:rPr>
          <w:spacing w:val="40"/>
        </w:rPr>
        <w:t xml:space="preserve"> </w:t>
      </w:r>
      <w:r>
        <w:t>к</w:t>
      </w:r>
      <w:r>
        <w:rPr>
          <w:spacing w:val="40"/>
        </w:rPr>
        <w:t xml:space="preserve"> </w:t>
      </w:r>
      <w:r>
        <w:t>социально-гуманитарному</w:t>
      </w:r>
      <w:r>
        <w:rPr>
          <w:spacing w:val="40"/>
        </w:rPr>
        <w:t xml:space="preserve"> </w:t>
      </w:r>
      <w:r>
        <w:t>профилю».</w:t>
      </w:r>
      <w:r>
        <w:rPr>
          <w:spacing w:val="40"/>
        </w:rPr>
        <w:t xml:space="preserve"> </w:t>
      </w:r>
      <w:r>
        <w:t>Профессии</w:t>
      </w:r>
      <w:r>
        <w:rPr>
          <w:spacing w:val="40"/>
        </w:rPr>
        <w:t xml:space="preserve"> </w:t>
      </w:r>
      <w:r>
        <w:t>маршрута</w:t>
      </w:r>
      <w:r>
        <w:rPr>
          <w:spacing w:val="40"/>
        </w:rPr>
        <w:t xml:space="preserve"> </w:t>
      </w:r>
      <w:r>
        <w:t>в</w:t>
      </w:r>
      <w:r>
        <w:rPr>
          <w:spacing w:val="40"/>
        </w:rPr>
        <w:t xml:space="preserve"> </w:t>
      </w:r>
      <w:r>
        <w:t>жизни</w:t>
      </w:r>
      <w:r>
        <w:rPr>
          <w:spacing w:val="80"/>
        </w:rPr>
        <w:t xml:space="preserve"> </w:t>
      </w:r>
      <w:r>
        <w:t>общества. Внесение информации в портфолио ученика.</w:t>
      </w:r>
    </w:p>
    <w:p w:rsidR="00360D84" w:rsidRDefault="00360D84">
      <w:pPr>
        <w:pStyle w:val="a3"/>
        <w:spacing w:before="11"/>
        <w:ind w:left="0"/>
        <w:jc w:val="left"/>
        <w:rPr>
          <w:sz w:val="23"/>
        </w:rPr>
      </w:pPr>
    </w:p>
    <w:p w:rsidR="00360D84" w:rsidRDefault="00F03F7C">
      <w:pPr>
        <w:pStyle w:val="a3"/>
        <w:ind w:right="286" w:firstLine="707"/>
      </w:pPr>
      <w:r>
        <w:t>Тема 10. Творческий маршрут. Общая характеристика маршрута, группы профессий, связанных с маршрутом: создание новых произведений искусства, воспроизведение накопленного опыта, изучение и описание искусства и творчества. Типичные профессии. Основные средства труда. Основные способности и умения. Школьные</w:t>
      </w:r>
      <w:r>
        <w:rPr>
          <w:spacing w:val="-2"/>
        </w:rPr>
        <w:t xml:space="preserve"> </w:t>
      </w:r>
      <w:r>
        <w:t>предметы</w:t>
      </w:r>
      <w:r>
        <w:rPr>
          <w:spacing w:val="-1"/>
        </w:rPr>
        <w:t xml:space="preserve"> </w:t>
      </w:r>
      <w:r>
        <w:t>профильного</w:t>
      </w:r>
      <w:r>
        <w:rPr>
          <w:spacing w:val="-1"/>
        </w:rPr>
        <w:t xml:space="preserve"> </w:t>
      </w:r>
      <w:r>
        <w:t>обучения.</w:t>
      </w:r>
      <w:r>
        <w:rPr>
          <w:spacing w:val="-1"/>
        </w:rPr>
        <w:t xml:space="preserve"> </w:t>
      </w:r>
      <w:r>
        <w:t>Тест «Склонности к творческому</w:t>
      </w:r>
      <w:r>
        <w:rPr>
          <w:spacing w:val="-5"/>
        </w:rPr>
        <w:t xml:space="preserve"> </w:t>
      </w:r>
      <w:r>
        <w:t>профилю». Профессиональная проба «Способности к творческому</w:t>
      </w:r>
      <w:r>
        <w:rPr>
          <w:spacing w:val="-5"/>
        </w:rPr>
        <w:t xml:space="preserve"> </w:t>
      </w:r>
      <w:r>
        <w:t>профилю». Профессии маршрута в жизни общества. Внесение информации в портфолио ученика.</w:t>
      </w:r>
    </w:p>
    <w:p w:rsidR="00360D84" w:rsidRDefault="00360D84">
      <w:pPr>
        <w:pStyle w:val="a3"/>
        <w:spacing w:before="1"/>
        <w:ind w:left="0"/>
        <w:jc w:val="left"/>
      </w:pPr>
    </w:p>
    <w:p w:rsidR="00360D84" w:rsidRDefault="00F03F7C">
      <w:pPr>
        <w:pStyle w:val="a3"/>
        <w:ind w:right="279" w:firstLine="707"/>
      </w:pPr>
      <w:r>
        <w:t>Тема 11. Военно-спортивный маршрут Общая характеристика маршрута, группы профессий, связанных с маршрутом: спортивная деятельность, военное дело (безопасность). Типичные профессии. Основные средства труда. Основные способности и умения. Школьные предметы профильного обучения. Тест «Склонности к военн</w:t>
      </w:r>
      <w:proofErr w:type="gramStart"/>
      <w:r>
        <w:t>о-</w:t>
      </w:r>
      <w:proofErr w:type="gramEnd"/>
      <w:r>
        <w:t xml:space="preserve"> спортивному профилю». Профессиональная проба «Способности к военно-спортивному профилю». Профессии маршрута в жизни общества. Внесение информации в портфолио </w:t>
      </w:r>
      <w:r>
        <w:rPr>
          <w:spacing w:val="-2"/>
        </w:rPr>
        <w:t>ученика.</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4" w:firstLine="707"/>
      </w:pPr>
      <w:r>
        <w:lastRenderedPageBreak/>
        <w:t>Тема 12. Мои интересы и склонности. Анкета «Профориентация». Методика И.Л. Соломина</w:t>
      </w:r>
      <w:r>
        <w:rPr>
          <w:spacing w:val="-3"/>
        </w:rPr>
        <w:t xml:space="preserve"> </w:t>
      </w:r>
      <w:r>
        <w:t>«Профориентация»</w:t>
      </w:r>
      <w:r>
        <w:rPr>
          <w:spacing w:val="-11"/>
        </w:rPr>
        <w:t xml:space="preserve"> </w:t>
      </w:r>
      <w:r>
        <w:t>(в</w:t>
      </w:r>
      <w:r>
        <w:rPr>
          <w:spacing w:val="-6"/>
        </w:rPr>
        <w:t xml:space="preserve"> </w:t>
      </w:r>
      <w:r>
        <w:t>авторском</w:t>
      </w:r>
      <w:r>
        <w:rPr>
          <w:spacing w:val="-7"/>
        </w:rPr>
        <w:t xml:space="preserve"> </w:t>
      </w:r>
      <w:r>
        <w:t>варианте «Ориентация»,</w:t>
      </w:r>
      <w:r>
        <w:rPr>
          <w:spacing w:val="-4"/>
        </w:rPr>
        <w:t xml:space="preserve"> </w:t>
      </w:r>
      <w:proofErr w:type="spellStart"/>
      <w:r>
        <w:t>профориентационный</w:t>
      </w:r>
      <w:proofErr w:type="spellEnd"/>
      <w:r>
        <w:t xml:space="preserve"> </w:t>
      </w:r>
      <w:proofErr w:type="spellStart"/>
      <w:r>
        <w:t>опросник</w:t>
      </w:r>
      <w:proofErr w:type="spellEnd"/>
      <w:r>
        <w:rPr>
          <w:spacing w:val="58"/>
          <w:w w:val="150"/>
        </w:rPr>
        <w:t xml:space="preserve"> </w:t>
      </w:r>
      <w:r>
        <w:t>-</w:t>
      </w:r>
      <w:r>
        <w:rPr>
          <w:spacing w:val="58"/>
          <w:w w:val="150"/>
        </w:rPr>
        <w:t xml:space="preserve"> </w:t>
      </w:r>
      <w:r>
        <w:t>методика</w:t>
      </w:r>
      <w:r>
        <w:rPr>
          <w:spacing w:val="55"/>
          <w:w w:val="150"/>
        </w:rPr>
        <w:t xml:space="preserve"> </w:t>
      </w:r>
      <w:r>
        <w:t>оценки</w:t>
      </w:r>
      <w:r>
        <w:rPr>
          <w:spacing w:val="62"/>
          <w:w w:val="150"/>
        </w:rPr>
        <w:t xml:space="preserve"> </w:t>
      </w:r>
      <w:r>
        <w:t>профессиональных</w:t>
      </w:r>
      <w:r>
        <w:rPr>
          <w:spacing w:val="61"/>
          <w:w w:val="150"/>
        </w:rPr>
        <w:t xml:space="preserve"> </w:t>
      </w:r>
      <w:r>
        <w:t>интересов</w:t>
      </w:r>
      <w:r>
        <w:rPr>
          <w:spacing w:val="58"/>
          <w:w w:val="150"/>
        </w:rPr>
        <w:t xml:space="preserve"> </w:t>
      </w:r>
      <w:r>
        <w:t>и</w:t>
      </w:r>
      <w:r>
        <w:rPr>
          <w:spacing w:val="61"/>
          <w:w w:val="150"/>
        </w:rPr>
        <w:t xml:space="preserve"> </w:t>
      </w:r>
      <w:r>
        <w:t>способностей).</w:t>
      </w:r>
      <w:r>
        <w:rPr>
          <w:spacing w:val="59"/>
          <w:w w:val="150"/>
        </w:rPr>
        <w:t xml:space="preserve"> </w:t>
      </w:r>
      <w:r>
        <w:rPr>
          <w:spacing w:val="-2"/>
        </w:rPr>
        <w:t>Анкета</w:t>
      </w:r>
    </w:p>
    <w:p w:rsidR="00360D84" w:rsidRDefault="00F03F7C">
      <w:pPr>
        <w:pStyle w:val="a3"/>
        <w:spacing w:before="1"/>
        <w:ind w:right="283"/>
      </w:pPr>
      <w:r>
        <w:t xml:space="preserve">«Ориентация» определяет профессиональную направленность личности к определенной сфере деятельности. Опросник профориентации был разработан петербургским психологом Игорем Леонидовичем </w:t>
      </w:r>
      <w:proofErr w:type="spellStart"/>
      <w:r>
        <w:t>Соломиным</w:t>
      </w:r>
      <w:proofErr w:type="spellEnd"/>
      <w:r>
        <w:t>. Методика Соломина применяется для самооценки профессиональных интересов и способностей молодых и взрослых людей. Диагностика по методике Соломина. Выявление типов и классов профессий, предполагающих наибольшую самореализацию личности обучающегося с точки зрения его интересов и способностей. Анализ полученных данных. Связь результатов диагностики с показателями предрасположенности к профилям обучения. Показатели активности личности и уровня притязаний. Внесение информации в портфолио ученика.</w:t>
      </w:r>
    </w:p>
    <w:p w:rsidR="00360D84" w:rsidRDefault="00360D84">
      <w:pPr>
        <w:pStyle w:val="a3"/>
        <w:ind w:left="0"/>
        <w:jc w:val="left"/>
      </w:pPr>
    </w:p>
    <w:p w:rsidR="00360D84" w:rsidRDefault="00F03F7C">
      <w:pPr>
        <w:pStyle w:val="a3"/>
        <w:ind w:right="283" w:firstLine="707"/>
      </w:pPr>
      <w:r>
        <w:t>Тема 13. Связь учебных предметов и профессий. Методика «Профиль». Характеристика</w:t>
      </w:r>
      <w:r>
        <w:rPr>
          <w:spacing w:val="-3"/>
        </w:rPr>
        <w:t xml:space="preserve"> </w:t>
      </w:r>
      <w:r>
        <w:t>профессий</w:t>
      </w:r>
      <w:r>
        <w:rPr>
          <w:spacing w:val="-2"/>
        </w:rPr>
        <w:t xml:space="preserve"> </w:t>
      </w:r>
      <w:r>
        <w:t>с</w:t>
      </w:r>
      <w:r>
        <w:rPr>
          <w:spacing w:val="-3"/>
        </w:rPr>
        <w:t xml:space="preserve"> </w:t>
      </w:r>
      <w:r>
        <w:t>точки</w:t>
      </w:r>
      <w:r>
        <w:rPr>
          <w:spacing w:val="-4"/>
        </w:rPr>
        <w:t xml:space="preserve"> </w:t>
      </w:r>
      <w:r>
        <w:t>зрения</w:t>
      </w:r>
      <w:r>
        <w:rPr>
          <w:spacing w:val="-2"/>
        </w:rPr>
        <w:t xml:space="preserve"> </w:t>
      </w:r>
      <w:r>
        <w:t>их</w:t>
      </w:r>
      <w:r>
        <w:rPr>
          <w:spacing w:val="-3"/>
        </w:rPr>
        <w:t xml:space="preserve"> </w:t>
      </w:r>
      <w:r>
        <w:t>связи</w:t>
      </w:r>
      <w:r>
        <w:rPr>
          <w:spacing w:val="-2"/>
        </w:rPr>
        <w:t xml:space="preserve"> </w:t>
      </w:r>
      <w:r>
        <w:t>с</w:t>
      </w:r>
      <w:r>
        <w:rPr>
          <w:spacing w:val="-2"/>
        </w:rPr>
        <w:t xml:space="preserve"> </w:t>
      </w:r>
      <w:r>
        <w:t>учебными предметами.</w:t>
      </w:r>
      <w:r>
        <w:rPr>
          <w:spacing w:val="-2"/>
        </w:rPr>
        <w:t xml:space="preserve"> </w:t>
      </w:r>
      <w:r>
        <w:t>Диагностика: методика «Профиль». Анализ результатов диагностики для выбора профиля дальнейшего обучения. Соотнесение профилей обучения, соответствующих примерной основной образовательной программе среднего общего образования с результатами диагностики по методике «Профиль». Внесение информации в портфолио ученика.</w:t>
      </w:r>
    </w:p>
    <w:p w:rsidR="00360D84" w:rsidRDefault="00360D84">
      <w:pPr>
        <w:pStyle w:val="a3"/>
        <w:spacing w:before="1"/>
        <w:ind w:left="0"/>
        <w:jc w:val="left"/>
      </w:pPr>
    </w:p>
    <w:p w:rsidR="00360D84" w:rsidRDefault="00F03F7C">
      <w:pPr>
        <w:pStyle w:val="a3"/>
        <w:ind w:right="282" w:firstLine="707"/>
      </w:pPr>
      <w:r>
        <w:t xml:space="preserve">Тема 14. Профильное обучение. </w:t>
      </w:r>
      <w:proofErr w:type="gramStart"/>
      <w:r>
        <w:t>Естественно-научный</w:t>
      </w:r>
      <w:proofErr w:type="gramEnd"/>
      <w:r>
        <w:t xml:space="preserve">, гуманитарный, социально- экономический, технологический, универсальный профили среднего общего образования. Индивидуальный образовательный маршрут Понятие «профильное обучение». Профили среднего общего образования в соответствии с примерной основной образовательной программой среднего общего образования. </w:t>
      </w:r>
      <w:proofErr w:type="gramStart"/>
      <w:r>
        <w:t>Естественно-научный</w:t>
      </w:r>
      <w:proofErr w:type="gramEnd"/>
      <w:r>
        <w:t>, гуманитарный, социально-экономический, технологический, универсальный профили среднего общего образования. Соотнесение маршрутов (направлений) образования с профилями в соответствии с примерной основной образовательной программой среднего общего образования. Выбор предметов для изучения - построение индивидуального образовательного маршрута.</w:t>
      </w:r>
    </w:p>
    <w:p w:rsidR="00360D84" w:rsidRDefault="00360D84">
      <w:pPr>
        <w:pStyle w:val="a3"/>
        <w:ind w:left="0"/>
        <w:jc w:val="left"/>
      </w:pPr>
    </w:p>
    <w:p w:rsidR="00360D84" w:rsidRDefault="00F03F7C">
      <w:pPr>
        <w:pStyle w:val="a3"/>
        <w:spacing w:before="1"/>
        <w:ind w:right="284" w:firstLine="707"/>
      </w:pPr>
      <w:r>
        <w:t>Тема 15. Возможности профессионального образования. Индивидуальный профессиональный маршрут Учреждения профессионального образования. Высшие учебные заведения. Учреждения профессионального образования и профессиональное обучение. Этапы профессионального образования. Документы, получаемые по итогам профессионального образования. Направления профессиональной деятельности (профессии, специальности) по этапам профессионального образования. Возможные маршруты</w:t>
      </w:r>
      <w:r>
        <w:rPr>
          <w:spacing w:val="-6"/>
        </w:rPr>
        <w:t xml:space="preserve"> </w:t>
      </w:r>
      <w:r>
        <w:t>получения</w:t>
      </w:r>
      <w:r>
        <w:rPr>
          <w:spacing w:val="-6"/>
        </w:rPr>
        <w:t xml:space="preserve"> </w:t>
      </w:r>
      <w:r>
        <w:t>профессии.</w:t>
      </w:r>
      <w:r>
        <w:rPr>
          <w:spacing w:val="-6"/>
        </w:rPr>
        <w:t xml:space="preserve"> </w:t>
      </w:r>
      <w:r>
        <w:t>Понятие «индивидуальный</w:t>
      </w:r>
      <w:r>
        <w:rPr>
          <w:spacing w:val="-6"/>
        </w:rPr>
        <w:t xml:space="preserve"> </w:t>
      </w:r>
      <w:r>
        <w:t>профессиональный</w:t>
      </w:r>
      <w:r>
        <w:rPr>
          <w:spacing w:val="-6"/>
        </w:rPr>
        <w:t xml:space="preserve"> </w:t>
      </w:r>
      <w:r>
        <w:t>маршрут. Запасные варианты индивидуального профессионального маршрута. Алгоритм</w:t>
      </w:r>
      <w:r>
        <w:rPr>
          <w:spacing w:val="40"/>
        </w:rPr>
        <w:t xml:space="preserve"> </w:t>
      </w:r>
      <w:r>
        <w:t>построения индивидуального профессионального маршрута. Варианты выбора продолжения образования по окончании основной школы.</w:t>
      </w:r>
    </w:p>
    <w:p w:rsidR="00360D84" w:rsidRDefault="00360D84">
      <w:pPr>
        <w:pStyle w:val="a3"/>
        <w:ind w:left="0"/>
        <w:jc w:val="left"/>
      </w:pPr>
    </w:p>
    <w:p w:rsidR="00360D84" w:rsidRDefault="00F03F7C">
      <w:pPr>
        <w:pStyle w:val="a3"/>
        <w:ind w:right="284" w:firstLine="707"/>
      </w:pPr>
      <w:r>
        <w:t>Тема 16. Ошибки в выборе профиля обучения и профессии. Типичные ошибки, которые</w:t>
      </w:r>
      <w:r>
        <w:rPr>
          <w:spacing w:val="-6"/>
        </w:rPr>
        <w:t xml:space="preserve"> </w:t>
      </w:r>
      <w:r>
        <w:t>совершают</w:t>
      </w:r>
      <w:r>
        <w:rPr>
          <w:spacing w:val="-5"/>
        </w:rPr>
        <w:t xml:space="preserve"> </w:t>
      </w:r>
      <w:r>
        <w:t>обучающиеся</w:t>
      </w:r>
      <w:r>
        <w:rPr>
          <w:spacing w:val="-5"/>
        </w:rPr>
        <w:t xml:space="preserve"> </w:t>
      </w:r>
      <w:r>
        <w:t>общеобразовательных</w:t>
      </w:r>
      <w:r>
        <w:rPr>
          <w:spacing w:val="-2"/>
        </w:rPr>
        <w:t xml:space="preserve"> </w:t>
      </w:r>
      <w:r>
        <w:t>учреждений</w:t>
      </w:r>
      <w:r>
        <w:rPr>
          <w:spacing w:val="-5"/>
        </w:rPr>
        <w:t xml:space="preserve"> </w:t>
      </w:r>
      <w:r>
        <w:t>при</w:t>
      </w:r>
      <w:r>
        <w:rPr>
          <w:spacing w:val="-5"/>
        </w:rPr>
        <w:t xml:space="preserve"> </w:t>
      </w:r>
      <w:r>
        <w:t>выборе</w:t>
      </w:r>
      <w:r>
        <w:rPr>
          <w:spacing w:val="-6"/>
        </w:rPr>
        <w:t xml:space="preserve"> </w:t>
      </w:r>
      <w:r>
        <w:t>профиля обучения и профессии.</w:t>
      </w:r>
    </w:p>
    <w:p w:rsidR="00360D84" w:rsidRDefault="00360D84">
      <w:pPr>
        <w:pStyle w:val="a3"/>
        <w:ind w:left="0"/>
        <w:jc w:val="left"/>
      </w:pPr>
    </w:p>
    <w:p w:rsidR="00360D84" w:rsidRDefault="00F03F7C">
      <w:pPr>
        <w:pStyle w:val="a3"/>
        <w:spacing w:before="1"/>
        <w:ind w:right="283" w:firstLine="707"/>
      </w:pPr>
      <w:r>
        <w:t>Тема 17. Выбор профиля обучения. Анализ материалов портфолио ученика. Определение профиля дальнейшего обучения. Определение набора экзаменов по выбору на уровне основного общего образования. Внесение информации в портфолио ученика.</w:t>
      </w:r>
    </w:p>
    <w:p w:rsidR="00360D84" w:rsidRDefault="00360D84">
      <w:pPr>
        <w:pStyle w:val="a3"/>
        <w:spacing w:before="4"/>
        <w:ind w:left="0"/>
        <w:jc w:val="left"/>
      </w:pPr>
    </w:p>
    <w:p w:rsidR="00360D84" w:rsidRDefault="00F03F7C">
      <w:pPr>
        <w:pStyle w:val="2"/>
        <w:jc w:val="left"/>
      </w:pPr>
      <w:r>
        <w:t>Раздел</w:t>
      </w:r>
      <w:r>
        <w:rPr>
          <w:spacing w:val="-2"/>
        </w:rPr>
        <w:t xml:space="preserve"> </w:t>
      </w:r>
      <w:r>
        <w:t>2.</w:t>
      </w:r>
      <w:r>
        <w:rPr>
          <w:spacing w:val="60"/>
        </w:rPr>
        <w:t xml:space="preserve"> </w:t>
      </w:r>
      <w:r>
        <w:t>Мир</w:t>
      </w:r>
      <w:r>
        <w:rPr>
          <w:spacing w:val="-1"/>
        </w:rPr>
        <w:t xml:space="preserve"> </w:t>
      </w:r>
      <w:r>
        <w:rPr>
          <w:spacing w:val="-2"/>
        </w:rPr>
        <w:t>профессий</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3" w:firstLine="707"/>
      </w:pPr>
      <w:r>
        <w:lastRenderedPageBreak/>
        <w:t>Тема 18. Классификация профессий по предмету и характеру труда. Профессии типа «человек- человек». Понятия «предмета труда» и «характера труда». Классификация профессий по Е.А. Климову. Типы и классы профессий; их особенности. Профессиональные требования. Общая характеристика индивидуальных особенностей профессионала по разным типам профессий. Анализ профессий типа «человек- человек». Содержание и характер труда. Профессиональные требования к работникам. Работники систем образования и здравоохранения, органов правопорядка и юриспруденции, системы торговли, сферы услуг. Основная особенность профессий типа «человек-человек». Индивидуальные особенности личности: коммуникабельность, гибкость мышления, быстрая</w:t>
      </w:r>
      <w:r>
        <w:rPr>
          <w:spacing w:val="-2"/>
        </w:rPr>
        <w:t xml:space="preserve"> </w:t>
      </w:r>
      <w:r>
        <w:t>реакция, умение убеждать,</w:t>
      </w:r>
      <w:r>
        <w:rPr>
          <w:spacing w:val="-1"/>
        </w:rPr>
        <w:t xml:space="preserve"> </w:t>
      </w:r>
      <w:r>
        <w:t>как</w:t>
      </w:r>
      <w:r>
        <w:rPr>
          <w:spacing w:val="-1"/>
        </w:rPr>
        <w:t xml:space="preserve"> </w:t>
      </w:r>
      <w:r>
        <w:t>необходимые</w:t>
      </w:r>
      <w:r>
        <w:rPr>
          <w:spacing w:val="-3"/>
        </w:rPr>
        <w:t xml:space="preserve"> </w:t>
      </w:r>
      <w:r>
        <w:t>качества специалистов</w:t>
      </w:r>
      <w:r>
        <w:rPr>
          <w:spacing w:val="-1"/>
        </w:rPr>
        <w:t xml:space="preserve"> </w:t>
      </w:r>
      <w:r>
        <w:t>в</w:t>
      </w:r>
      <w:r>
        <w:rPr>
          <w:spacing w:val="-2"/>
        </w:rPr>
        <w:t xml:space="preserve"> </w:t>
      </w:r>
      <w:r>
        <w:t>профессиях типа «человек-человек». Примеры известных личностей: Гиппократ, Авиценна, Пирогов, Песталоцци, Ян Коменский, Ушинский. Примеры профессий, специальностей. Пути получения профессий.</w:t>
      </w:r>
    </w:p>
    <w:p w:rsidR="00360D84" w:rsidRDefault="00360D84">
      <w:pPr>
        <w:pStyle w:val="a3"/>
        <w:spacing w:before="1"/>
        <w:ind w:left="0"/>
        <w:jc w:val="left"/>
      </w:pPr>
    </w:p>
    <w:p w:rsidR="00360D84" w:rsidRDefault="00F03F7C">
      <w:pPr>
        <w:pStyle w:val="a3"/>
        <w:ind w:right="283" w:firstLine="659"/>
      </w:pPr>
      <w:r>
        <w:t>Тема 19. Профессиональные пробы по профессиям типа «человек-человек». Организация профессиональных проб на предприятиях или в учреждениях профессионального образования. Приглашение специалистов учреждений среднего профессионального образования в ОУ для проведения профессиональных проб. Адресность организации профессиональных проб с учетов интересов и способностей обучающихся. Для увеличения времени на организацию профессиональных проб возможно</w:t>
      </w:r>
      <w:r>
        <w:rPr>
          <w:spacing w:val="-2"/>
        </w:rPr>
        <w:t xml:space="preserve"> </w:t>
      </w:r>
      <w:r>
        <w:t>привлечение</w:t>
      </w:r>
      <w:r>
        <w:rPr>
          <w:spacing w:val="-2"/>
        </w:rPr>
        <w:t xml:space="preserve"> </w:t>
      </w:r>
      <w:r>
        <w:t>времени</w:t>
      </w:r>
      <w:r>
        <w:rPr>
          <w:spacing w:val="-1"/>
        </w:rPr>
        <w:t xml:space="preserve"> </w:t>
      </w:r>
      <w:r>
        <w:t>классных часов,</w:t>
      </w:r>
      <w:r>
        <w:rPr>
          <w:spacing w:val="-2"/>
        </w:rPr>
        <w:t xml:space="preserve"> </w:t>
      </w:r>
      <w:r>
        <w:t>внешкольных мероприятий, объединение с</w:t>
      </w:r>
      <w:r>
        <w:rPr>
          <w:spacing w:val="7"/>
        </w:rPr>
        <w:t xml:space="preserve"> </w:t>
      </w:r>
      <w:r>
        <w:t>темами</w:t>
      </w:r>
      <w:r>
        <w:rPr>
          <w:spacing w:val="15"/>
        </w:rPr>
        <w:t xml:space="preserve"> </w:t>
      </w:r>
      <w:r>
        <w:t>«Экскурсии</w:t>
      </w:r>
      <w:r>
        <w:rPr>
          <w:spacing w:val="9"/>
        </w:rPr>
        <w:t xml:space="preserve"> </w:t>
      </w:r>
      <w:r>
        <w:t>на</w:t>
      </w:r>
      <w:r>
        <w:rPr>
          <w:spacing w:val="8"/>
        </w:rPr>
        <w:t xml:space="preserve"> </w:t>
      </w:r>
      <w:r>
        <w:t>предприятия</w:t>
      </w:r>
      <w:r>
        <w:rPr>
          <w:spacing w:val="9"/>
        </w:rPr>
        <w:t xml:space="preserve"> </w:t>
      </w:r>
      <w:r>
        <w:t>и</w:t>
      </w:r>
      <w:r>
        <w:rPr>
          <w:spacing w:val="10"/>
        </w:rPr>
        <w:t xml:space="preserve"> </w:t>
      </w:r>
      <w:r>
        <w:t>в</w:t>
      </w:r>
      <w:r>
        <w:rPr>
          <w:spacing w:val="10"/>
        </w:rPr>
        <w:t xml:space="preserve"> </w:t>
      </w:r>
      <w:r>
        <w:t>учреждения</w:t>
      </w:r>
      <w:r>
        <w:rPr>
          <w:spacing w:val="14"/>
        </w:rPr>
        <w:t xml:space="preserve"> </w:t>
      </w:r>
      <w:r>
        <w:t>профессионального</w:t>
      </w:r>
      <w:r>
        <w:rPr>
          <w:spacing w:val="9"/>
        </w:rPr>
        <w:t xml:space="preserve"> </w:t>
      </w:r>
      <w:r>
        <w:t>образования»</w:t>
      </w:r>
      <w:r>
        <w:rPr>
          <w:spacing w:val="2"/>
        </w:rPr>
        <w:t xml:space="preserve"> </w:t>
      </w:r>
      <w:r>
        <w:rPr>
          <w:spacing w:val="-10"/>
        </w:rPr>
        <w:t>и</w:t>
      </w:r>
    </w:p>
    <w:p w:rsidR="00360D84" w:rsidRDefault="00F03F7C">
      <w:pPr>
        <w:pStyle w:val="a3"/>
        <w:spacing w:before="1"/>
        <w:ind w:right="283"/>
      </w:pPr>
      <w:r>
        <w:t xml:space="preserve">«Участие в городских </w:t>
      </w:r>
      <w:proofErr w:type="spellStart"/>
      <w:r>
        <w:t>профориентационных</w:t>
      </w:r>
      <w:proofErr w:type="spellEnd"/>
      <w:r>
        <w:t xml:space="preserve"> мероприятиях», так как большинство мероприятий </w:t>
      </w:r>
      <w:proofErr w:type="spellStart"/>
      <w:r>
        <w:t>профориентационной</w:t>
      </w:r>
      <w:proofErr w:type="spellEnd"/>
      <w:r>
        <w:t xml:space="preserve"> направленности подразумевает организацию профессиональных</w:t>
      </w:r>
      <w:r>
        <w:rPr>
          <w:spacing w:val="-2"/>
        </w:rPr>
        <w:t xml:space="preserve"> </w:t>
      </w:r>
      <w:r>
        <w:t>проб</w:t>
      </w:r>
      <w:r>
        <w:rPr>
          <w:spacing w:val="-4"/>
        </w:rPr>
        <w:t xml:space="preserve"> </w:t>
      </w:r>
      <w:proofErr w:type="gramStart"/>
      <w:r>
        <w:t>для</w:t>
      </w:r>
      <w:proofErr w:type="gramEnd"/>
      <w:r>
        <w:rPr>
          <w:spacing w:val="-4"/>
        </w:rPr>
        <w:t xml:space="preserve"> </w:t>
      </w:r>
      <w:r>
        <w:t>обучающихся.</w:t>
      </w:r>
      <w:r>
        <w:rPr>
          <w:spacing w:val="-4"/>
        </w:rPr>
        <w:t xml:space="preserve"> </w:t>
      </w:r>
      <w:r>
        <w:t>Возможно</w:t>
      </w:r>
      <w:r>
        <w:rPr>
          <w:spacing w:val="-4"/>
        </w:rPr>
        <w:t xml:space="preserve"> </w:t>
      </w:r>
      <w:r>
        <w:t>совмещение</w:t>
      </w:r>
      <w:r>
        <w:rPr>
          <w:spacing w:val="-5"/>
        </w:rPr>
        <w:t xml:space="preserve"> </w:t>
      </w:r>
      <w:r>
        <w:t>часов</w:t>
      </w:r>
      <w:r>
        <w:rPr>
          <w:spacing w:val="-4"/>
        </w:rPr>
        <w:t xml:space="preserve"> </w:t>
      </w:r>
      <w:r>
        <w:t>на</w:t>
      </w:r>
      <w:r>
        <w:rPr>
          <w:spacing w:val="-3"/>
        </w:rPr>
        <w:t xml:space="preserve"> </w:t>
      </w:r>
      <w:r>
        <w:t>теоретическое изучение типа профессий с организацией профессиональной пробы.</w:t>
      </w:r>
    </w:p>
    <w:p w:rsidR="00360D84" w:rsidRDefault="00360D84">
      <w:pPr>
        <w:pStyle w:val="a3"/>
        <w:ind w:left="0"/>
        <w:jc w:val="left"/>
      </w:pPr>
    </w:p>
    <w:p w:rsidR="00360D84" w:rsidRDefault="00F03F7C">
      <w:pPr>
        <w:pStyle w:val="a3"/>
        <w:ind w:right="284" w:firstLine="707"/>
      </w:pPr>
      <w:r>
        <w:t>Тема 20. Профессии типа «человек-техника». Анализ профессий. Содержание и характер труда. Профессиональные требования к работникам. Разработка, создание или обслуживание разнообразной техники, как направления видов профессиональной деятельности в профессиях типа «человек-техника». Качества профессионала в профессиях типа «человек-техника»: знания в области естественных наук и истории техники, представления о биомеханике и эргономике, о назначении технических устройств, условиях, в которых может функционировать техника, умения быстро</w:t>
      </w:r>
      <w:r>
        <w:rPr>
          <w:spacing w:val="40"/>
        </w:rPr>
        <w:t xml:space="preserve"> </w:t>
      </w:r>
      <w:r>
        <w:t>находить неисправности, определять их характер и причины возникновения, или</w:t>
      </w:r>
      <w:r>
        <w:rPr>
          <w:spacing w:val="40"/>
        </w:rPr>
        <w:t xml:space="preserve"> </w:t>
      </w:r>
      <w:r>
        <w:t>устранять их. Примеры выдающихся профессионалов: Леонардо да Винчи, Эдисон, Дизель, Королев, Сикорский, Туполев, Тесла. Примеры профессий, специальностей. Пути получения профессий.</w:t>
      </w:r>
    </w:p>
    <w:p w:rsidR="00360D84" w:rsidRDefault="00360D84">
      <w:pPr>
        <w:pStyle w:val="a3"/>
        <w:spacing w:before="1"/>
        <w:ind w:left="0"/>
        <w:jc w:val="left"/>
      </w:pPr>
    </w:p>
    <w:p w:rsidR="00360D84" w:rsidRDefault="00F03F7C">
      <w:pPr>
        <w:pStyle w:val="a3"/>
        <w:ind w:right="283" w:firstLine="707"/>
      </w:pPr>
      <w:r>
        <w:t>Тема 21. Профессиональные пробы по профессиям типа «человек-техника». Организация профессиональных проб на предприятиях или в учреждениях профессионального образования. Приглашение специалистов учреждений среднего профессионального образования в ОУ для проведения профессиональных проб. Адресность организации профессиональных проб с учетов интересов и способностей обучающихся. Для увеличения времени на организацию профессиональных проб возможно</w:t>
      </w:r>
      <w:r>
        <w:rPr>
          <w:spacing w:val="-2"/>
        </w:rPr>
        <w:t xml:space="preserve"> </w:t>
      </w:r>
      <w:r>
        <w:t>привлечение</w:t>
      </w:r>
      <w:r>
        <w:rPr>
          <w:spacing w:val="-3"/>
        </w:rPr>
        <w:t xml:space="preserve"> </w:t>
      </w:r>
      <w:r>
        <w:t>времени</w:t>
      </w:r>
      <w:r>
        <w:rPr>
          <w:spacing w:val="-1"/>
        </w:rPr>
        <w:t xml:space="preserve"> </w:t>
      </w:r>
      <w:r>
        <w:t>классных часов,</w:t>
      </w:r>
      <w:r>
        <w:rPr>
          <w:spacing w:val="-2"/>
        </w:rPr>
        <w:t xml:space="preserve"> </w:t>
      </w:r>
      <w:r>
        <w:t>внешкольных мероприятий, объединение с</w:t>
      </w:r>
      <w:r>
        <w:rPr>
          <w:spacing w:val="7"/>
        </w:rPr>
        <w:t xml:space="preserve"> </w:t>
      </w:r>
      <w:r>
        <w:t>темами</w:t>
      </w:r>
      <w:r>
        <w:rPr>
          <w:spacing w:val="15"/>
        </w:rPr>
        <w:t xml:space="preserve"> </w:t>
      </w:r>
      <w:r>
        <w:t>«Экскурсии</w:t>
      </w:r>
      <w:r>
        <w:rPr>
          <w:spacing w:val="9"/>
        </w:rPr>
        <w:t xml:space="preserve"> </w:t>
      </w:r>
      <w:r>
        <w:t>на</w:t>
      </w:r>
      <w:r>
        <w:rPr>
          <w:spacing w:val="8"/>
        </w:rPr>
        <w:t xml:space="preserve"> </w:t>
      </w:r>
      <w:r>
        <w:t>предприятия</w:t>
      </w:r>
      <w:r>
        <w:rPr>
          <w:spacing w:val="8"/>
        </w:rPr>
        <w:t xml:space="preserve"> </w:t>
      </w:r>
      <w:r>
        <w:t>и</w:t>
      </w:r>
      <w:r>
        <w:rPr>
          <w:spacing w:val="10"/>
        </w:rPr>
        <w:t xml:space="preserve"> </w:t>
      </w:r>
      <w:r>
        <w:t>в</w:t>
      </w:r>
      <w:r>
        <w:rPr>
          <w:spacing w:val="11"/>
        </w:rPr>
        <w:t xml:space="preserve"> </w:t>
      </w:r>
      <w:r>
        <w:t>учреждения</w:t>
      </w:r>
      <w:r>
        <w:rPr>
          <w:spacing w:val="13"/>
        </w:rPr>
        <w:t xml:space="preserve"> </w:t>
      </w:r>
      <w:r>
        <w:t>профессионального</w:t>
      </w:r>
      <w:r>
        <w:rPr>
          <w:spacing w:val="9"/>
        </w:rPr>
        <w:t xml:space="preserve"> </w:t>
      </w:r>
      <w:r>
        <w:t>образования»</w:t>
      </w:r>
      <w:r>
        <w:rPr>
          <w:spacing w:val="5"/>
        </w:rPr>
        <w:t xml:space="preserve"> </w:t>
      </w:r>
      <w:r>
        <w:rPr>
          <w:spacing w:val="-10"/>
        </w:rPr>
        <w:t>и</w:t>
      </w:r>
    </w:p>
    <w:p w:rsidR="00360D84" w:rsidRDefault="00F03F7C">
      <w:pPr>
        <w:pStyle w:val="a3"/>
        <w:spacing w:before="1"/>
        <w:ind w:right="283"/>
      </w:pPr>
      <w:r>
        <w:t xml:space="preserve">«Участие в городских </w:t>
      </w:r>
      <w:proofErr w:type="spellStart"/>
      <w:r>
        <w:t>профориентационных</w:t>
      </w:r>
      <w:proofErr w:type="spellEnd"/>
      <w:r>
        <w:t xml:space="preserve"> мероприятиях», так как большинство мероприятий </w:t>
      </w:r>
      <w:proofErr w:type="spellStart"/>
      <w:r>
        <w:t>профориентационной</w:t>
      </w:r>
      <w:proofErr w:type="spellEnd"/>
      <w:r>
        <w:t xml:space="preserve"> направленности подразумевает организацию профессиональных</w:t>
      </w:r>
      <w:r>
        <w:rPr>
          <w:spacing w:val="-2"/>
        </w:rPr>
        <w:t xml:space="preserve"> </w:t>
      </w:r>
      <w:r>
        <w:t>проб</w:t>
      </w:r>
      <w:r>
        <w:rPr>
          <w:spacing w:val="-4"/>
        </w:rPr>
        <w:t xml:space="preserve"> </w:t>
      </w:r>
      <w:proofErr w:type="gramStart"/>
      <w:r>
        <w:t>для</w:t>
      </w:r>
      <w:proofErr w:type="gramEnd"/>
      <w:r>
        <w:rPr>
          <w:spacing w:val="-4"/>
        </w:rPr>
        <w:t xml:space="preserve"> </w:t>
      </w:r>
      <w:r>
        <w:t>обучающихся.</w:t>
      </w:r>
      <w:r>
        <w:rPr>
          <w:spacing w:val="-4"/>
        </w:rPr>
        <w:t xml:space="preserve"> </w:t>
      </w:r>
      <w:r>
        <w:t>Возможно</w:t>
      </w:r>
      <w:r>
        <w:rPr>
          <w:spacing w:val="-4"/>
        </w:rPr>
        <w:t xml:space="preserve"> </w:t>
      </w:r>
      <w:r>
        <w:t>совмещение</w:t>
      </w:r>
      <w:r>
        <w:rPr>
          <w:spacing w:val="-5"/>
        </w:rPr>
        <w:t xml:space="preserve"> </w:t>
      </w:r>
      <w:r>
        <w:t>часов</w:t>
      </w:r>
      <w:r>
        <w:rPr>
          <w:spacing w:val="-4"/>
        </w:rPr>
        <w:t xml:space="preserve"> </w:t>
      </w:r>
      <w:r>
        <w:t>на</w:t>
      </w:r>
      <w:r>
        <w:rPr>
          <w:spacing w:val="-3"/>
        </w:rPr>
        <w:t xml:space="preserve"> </w:t>
      </w:r>
      <w:r>
        <w:t>теоретическое изучение типа профессий с организацией профессиональной пробы.</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1" w:firstLine="707"/>
      </w:pPr>
      <w:r>
        <w:lastRenderedPageBreak/>
        <w:t xml:space="preserve">Тема 22. Профессии типа «человек - знаковая система». Анализ профессий. Содержание и характер труда. Профессиональные требования к работникам. Исторически сложившееся деление людей на «физиков» и «лириков». Понятие о работниках «чистой» науки. Примеры профессий, специальностей, направленных на сбор, анализ, обработку, хранение и передачу информации. Особенность профессиональной деятельности профессий типа «человек - знаковая система» - преобладание работы не с реальными объектами, а с информацией о них. </w:t>
      </w:r>
      <w:proofErr w:type="gramStart"/>
      <w:r>
        <w:t>Известные личности, реализовавшие себя в</w:t>
      </w:r>
      <w:r>
        <w:rPr>
          <w:spacing w:val="40"/>
        </w:rPr>
        <w:t xml:space="preserve"> </w:t>
      </w:r>
      <w:r>
        <w:t>профессиях типа «человек – знаковая система» – физики, химики, математики; программисты – Билл Гейтс, Касперский.</w:t>
      </w:r>
      <w:proofErr w:type="gramEnd"/>
      <w:r>
        <w:t xml:space="preserve"> Пути получения профессий.</w:t>
      </w:r>
    </w:p>
    <w:p w:rsidR="00360D84" w:rsidRDefault="00360D84">
      <w:pPr>
        <w:pStyle w:val="a3"/>
        <w:spacing w:before="1"/>
        <w:ind w:left="0"/>
        <w:jc w:val="left"/>
      </w:pPr>
    </w:p>
    <w:p w:rsidR="00360D84" w:rsidRDefault="00F03F7C">
      <w:pPr>
        <w:pStyle w:val="a3"/>
        <w:ind w:left="930"/>
      </w:pPr>
      <w:r>
        <w:t>Тема</w:t>
      </w:r>
      <w:r>
        <w:rPr>
          <w:spacing w:val="-5"/>
        </w:rPr>
        <w:t xml:space="preserve"> </w:t>
      </w:r>
      <w:r>
        <w:t>23.</w:t>
      </w:r>
      <w:r>
        <w:rPr>
          <w:spacing w:val="-1"/>
        </w:rPr>
        <w:t xml:space="preserve"> </w:t>
      </w:r>
      <w:r>
        <w:t>Профессиональные</w:t>
      </w:r>
      <w:r>
        <w:rPr>
          <w:spacing w:val="-3"/>
        </w:rPr>
        <w:t xml:space="preserve"> </w:t>
      </w:r>
      <w:r>
        <w:t>пробы</w:t>
      </w:r>
      <w:r>
        <w:rPr>
          <w:spacing w:val="-1"/>
        </w:rPr>
        <w:t xml:space="preserve"> </w:t>
      </w:r>
      <w:r>
        <w:t>по</w:t>
      </w:r>
      <w:r>
        <w:rPr>
          <w:spacing w:val="-4"/>
        </w:rPr>
        <w:t xml:space="preserve"> </w:t>
      </w:r>
      <w:r>
        <w:t>профессиям</w:t>
      </w:r>
      <w:r>
        <w:rPr>
          <w:spacing w:val="-2"/>
        </w:rPr>
        <w:t xml:space="preserve"> </w:t>
      </w:r>
      <w:r>
        <w:t xml:space="preserve">типа </w:t>
      </w:r>
      <w:r>
        <w:rPr>
          <w:spacing w:val="-2"/>
        </w:rPr>
        <w:t>«человек-</w:t>
      </w:r>
    </w:p>
    <w:p w:rsidR="00360D84" w:rsidRDefault="00F03F7C">
      <w:pPr>
        <w:pStyle w:val="a3"/>
        <w:ind w:right="283" w:firstLine="707"/>
      </w:pPr>
      <w:r>
        <w:t xml:space="preserve">знаковая система». Организация профессиональных проб на предприятиях или в учреждениях профессионального образования. Приглашение специалистов учреждений среднего профессионального образования в ОУ для проведения профессиональных проб. Адресность организации профессиональных проб с учетов интересов и способностей обучающихся. Для увеличения времени на организацию профессиональных проб возможно привлечение времени классных часов, внешкольных мероприятий, </w:t>
      </w:r>
      <w:proofErr w:type="spellStart"/>
      <w:r>
        <w:t>бъединение</w:t>
      </w:r>
      <w:proofErr w:type="spellEnd"/>
      <w:r>
        <w:rPr>
          <w:spacing w:val="40"/>
        </w:rPr>
        <w:t xml:space="preserve"> </w:t>
      </w:r>
      <w:r>
        <w:t>с</w:t>
      </w:r>
      <w:r>
        <w:rPr>
          <w:spacing w:val="7"/>
        </w:rPr>
        <w:t xml:space="preserve"> </w:t>
      </w:r>
      <w:r>
        <w:t>темами</w:t>
      </w:r>
      <w:r>
        <w:rPr>
          <w:spacing w:val="15"/>
        </w:rPr>
        <w:t xml:space="preserve"> </w:t>
      </w:r>
      <w:r>
        <w:t>«Экскурсии</w:t>
      </w:r>
      <w:r>
        <w:rPr>
          <w:spacing w:val="10"/>
        </w:rPr>
        <w:t xml:space="preserve"> </w:t>
      </w:r>
      <w:r>
        <w:t>на</w:t>
      </w:r>
      <w:r>
        <w:rPr>
          <w:spacing w:val="8"/>
        </w:rPr>
        <w:t xml:space="preserve"> </w:t>
      </w:r>
      <w:r>
        <w:t>предприятия</w:t>
      </w:r>
      <w:r>
        <w:rPr>
          <w:spacing w:val="9"/>
        </w:rPr>
        <w:t xml:space="preserve"> </w:t>
      </w:r>
      <w:r>
        <w:t>и</w:t>
      </w:r>
      <w:r>
        <w:rPr>
          <w:spacing w:val="10"/>
        </w:rPr>
        <w:t xml:space="preserve"> </w:t>
      </w:r>
      <w:r>
        <w:t>в</w:t>
      </w:r>
      <w:r>
        <w:rPr>
          <w:spacing w:val="11"/>
        </w:rPr>
        <w:t xml:space="preserve"> </w:t>
      </w:r>
      <w:r>
        <w:t>учреждения</w:t>
      </w:r>
      <w:r>
        <w:rPr>
          <w:spacing w:val="11"/>
        </w:rPr>
        <w:t xml:space="preserve"> </w:t>
      </w:r>
      <w:r>
        <w:t>профессионального</w:t>
      </w:r>
      <w:r>
        <w:rPr>
          <w:spacing w:val="9"/>
        </w:rPr>
        <w:t xml:space="preserve"> </w:t>
      </w:r>
      <w:r>
        <w:t>образования»</w:t>
      </w:r>
      <w:r>
        <w:rPr>
          <w:spacing w:val="3"/>
        </w:rPr>
        <w:t xml:space="preserve"> </w:t>
      </w:r>
      <w:r>
        <w:rPr>
          <w:spacing w:val="-10"/>
        </w:rPr>
        <w:t>и</w:t>
      </w:r>
    </w:p>
    <w:p w:rsidR="00360D84" w:rsidRDefault="00F03F7C">
      <w:pPr>
        <w:pStyle w:val="a3"/>
        <w:spacing w:before="1"/>
        <w:ind w:right="285"/>
      </w:pPr>
      <w:r>
        <w:t xml:space="preserve">«Участие в городских </w:t>
      </w:r>
      <w:proofErr w:type="spellStart"/>
      <w:r>
        <w:t>профориентационных</w:t>
      </w:r>
      <w:proofErr w:type="spellEnd"/>
      <w:r>
        <w:t xml:space="preserve"> мероприятиях», так как большинство мероприятий </w:t>
      </w:r>
      <w:proofErr w:type="spellStart"/>
      <w:r>
        <w:t>профориентационной</w:t>
      </w:r>
      <w:proofErr w:type="spellEnd"/>
      <w:r>
        <w:t xml:space="preserve"> направленности подразумевает организацию профессиональных</w:t>
      </w:r>
      <w:r>
        <w:rPr>
          <w:spacing w:val="-2"/>
        </w:rPr>
        <w:t xml:space="preserve"> </w:t>
      </w:r>
      <w:r>
        <w:t>проб</w:t>
      </w:r>
      <w:r>
        <w:rPr>
          <w:spacing w:val="-4"/>
        </w:rPr>
        <w:t xml:space="preserve"> </w:t>
      </w:r>
      <w:proofErr w:type="gramStart"/>
      <w:r>
        <w:t>для</w:t>
      </w:r>
      <w:proofErr w:type="gramEnd"/>
      <w:r>
        <w:rPr>
          <w:spacing w:val="-4"/>
        </w:rPr>
        <w:t xml:space="preserve"> </w:t>
      </w:r>
      <w:r>
        <w:t>обучающихся.</w:t>
      </w:r>
      <w:r>
        <w:rPr>
          <w:spacing w:val="-4"/>
        </w:rPr>
        <w:t xml:space="preserve"> </w:t>
      </w:r>
      <w:r>
        <w:t>Возможно</w:t>
      </w:r>
      <w:r>
        <w:rPr>
          <w:spacing w:val="-4"/>
        </w:rPr>
        <w:t xml:space="preserve"> </w:t>
      </w:r>
      <w:r>
        <w:t>совмещение</w:t>
      </w:r>
      <w:r>
        <w:rPr>
          <w:spacing w:val="-5"/>
        </w:rPr>
        <w:t xml:space="preserve"> </w:t>
      </w:r>
      <w:r>
        <w:t>часов</w:t>
      </w:r>
      <w:r>
        <w:rPr>
          <w:spacing w:val="-4"/>
        </w:rPr>
        <w:t xml:space="preserve"> </w:t>
      </w:r>
      <w:r>
        <w:t>на</w:t>
      </w:r>
      <w:r>
        <w:rPr>
          <w:spacing w:val="-4"/>
        </w:rPr>
        <w:t xml:space="preserve"> </w:t>
      </w:r>
      <w:r>
        <w:t>теоретическое изучение типа профессий с организацией профессиональной пробы.</w:t>
      </w:r>
    </w:p>
    <w:p w:rsidR="00360D84" w:rsidRDefault="00360D84">
      <w:pPr>
        <w:pStyle w:val="a3"/>
        <w:ind w:left="0"/>
        <w:jc w:val="left"/>
      </w:pPr>
    </w:p>
    <w:p w:rsidR="00360D84" w:rsidRDefault="00F03F7C">
      <w:pPr>
        <w:pStyle w:val="a3"/>
        <w:ind w:right="287" w:firstLine="707"/>
      </w:pPr>
      <w:r>
        <w:t>Тема 24. Профессии типа «человек – природа». Описание профессий. Анализ профессий. Содержание и характер труда. Профессиональные требования к работникам. Особенности профессий типа «человек – природа» – общение с природой или</w:t>
      </w:r>
      <w:r>
        <w:rPr>
          <w:spacing w:val="40"/>
        </w:rPr>
        <w:t xml:space="preserve"> </w:t>
      </w:r>
      <w:r>
        <w:t>природными объектами.</w:t>
      </w:r>
    </w:p>
    <w:p w:rsidR="00360D84" w:rsidRDefault="00F03F7C">
      <w:pPr>
        <w:pStyle w:val="a3"/>
        <w:ind w:right="282"/>
      </w:pPr>
      <w:r>
        <w:t>Индивидуальные качества человека, востребованные в профессиональной деятельности профессий типа «человек – природа», - любовь к природе, чувствительность и понимание ее «языка», знание биологии или ее разделов; часто наличие больших физических нагрузок, работа на открытом воздухе в тяжелых погодных условиях. Примеры</w:t>
      </w:r>
      <w:r>
        <w:rPr>
          <w:spacing w:val="40"/>
        </w:rPr>
        <w:t xml:space="preserve"> </w:t>
      </w:r>
      <w:r>
        <w:t>профессий: охотники и охотоведы, звероводы, рыбаки, растениеводы, работники</w:t>
      </w:r>
      <w:r>
        <w:rPr>
          <w:spacing w:val="40"/>
        </w:rPr>
        <w:t xml:space="preserve"> </w:t>
      </w:r>
      <w:r>
        <w:t xml:space="preserve">сельского и лесного хозяйства. Примеры известных личностей – специалистов в профессиях типа «человек </w:t>
      </w:r>
      <w:proofErr w:type="gramStart"/>
      <w:r>
        <w:t>–п</w:t>
      </w:r>
      <w:proofErr w:type="gramEnd"/>
      <w:r>
        <w:t>рирода»: Дарвин, Вавилов, Мичурин, Вирхов, Даррелл. Пути получения профессий.</w:t>
      </w:r>
    </w:p>
    <w:p w:rsidR="00360D84" w:rsidRDefault="00360D84">
      <w:pPr>
        <w:pStyle w:val="a3"/>
        <w:ind w:left="0"/>
        <w:jc w:val="left"/>
      </w:pPr>
    </w:p>
    <w:p w:rsidR="00360D84" w:rsidRDefault="00F03F7C">
      <w:pPr>
        <w:pStyle w:val="a3"/>
        <w:spacing w:before="1"/>
        <w:ind w:right="283" w:firstLine="707"/>
      </w:pPr>
      <w:r>
        <w:t>Тема 25. Профессиональные пробы по профессиям типа «человек-природа». Организация профессиональных проб на предприятиях или в учреждениях профессионального образования. Приглашение специалистов учреждений среднего профессионального образования в ОУ для проведения профессиональных проб. Адресность организации профессиональных проб с учетов интересов и способностей обучающихся. Для увеличения времени на организацию профессиональных проб возможно</w:t>
      </w:r>
      <w:r>
        <w:rPr>
          <w:spacing w:val="-2"/>
        </w:rPr>
        <w:t xml:space="preserve"> </w:t>
      </w:r>
      <w:r>
        <w:t>привлечение</w:t>
      </w:r>
      <w:r>
        <w:rPr>
          <w:spacing w:val="-3"/>
        </w:rPr>
        <w:t xml:space="preserve"> </w:t>
      </w:r>
      <w:r>
        <w:t>времени</w:t>
      </w:r>
      <w:r>
        <w:rPr>
          <w:spacing w:val="-1"/>
        </w:rPr>
        <w:t xml:space="preserve"> </w:t>
      </w:r>
      <w:r>
        <w:t>классных часов,</w:t>
      </w:r>
      <w:r>
        <w:rPr>
          <w:spacing w:val="-2"/>
        </w:rPr>
        <w:t xml:space="preserve"> </w:t>
      </w:r>
      <w:r>
        <w:t>внешкольных мероприятий, объединение с</w:t>
      </w:r>
      <w:r>
        <w:rPr>
          <w:spacing w:val="7"/>
        </w:rPr>
        <w:t xml:space="preserve"> </w:t>
      </w:r>
      <w:r>
        <w:t>темами</w:t>
      </w:r>
      <w:r>
        <w:rPr>
          <w:spacing w:val="15"/>
        </w:rPr>
        <w:t xml:space="preserve"> </w:t>
      </w:r>
      <w:r>
        <w:t>«Экскурсии</w:t>
      </w:r>
      <w:r>
        <w:rPr>
          <w:spacing w:val="10"/>
        </w:rPr>
        <w:t xml:space="preserve"> </w:t>
      </w:r>
      <w:r>
        <w:t>на</w:t>
      </w:r>
      <w:r>
        <w:rPr>
          <w:spacing w:val="8"/>
        </w:rPr>
        <w:t xml:space="preserve"> </w:t>
      </w:r>
      <w:r>
        <w:t>предприятия</w:t>
      </w:r>
      <w:r>
        <w:rPr>
          <w:spacing w:val="8"/>
        </w:rPr>
        <w:t xml:space="preserve"> </w:t>
      </w:r>
      <w:r>
        <w:t>и</w:t>
      </w:r>
      <w:r>
        <w:rPr>
          <w:spacing w:val="10"/>
        </w:rPr>
        <w:t xml:space="preserve"> </w:t>
      </w:r>
      <w:r>
        <w:t>в</w:t>
      </w:r>
      <w:r>
        <w:rPr>
          <w:spacing w:val="11"/>
        </w:rPr>
        <w:t xml:space="preserve"> </w:t>
      </w:r>
      <w:r>
        <w:t>учреждения</w:t>
      </w:r>
      <w:r>
        <w:rPr>
          <w:spacing w:val="14"/>
        </w:rPr>
        <w:t xml:space="preserve"> </w:t>
      </w:r>
      <w:r>
        <w:t>профессионального</w:t>
      </w:r>
      <w:r>
        <w:rPr>
          <w:spacing w:val="8"/>
        </w:rPr>
        <w:t xml:space="preserve"> </w:t>
      </w:r>
      <w:r>
        <w:t>образования»</w:t>
      </w:r>
      <w:r>
        <w:rPr>
          <w:spacing w:val="3"/>
        </w:rPr>
        <w:t xml:space="preserve"> </w:t>
      </w:r>
      <w:r>
        <w:rPr>
          <w:spacing w:val="-10"/>
        </w:rPr>
        <w:t>и</w:t>
      </w:r>
    </w:p>
    <w:p w:rsidR="00360D84" w:rsidRDefault="00F03F7C">
      <w:pPr>
        <w:pStyle w:val="a3"/>
        <w:ind w:right="285"/>
      </w:pPr>
      <w:r>
        <w:t xml:space="preserve">«Участие в городских </w:t>
      </w:r>
      <w:proofErr w:type="spellStart"/>
      <w:r>
        <w:t>профориентационных</w:t>
      </w:r>
      <w:proofErr w:type="spellEnd"/>
      <w:r>
        <w:t xml:space="preserve"> мероприятиях», так как большинство мероприятий </w:t>
      </w:r>
      <w:proofErr w:type="spellStart"/>
      <w:r>
        <w:t>профориентационной</w:t>
      </w:r>
      <w:proofErr w:type="spellEnd"/>
      <w:r>
        <w:t xml:space="preserve"> направленности подразумевает организацию профессиональных</w:t>
      </w:r>
      <w:r>
        <w:rPr>
          <w:spacing w:val="-2"/>
        </w:rPr>
        <w:t xml:space="preserve"> </w:t>
      </w:r>
      <w:r>
        <w:t>проб</w:t>
      </w:r>
      <w:r>
        <w:rPr>
          <w:spacing w:val="-4"/>
        </w:rPr>
        <w:t xml:space="preserve"> </w:t>
      </w:r>
      <w:proofErr w:type="gramStart"/>
      <w:r>
        <w:t>для</w:t>
      </w:r>
      <w:proofErr w:type="gramEnd"/>
      <w:r>
        <w:rPr>
          <w:spacing w:val="-4"/>
        </w:rPr>
        <w:t xml:space="preserve"> </w:t>
      </w:r>
      <w:r>
        <w:t>обучающихся.</w:t>
      </w:r>
      <w:r>
        <w:rPr>
          <w:spacing w:val="-4"/>
        </w:rPr>
        <w:t xml:space="preserve"> </w:t>
      </w:r>
      <w:r>
        <w:t>Возможно</w:t>
      </w:r>
      <w:r>
        <w:rPr>
          <w:spacing w:val="-4"/>
        </w:rPr>
        <w:t xml:space="preserve"> </w:t>
      </w:r>
      <w:r>
        <w:t>совмещение</w:t>
      </w:r>
      <w:r>
        <w:rPr>
          <w:spacing w:val="-5"/>
        </w:rPr>
        <w:t xml:space="preserve"> </w:t>
      </w:r>
      <w:r>
        <w:t>часов</w:t>
      </w:r>
      <w:r>
        <w:rPr>
          <w:spacing w:val="-4"/>
        </w:rPr>
        <w:t xml:space="preserve"> </w:t>
      </w:r>
      <w:r>
        <w:t>на</w:t>
      </w:r>
      <w:r>
        <w:rPr>
          <w:spacing w:val="-3"/>
        </w:rPr>
        <w:t xml:space="preserve"> </w:t>
      </w:r>
      <w:r>
        <w:t>теоретическое изучение типа профессий с организацией профессиональной пробы.</w:t>
      </w:r>
    </w:p>
    <w:p w:rsidR="00360D84" w:rsidRDefault="00360D84">
      <w:pPr>
        <w:pStyle w:val="a3"/>
        <w:ind w:left="0"/>
        <w:jc w:val="left"/>
      </w:pPr>
    </w:p>
    <w:p w:rsidR="00360D84" w:rsidRDefault="00F03F7C">
      <w:pPr>
        <w:pStyle w:val="a3"/>
        <w:spacing w:before="1"/>
        <w:ind w:right="282" w:firstLine="707"/>
      </w:pPr>
      <w:r>
        <w:t>Тема 26. Профессии типа «человек – художественный образ». Анализ профессий. Содержание и характер труда. Профессиональные требования к работникам. Направление деятельности</w:t>
      </w:r>
      <w:r>
        <w:rPr>
          <w:spacing w:val="69"/>
        </w:rPr>
        <w:t xml:space="preserve">   </w:t>
      </w:r>
      <w:proofErr w:type="gramStart"/>
      <w:r>
        <w:t>профессионалов–восприятие</w:t>
      </w:r>
      <w:proofErr w:type="gramEnd"/>
      <w:r>
        <w:rPr>
          <w:spacing w:val="69"/>
        </w:rPr>
        <w:t xml:space="preserve">   </w:t>
      </w:r>
      <w:r>
        <w:t>других</w:t>
      </w:r>
      <w:r>
        <w:rPr>
          <w:spacing w:val="70"/>
        </w:rPr>
        <w:t xml:space="preserve">   </w:t>
      </w:r>
      <w:r>
        <w:t>людей.</w:t>
      </w:r>
      <w:r>
        <w:rPr>
          <w:spacing w:val="68"/>
        </w:rPr>
        <w:t xml:space="preserve">   </w:t>
      </w:r>
      <w:r>
        <w:t>Материальные</w:t>
      </w:r>
      <w:r>
        <w:rPr>
          <w:spacing w:val="69"/>
        </w:rPr>
        <w:t xml:space="preserve">   </w:t>
      </w:r>
      <w:r>
        <w:rPr>
          <w:spacing w:val="-10"/>
        </w:rPr>
        <w:t>и</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4"/>
      </w:pPr>
      <w:proofErr w:type="gramStart"/>
      <w:r>
        <w:lastRenderedPageBreak/>
        <w:t>нематериальные объекты, выступающие в качестве художественного образа: дворцы и парки, здания и сооружения, картины и иные произведения искусства, виртуальные – персонажи спектаклей, исполняемые музыкальные произведения, литературные шедевры, сообщения</w:t>
      </w:r>
      <w:r>
        <w:rPr>
          <w:spacing w:val="-3"/>
        </w:rPr>
        <w:t xml:space="preserve"> </w:t>
      </w:r>
      <w:r>
        <w:t>на</w:t>
      </w:r>
      <w:r>
        <w:rPr>
          <w:spacing w:val="-4"/>
        </w:rPr>
        <w:t xml:space="preserve"> </w:t>
      </w:r>
      <w:r>
        <w:t>телевидении</w:t>
      </w:r>
      <w:r>
        <w:rPr>
          <w:spacing w:val="-5"/>
        </w:rPr>
        <w:t xml:space="preserve"> </w:t>
      </w:r>
      <w:r>
        <w:t>и</w:t>
      </w:r>
      <w:r>
        <w:rPr>
          <w:spacing w:val="-3"/>
        </w:rPr>
        <w:t xml:space="preserve"> </w:t>
      </w:r>
      <w:r>
        <w:t>радио.</w:t>
      </w:r>
      <w:proofErr w:type="gramEnd"/>
      <w:r>
        <w:rPr>
          <w:spacing w:val="-3"/>
        </w:rPr>
        <w:t xml:space="preserve"> </w:t>
      </w:r>
      <w:proofErr w:type="gramStart"/>
      <w:r>
        <w:t>Примеры</w:t>
      </w:r>
      <w:r>
        <w:rPr>
          <w:spacing w:val="-2"/>
        </w:rPr>
        <w:t xml:space="preserve"> </w:t>
      </w:r>
      <w:r>
        <w:t>профессий</w:t>
      </w:r>
      <w:r>
        <w:rPr>
          <w:spacing w:val="-3"/>
        </w:rPr>
        <w:t xml:space="preserve"> </w:t>
      </w:r>
      <w:r>
        <w:t>типа</w:t>
      </w:r>
      <w:r>
        <w:rPr>
          <w:spacing w:val="-2"/>
        </w:rPr>
        <w:t xml:space="preserve"> </w:t>
      </w:r>
      <w:r>
        <w:t>«человек –</w:t>
      </w:r>
      <w:r>
        <w:rPr>
          <w:spacing w:val="-3"/>
        </w:rPr>
        <w:t xml:space="preserve"> </w:t>
      </w:r>
      <w:r>
        <w:t>художественный образ»: артисты, дикторы телевидения и радио, лекторы, художники, скульпторы, архитекторы, модельеры, музыканты, писатели, поэты и т.д.</w:t>
      </w:r>
      <w:proofErr w:type="gramEnd"/>
      <w:r>
        <w:t xml:space="preserve"> Школьная самодеятельность, создание школьных газет, альманахов или школьных радиопередач, как система раннего профотбора на профессии типа «человек – художественный образ». Наличие таланта и способностей как основное требование к специалистам профессий типа «человек – художественный образ». Связь профессий типа «человек – художественный образ» с большими эмоциональными нагрузками. Примеры известных личностей – специалистов</w:t>
      </w:r>
    </w:p>
    <w:p w:rsidR="00360D84" w:rsidRDefault="00F03F7C">
      <w:pPr>
        <w:pStyle w:val="a3"/>
        <w:spacing w:before="1"/>
        <w:ind w:left="930"/>
      </w:pPr>
      <w:r>
        <w:t>в</w:t>
      </w:r>
      <w:r>
        <w:rPr>
          <w:spacing w:val="-6"/>
        </w:rPr>
        <w:t xml:space="preserve"> </w:t>
      </w:r>
      <w:r>
        <w:t>профессиях</w:t>
      </w:r>
      <w:r>
        <w:rPr>
          <w:spacing w:val="-2"/>
        </w:rPr>
        <w:t xml:space="preserve"> </w:t>
      </w:r>
      <w:r>
        <w:t>типа</w:t>
      </w:r>
      <w:r>
        <w:rPr>
          <w:spacing w:val="-2"/>
        </w:rPr>
        <w:t xml:space="preserve"> </w:t>
      </w:r>
      <w:r>
        <w:t>«человек –</w:t>
      </w:r>
      <w:r>
        <w:rPr>
          <w:spacing w:val="-3"/>
        </w:rPr>
        <w:t xml:space="preserve"> </w:t>
      </w:r>
      <w:r>
        <w:t>художественный</w:t>
      </w:r>
      <w:r>
        <w:rPr>
          <w:spacing w:val="-3"/>
        </w:rPr>
        <w:t xml:space="preserve"> </w:t>
      </w:r>
      <w:r>
        <w:t>образ».</w:t>
      </w:r>
      <w:r>
        <w:rPr>
          <w:spacing w:val="-3"/>
        </w:rPr>
        <w:t xml:space="preserve"> </w:t>
      </w:r>
      <w:r>
        <w:t>Пути</w:t>
      </w:r>
      <w:r>
        <w:rPr>
          <w:spacing w:val="-2"/>
        </w:rPr>
        <w:t xml:space="preserve"> </w:t>
      </w:r>
      <w:r>
        <w:t xml:space="preserve">получения </w:t>
      </w:r>
      <w:r>
        <w:rPr>
          <w:spacing w:val="-2"/>
        </w:rPr>
        <w:t>профессий.</w:t>
      </w:r>
    </w:p>
    <w:p w:rsidR="00360D84" w:rsidRDefault="00360D84">
      <w:pPr>
        <w:pStyle w:val="a3"/>
        <w:ind w:left="0"/>
        <w:jc w:val="left"/>
      </w:pPr>
    </w:p>
    <w:p w:rsidR="00360D84" w:rsidRDefault="00F03F7C">
      <w:pPr>
        <w:pStyle w:val="a3"/>
        <w:ind w:right="283" w:firstLine="707"/>
      </w:pPr>
      <w:r>
        <w:t>Тема 27. Профессиональные пробы по профессиям типа «</w:t>
      </w:r>
      <w:proofErr w:type="gramStart"/>
      <w:r>
        <w:t>человек-художественный</w:t>
      </w:r>
      <w:proofErr w:type="gramEnd"/>
      <w:r>
        <w:t xml:space="preserve"> образ». Организация профессиональных проб на предприятиях или в учреждениях профессионального образования. Приглашение специалистов учреждений среднего профессионального образования в ОУ для проведения профессиональных проб. Адресность организации профессиональных проб с учетов интересов и способностей обучающихся. Для увеличения времени на организацию профессиональных проб возможно</w:t>
      </w:r>
      <w:r>
        <w:rPr>
          <w:spacing w:val="-2"/>
        </w:rPr>
        <w:t xml:space="preserve"> </w:t>
      </w:r>
      <w:r>
        <w:t>привлечение</w:t>
      </w:r>
      <w:r>
        <w:rPr>
          <w:spacing w:val="-3"/>
        </w:rPr>
        <w:t xml:space="preserve"> </w:t>
      </w:r>
      <w:r>
        <w:t>времени</w:t>
      </w:r>
      <w:r>
        <w:rPr>
          <w:spacing w:val="-1"/>
        </w:rPr>
        <w:t xml:space="preserve"> </w:t>
      </w:r>
      <w:r>
        <w:t>классных часов,</w:t>
      </w:r>
      <w:r>
        <w:rPr>
          <w:spacing w:val="-2"/>
        </w:rPr>
        <w:t xml:space="preserve"> </w:t>
      </w:r>
      <w:r>
        <w:t>внешкольных мероприятий, объединение с</w:t>
      </w:r>
      <w:r>
        <w:rPr>
          <w:spacing w:val="7"/>
        </w:rPr>
        <w:t xml:space="preserve"> </w:t>
      </w:r>
      <w:r>
        <w:t>темами</w:t>
      </w:r>
      <w:r>
        <w:rPr>
          <w:spacing w:val="15"/>
        </w:rPr>
        <w:t xml:space="preserve"> </w:t>
      </w:r>
      <w:r>
        <w:t>«Экскурсии</w:t>
      </w:r>
      <w:r>
        <w:rPr>
          <w:spacing w:val="10"/>
        </w:rPr>
        <w:t xml:space="preserve"> </w:t>
      </w:r>
      <w:r>
        <w:t>на</w:t>
      </w:r>
      <w:r>
        <w:rPr>
          <w:spacing w:val="8"/>
        </w:rPr>
        <w:t xml:space="preserve"> </w:t>
      </w:r>
      <w:r>
        <w:t>предприятия</w:t>
      </w:r>
      <w:r>
        <w:rPr>
          <w:spacing w:val="9"/>
        </w:rPr>
        <w:t xml:space="preserve"> </w:t>
      </w:r>
      <w:r>
        <w:t>и</w:t>
      </w:r>
      <w:r>
        <w:rPr>
          <w:spacing w:val="10"/>
        </w:rPr>
        <w:t xml:space="preserve"> </w:t>
      </w:r>
      <w:r>
        <w:t>в</w:t>
      </w:r>
      <w:r>
        <w:rPr>
          <w:spacing w:val="11"/>
        </w:rPr>
        <w:t xml:space="preserve"> </w:t>
      </w:r>
      <w:r>
        <w:t>учреждения</w:t>
      </w:r>
      <w:r>
        <w:rPr>
          <w:spacing w:val="13"/>
        </w:rPr>
        <w:t xml:space="preserve"> </w:t>
      </w:r>
      <w:r>
        <w:t>профессионального</w:t>
      </w:r>
      <w:r>
        <w:rPr>
          <w:spacing w:val="9"/>
        </w:rPr>
        <w:t xml:space="preserve"> </w:t>
      </w:r>
      <w:r>
        <w:t>образования»</w:t>
      </w:r>
      <w:r>
        <w:rPr>
          <w:spacing w:val="3"/>
        </w:rPr>
        <w:t xml:space="preserve"> </w:t>
      </w:r>
      <w:r>
        <w:rPr>
          <w:spacing w:val="-10"/>
        </w:rPr>
        <w:t>и</w:t>
      </w:r>
    </w:p>
    <w:p w:rsidR="00360D84" w:rsidRDefault="00F03F7C">
      <w:pPr>
        <w:pStyle w:val="a3"/>
        <w:spacing w:before="1"/>
        <w:ind w:right="285"/>
      </w:pPr>
      <w:r>
        <w:t xml:space="preserve">«Участие в городских </w:t>
      </w:r>
      <w:proofErr w:type="spellStart"/>
      <w:r>
        <w:t>профориентационных</w:t>
      </w:r>
      <w:proofErr w:type="spellEnd"/>
      <w:r>
        <w:t xml:space="preserve"> мероприятиях», так как большинство мероприятий </w:t>
      </w:r>
      <w:proofErr w:type="spellStart"/>
      <w:r>
        <w:t>профориентационной</w:t>
      </w:r>
      <w:proofErr w:type="spellEnd"/>
      <w:r>
        <w:t xml:space="preserve"> направленности подразумевает организацию профессиональных</w:t>
      </w:r>
      <w:r>
        <w:rPr>
          <w:spacing w:val="-2"/>
        </w:rPr>
        <w:t xml:space="preserve"> </w:t>
      </w:r>
      <w:r>
        <w:t>проб</w:t>
      </w:r>
      <w:r>
        <w:rPr>
          <w:spacing w:val="-4"/>
        </w:rPr>
        <w:t xml:space="preserve"> </w:t>
      </w:r>
      <w:proofErr w:type="gramStart"/>
      <w:r>
        <w:t>для</w:t>
      </w:r>
      <w:proofErr w:type="gramEnd"/>
      <w:r>
        <w:rPr>
          <w:spacing w:val="-4"/>
        </w:rPr>
        <w:t xml:space="preserve"> </w:t>
      </w:r>
      <w:r>
        <w:t>обучающихся.</w:t>
      </w:r>
      <w:r>
        <w:rPr>
          <w:spacing w:val="-4"/>
        </w:rPr>
        <w:t xml:space="preserve"> </w:t>
      </w:r>
      <w:r>
        <w:t>Возможно</w:t>
      </w:r>
      <w:r>
        <w:rPr>
          <w:spacing w:val="-4"/>
        </w:rPr>
        <w:t xml:space="preserve"> </w:t>
      </w:r>
      <w:r>
        <w:t>совмещение</w:t>
      </w:r>
      <w:r>
        <w:rPr>
          <w:spacing w:val="-5"/>
        </w:rPr>
        <w:t xml:space="preserve"> </w:t>
      </w:r>
      <w:r>
        <w:t>часов</w:t>
      </w:r>
      <w:r>
        <w:rPr>
          <w:spacing w:val="-4"/>
        </w:rPr>
        <w:t xml:space="preserve"> </w:t>
      </w:r>
      <w:r>
        <w:t>на</w:t>
      </w:r>
      <w:r>
        <w:rPr>
          <w:spacing w:val="-3"/>
        </w:rPr>
        <w:t xml:space="preserve"> </w:t>
      </w:r>
      <w:r>
        <w:t>теоретическое изучение типа профессий с организацией профессиональной пробы.</w:t>
      </w:r>
    </w:p>
    <w:p w:rsidR="00360D84" w:rsidRDefault="00360D84">
      <w:pPr>
        <w:pStyle w:val="a3"/>
        <w:ind w:left="0"/>
        <w:jc w:val="left"/>
      </w:pPr>
    </w:p>
    <w:p w:rsidR="00360D84" w:rsidRDefault="00F03F7C">
      <w:pPr>
        <w:pStyle w:val="a3"/>
        <w:ind w:right="285" w:firstLine="707"/>
      </w:pPr>
      <w:r>
        <w:t xml:space="preserve">Тема 28. Профессии типа «человек – бизнес». Анализ профессий. Содержание и характер труда. Профессиональные требования к работникам. Главная особенность профессий типа «человек </w:t>
      </w:r>
      <w:proofErr w:type="gramStart"/>
      <w:r>
        <w:t>–б</w:t>
      </w:r>
      <w:proofErr w:type="gramEnd"/>
      <w:r>
        <w:t>изнес» - работа и с людьми, и с документами, и с информацией.</w:t>
      </w:r>
      <w:r>
        <w:rPr>
          <w:spacing w:val="77"/>
          <w:w w:val="150"/>
        </w:rPr>
        <w:t xml:space="preserve"> </w:t>
      </w:r>
      <w:r>
        <w:t>Необходимость</w:t>
      </w:r>
      <w:r>
        <w:rPr>
          <w:spacing w:val="77"/>
          <w:w w:val="150"/>
        </w:rPr>
        <w:t xml:space="preserve"> </w:t>
      </w:r>
      <w:r>
        <w:t>сочетания</w:t>
      </w:r>
      <w:r>
        <w:rPr>
          <w:spacing w:val="77"/>
          <w:w w:val="150"/>
        </w:rPr>
        <w:t xml:space="preserve"> </w:t>
      </w:r>
      <w:r>
        <w:t>качеств,</w:t>
      </w:r>
      <w:r>
        <w:rPr>
          <w:spacing w:val="79"/>
          <w:w w:val="150"/>
        </w:rPr>
        <w:t xml:space="preserve"> </w:t>
      </w:r>
      <w:r>
        <w:t>характерных</w:t>
      </w:r>
      <w:r>
        <w:rPr>
          <w:spacing w:val="78"/>
          <w:w w:val="150"/>
        </w:rPr>
        <w:t xml:space="preserve"> </w:t>
      </w:r>
      <w:r>
        <w:t>для</w:t>
      </w:r>
      <w:r>
        <w:rPr>
          <w:spacing w:val="76"/>
          <w:w w:val="150"/>
        </w:rPr>
        <w:t xml:space="preserve"> </w:t>
      </w:r>
      <w:r>
        <w:t>типа</w:t>
      </w:r>
      <w:r>
        <w:rPr>
          <w:spacing w:val="76"/>
          <w:w w:val="150"/>
        </w:rPr>
        <w:t xml:space="preserve"> </w:t>
      </w:r>
      <w:r>
        <w:rPr>
          <w:spacing w:val="-2"/>
        </w:rPr>
        <w:t>профессий</w:t>
      </w:r>
    </w:p>
    <w:p w:rsidR="00360D84" w:rsidRDefault="00F03F7C">
      <w:pPr>
        <w:pStyle w:val="a3"/>
        <w:spacing w:before="1"/>
        <w:ind w:right="285"/>
      </w:pPr>
      <w:r>
        <w:t>«человек - человек», «человек - знаковая система», а порой и всех типов профессий, если бизнес связан с техникой, природой или творчеством. Необходимое условие для эффективной реализации профессиональной деятельности в профессиях типа «человек – бизнес» - наличие креативного типа мышления, способности к принятию нестандартных решений в нестандартных ситуациях. Пути получения профессий.</w:t>
      </w:r>
    </w:p>
    <w:p w:rsidR="00360D84" w:rsidRDefault="00360D84">
      <w:pPr>
        <w:pStyle w:val="a3"/>
        <w:spacing w:before="11"/>
        <w:ind w:left="0"/>
        <w:jc w:val="left"/>
        <w:rPr>
          <w:sz w:val="23"/>
        </w:rPr>
      </w:pPr>
    </w:p>
    <w:p w:rsidR="00360D84" w:rsidRDefault="00F03F7C">
      <w:pPr>
        <w:pStyle w:val="a3"/>
        <w:ind w:right="283" w:firstLine="707"/>
      </w:pPr>
      <w:r>
        <w:t xml:space="preserve">Тема 29. Карта профессий. Матрица профессий. </w:t>
      </w:r>
      <w:proofErr w:type="spellStart"/>
      <w:r>
        <w:t>Профессиограмма</w:t>
      </w:r>
      <w:proofErr w:type="spellEnd"/>
      <w:r>
        <w:t>. Медицинские ограничения к выбору профессий. Классы профессий. Понятие «карты профессий». Распределение</w:t>
      </w:r>
      <w:r>
        <w:rPr>
          <w:spacing w:val="6"/>
        </w:rPr>
        <w:t xml:space="preserve"> </w:t>
      </w:r>
      <w:r>
        <w:t>профессий</w:t>
      </w:r>
      <w:r>
        <w:rPr>
          <w:spacing w:val="12"/>
        </w:rPr>
        <w:t xml:space="preserve"> </w:t>
      </w:r>
      <w:r>
        <w:t>«в</w:t>
      </w:r>
      <w:r>
        <w:rPr>
          <w:spacing w:val="8"/>
        </w:rPr>
        <w:t xml:space="preserve"> </w:t>
      </w:r>
      <w:r>
        <w:t>системе</w:t>
      </w:r>
      <w:r>
        <w:rPr>
          <w:spacing w:val="7"/>
        </w:rPr>
        <w:t xml:space="preserve"> </w:t>
      </w:r>
      <w:r>
        <w:t>координат»</w:t>
      </w:r>
      <w:r>
        <w:rPr>
          <w:spacing w:val="2"/>
        </w:rPr>
        <w:t xml:space="preserve"> </w:t>
      </w:r>
      <w:r>
        <w:t>карты</w:t>
      </w:r>
      <w:r>
        <w:rPr>
          <w:spacing w:val="9"/>
        </w:rPr>
        <w:t xml:space="preserve"> </w:t>
      </w:r>
      <w:r>
        <w:t>профессий.</w:t>
      </w:r>
      <w:r>
        <w:rPr>
          <w:spacing w:val="11"/>
        </w:rPr>
        <w:t xml:space="preserve"> </w:t>
      </w:r>
      <w:r>
        <w:t>Практическая</w:t>
      </w:r>
      <w:r>
        <w:rPr>
          <w:spacing w:val="9"/>
        </w:rPr>
        <w:t xml:space="preserve"> </w:t>
      </w:r>
      <w:r>
        <w:rPr>
          <w:spacing w:val="-2"/>
        </w:rPr>
        <w:t>работа:</w:t>
      </w:r>
    </w:p>
    <w:p w:rsidR="00360D84" w:rsidRDefault="00F03F7C">
      <w:pPr>
        <w:pStyle w:val="a3"/>
        <w:ind w:right="283"/>
      </w:pPr>
      <w:r>
        <w:t>«Составление матрицы профессий». Анализ информации. Внесение информации в портфолио ученика. Понятие «</w:t>
      </w:r>
      <w:proofErr w:type="spellStart"/>
      <w:r>
        <w:t>профессиограммы</w:t>
      </w:r>
      <w:proofErr w:type="spellEnd"/>
      <w:r>
        <w:t xml:space="preserve">». Структура и содержание </w:t>
      </w:r>
      <w:proofErr w:type="spellStart"/>
      <w:r>
        <w:t>профессиограмм</w:t>
      </w:r>
      <w:proofErr w:type="spellEnd"/>
      <w:r>
        <w:t xml:space="preserve">. Обучение работе с информацией для подбора </w:t>
      </w:r>
      <w:proofErr w:type="spellStart"/>
      <w:r>
        <w:t>профессиограмм</w:t>
      </w:r>
      <w:proofErr w:type="spellEnd"/>
      <w:r>
        <w:t xml:space="preserve"> по выбранным направлениям профессиональной деятельности. Медицинские ограничения к выбору профессий. Здоровье. Ограничения, налагаемые состоянием здоровья на выбор профессий. Профессии, имеющие медицинские противопоказания. Профессиональные заболевания. Медицинские освидетельствования при поступлении в организации профессионального образования.</w:t>
      </w:r>
    </w:p>
    <w:p w:rsidR="00360D84" w:rsidRDefault="00360D84">
      <w:pPr>
        <w:pStyle w:val="a3"/>
        <w:spacing w:before="1"/>
        <w:ind w:left="0"/>
        <w:jc w:val="left"/>
      </w:pPr>
    </w:p>
    <w:p w:rsidR="00360D84" w:rsidRDefault="00F03F7C">
      <w:pPr>
        <w:pStyle w:val="a3"/>
        <w:ind w:right="285" w:firstLine="707"/>
      </w:pPr>
      <w:r>
        <w:t xml:space="preserve">Тема 30. Экскурсии на предприятия и в организации профессионального образования. Знакомство с деятельностью различных организаций (работодателей, учреждений профессионального образования). </w:t>
      </w:r>
      <w:proofErr w:type="gramStart"/>
      <w:r>
        <w:t>Необходимость составления плана экскурсий</w:t>
      </w:r>
      <w:r>
        <w:rPr>
          <w:spacing w:val="59"/>
        </w:rPr>
        <w:t xml:space="preserve"> </w:t>
      </w:r>
      <w:r>
        <w:t>в</w:t>
      </w:r>
      <w:r>
        <w:rPr>
          <w:spacing w:val="57"/>
        </w:rPr>
        <w:t xml:space="preserve"> </w:t>
      </w:r>
      <w:r>
        <w:t>зависимости</w:t>
      </w:r>
      <w:r>
        <w:rPr>
          <w:spacing w:val="60"/>
        </w:rPr>
        <w:t xml:space="preserve"> </w:t>
      </w:r>
      <w:r>
        <w:t>от</w:t>
      </w:r>
      <w:r>
        <w:rPr>
          <w:spacing w:val="58"/>
        </w:rPr>
        <w:t xml:space="preserve"> </w:t>
      </w:r>
      <w:r>
        <w:t>индивидуальных</w:t>
      </w:r>
      <w:r>
        <w:rPr>
          <w:spacing w:val="60"/>
        </w:rPr>
        <w:t xml:space="preserve"> </w:t>
      </w:r>
      <w:r>
        <w:t>особенностей,</w:t>
      </w:r>
      <w:r>
        <w:rPr>
          <w:spacing w:val="60"/>
        </w:rPr>
        <w:t xml:space="preserve"> </w:t>
      </w:r>
      <w:r>
        <w:t>обучающихся</w:t>
      </w:r>
      <w:r>
        <w:rPr>
          <w:spacing w:val="59"/>
        </w:rPr>
        <w:t xml:space="preserve"> </w:t>
      </w:r>
      <w:r>
        <w:rPr>
          <w:spacing w:val="-2"/>
        </w:rPr>
        <w:t>(адресность</w:t>
      </w:r>
      <w:proofErr w:type="gramEnd"/>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8"/>
      </w:pPr>
      <w:r>
        <w:lastRenderedPageBreak/>
        <w:t>выхода на экскурсии). Для увеличения экскурсионного времени и охвата большего количества организаций возможно привлечение времени классных часов, внешкольных мероприятий, объединение с темой «Профессиональные пробы».</w:t>
      </w:r>
    </w:p>
    <w:p w:rsidR="00360D84" w:rsidRDefault="00360D84">
      <w:pPr>
        <w:pStyle w:val="a3"/>
        <w:spacing w:before="1"/>
        <w:ind w:left="0"/>
        <w:jc w:val="left"/>
      </w:pPr>
    </w:p>
    <w:p w:rsidR="00360D84" w:rsidRDefault="00F03F7C">
      <w:pPr>
        <w:pStyle w:val="a3"/>
        <w:ind w:right="282" w:firstLine="707"/>
      </w:pPr>
      <w:r>
        <w:t xml:space="preserve">Тема 31-32. Участие в </w:t>
      </w:r>
      <w:proofErr w:type="spellStart"/>
      <w:r>
        <w:t>профориентационных</w:t>
      </w:r>
      <w:proofErr w:type="spellEnd"/>
      <w:r>
        <w:t xml:space="preserve"> мероприятиях. Участие в школьном, районном, городском этапах </w:t>
      </w:r>
      <w:proofErr w:type="spellStart"/>
      <w:r>
        <w:t>профориентационных</w:t>
      </w:r>
      <w:proofErr w:type="spellEnd"/>
      <w:r>
        <w:t xml:space="preserve"> мероприятий. </w:t>
      </w:r>
      <w:proofErr w:type="gramStart"/>
      <w:r>
        <w:t xml:space="preserve">Список </w:t>
      </w:r>
      <w:proofErr w:type="spellStart"/>
      <w:r>
        <w:t>профориентационных</w:t>
      </w:r>
      <w:proofErr w:type="spellEnd"/>
      <w:r>
        <w:t xml:space="preserve"> мероприятий содержит ряд фестивалей, организуемых по направлениям профессиональной деятельности: профессии, связанные с информационно - коммуникативными технологиями («Фестиваль IT профессий»); профессии, связанные с техникой (фестиваль «Технические профессии XXI века»); творческие профессии, связанные с дизайном одежды, обуви, причесок, интерьера, архитектурой, ландшафтным дизайном (фестиваль «Магия стиля».), медицинскими профессиями (конкурс «Мы медики!»).</w:t>
      </w:r>
      <w:proofErr w:type="gramEnd"/>
      <w:r>
        <w:t xml:space="preserve"> Участие в этих мероприятиях сопровождается возможностью пройти профессиональные пробы. Адресность участия в мероприятии, как необходимое условие эффективной </w:t>
      </w:r>
      <w:proofErr w:type="spellStart"/>
      <w:r>
        <w:t>профориентационной</w:t>
      </w:r>
      <w:proofErr w:type="spellEnd"/>
      <w:r>
        <w:t xml:space="preserve"> деятельности. Для увеличения времени участия в мероприятиях </w:t>
      </w:r>
      <w:proofErr w:type="spellStart"/>
      <w:r>
        <w:t>профориентационной</w:t>
      </w:r>
      <w:proofErr w:type="spellEnd"/>
      <w:r>
        <w:t xml:space="preserve"> направленности возможно привлечение времени классных часов, внешкольных мероприятий, объединение с темами «Экскурсии на предприятия и в учреждения профессионального образования» и «Профессиональные </w:t>
      </w:r>
      <w:r>
        <w:rPr>
          <w:spacing w:val="-2"/>
        </w:rPr>
        <w:t>пробы».</w:t>
      </w:r>
    </w:p>
    <w:p w:rsidR="00360D84" w:rsidRDefault="00360D84">
      <w:pPr>
        <w:pStyle w:val="a3"/>
        <w:spacing w:before="1"/>
        <w:ind w:left="0"/>
        <w:jc w:val="left"/>
      </w:pPr>
    </w:p>
    <w:p w:rsidR="00360D84" w:rsidRDefault="00F03F7C">
      <w:pPr>
        <w:pStyle w:val="a3"/>
        <w:ind w:right="284" w:firstLine="707"/>
      </w:pPr>
      <w:r>
        <w:t>Тема 33-34. Построение индивидуального профессионального маршрута. Обобщение материала портфолио ученика. Обсуждение полученного опыта через профессиональные пробы. Перечень функций, выполняемых работниками конкретной специальности, требования к работникам конкретной специальности – специальные и общечеловеческие.</w:t>
      </w:r>
      <w:r>
        <w:rPr>
          <w:spacing w:val="-5"/>
        </w:rPr>
        <w:t xml:space="preserve"> </w:t>
      </w:r>
      <w:r>
        <w:t>Оценка</w:t>
      </w:r>
      <w:r>
        <w:rPr>
          <w:spacing w:val="-4"/>
        </w:rPr>
        <w:t xml:space="preserve"> </w:t>
      </w:r>
      <w:r>
        <w:t>своих</w:t>
      </w:r>
      <w:r>
        <w:rPr>
          <w:spacing w:val="-3"/>
        </w:rPr>
        <w:t xml:space="preserve"> </w:t>
      </w:r>
      <w:r>
        <w:t>возможностей</w:t>
      </w:r>
      <w:r>
        <w:rPr>
          <w:spacing w:val="-3"/>
        </w:rPr>
        <w:t xml:space="preserve"> </w:t>
      </w:r>
      <w:r>
        <w:t>-</w:t>
      </w:r>
      <w:r>
        <w:rPr>
          <w:spacing w:val="-5"/>
        </w:rPr>
        <w:t xml:space="preserve"> </w:t>
      </w:r>
      <w:r>
        <w:t>физических,</w:t>
      </w:r>
      <w:r>
        <w:rPr>
          <w:spacing w:val="-5"/>
        </w:rPr>
        <w:t xml:space="preserve"> </w:t>
      </w:r>
      <w:r>
        <w:t>психических,</w:t>
      </w:r>
      <w:r>
        <w:rPr>
          <w:spacing w:val="-5"/>
        </w:rPr>
        <w:t xml:space="preserve"> </w:t>
      </w:r>
      <w:r>
        <w:t>нравственных («Смогу ли я работать по этой специальности?»). Уровень своих притязаний («Смогу ли я сделать успешную карьеру в этой сфере деятельности?»). Анализ полученных</w:t>
      </w:r>
      <w:r>
        <w:rPr>
          <w:spacing w:val="40"/>
        </w:rPr>
        <w:t xml:space="preserve"> </w:t>
      </w:r>
      <w:r>
        <w:t>результатов. Анализ учреждений профессионального образования для получения выбираемой профессии. Построение индивидуального профессионального маршрута. Внесение информации в портфолио ученика.</w:t>
      </w:r>
    </w:p>
    <w:p w:rsidR="00360D84" w:rsidRDefault="00360D84">
      <w:pPr>
        <w:pStyle w:val="a3"/>
        <w:spacing w:before="5"/>
        <w:ind w:left="0"/>
        <w:jc w:val="left"/>
      </w:pPr>
    </w:p>
    <w:p w:rsidR="00360D84" w:rsidRDefault="00F03F7C">
      <w:pPr>
        <w:spacing w:line="480" w:lineRule="auto"/>
        <w:ind w:left="930" w:right="2942" w:firstLine="1949"/>
        <w:rPr>
          <w:b/>
          <w:sz w:val="24"/>
        </w:rPr>
      </w:pPr>
      <w:r>
        <w:rPr>
          <w:b/>
          <w:sz w:val="24"/>
        </w:rPr>
        <w:t>Учебно-тематический</w:t>
      </w:r>
      <w:r>
        <w:rPr>
          <w:b/>
          <w:spacing w:val="-11"/>
          <w:sz w:val="24"/>
        </w:rPr>
        <w:t xml:space="preserve"> </w:t>
      </w:r>
      <w:r>
        <w:rPr>
          <w:b/>
          <w:sz w:val="24"/>
        </w:rPr>
        <w:t>план</w:t>
      </w:r>
      <w:r>
        <w:rPr>
          <w:b/>
          <w:spacing w:val="-12"/>
          <w:sz w:val="24"/>
        </w:rPr>
        <w:t xml:space="preserve"> </w:t>
      </w:r>
      <w:r>
        <w:rPr>
          <w:b/>
          <w:sz w:val="24"/>
        </w:rPr>
        <w:t>5-9</w:t>
      </w:r>
      <w:r>
        <w:rPr>
          <w:b/>
          <w:spacing w:val="-11"/>
          <w:sz w:val="24"/>
        </w:rPr>
        <w:t xml:space="preserve"> </w:t>
      </w:r>
      <w:r>
        <w:rPr>
          <w:b/>
          <w:sz w:val="24"/>
        </w:rPr>
        <w:t>класс Учебно-тематический план 5 класс</w:t>
      </w: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40"/>
        <w:gridCol w:w="2014"/>
        <w:gridCol w:w="1053"/>
        <w:gridCol w:w="907"/>
        <w:gridCol w:w="1145"/>
        <w:gridCol w:w="777"/>
        <w:gridCol w:w="1476"/>
        <w:gridCol w:w="1658"/>
      </w:tblGrid>
      <w:tr w:rsidR="00360D84">
        <w:trPr>
          <w:trHeight w:val="551"/>
        </w:trPr>
        <w:tc>
          <w:tcPr>
            <w:tcW w:w="540" w:type="dxa"/>
          </w:tcPr>
          <w:p w:rsidR="00360D84" w:rsidRDefault="00F03F7C">
            <w:pPr>
              <w:pStyle w:val="TableParagraph"/>
              <w:spacing w:line="270" w:lineRule="exact"/>
              <w:ind w:left="155"/>
              <w:rPr>
                <w:sz w:val="24"/>
              </w:rPr>
            </w:pPr>
            <w:r>
              <w:rPr>
                <w:sz w:val="24"/>
              </w:rPr>
              <w:t>№</w:t>
            </w:r>
          </w:p>
          <w:p w:rsidR="00360D84" w:rsidRDefault="00F03F7C">
            <w:pPr>
              <w:pStyle w:val="TableParagraph"/>
              <w:spacing w:line="261" w:lineRule="exact"/>
              <w:rPr>
                <w:sz w:val="24"/>
              </w:rPr>
            </w:pPr>
            <w:proofErr w:type="gramStart"/>
            <w:r>
              <w:rPr>
                <w:spacing w:val="-5"/>
                <w:sz w:val="24"/>
              </w:rPr>
              <w:t>п</w:t>
            </w:r>
            <w:proofErr w:type="gramEnd"/>
            <w:r>
              <w:rPr>
                <w:spacing w:val="-5"/>
                <w:sz w:val="24"/>
              </w:rPr>
              <w:t>/п</w:t>
            </w:r>
          </w:p>
        </w:tc>
        <w:tc>
          <w:tcPr>
            <w:tcW w:w="3067" w:type="dxa"/>
            <w:gridSpan w:val="2"/>
          </w:tcPr>
          <w:p w:rsidR="00360D84" w:rsidRDefault="00F03F7C">
            <w:pPr>
              <w:pStyle w:val="TableParagraph"/>
              <w:spacing w:line="270" w:lineRule="exact"/>
              <w:ind w:left="198" w:right="191"/>
              <w:jc w:val="center"/>
              <w:rPr>
                <w:sz w:val="24"/>
              </w:rPr>
            </w:pPr>
            <w:r>
              <w:rPr>
                <w:sz w:val="24"/>
              </w:rPr>
              <w:t>Наименование</w:t>
            </w:r>
            <w:r>
              <w:rPr>
                <w:spacing w:val="-7"/>
                <w:sz w:val="24"/>
              </w:rPr>
              <w:t xml:space="preserve"> </w:t>
            </w:r>
            <w:r>
              <w:rPr>
                <w:sz w:val="24"/>
              </w:rPr>
              <w:t>разделов</w:t>
            </w:r>
            <w:r>
              <w:rPr>
                <w:spacing w:val="-6"/>
                <w:sz w:val="24"/>
              </w:rPr>
              <w:t xml:space="preserve"> </w:t>
            </w:r>
            <w:r>
              <w:rPr>
                <w:spacing w:val="-10"/>
                <w:sz w:val="24"/>
              </w:rPr>
              <w:t>и</w:t>
            </w:r>
          </w:p>
          <w:p w:rsidR="00360D84" w:rsidRDefault="00F03F7C">
            <w:pPr>
              <w:pStyle w:val="TableParagraph"/>
              <w:spacing w:line="261" w:lineRule="exact"/>
              <w:ind w:left="198" w:right="190"/>
              <w:jc w:val="center"/>
              <w:rPr>
                <w:sz w:val="24"/>
              </w:rPr>
            </w:pPr>
            <w:r>
              <w:rPr>
                <w:spacing w:val="-5"/>
                <w:sz w:val="24"/>
              </w:rPr>
              <w:t>тем</w:t>
            </w:r>
          </w:p>
        </w:tc>
        <w:tc>
          <w:tcPr>
            <w:tcW w:w="907" w:type="dxa"/>
          </w:tcPr>
          <w:p w:rsidR="00360D84" w:rsidRDefault="00F03F7C">
            <w:pPr>
              <w:pStyle w:val="TableParagraph"/>
              <w:spacing w:line="270" w:lineRule="exact"/>
              <w:ind w:left="108"/>
              <w:rPr>
                <w:sz w:val="24"/>
              </w:rPr>
            </w:pPr>
            <w:r>
              <w:rPr>
                <w:spacing w:val="-2"/>
                <w:sz w:val="24"/>
              </w:rPr>
              <w:t>теория</w:t>
            </w:r>
          </w:p>
        </w:tc>
        <w:tc>
          <w:tcPr>
            <w:tcW w:w="1145" w:type="dxa"/>
          </w:tcPr>
          <w:p w:rsidR="00360D84" w:rsidRDefault="00F03F7C">
            <w:pPr>
              <w:pStyle w:val="TableParagraph"/>
              <w:spacing w:line="270" w:lineRule="exact"/>
              <w:ind w:left="108"/>
              <w:rPr>
                <w:sz w:val="24"/>
              </w:rPr>
            </w:pPr>
            <w:r>
              <w:rPr>
                <w:spacing w:val="-2"/>
                <w:sz w:val="24"/>
              </w:rPr>
              <w:t>практика</w:t>
            </w:r>
          </w:p>
        </w:tc>
        <w:tc>
          <w:tcPr>
            <w:tcW w:w="777" w:type="dxa"/>
          </w:tcPr>
          <w:p w:rsidR="00360D84" w:rsidRDefault="00F03F7C">
            <w:pPr>
              <w:pStyle w:val="TableParagraph"/>
              <w:spacing w:line="270" w:lineRule="exact"/>
              <w:ind w:left="99" w:right="92"/>
              <w:jc w:val="center"/>
              <w:rPr>
                <w:sz w:val="24"/>
              </w:rPr>
            </w:pPr>
            <w:r>
              <w:rPr>
                <w:spacing w:val="-2"/>
                <w:sz w:val="24"/>
              </w:rPr>
              <w:t>всего</w:t>
            </w:r>
          </w:p>
        </w:tc>
        <w:tc>
          <w:tcPr>
            <w:tcW w:w="3134" w:type="dxa"/>
            <w:gridSpan w:val="2"/>
          </w:tcPr>
          <w:p w:rsidR="00360D84" w:rsidRDefault="00F03F7C">
            <w:pPr>
              <w:pStyle w:val="TableParagraph"/>
              <w:spacing w:line="270" w:lineRule="exact"/>
              <w:ind w:left="176"/>
              <w:rPr>
                <w:sz w:val="24"/>
              </w:rPr>
            </w:pPr>
            <w:r>
              <w:rPr>
                <w:sz w:val="24"/>
              </w:rPr>
              <w:t>Форма</w:t>
            </w:r>
            <w:r>
              <w:rPr>
                <w:spacing w:val="-4"/>
                <w:sz w:val="24"/>
              </w:rPr>
              <w:t xml:space="preserve"> </w:t>
            </w:r>
            <w:r>
              <w:rPr>
                <w:sz w:val="24"/>
              </w:rPr>
              <w:t>проведения</w:t>
            </w:r>
            <w:r>
              <w:rPr>
                <w:spacing w:val="-1"/>
                <w:sz w:val="24"/>
              </w:rPr>
              <w:t xml:space="preserve"> </w:t>
            </w:r>
            <w:r>
              <w:rPr>
                <w:spacing w:val="-2"/>
                <w:sz w:val="24"/>
              </w:rPr>
              <w:t>занятия</w:t>
            </w:r>
          </w:p>
        </w:tc>
      </w:tr>
      <w:tr w:rsidR="00360D84">
        <w:trPr>
          <w:trHeight w:val="275"/>
        </w:trPr>
        <w:tc>
          <w:tcPr>
            <w:tcW w:w="9570" w:type="dxa"/>
            <w:gridSpan w:val="8"/>
          </w:tcPr>
          <w:p w:rsidR="00360D84" w:rsidRDefault="00F03F7C">
            <w:pPr>
              <w:pStyle w:val="TableParagraph"/>
              <w:spacing w:line="256" w:lineRule="exact"/>
              <w:ind w:left="2760" w:right="2751"/>
              <w:jc w:val="center"/>
              <w:rPr>
                <w:b/>
                <w:sz w:val="24"/>
              </w:rPr>
            </w:pPr>
            <w:r>
              <w:rPr>
                <w:b/>
                <w:sz w:val="24"/>
              </w:rPr>
              <w:t>Раздел</w:t>
            </w:r>
            <w:r>
              <w:rPr>
                <w:b/>
                <w:spacing w:val="-2"/>
                <w:sz w:val="24"/>
              </w:rPr>
              <w:t xml:space="preserve"> </w:t>
            </w:r>
            <w:r>
              <w:rPr>
                <w:b/>
                <w:sz w:val="24"/>
              </w:rPr>
              <w:t>1.</w:t>
            </w:r>
            <w:r>
              <w:rPr>
                <w:b/>
                <w:spacing w:val="-1"/>
                <w:sz w:val="24"/>
              </w:rPr>
              <w:t xml:space="preserve"> </w:t>
            </w:r>
            <w:r>
              <w:rPr>
                <w:b/>
                <w:sz w:val="24"/>
              </w:rPr>
              <w:t>«Кем</w:t>
            </w:r>
            <w:r>
              <w:rPr>
                <w:b/>
                <w:spacing w:val="-1"/>
                <w:sz w:val="24"/>
              </w:rPr>
              <w:t xml:space="preserve"> </w:t>
            </w:r>
            <w:r>
              <w:rPr>
                <w:b/>
                <w:sz w:val="24"/>
              </w:rPr>
              <w:t>быть –</w:t>
            </w:r>
            <w:r>
              <w:rPr>
                <w:b/>
                <w:spacing w:val="2"/>
                <w:sz w:val="24"/>
              </w:rPr>
              <w:t xml:space="preserve"> </w:t>
            </w:r>
            <w:r>
              <w:rPr>
                <w:b/>
                <w:spacing w:val="-5"/>
                <w:sz w:val="24"/>
              </w:rPr>
              <w:t>3ч.</w:t>
            </w:r>
          </w:p>
        </w:tc>
      </w:tr>
      <w:tr w:rsidR="00360D84">
        <w:trPr>
          <w:trHeight w:val="277"/>
        </w:trPr>
        <w:tc>
          <w:tcPr>
            <w:tcW w:w="540" w:type="dxa"/>
          </w:tcPr>
          <w:p w:rsidR="00360D84" w:rsidRDefault="00F03F7C">
            <w:pPr>
              <w:pStyle w:val="TableParagraph"/>
              <w:spacing w:line="258" w:lineRule="exact"/>
              <w:ind w:left="7"/>
              <w:jc w:val="center"/>
              <w:rPr>
                <w:sz w:val="24"/>
              </w:rPr>
            </w:pPr>
            <w:r>
              <w:rPr>
                <w:sz w:val="24"/>
              </w:rPr>
              <w:t>1</w:t>
            </w:r>
          </w:p>
        </w:tc>
        <w:tc>
          <w:tcPr>
            <w:tcW w:w="3067" w:type="dxa"/>
            <w:gridSpan w:val="2"/>
          </w:tcPr>
          <w:p w:rsidR="00360D84" w:rsidRDefault="00F03F7C">
            <w:pPr>
              <w:pStyle w:val="TableParagraph"/>
              <w:spacing w:line="258" w:lineRule="exact"/>
              <w:rPr>
                <w:sz w:val="24"/>
              </w:rPr>
            </w:pPr>
            <w:r>
              <w:rPr>
                <w:sz w:val="24"/>
              </w:rPr>
              <w:t>Вводное</w:t>
            </w:r>
            <w:r>
              <w:rPr>
                <w:spacing w:val="-6"/>
                <w:sz w:val="24"/>
              </w:rPr>
              <w:t xml:space="preserve"> </w:t>
            </w:r>
            <w:r>
              <w:rPr>
                <w:spacing w:val="-2"/>
                <w:sz w:val="24"/>
              </w:rPr>
              <w:t>занятие</w:t>
            </w:r>
          </w:p>
        </w:tc>
        <w:tc>
          <w:tcPr>
            <w:tcW w:w="907" w:type="dxa"/>
          </w:tcPr>
          <w:p w:rsidR="00360D84" w:rsidRDefault="00F03F7C">
            <w:pPr>
              <w:pStyle w:val="TableParagraph"/>
              <w:spacing w:line="258" w:lineRule="exact"/>
              <w:ind w:left="108"/>
              <w:rPr>
                <w:sz w:val="24"/>
              </w:rPr>
            </w:pPr>
            <w:r>
              <w:rPr>
                <w:spacing w:val="-5"/>
                <w:sz w:val="24"/>
              </w:rPr>
              <w:t>0,5</w:t>
            </w:r>
          </w:p>
        </w:tc>
        <w:tc>
          <w:tcPr>
            <w:tcW w:w="1145" w:type="dxa"/>
          </w:tcPr>
          <w:p w:rsidR="00360D84" w:rsidRDefault="00F03F7C">
            <w:pPr>
              <w:pStyle w:val="TableParagraph"/>
              <w:spacing w:line="258" w:lineRule="exact"/>
              <w:ind w:left="108"/>
              <w:rPr>
                <w:sz w:val="24"/>
              </w:rPr>
            </w:pPr>
            <w:r>
              <w:rPr>
                <w:spacing w:val="-5"/>
                <w:sz w:val="24"/>
              </w:rPr>
              <w:t>0,5</w:t>
            </w:r>
          </w:p>
        </w:tc>
        <w:tc>
          <w:tcPr>
            <w:tcW w:w="777" w:type="dxa"/>
          </w:tcPr>
          <w:p w:rsidR="00360D84" w:rsidRDefault="00F03F7C">
            <w:pPr>
              <w:pStyle w:val="TableParagraph"/>
              <w:spacing w:line="258" w:lineRule="exact"/>
              <w:ind w:left="7"/>
              <w:jc w:val="center"/>
              <w:rPr>
                <w:sz w:val="24"/>
              </w:rPr>
            </w:pPr>
            <w:r>
              <w:rPr>
                <w:sz w:val="24"/>
              </w:rPr>
              <w:t>1</w:t>
            </w:r>
          </w:p>
        </w:tc>
        <w:tc>
          <w:tcPr>
            <w:tcW w:w="3134" w:type="dxa"/>
            <w:gridSpan w:val="2"/>
          </w:tcPr>
          <w:p w:rsidR="00360D84" w:rsidRDefault="00F03F7C">
            <w:pPr>
              <w:pStyle w:val="TableParagraph"/>
              <w:spacing w:line="258" w:lineRule="exact"/>
              <w:rPr>
                <w:sz w:val="24"/>
              </w:rPr>
            </w:pPr>
            <w:r>
              <w:rPr>
                <w:spacing w:val="-2"/>
                <w:sz w:val="24"/>
              </w:rPr>
              <w:t>Дискуссия</w:t>
            </w:r>
          </w:p>
        </w:tc>
      </w:tr>
      <w:tr w:rsidR="00360D84">
        <w:trPr>
          <w:trHeight w:val="551"/>
        </w:trPr>
        <w:tc>
          <w:tcPr>
            <w:tcW w:w="540" w:type="dxa"/>
          </w:tcPr>
          <w:p w:rsidR="00360D84" w:rsidRDefault="00F03F7C">
            <w:pPr>
              <w:pStyle w:val="TableParagraph"/>
              <w:spacing w:line="270" w:lineRule="exact"/>
              <w:ind w:left="7"/>
              <w:jc w:val="center"/>
              <w:rPr>
                <w:sz w:val="24"/>
              </w:rPr>
            </w:pPr>
            <w:r>
              <w:rPr>
                <w:sz w:val="24"/>
              </w:rPr>
              <w:t>2</w:t>
            </w:r>
          </w:p>
        </w:tc>
        <w:tc>
          <w:tcPr>
            <w:tcW w:w="2014" w:type="dxa"/>
            <w:tcBorders>
              <w:right w:val="nil"/>
            </w:tcBorders>
          </w:tcPr>
          <w:p w:rsidR="00360D84" w:rsidRDefault="00F03F7C">
            <w:pPr>
              <w:pStyle w:val="TableParagraph"/>
              <w:spacing w:line="270" w:lineRule="exact"/>
              <w:rPr>
                <w:sz w:val="24"/>
              </w:rPr>
            </w:pPr>
            <w:r>
              <w:rPr>
                <w:spacing w:val="-2"/>
                <w:sz w:val="24"/>
              </w:rPr>
              <w:t>Многообразие</w:t>
            </w:r>
          </w:p>
          <w:p w:rsidR="00360D84" w:rsidRDefault="00F03F7C">
            <w:pPr>
              <w:pStyle w:val="TableParagraph"/>
              <w:spacing w:line="261" w:lineRule="exact"/>
              <w:rPr>
                <w:sz w:val="24"/>
              </w:rPr>
            </w:pPr>
            <w:r>
              <w:rPr>
                <w:spacing w:val="-2"/>
                <w:sz w:val="24"/>
              </w:rPr>
              <w:t>профессий</w:t>
            </w:r>
          </w:p>
        </w:tc>
        <w:tc>
          <w:tcPr>
            <w:tcW w:w="1053" w:type="dxa"/>
            <w:tcBorders>
              <w:left w:val="nil"/>
            </w:tcBorders>
          </w:tcPr>
          <w:p w:rsidR="00360D84" w:rsidRDefault="00F03F7C">
            <w:pPr>
              <w:pStyle w:val="TableParagraph"/>
              <w:spacing w:line="270" w:lineRule="exact"/>
              <w:ind w:left="0" w:right="96"/>
              <w:jc w:val="right"/>
              <w:rPr>
                <w:sz w:val="24"/>
              </w:rPr>
            </w:pPr>
            <w:r>
              <w:rPr>
                <w:spacing w:val="-4"/>
                <w:sz w:val="24"/>
              </w:rPr>
              <w:t>мира</w:t>
            </w:r>
          </w:p>
        </w:tc>
        <w:tc>
          <w:tcPr>
            <w:tcW w:w="907" w:type="dxa"/>
          </w:tcPr>
          <w:p w:rsidR="00360D84" w:rsidRDefault="00F03F7C">
            <w:pPr>
              <w:pStyle w:val="TableParagraph"/>
              <w:spacing w:line="270" w:lineRule="exact"/>
              <w:ind w:left="108"/>
              <w:rPr>
                <w:sz w:val="24"/>
              </w:rPr>
            </w:pPr>
            <w:r>
              <w:rPr>
                <w:spacing w:val="-5"/>
                <w:sz w:val="24"/>
              </w:rPr>
              <w:t>0,5</w:t>
            </w:r>
          </w:p>
        </w:tc>
        <w:tc>
          <w:tcPr>
            <w:tcW w:w="1145" w:type="dxa"/>
          </w:tcPr>
          <w:p w:rsidR="00360D84" w:rsidRDefault="00F03F7C">
            <w:pPr>
              <w:pStyle w:val="TableParagraph"/>
              <w:spacing w:line="270" w:lineRule="exact"/>
              <w:ind w:left="108"/>
              <w:rPr>
                <w:sz w:val="24"/>
              </w:rPr>
            </w:pPr>
            <w:r>
              <w:rPr>
                <w:spacing w:val="-5"/>
                <w:sz w:val="24"/>
              </w:rPr>
              <w:t>0,5</w:t>
            </w:r>
          </w:p>
        </w:tc>
        <w:tc>
          <w:tcPr>
            <w:tcW w:w="777" w:type="dxa"/>
          </w:tcPr>
          <w:p w:rsidR="00360D84" w:rsidRDefault="00F03F7C">
            <w:pPr>
              <w:pStyle w:val="TableParagraph"/>
              <w:spacing w:line="270" w:lineRule="exact"/>
              <w:ind w:left="7"/>
              <w:jc w:val="center"/>
              <w:rPr>
                <w:sz w:val="24"/>
              </w:rPr>
            </w:pPr>
            <w:r>
              <w:rPr>
                <w:sz w:val="24"/>
              </w:rPr>
              <w:t>1</w:t>
            </w:r>
          </w:p>
        </w:tc>
        <w:tc>
          <w:tcPr>
            <w:tcW w:w="3134" w:type="dxa"/>
            <w:gridSpan w:val="2"/>
          </w:tcPr>
          <w:p w:rsidR="00360D84" w:rsidRDefault="00F03F7C">
            <w:pPr>
              <w:pStyle w:val="TableParagraph"/>
              <w:tabs>
                <w:tab w:val="left" w:pos="1683"/>
              </w:tabs>
              <w:spacing w:line="270" w:lineRule="exact"/>
              <w:rPr>
                <w:sz w:val="24"/>
              </w:rPr>
            </w:pPr>
            <w:r>
              <w:rPr>
                <w:spacing w:val="-2"/>
                <w:sz w:val="24"/>
              </w:rPr>
              <w:t>Просмотр</w:t>
            </w:r>
            <w:r>
              <w:rPr>
                <w:sz w:val="24"/>
              </w:rPr>
              <w:tab/>
            </w:r>
            <w:r>
              <w:rPr>
                <w:spacing w:val="-2"/>
                <w:sz w:val="24"/>
              </w:rPr>
              <w:t>презентации,</w:t>
            </w:r>
          </w:p>
          <w:p w:rsidR="00360D84" w:rsidRDefault="00F03F7C">
            <w:pPr>
              <w:pStyle w:val="TableParagraph"/>
              <w:spacing w:line="261" w:lineRule="exact"/>
              <w:rPr>
                <w:sz w:val="24"/>
              </w:rPr>
            </w:pPr>
            <w:r>
              <w:rPr>
                <w:sz w:val="24"/>
              </w:rPr>
              <w:t>отгадывание</w:t>
            </w:r>
            <w:r>
              <w:rPr>
                <w:spacing w:val="-3"/>
                <w:sz w:val="24"/>
              </w:rPr>
              <w:t xml:space="preserve"> </w:t>
            </w:r>
            <w:r>
              <w:rPr>
                <w:spacing w:val="-2"/>
                <w:sz w:val="24"/>
              </w:rPr>
              <w:t>загадок</w:t>
            </w:r>
          </w:p>
        </w:tc>
      </w:tr>
      <w:tr w:rsidR="00360D84">
        <w:trPr>
          <w:trHeight w:val="551"/>
        </w:trPr>
        <w:tc>
          <w:tcPr>
            <w:tcW w:w="540" w:type="dxa"/>
          </w:tcPr>
          <w:p w:rsidR="00360D84" w:rsidRDefault="00F03F7C">
            <w:pPr>
              <w:pStyle w:val="TableParagraph"/>
              <w:spacing w:line="270" w:lineRule="exact"/>
              <w:ind w:left="7"/>
              <w:jc w:val="center"/>
              <w:rPr>
                <w:sz w:val="24"/>
              </w:rPr>
            </w:pPr>
            <w:r>
              <w:rPr>
                <w:sz w:val="24"/>
              </w:rPr>
              <w:t>3</w:t>
            </w:r>
          </w:p>
        </w:tc>
        <w:tc>
          <w:tcPr>
            <w:tcW w:w="3067" w:type="dxa"/>
            <w:gridSpan w:val="2"/>
          </w:tcPr>
          <w:p w:rsidR="00360D84" w:rsidRDefault="00F03F7C">
            <w:pPr>
              <w:pStyle w:val="TableParagraph"/>
              <w:spacing w:line="270" w:lineRule="exact"/>
              <w:rPr>
                <w:sz w:val="24"/>
              </w:rPr>
            </w:pPr>
            <w:r>
              <w:rPr>
                <w:sz w:val="24"/>
              </w:rPr>
              <w:t>Профессии</w:t>
            </w:r>
            <w:r>
              <w:rPr>
                <w:spacing w:val="-6"/>
                <w:sz w:val="24"/>
              </w:rPr>
              <w:t xml:space="preserve"> </w:t>
            </w:r>
            <w:r>
              <w:rPr>
                <w:sz w:val="24"/>
              </w:rPr>
              <w:t>моего</w:t>
            </w:r>
            <w:r>
              <w:rPr>
                <w:spacing w:val="-5"/>
                <w:sz w:val="24"/>
              </w:rPr>
              <w:t xml:space="preserve"> </w:t>
            </w:r>
            <w:r>
              <w:rPr>
                <w:spacing w:val="-2"/>
                <w:sz w:val="24"/>
              </w:rPr>
              <w:t>города</w:t>
            </w:r>
          </w:p>
        </w:tc>
        <w:tc>
          <w:tcPr>
            <w:tcW w:w="907" w:type="dxa"/>
          </w:tcPr>
          <w:p w:rsidR="00360D84" w:rsidRDefault="00F03F7C">
            <w:pPr>
              <w:pStyle w:val="TableParagraph"/>
              <w:spacing w:line="270" w:lineRule="exact"/>
              <w:ind w:left="108"/>
              <w:rPr>
                <w:sz w:val="24"/>
              </w:rPr>
            </w:pPr>
            <w:r>
              <w:rPr>
                <w:spacing w:val="-5"/>
                <w:sz w:val="24"/>
              </w:rPr>
              <w:t>0,5</w:t>
            </w:r>
          </w:p>
        </w:tc>
        <w:tc>
          <w:tcPr>
            <w:tcW w:w="1145" w:type="dxa"/>
          </w:tcPr>
          <w:p w:rsidR="00360D84" w:rsidRDefault="00F03F7C">
            <w:pPr>
              <w:pStyle w:val="TableParagraph"/>
              <w:spacing w:line="270" w:lineRule="exact"/>
              <w:ind w:left="108"/>
              <w:rPr>
                <w:sz w:val="24"/>
              </w:rPr>
            </w:pPr>
            <w:r>
              <w:rPr>
                <w:spacing w:val="-5"/>
                <w:sz w:val="24"/>
              </w:rPr>
              <w:t>0,5</w:t>
            </w:r>
          </w:p>
        </w:tc>
        <w:tc>
          <w:tcPr>
            <w:tcW w:w="777" w:type="dxa"/>
          </w:tcPr>
          <w:p w:rsidR="00360D84" w:rsidRDefault="00F03F7C">
            <w:pPr>
              <w:pStyle w:val="TableParagraph"/>
              <w:spacing w:line="270" w:lineRule="exact"/>
              <w:ind w:left="7"/>
              <w:jc w:val="center"/>
              <w:rPr>
                <w:sz w:val="24"/>
              </w:rPr>
            </w:pPr>
            <w:r>
              <w:rPr>
                <w:sz w:val="24"/>
              </w:rPr>
              <w:t>1</w:t>
            </w:r>
          </w:p>
        </w:tc>
        <w:tc>
          <w:tcPr>
            <w:tcW w:w="1476" w:type="dxa"/>
            <w:tcBorders>
              <w:right w:val="nil"/>
            </w:tcBorders>
          </w:tcPr>
          <w:p w:rsidR="00360D84" w:rsidRDefault="00F03F7C">
            <w:pPr>
              <w:pStyle w:val="TableParagraph"/>
              <w:spacing w:line="270" w:lineRule="exact"/>
              <w:rPr>
                <w:sz w:val="24"/>
              </w:rPr>
            </w:pPr>
            <w:r>
              <w:rPr>
                <w:spacing w:val="-2"/>
                <w:sz w:val="24"/>
              </w:rPr>
              <w:t>Просмотр</w:t>
            </w:r>
          </w:p>
          <w:p w:rsidR="00360D84" w:rsidRDefault="00F03F7C">
            <w:pPr>
              <w:pStyle w:val="TableParagraph"/>
              <w:spacing w:line="261" w:lineRule="exact"/>
              <w:rPr>
                <w:sz w:val="24"/>
              </w:rPr>
            </w:pPr>
            <w:r>
              <w:rPr>
                <w:spacing w:val="-2"/>
                <w:sz w:val="24"/>
              </w:rPr>
              <w:t>беседа</w:t>
            </w:r>
          </w:p>
        </w:tc>
        <w:tc>
          <w:tcPr>
            <w:tcW w:w="1658" w:type="dxa"/>
            <w:tcBorders>
              <w:left w:val="nil"/>
            </w:tcBorders>
          </w:tcPr>
          <w:p w:rsidR="00360D84" w:rsidRDefault="00F03F7C">
            <w:pPr>
              <w:pStyle w:val="TableParagraph"/>
              <w:spacing w:line="270" w:lineRule="exact"/>
              <w:ind w:left="0" w:right="95"/>
              <w:jc w:val="right"/>
              <w:rPr>
                <w:sz w:val="24"/>
              </w:rPr>
            </w:pPr>
            <w:r>
              <w:rPr>
                <w:spacing w:val="-2"/>
                <w:sz w:val="24"/>
              </w:rPr>
              <w:t>презентации,</w:t>
            </w:r>
          </w:p>
        </w:tc>
      </w:tr>
      <w:tr w:rsidR="00360D84">
        <w:trPr>
          <w:trHeight w:val="276"/>
        </w:trPr>
        <w:tc>
          <w:tcPr>
            <w:tcW w:w="540" w:type="dxa"/>
          </w:tcPr>
          <w:p w:rsidR="00360D84" w:rsidRDefault="00F03F7C">
            <w:pPr>
              <w:pStyle w:val="TableParagraph"/>
              <w:spacing w:line="256" w:lineRule="exact"/>
              <w:ind w:left="7"/>
              <w:jc w:val="center"/>
              <w:rPr>
                <w:sz w:val="24"/>
              </w:rPr>
            </w:pPr>
            <w:r>
              <w:rPr>
                <w:sz w:val="24"/>
              </w:rPr>
              <w:t>4</w:t>
            </w:r>
          </w:p>
        </w:tc>
        <w:tc>
          <w:tcPr>
            <w:tcW w:w="3067" w:type="dxa"/>
            <w:gridSpan w:val="2"/>
          </w:tcPr>
          <w:p w:rsidR="00360D84" w:rsidRDefault="00F03F7C">
            <w:pPr>
              <w:pStyle w:val="TableParagraph"/>
              <w:spacing w:line="256" w:lineRule="exact"/>
              <w:rPr>
                <w:sz w:val="24"/>
              </w:rPr>
            </w:pPr>
            <w:r>
              <w:rPr>
                <w:sz w:val="24"/>
              </w:rPr>
              <w:t>Профессии</w:t>
            </w:r>
            <w:r>
              <w:rPr>
                <w:spacing w:val="-4"/>
                <w:sz w:val="24"/>
              </w:rPr>
              <w:t xml:space="preserve"> </w:t>
            </w:r>
            <w:r>
              <w:rPr>
                <w:sz w:val="24"/>
              </w:rPr>
              <w:t>моих</w:t>
            </w:r>
            <w:r>
              <w:rPr>
                <w:spacing w:val="-2"/>
                <w:sz w:val="24"/>
              </w:rPr>
              <w:t xml:space="preserve"> родителей</w:t>
            </w:r>
          </w:p>
        </w:tc>
        <w:tc>
          <w:tcPr>
            <w:tcW w:w="907" w:type="dxa"/>
          </w:tcPr>
          <w:p w:rsidR="00360D84" w:rsidRDefault="00F03F7C">
            <w:pPr>
              <w:pStyle w:val="TableParagraph"/>
              <w:spacing w:line="256" w:lineRule="exact"/>
              <w:ind w:left="108"/>
              <w:rPr>
                <w:sz w:val="24"/>
              </w:rPr>
            </w:pPr>
            <w:r>
              <w:rPr>
                <w:spacing w:val="-5"/>
                <w:sz w:val="24"/>
              </w:rPr>
              <w:t>0,5</w:t>
            </w:r>
          </w:p>
        </w:tc>
        <w:tc>
          <w:tcPr>
            <w:tcW w:w="1145" w:type="dxa"/>
          </w:tcPr>
          <w:p w:rsidR="00360D84" w:rsidRDefault="00F03F7C">
            <w:pPr>
              <w:pStyle w:val="TableParagraph"/>
              <w:spacing w:line="256" w:lineRule="exact"/>
              <w:ind w:left="108"/>
              <w:rPr>
                <w:sz w:val="24"/>
              </w:rPr>
            </w:pPr>
            <w:r>
              <w:rPr>
                <w:spacing w:val="-5"/>
                <w:sz w:val="24"/>
              </w:rPr>
              <w:t>0,5</w:t>
            </w:r>
          </w:p>
        </w:tc>
        <w:tc>
          <w:tcPr>
            <w:tcW w:w="777" w:type="dxa"/>
          </w:tcPr>
          <w:p w:rsidR="00360D84" w:rsidRDefault="00F03F7C">
            <w:pPr>
              <w:pStyle w:val="TableParagraph"/>
              <w:spacing w:line="256" w:lineRule="exact"/>
              <w:ind w:left="7"/>
              <w:jc w:val="center"/>
              <w:rPr>
                <w:sz w:val="24"/>
              </w:rPr>
            </w:pPr>
            <w:r>
              <w:rPr>
                <w:sz w:val="24"/>
              </w:rPr>
              <w:t>1</w:t>
            </w:r>
          </w:p>
        </w:tc>
        <w:tc>
          <w:tcPr>
            <w:tcW w:w="3134" w:type="dxa"/>
            <w:gridSpan w:val="2"/>
          </w:tcPr>
          <w:p w:rsidR="00360D84" w:rsidRDefault="00F03F7C">
            <w:pPr>
              <w:pStyle w:val="TableParagraph"/>
              <w:spacing w:line="256" w:lineRule="exact"/>
              <w:rPr>
                <w:sz w:val="24"/>
              </w:rPr>
            </w:pPr>
            <w:r>
              <w:rPr>
                <w:sz w:val="24"/>
              </w:rPr>
              <w:t>Круглый</w:t>
            </w:r>
            <w:r>
              <w:rPr>
                <w:spacing w:val="-4"/>
                <w:sz w:val="24"/>
              </w:rPr>
              <w:t xml:space="preserve"> </w:t>
            </w:r>
            <w:r>
              <w:rPr>
                <w:sz w:val="24"/>
              </w:rPr>
              <w:t>стол,</w:t>
            </w:r>
            <w:r>
              <w:rPr>
                <w:spacing w:val="-3"/>
                <w:sz w:val="24"/>
              </w:rPr>
              <w:t xml:space="preserve"> </w:t>
            </w:r>
            <w:r>
              <w:rPr>
                <w:spacing w:val="-2"/>
                <w:sz w:val="24"/>
              </w:rPr>
              <w:t>беседа</w:t>
            </w:r>
          </w:p>
        </w:tc>
      </w:tr>
      <w:tr w:rsidR="00360D84">
        <w:trPr>
          <w:trHeight w:val="275"/>
        </w:trPr>
        <w:tc>
          <w:tcPr>
            <w:tcW w:w="9570" w:type="dxa"/>
            <w:gridSpan w:val="8"/>
          </w:tcPr>
          <w:p w:rsidR="00360D84" w:rsidRDefault="00F03F7C">
            <w:pPr>
              <w:pStyle w:val="TableParagraph"/>
              <w:spacing w:line="256" w:lineRule="exact"/>
              <w:ind w:left="2758" w:right="2751"/>
              <w:jc w:val="center"/>
              <w:rPr>
                <w:b/>
                <w:sz w:val="24"/>
              </w:rPr>
            </w:pPr>
            <w:r>
              <w:rPr>
                <w:b/>
                <w:sz w:val="24"/>
              </w:rPr>
              <w:t>Раздел</w:t>
            </w:r>
            <w:r>
              <w:rPr>
                <w:b/>
                <w:spacing w:val="-3"/>
                <w:sz w:val="24"/>
              </w:rPr>
              <w:t xml:space="preserve"> </w:t>
            </w:r>
            <w:r>
              <w:rPr>
                <w:b/>
                <w:sz w:val="24"/>
              </w:rPr>
              <w:t>2.</w:t>
            </w:r>
            <w:r>
              <w:rPr>
                <w:b/>
                <w:spacing w:val="-2"/>
                <w:sz w:val="24"/>
              </w:rPr>
              <w:t xml:space="preserve"> </w:t>
            </w:r>
            <w:r>
              <w:rPr>
                <w:b/>
                <w:sz w:val="24"/>
              </w:rPr>
              <w:t>«Я</w:t>
            </w:r>
            <w:r>
              <w:rPr>
                <w:b/>
                <w:spacing w:val="-2"/>
                <w:sz w:val="24"/>
              </w:rPr>
              <w:t xml:space="preserve"> </w:t>
            </w:r>
            <w:r>
              <w:rPr>
                <w:b/>
                <w:sz w:val="24"/>
              </w:rPr>
              <w:t>и</w:t>
            </w:r>
            <w:r>
              <w:rPr>
                <w:b/>
                <w:spacing w:val="-3"/>
                <w:sz w:val="24"/>
              </w:rPr>
              <w:t xml:space="preserve"> </w:t>
            </w:r>
            <w:r>
              <w:rPr>
                <w:b/>
                <w:sz w:val="24"/>
              </w:rPr>
              <w:t>мир</w:t>
            </w:r>
            <w:r>
              <w:rPr>
                <w:b/>
                <w:spacing w:val="-1"/>
                <w:sz w:val="24"/>
              </w:rPr>
              <w:t xml:space="preserve"> </w:t>
            </w:r>
            <w:r>
              <w:rPr>
                <w:b/>
                <w:sz w:val="24"/>
              </w:rPr>
              <w:t>профессий»-</w:t>
            </w:r>
            <w:r>
              <w:rPr>
                <w:b/>
                <w:spacing w:val="-5"/>
                <w:sz w:val="24"/>
              </w:rPr>
              <w:t>9ч.</w:t>
            </w:r>
          </w:p>
        </w:tc>
      </w:tr>
      <w:tr w:rsidR="00360D84">
        <w:trPr>
          <w:trHeight w:val="551"/>
        </w:trPr>
        <w:tc>
          <w:tcPr>
            <w:tcW w:w="540" w:type="dxa"/>
          </w:tcPr>
          <w:p w:rsidR="00360D84" w:rsidRDefault="00F03F7C">
            <w:pPr>
              <w:pStyle w:val="TableParagraph"/>
              <w:spacing w:line="270" w:lineRule="exact"/>
              <w:ind w:left="7"/>
              <w:jc w:val="center"/>
              <w:rPr>
                <w:sz w:val="24"/>
              </w:rPr>
            </w:pPr>
            <w:r>
              <w:rPr>
                <w:sz w:val="24"/>
              </w:rPr>
              <w:t>5</w:t>
            </w:r>
          </w:p>
        </w:tc>
        <w:tc>
          <w:tcPr>
            <w:tcW w:w="2014" w:type="dxa"/>
            <w:tcBorders>
              <w:right w:val="nil"/>
            </w:tcBorders>
          </w:tcPr>
          <w:p w:rsidR="00360D84" w:rsidRDefault="00F03F7C">
            <w:pPr>
              <w:pStyle w:val="TableParagraph"/>
              <w:spacing w:line="270" w:lineRule="exact"/>
              <w:rPr>
                <w:sz w:val="24"/>
              </w:rPr>
            </w:pPr>
            <w:r>
              <w:rPr>
                <w:spacing w:val="-2"/>
                <w:sz w:val="24"/>
              </w:rPr>
              <w:t>«Профессии</w:t>
            </w:r>
          </w:p>
          <w:p w:rsidR="00360D84" w:rsidRDefault="00F03F7C">
            <w:pPr>
              <w:pStyle w:val="TableParagraph"/>
              <w:spacing w:line="261" w:lineRule="exact"/>
              <w:rPr>
                <w:sz w:val="24"/>
              </w:rPr>
            </w:pPr>
            <w:r>
              <w:rPr>
                <w:spacing w:val="-2"/>
                <w:sz w:val="24"/>
              </w:rPr>
              <w:t>родителей»</w:t>
            </w:r>
          </w:p>
        </w:tc>
        <w:tc>
          <w:tcPr>
            <w:tcW w:w="1053" w:type="dxa"/>
            <w:tcBorders>
              <w:left w:val="nil"/>
            </w:tcBorders>
          </w:tcPr>
          <w:p w:rsidR="00360D84" w:rsidRDefault="00F03F7C">
            <w:pPr>
              <w:pStyle w:val="TableParagraph"/>
              <w:spacing w:line="270" w:lineRule="exact"/>
              <w:ind w:left="0" w:right="97"/>
              <w:jc w:val="right"/>
              <w:rPr>
                <w:sz w:val="24"/>
              </w:rPr>
            </w:pPr>
            <w:r>
              <w:rPr>
                <w:spacing w:val="-4"/>
                <w:sz w:val="24"/>
              </w:rPr>
              <w:t>моих</w:t>
            </w:r>
          </w:p>
        </w:tc>
        <w:tc>
          <w:tcPr>
            <w:tcW w:w="907" w:type="dxa"/>
          </w:tcPr>
          <w:p w:rsidR="00360D84" w:rsidRDefault="00F03F7C">
            <w:pPr>
              <w:pStyle w:val="TableParagraph"/>
              <w:spacing w:line="270" w:lineRule="exact"/>
              <w:ind w:left="108"/>
              <w:rPr>
                <w:sz w:val="24"/>
              </w:rPr>
            </w:pPr>
            <w:r>
              <w:rPr>
                <w:spacing w:val="-5"/>
                <w:sz w:val="24"/>
              </w:rPr>
              <w:t>0,5</w:t>
            </w:r>
          </w:p>
        </w:tc>
        <w:tc>
          <w:tcPr>
            <w:tcW w:w="1145" w:type="dxa"/>
          </w:tcPr>
          <w:p w:rsidR="00360D84" w:rsidRDefault="00F03F7C">
            <w:pPr>
              <w:pStyle w:val="TableParagraph"/>
              <w:spacing w:line="270" w:lineRule="exact"/>
              <w:ind w:left="108"/>
              <w:rPr>
                <w:sz w:val="24"/>
              </w:rPr>
            </w:pPr>
            <w:r>
              <w:rPr>
                <w:spacing w:val="-5"/>
                <w:sz w:val="24"/>
              </w:rPr>
              <w:t>0,5</w:t>
            </w:r>
          </w:p>
        </w:tc>
        <w:tc>
          <w:tcPr>
            <w:tcW w:w="777" w:type="dxa"/>
          </w:tcPr>
          <w:p w:rsidR="00360D84" w:rsidRDefault="00F03F7C">
            <w:pPr>
              <w:pStyle w:val="TableParagraph"/>
              <w:spacing w:line="270" w:lineRule="exact"/>
              <w:ind w:left="7"/>
              <w:jc w:val="center"/>
              <w:rPr>
                <w:sz w:val="24"/>
              </w:rPr>
            </w:pPr>
            <w:r>
              <w:rPr>
                <w:sz w:val="24"/>
              </w:rPr>
              <w:t>1</w:t>
            </w:r>
          </w:p>
        </w:tc>
        <w:tc>
          <w:tcPr>
            <w:tcW w:w="1476" w:type="dxa"/>
            <w:tcBorders>
              <w:right w:val="nil"/>
            </w:tcBorders>
          </w:tcPr>
          <w:p w:rsidR="00360D84" w:rsidRDefault="00F03F7C">
            <w:pPr>
              <w:pStyle w:val="TableParagraph"/>
              <w:spacing w:line="270" w:lineRule="exact"/>
              <w:rPr>
                <w:sz w:val="24"/>
              </w:rPr>
            </w:pPr>
            <w:r>
              <w:rPr>
                <w:spacing w:val="-2"/>
                <w:sz w:val="24"/>
              </w:rPr>
              <w:t>Написание</w:t>
            </w:r>
          </w:p>
          <w:p w:rsidR="00360D84" w:rsidRDefault="00F03F7C">
            <w:pPr>
              <w:pStyle w:val="TableParagraph"/>
              <w:spacing w:line="261" w:lineRule="exact"/>
              <w:rPr>
                <w:sz w:val="24"/>
              </w:rPr>
            </w:pPr>
            <w:r>
              <w:rPr>
                <w:spacing w:val="-2"/>
                <w:sz w:val="24"/>
              </w:rPr>
              <w:t>рассуждения</w:t>
            </w:r>
          </w:p>
        </w:tc>
        <w:tc>
          <w:tcPr>
            <w:tcW w:w="1658" w:type="dxa"/>
            <w:tcBorders>
              <w:left w:val="nil"/>
            </w:tcBorders>
          </w:tcPr>
          <w:p w:rsidR="00360D84" w:rsidRDefault="00F03F7C">
            <w:pPr>
              <w:pStyle w:val="TableParagraph"/>
              <w:spacing w:line="270" w:lineRule="exact"/>
              <w:ind w:left="0" w:right="92"/>
              <w:jc w:val="right"/>
              <w:rPr>
                <w:sz w:val="24"/>
              </w:rPr>
            </w:pPr>
            <w:r>
              <w:rPr>
                <w:spacing w:val="-2"/>
                <w:sz w:val="24"/>
              </w:rPr>
              <w:t>сочинения-</w:t>
            </w:r>
          </w:p>
        </w:tc>
      </w:tr>
      <w:tr w:rsidR="00360D84">
        <w:trPr>
          <w:trHeight w:val="1381"/>
        </w:trPr>
        <w:tc>
          <w:tcPr>
            <w:tcW w:w="540" w:type="dxa"/>
          </w:tcPr>
          <w:p w:rsidR="00360D84" w:rsidRDefault="00F03F7C">
            <w:pPr>
              <w:pStyle w:val="TableParagraph"/>
              <w:spacing w:line="273" w:lineRule="exact"/>
              <w:ind w:left="7"/>
              <w:jc w:val="center"/>
              <w:rPr>
                <w:sz w:val="24"/>
              </w:rPr>
            </w:pPr>
            <w:r>
              <w:rPr>
                <w:sz w:val="24"/>
              </w:rPr>
              <w:t>6</w:t>
            </w:r>
          </w:p>
        </w:tc>
        <w:tc>
          <w:tcPr>
            <w:tcW w:w="3067" w:type="dxa"/>
            <w:gridSpan w:val="2"/>
          </w:tcPr>
          <w:p w:rsidR="00360D84" w:rsidRDefault="00F03F7C">
            <w:pPr>
              <w:pStyle w:val="TableParagraph"/>
              <w:spacing w:line="273" w:lineRule="exact"/>
              <w:rPr>
                <w:sz w:val="24"/>
              </w:rPr>
            </w:pPr>
            <w:r>
              <w:rPr>
                <w:sz w:val="24"/>
              </w:rPr>
              <w:t>Профессии</w:t>
            </w:r>
            <w:r>
              <w:rPr>
                <w:spacing w:val="-7"/>
                <w:sz w:val="24"/>
              </w:rPr>
              <w:t xml:space="preserve"> </w:t>
            </w:r>
            <w:r>
              <w:rPr>
                <w:spacing w:val="-2"/>
                <w:sz w:val="24"/>
              </w:rPr>
              <w:t>школы</w:t>
            </w:r>
          </w:p>
        </w:tc>
        <w:tc>
          <w:tcPr>
            <w:tcW w:w="907" w:type="dxa"/>
          </w:tcPr>
          <w:p w:rsidR="00360D84" w:rsidRDefault="00F03F7C">
            <w:pPr>
              <w:pStyle w:val="TableParagraph"/>
              <w:spacing w:line="273" w:lineRule="exact"/>
              <w:ind w:left="108"/>
              <w:rPr>
                <w:sz w:val="24"/>
              </w:rPr>
            </w:pPr>
            <w:r>
              <w:rPr>
                <w:spacing w:val="-5"/>
                <w:sz w:val="24"/>
              </w:rPr>
              <w:t>0,5</w:t>
            </w:r>
          </w:p>
        </w:tc>
        <w:tc>
          <w:tcPr>
            <w:tcW w:w="1145" w:type="dxa"/>
          </w:tcPr>
          <w:p w:rsidR="00360D84" w:rsidRDefault="00F03F7C">
            <w:pPr>
              <w:pStyle w:val="TableParagraph"/>
              <w:spacing w:line="273" w:lineRule="exact"/>
              <w:ind w:left="108"/>
              <w:rPr>
                <w:sz w:val="24"/>
              </w:rPr>
            </w:pPr>
            <w:r>
              <w:rPr>
                <w:spacing w:val="-5"/>
                <w:sz w:val="24"/>
              </w:rPr>
              <w:t>0,5</w:t>
            </w:r>
          </w:p>
        </w:tc>
        <w:tc>
          <w:tcPr>
            <w:tcW w:w="777" w:type="dxa"/>
          </w:tcPr>
          <w:p w:rsidR="00360D84" w:rsidRDefault="00F03F7C">
            <w:pPr>
              <w:pStyle w:val="TableParagraph"/>
              <w:spacing w:line="273" w:lineRule="exact"/>
              <w:ind w:left="7"/>
              <w:jc w:val="center"/>
              <w:rPr>
                <w:sz w:val="24"/>
              </w:rPr>
            </w:pPr>
            <w:r>
              <w:rPr>
                <w:sz w:val="24"/>
              </w:rPr>
              <w:t>1</w:t>
            </w:r>
          </w:p>
        </w:tc>
        <w:tc>
          <w:tcPr>
            <w:tcW w:w="1476" w:type="dxa"/>
            <w:tcBorders>
              <w:right w:val="nil"/>
            </w:tcBorders>
          </w:tcPr>
          <w:p w:rsidR="00360D84" w:rsidRDefault="00F03F7C">
            <w:pPr>
              <w:pStyle w:val="TableParagraph"/>
              <w:spacing w:line="240" w:lineRule="auto"/>
              <w:rPr>
                <w:sz w:val="24"/>
              </w:rPr>
            </w:pPr>
            <w:proofErr w:type="gramStart"/>
            <w:r>
              <w:rPr>
                <w:spacing w:val="-2"/>
                <w:sz w:val="24"/>
              </w:rPr>
              <w:t>Составляем профессий выбираем</w:t>
            </w:r>
            <w:proofErr w:type="gramEnd"/>
          </w:p>
          <w:p w:rsidR="00360D84" w:rsidRDefault="00F03F7C">
            <w:pPr>
              <w:pStyle w:val="TableParagraph"/>
              <w:spacing w:line="274" w:lineRule="exact"/>
              <w:rPr>
                <w:sz w:val="24"/>
              </w:rPr>
            </w:pPr>
            <w:r>
              <w:rPr>
                <w:spacing w:val="-2"/>
                <w:sz w:val="24"/>
              </w:rPr>
              <w:t>составляем интервью</w:t>
            </w:r>
          </w:p>
        </w:tc>
        <w:tc>
          <w:tcPr>
            <w:tcW w:w="1658" w:type="dxa"/>
            <w:tcBorders>
              <w:left w:val="nil"/>
            </w:tcBorders>
          </w:tcPr>
          <w:p w:rsidR="00360D84" w:rsidRDefault="00F03F7C">
            <w:pPr>
              <w:pStyle w:val="TableParagraph"/>
              <w:spacing w:line="273" w:lineRule="exact"/>
              <w:ind w:left="0" w:right="96"/>
              <w:jc w:val="right"/>
              <w:rPr>
                <w:sz w:val="24"/>
              </w:rPr>
            </w:pPr>
            <w:r>
              <w:rPr>
                <w:spacing w:val="-2"/>
                <w:sz w:val="24"/>
              </w:rPr>
              <w:t>список</w:t>
            </w:r>
          </w:p>
          <w:p w:rsidR="00360D84" w:rsidRDefault="00F03F7C">
            <w:pPr>
              <w:pStyle w:val="TableParagraph"/>
              <w:tabs>
                <w:tab w:val="left" w:pos="842"/>
                <w:tab w:val="left" w:pos="1197"/>
              </w:tabs>
              <w:spacing w:line="240" w:lineRule="auto"/>
              <w:ind w:left="51" w:right="95" w:firstLine="179"/>
              <w:jc w:val="right"/>
              <w:rPr>
                <w:sz w:val="24"/>
              </w:rPr>
            </w:pPr>
            <w:r>
              <w:rPr>
                <w:spacing w:val="-10"/>
                <w:sz w:val="24"/>
              </w:rPr>
              <w:t>в</w:t>
            </w:r>
            <w:r>
              <w:rPr>
                <w:sz w:val="24"/>
              </w:rPr>
              <w:tab/>
            </w:r>
            <w:r>
              <w:rPr>
                <w:spacing w:val="-2"/>
                <w:sz w:val="24"/>
              </w:rPr>
              <w:t>школе, профессии, вопросы</w:t>
            </w:r>
            <w:r>
              <w:rPr>
                <w:sz w:val="24"/>
              </w:rPr>
              <w:tab/>
            </w:r>
            <w:proofErr w:type="gramStart"/>
            <w:r>
              <w:rPr>
                <w:spacing w:val="-5"/>
                <w:sz w:val="24"/>
              </w:rPr>
              <w:t>для</w:t>
            </w:r>
            <w:proofErr w:type="gramEnd"/>
          </w:p>
        </w:tc>
      </w:tr>
    </w:tbl>
    <w:p w:rsidR="00360D84" w:rsidRDefault="00360D84">
      <w:pPr>
        <w:jc w:val="right"/>
        <w:rPr>
          <w:sz w:val="24"/>
        </w:rPr>
        <w:sectPr w:rsidR="00360D84">
          <w:pgSz w:w="11910" w:h="16840"/>
          <w:pgMar w:top="1040" w:right="560" w:bottom="1140" w:left="1480" w:header="0" w:footer="945" w:gutter="0"/>
          <w:cols w:space="720"/>
        </w:sect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40"/>
        <w:gridCol w:w="1674"/>
        <w:gridCol w:w="1393"/>
        <w:gridCol w:w="907"/>
        <w:gridCol w:w="1145"/>
        <w:gridCol w:w="777"/>
        <w:gridCol w:w="1630"/>
        <w:gridCol w:w="1504"/>
      </w:tblGrid>
      <w:tr w:rsidR="00360D84">
        <w:trPr>
          <w:trHeight w:val="1382"/>
        </w:trPr>
        <w:tc>
          <w:tcPr>
            <w:tcW w:w="540" w:type="dxa"/>
          </w:tcPr>
          <w:p w:rsidR="00360D84" w:rsidRDefault="00F03F7C">
            <w:pPr>
              <w:pStyle w:val="TableParagraph"/>
              <w:spacing w:line="267" w:lineRule="exact"/>
              <w:ind w:left="0" w:right="199"/>
              <w:jc w:val="right"/>
              <w:rPr>
                <w:sz w:val="24"/>
              </w:rPr>
            </w:pPr>
            <w:r>
              <w:rPr>
                <w:sz w:val="24"/>
              </w:rPr>
              <w:lastRenderedPageBreak/>
              <w:t>7</w:t>
            </w:r>
          </w:p>
        </w:tc>
        <w:tc>
          <w:tcPr>
            <w:tcW w:w="3067" w:type="dxa"/>
            <w:gridSpan w:val="2"/>
          </w:tcPr>
          <w:p w:rsidR="00360D84" w:rsidRDefault="00F03F7C">
            <w:pPr>
              <w:pStyle w:val="TableParagraph"/>
              <w:tabs>
                <w:tab w:val="left" w:pos="2074"/>
              </w:tabs>
              <w:spacing w:line="240" w:lineRule="auto"/>
              <w:ind w:right="99"/>
              <w:rPr>
                <w:sz w:val="24"/>
              </w:rPr>
            </w:pPr>
            <w:r>
              <w:rPr>
                <w:spacing w:val="-2"/>
                <w:sz w:val="24"/>
              </w:rPr>
              <w:t>Профессия</w:t>
            </w:r>
            <w:r>
              <w:rPr>
                <w:sz w:val="24"/>
              </w:rPr>
              <w:tab/>
            </w:r>
            <w:r>
              <w:rPr>
                <w:spacing w:val="-2"/>
                <w:sz w:val="24"/>
              </w:rPr>
              <w:t xml:space="preserve">«повар». </w:t>
            </w:r>
            <w:r>
              <w:rPr>
                <w:sz w:val="24"/>
              </w:rPr>
              <w:t>Экскурсия в столовую</w:t>
            </w:r>
          </w:p>
        </w:tc>
        <w:tc>
          <w:tcPr>
            <w:tcW w:w="907" w:type="dxa"/>
          </w:tcPr>
          <w:p w:rsidR="00360D84" w:rsidRDefault="00F03F7C">
            <w:pPr>
              <w:pStyle w:val="TableParagraph"/>
              <w:spacing w:line="267" w:lineRule="exact"/>
              <w:ind w:left="108"/>
              <w:rPr>
                <w:sz w:val="24"/>
              </w:rPr>
            </w:pPr>
            <w:r>
              <w:rPr>
                <w:spacing w:val="-5"/>
                <w:sz w:val="24"/>
              </w:rPr>
              <w:t>0,5</w:t>
            </w:r>
          </w:p>
        </w:tc>
        <w:tc>
          <w:tcPr>
            <w:tcW w:w="1145" w:type="dxa"/>
          </w:tcPr>
          <w:p w:rsidR="00360D84" w:rsidRDefault="00F03F7C">
            <w:pPr>
              <w:pStyle w:val="TableParagraph"/>
              <w:spacing w:line="267" w:lineRule="exact"/>
              <w:ind w:left="108"/>
              <w:rPr>
                <w:sz w:val="24"/>
              </w:rPr>
            </w:pPr>
            <w:r>
              <w:rPr>
                <w:spacing w:val="-5"/>
                <w:sz w:val="24"/>
              </w:rPr>
              <w:t>0,5</w:t>
            </w:r>
          </w:p>
        </w:tc>
        <w:tc>
          <w:tcPr>
            <w:tcW w:w="777" w:type="dxa"/>
          </w:tcPr>
          <w:p w:rsidR="00360D84" w:rsidRDefault="00F03F7C">
            <w:pPr>
              <w:pStyle w:val="TableParagraph"/>
              <w:spacing w:line="267" w:lineRule="exact"/>
              <w:ind w:left="7"/>
              <w:jc w:val="center"/>
              <w:rPr>
                <w:sz w:val="24"/>
              </w:rPr>
            </w:pPr>
            <w:r>
              <w:rPr>
                <w:sz w:val="24"/>
              </w:rPr>
              <w:t>1</w:t>
            </w:r>
          </w:p>
        </w:tc>
        <w:tc>
          <w:tcPr>
            <w:tcW w:w="3134" w:type="dxa"/>
            <w:gridSpan w:val="2"/>
          </w:tcPr>
          <w:p w:rsidR="00360D84" w:rsidRDefault="00F03F7C">
            <w:pPr>
              <w:pStyle w:val="TableParagraph"/>
              <w:tabs>
                <w:tab w:val="left" w:pos="1990"/>
              </w:tabs>
              <w:spacing w:line="240" w:lineRule="auto"/>
              <w:ind w:right="95"/>
              <w:rPr>
                <w:sz w:val="24"/>
              </w:rPr>
            </w:pPr>
            <w:r>
              <w:rPr>
                <w:sz w:val="24"/>
              </w:rPr>
              <w:t>Знакомство</w:t>
            </w:r>
            <w:r>
              <w:rPr>
                <w:spacing w:val="40"/>
                <w:sz w:val="24"/>
              </w:rPr>
              <w:t xml:space="preserve"> </w:t>
            </w:r>
            <w:r>
              <w:rPr>
                <w:sz w:val="24"/>
              </w:rPr>
              <w:t>с</w:t>
            </w:r>
            <w:r>
              <w:rPr>
                <w:spacing w:val="40"/>
                <w:sz w:val="24"/>
              </w:rPr>
              <w:t xml:space="preserve"> </w:t>
            </w:r>
            <w:r>
              <w:rPr>
                <w:sz w:val="24"/>
              </w:rPr>
              <w:t xml:space="preserve">содержанием </w:t>
            </w:r>
            <w:r>
              <w:rPr>
                <w:spacing w:val="-2"/>
                <w:sz w:val="24"/>
              </w:rPr>
              <w:t>профессии.</w:t>
            </w:r>
            <w:r>
              <w:rPr>
                <w:sz w:val="24"/>
              </w:rPr>
              <w:tab/>
            </w:r>
            <w:r>
              <w:rPr>
                <w:spacing w:val="-2"/>
                <w:sz w:val="24"/>
              </w:rPr>
              <w:t xml:space="preserve">Интервью (профессионально-важные </w:t>
            </w:r>
            <w:r>
              <w:rPr>
                <w:sz w:val="24"/>
              </w:rPr>
              <w:t>качества,</w:t>
            </w:r>
            <w:r>
              <w:rPr>
                <w:spacing w:val="-11"/>
                <w:sz w:val="24"/>
              </w:rPr>
              <w:t xml:space="preserve"> </w:t>
            </w:r>
            <w:r>
              <w:rPr>
                <w:sz w:val="24"/>
              </w:rPr>
              <w:t>риски</w:t>
            </w:r>
            <w:r>
              <w:rPr>
                <w:spacing w:val="-10"/>
                <w:sz w:val="24"/>
              </w:rPr>
              <w:t xml:space="preserve"> </w:t>
            </w:r>
            <w:r>
              <w:rPr>
                <w:sz w:val="24"/>
              </w:rPr>
              <w:t>профессии),</w:t>
            </w:r>
          </w:p>
          <w:p w:rsidR="00360D84" w:rsidRDefault="00F03F7C">
            <w:pPr>
              <w:pStyle w:val="TableParagraph"/>
              <w:spacing w:line="267" w:lineRule="exact"/>
              <w:rPr>
                <w:sz w:val="24"/>
              </w:rPr>
            </w:pPr>
            <w:r>
              <w:rPr>
                <w:spacing w:val="-2"/>
                <w:sz w:val="24"/>
              </w:rPr>
              <w:t>фоторепортаж.</w:t>
            </w:r>
          </w:p>
        </w:tc>
      </w:tr>
      <w:tr w:rsidR="00360D84">
        <w:trPr>
          <w:trHeight w:val="827"/>
        </w:trPr>
        <w:tc>
          <w:tcPr>
            <w:tcW w:w="540" w:type="dxa"/>
          </w:tcPr>
          <w:p w:rsidR="00360D84" w:rsidRDefault="00F03F7C">
            <w:pPr>
              <w:pStyle w:val="TableParagraph"/>
              <w:ind w:left="0" w:right="199"/>
              <w:jc w:val="right"/>
              <w:rPr>
                <w:sz w:val="24"/>
              </w:rPr>
            </w:pPr>
            <w:r>
              <w:rPr>
                <w:sz w:val="24"/>
              </w:rPr>
              <w:t>8</w:t>
            </w:r>
          </w:p>
        </w:tc>
        <w:tc>
          <w:tcPr>
            <w:tcW w:w="1674" w:type="dxa"/>
            <w:tcBorders>
              <w:right w:val="nil"/>
            </w:tcBorders>
          </w:tcPr>
          <w:p w:rsidR="00360D84" w:rsidRDefault="00F03F7C">
            <w:pPr>
              <w:pStyle w:val="TableParagraph"/>
              <w:ind w:left="167"/>
              <w:rPr>
                <w:sz w:val="24"/>
              </w:rPr>
            </w:pPr>
            <w:r>
              <w:rPr>
                <w:spacing w:val="-2"/>
                <w:sz w:val="24"/>
              </w:rPr>
              <w:t>Профессии</w:t>
            </w:r>
          </w:p>
          <w:p w:rsidR="00360D84" w:rsidRDefault="00F03F7C">
            <w:pPr>
              <w:pStyle w:val="TableParagraph"/>
              <w:spacing w:line="240" w:lineRule="auto"/>
              <w:rPr>
                <w:sz w:val="24"/>
              </w:rPr>
            </w:pPr>
            <w:r>
              <w:rPr>
                <w:spacing w:val="-2"/>
                <w:sz w:val="24"/>
              </w:rPr>
              <w:t>«воспитатель»</w:t>
            </w:r>
          </w:p>
        </w:tc>
        <w:tc>
          <w:tcPr>
            <w:tcW w:w="1393" w:type="dxa"/>
            <w:tcBorders>
              <w:left w:val="nil"/>
            </w:tcBorders>
          </w:tcPr>
          <w:p w:rsidR="00360D84" w:rsidRDefault="00F03F7C">
            <w:pPr>
              <w:pStyle w:val="TableParagraph"/>
              <w:ind w:left="0" w:right="98"/>
              <w:jc w:val="right"/>
              <w:rPr>
                <w:sz w:val="24"/>
              </w:rPr>
            </w:pPr>
            <w:r>
              <w:rPr>
                <w:spacing w:val="-2"/>
                <w:sz w:val="24"/>
              </w:rPr>
              <w:t>«учитель»,</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3134" w:type="dxa"/>
            <w:gridSpan w:val="2"/>
          </w:tcPr>
          <w:p w:rsidR="00360D84" w:rsidRDefault="00F03F7C">
            <w:pPr>
              <w:pStyle w:val="TableParagraph"/>
              <w:tabs>
                <w:tab w:val="left" w:pos="1284"/>
                <w:tab w:val="left" w:pos="2023"/>
                <w:tab w:val="left" w:pos="2527"/>
              </w:tabs>
              <w:spacing w:line="240" w:lineRule="auto"/>
              <w:ind w:right="96"/>
              <w:rPr>
                <w:sz w:val="24"/>
              </w:rPr>
            </w:pPr>
            <w:r>
              <w:rPr>
                <w:spacing w:val="-2"/>
                <w:sz w:val="24"/>
              </w:rPr>
              <w:t>Проблемная</w:t>
            </w:r>
            <w:r>
              <w:rPr>
                <w:sz w:val="24"/>
              </w:rPr>
              <w:tab/>
            </w:r>
            <w:proofErr w:type="gramStart"/>
            <w:r>
              <w:rPr>
                <w:spacing w:val="-2"/>
                <w:sz w:val="24"/>
              </w:rPr>
              <w:t>ситуация</w:t>
            </w:r>
            <w:proofErr w:type="gramEnd"/>
            <w:r>
              <w:rPr>
                <w:spacing w:val="-2"/>
                <w:sz w:val="24"/>
              </w:rPr>
              <w:t>: какими</w:t>
            </w:r>
            <w:r>
              <w:rPr>
                <w:sz w:val="24"/>
              </w:rPr>
              <w:tab/>
            </w:r>
            <w:r>
              <w:rPr>
                <w:spacing w:val="-2"/>
                <w:sz w:val="24"/>
              </w:rPr>
              <w:t>должны</w:t>
            </w:r>
            <w:r>
              <w:rPr>
                <w:sz w:val="24"/>
              </w:rPr>
              <w:tab/>
            </w:r>
            <w:r>
              <w:rPr>
                <w:spacing w:val="-4"/>
                <w:sz w:val="24"/>
              </w:rPr>
              <w:t>быть</w:t>
            </w:r>
          </w:p>
          <w:p w:rsidR="00360D84" w:rsidRDefault="00F03F7C">
            <w:pPr>
              <w:pStyle w:val="TableParagraph"/>
              <w:spacing w:line="267" w:lineRule="exact"/>
              <w:rPr>
                <w:sz w:val="24"/>
              </w:rPr>
            </w:pPr>
            <w:r>
              <w:rPr>
                <w:sz w:val="24"/>
              </w:rPr>
              <w:t>учитель,</w:t>
            </w:r>
            <w:r>
              <w:rPr>
                <w:spacing w:val="-4"/>
                <w:sz w:val="24"/>
              </w:rPr>
              <w:t xml:space="preserve"> </w:t>
            </w:r>
            <w:r>
              <w:rPr>
                <w:spacing w:val="-2"/>
                <w:sz w:val="24"/>
              </w:rPr>
              <w:t>воспитатель?</w:t>
            </w:r>
          </w:p>
        </w:tc>
      </w:tr>
      <w:tr w:rsidR="00360D84">
        <w:trPr>
          <w:trHeight w:val="1103"/>
        </w:trPr>
        <w:tc>
          <w:tcPr>
            <w:tcW w:w="540" w:type="dxa"/>
          </w:tcPr>
          <w:p w:rsidR="00360D84" w:rsidRDefault="00F03F7C">
            <w:pPr>
              <w:pStyle w:val="TableParagraph"/>
              <w:ind w:left="0" w:right="199"/>
              <w:jc w:val="right"/>
              <w:rPr>
                <w:sz w:val="24"/>
              </w:rPr>
            </w:pPr>
            <w:r>
              <w:rPr>
                <w:sz w:val="24"/>
              </w:rPr>
              <w:t>9</w:t>
            </w:r>
          </w:p>
        </w:tc>
        <w:tc>
          <w:tcPr>
            <w:tcW w:w="3067" w:type="dxa"/>
            <w:gridSpan w:val="2"/>
          </w:tcPr>
          <w:p w:rsidR="00360D84" w:rsidRDefault="00F03F7C">
            <w:pPr>
              <w:pStyle w:val="TableParagraph"/>
              <w:tabs>
                <w:tab w:val="left" w:pos="1721"/>
              </w:tabs>
              <w:rPr>
                <w:sz w:val="24"/>
              </w:rPr>
            </w:pPr>
            <w:r>
              <w:rPr>
                <w:spacing w:val="-2"/>
                <w:sz w:val="24"/>
              </w:rPr>
              <w:t>Профессии</w:t>
            </w:r>
            <w:r>
              <w:rPr>
                <w:sz w:val="24"/>
              </w:rPr>
              <w:tab/>
            </w:r>
            <w:r>
              <w:rPr>
                <w:spacing w:val="-2"/>
                <w:sz w:val="24"/>
              </w:rPr>
              <w:t>«психолог»,</w:t>
            </w:r>
          </w:p>
          <w:p w:rsidR="00360D84" w:rsidRDefault="00F03F7C">
            <w:pPr>
              <w:pStyle w:val="TableParagraph"/>
              <w:spacing w:line="240" w:lineRule="auto"/>
              <w:rPr>
                <w:sz w:val="24"/>
              </w:rPr>
            </w:pPr>
            <w:r>
              <w:rPr>
                <w:sz w:val="24"/>
              </w:rPr>
              <w:t>«социальный</w:t>
            </w:r>
            <w:r>
              <w:rPr>
                <w:spacing w:val="-5"/>
                <w:sz w:val="24"/>
              </w:rPr>
              <w:t xml:space="preserve"> </w:t>
            </w:r>
            <w:r>
              <w:rPr>
                <w:spacing w:val="-2"/>
                <w:sz w:val="24"/>
              </w:rPr>
              <w:t>педагог»</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3134" w:type="dxa"/>
            <w:gridSpan w:val="2"/>
          </w:tcPr>
          <w:p w:rsidR="00360D84" w:rsidRDefault="00F03F7C">
            <w:pPr>
              <w:pStyle w:val="TableParagraph"/>
              <w:tabs>
                <w:tab w:val="left" w:pos="1927"/>
              </w:tabs>
              <w:spacing w:line="240" w:lineRule="auto"/>
              <w:ind w:right="95"/>
              <w:jc w:val="both"/>
              <w:rPr>
                <w:sz w:val="24"/>
              </w:rPr>
            </w:pPr>
            <w:r>
              <w:rPr>
                <w:sz w:val="24"/>
              </w:rPr>
              <w:t xml:space="preserve">Встреча с работниками </w:t>
            </w:r>
            <w:r>
              <w:rPr>
                <w:spacing w:val="-2"/>
                <w:sz w:val="24"/>
              </w:rPr>
              <w:t>социально-психологической службы.</w:t>
            </w:r>
            <w:r>
              <w:rPr>
                <w:sz w:val="24"/>
              </w:rPr>
              <w:tab/>
            </w:r>
            <w:r>
              <w:rPr>
                <w:spacing w:val="-2"/>
                <w:sz w:val="24"/>
              </w:rPr>
              <w:t>Интервью,</w:t>
            </w:r>
          </w:p>
          <w:p w:rsidR="00360D84" w:rsidRDefault="00F03F7C">
            <w:pPr>
              <w:pStyle w:val="TableParagraph"/>
              <w:spacing w:line="267" w:lineRule="exact"/>
              <w:rPr>
                <w:sz w:val="24"/>
              </w:rPr>
            </w:pPr>
            <w:r>
              <w:rPr>
                <w:spacing w:val="-2"/>
                <w:sz w:val="24"/>
              </w:rPr>
              <w:t>фоторепортаж</w:t>
            </w:r>
          </w:p>
        </w:tc>
      </w:tr>
      <w:tr w:rsidR="00360D84">
        <w:trPr>
          <w:trHeight w:val="551"/>
        </w:trPr>
        <w:tc>
          <w:tcPr>
            <w:tcW w:w="540" w:type="dxa"/>
          </w:tcPr>
          <w:p w:rsidR="00360D84" w:rsidRDefault="00F03F7C">
            <w:pPr>
              <w:pStyle w:val="TableParagraph"/>
              <w:ind w:left="0" w:right="139"/>
              <w:jc w:val="right"/>
              <w:rPr>
                <w:sz w:val="24"/>
              </w:rPr>
            </w:pPr>
            <w:r>
              <w:rPr>
                <w:spacing w:val="-5"/>
                <w:sz w:val="24"/>
              </w:rPr>
              <w:t>10</w:t>
            </w:r>
          </w:p>
        </w:tc>
        <w:tc>
          <w:tcPr>
            <w:tcW w:w="3067" w:type="dxa"/>
            <w:gridSpan w:val="2"/>
          </w:tcPr>
          <w:p w:rsidR="00360D84" w:rsidRDefault="00F03F7C">
            <w:pPr>
              <w:pStyle w:val="TableParagraph"/>
              <w:rPr>
                <w:sz w:val="24"/>
              </w:rPr>
            </w:pPr>
            <w:r>
              <w:rPr>
                <w:sz w:val="24"/>
              </w:rPr>
              <w:t>Профессия</w:t>
            </w:r>
            <w:r>
              <w:rPr>
                <w:spacing w:val="-3"/>
                <w:sz w:val="24"/>
              </w:rPr>
              <w:t xml:space="preserve"> </w:t>
            </w:r>
            <w:r>
              <w:rPr>
                <w:spacing w:val="-2"/>
                <w:sz w:val="24"/>
              </w:rPr>
              <w:t>«библиотекарь»</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3134" w:type="dxa"/>
            <w:gridSpan w:val="2"/>
          </w:tcPr>
          <w:p w:rsidR="00360D84" w:rsidRDefault="00F03F7C">
            <w:pPr>
              <w:pStyle w:val="TableParagraph"/>
              <w:tabs>
                <w:tab w:val="left" w:pos="1425"/>
                <w:tab w:val="left" w:pos="1776"/>
              </w:tabs>
              <w:rPr>
                <w:sz w:val="24"/>
              </w:rPr>
            </w:pPr>
            <w:r>
              <w:rPr>
                <w:spacing w:val="-2"/>
                <w:sz w:val="24"/>
              </w:rPr>
              <w:t>Экскурсия</w:t>
            </w:r>
            <w:r>
              <w:rPr>
                <w:sz w:val="24"/>
              </w:rPr>
              <w:tab/>
            </w:r>
            <w:r>
              <w:rPr>
                <w:spacing w:val="-10"/>
                <w:sz w:val="24"/>
              </w:rPr>
              <w:t>в</w:t>
            </w:r>
            <w:r>
              <w:rPr>
                <w:sz w:val="24"/>
              </w:rPr>
              <w:tab/>
            </w:r>
            <w:r>
              <w:rPr>
                <w:spacing w:val="-2"/>
                <w:sz w:val="24"/>
              </w:rPr>
              <w:t>библиотеку,</w:t>
            </w:r>
          </w:p>
          <w:p w:rsidR="00360D84" w:rsidRDefault="00F03F7C">
            <w:pPr>
              <w:pStyle w:val="TableParagraph"/>
              <w:spacing w:line="267" w:lineRule="exact"/>
              <w:rPr>
                <w:sz w:val="24"/>
              </w:rPr>
            </w:pPr>
            <w:r>
              <w:rPr>
                <w:sz w:val="24"/>
              </w:rPr>
              <w:t>интервью,</w:t>
            </w:r>
            <w:r>
              <w:rPr>
                <w:spacing w:val="-4"/>
                <w:sz w:val="24"/>
              </w:rPr>
              <w:t xml:space="preserve"> </w:t>
            </w:r>
            <w:r>
              <w:rPr>
                <w:spacing w:val="-2"/>
                <w:sz w:val="24"/>
              </w:rPr>
              <w:t>фоторепортаж</w:t>
            </w:r>
          </w:p>
        </w:tc>
      </w:tr>
      <w:tr w:rsidR="00360D84">
        <w:trPr>
          <w:trHeight w:val="275"/>
        </w:trPr>
        <w:tc>
          <w:tcPr>
            <w:tcW w:w="540" w:type="dxa"/>
          </w:tcPr>
          <w:p w:rsidR="00360D84" w:rsidRDefault="00F03F7C">
            <w:pPr>
              <w:pStyle w:val="TableParagraph"/>
              <w:spacing w:line="256" w:lineRule="exact"/>
              <w:ind w:left="0" w:right="139"/>
              <w:jc w:val="right"/>
              <w:rPr>
                <w:sz w:val="24"/>
              </w:rPr>
            </w:pPr>
            <w:r>
              <w:rPr>
                <w:spacing w:val="-5"/>
                <w:sz w:val="24"/>
              </w:rPr>
              <w:t>11</w:t>
            </w:r>
          </w:p>
        </w:tc>
        <w:tc>
          <w:tcPr>
            <w:tcW w:w="3067" w:type="dxa"/>
            <w:gridSpan w:val="2"/>
          </w:tcPr>
          <w:p w:rsidR="00360D84" w:rsidRDefault="00F03F7C">
            <w:pPr>
              <w:pStyle w:val="TableParagraph"/>
              <w:spacing w:line="256" w:lineRule="exact"/>
              <w:rPr>
                <w:sz w:val="24"/>
              </w:rPr>
            </w:pPr>
            <w:r>
              <w:rPr>
                <w:sz w:val="24"/>
              </w:rPr>
              <w:t>Профессия</w:t>
            </w:r>
            <w:r>
              <w:rPr>
                <w:spacing w:val="-3"/>
                <w:sz w:val="24"/>
              </w:rPr>
              <w:t xml:space="preserve"> </w:t>
            </w:r>
            <w:r>
              <w:rPr>
                <w:spacing w:val="-2"/>
                <w:sz w:val="24"/>
              </w:rPr>
              <w:t>«юрист»</w:t>
            </w:r>
          </w:p>
        </w:tc>
        <w:tc>
          <w:tcPr>
            <w:tcW w:w="907" w:type="dxa"/>
          </w:tcPr>
          <w:p w:rsidR="00360D84" w:rsidRDefault="00F03F7C">
            <w:pPr>
              <w:pStyle w:val="TableParagraph"/>
              <w:spacing w:line="256" w:lineRule="exact"/>
              <w:ind w:left="108"/>
              <w:rPr>
                <w:sz w:val="24"/>
              </w:rPr>
            </w:pPr>
            <w:r>
              <w:rPr>
                <w:spacing w:val="-5"/>
                <w:sz w:val="24"/>
              </w:rPr>
              <w:t>0,5</w:t>
            </w:r>
          </w:p>
        </w:tc>
        <w:tc>
          <w:tcPr>
            <w:tcW w:w="1145" w:type="dxa"/>
          </w:tcPr>
          <w:p w:rsidR="00360D84" w:rsidRDefault="00F03F7C">
            <w:pPr>
              <w:pStyle w:val="TableParagraph"/>
              <w:spacing w:line="256" w:lineRule="exact"/>
              <w:ind w:left="108"/>
              <w:rPr>
                <w:sz w:val="24"/>
              </w:rPr>
            </w:pPr>
            <w:r>
              <w:rPr>
                <w:spacing w:val="-5"/>
                <w:sz w:val="24"/>
              </w:rPr>
              <w:t>0,5</w:t>
            </w:r>
          </w:p>
        </w:tc>
        <w:tc>
          <w:tcPr>
            <w:tcW w:w="777" w:type="dxa"/>
          </w:tcPr>
          <w:p w:rsidR="00360D84" w:rsidRDefault="00F03F7C">
            <w:pPr>
              <w:pStyle w:val="TableParagraph"/>
              <w:spacing w:line="256" w:lineRule="exact"/>
              <w:ind w:left="7"/>
              <w:jc w:val="center"/>
              <w:rPr>
                <w:sz w:val="24"/>
              </w:rPr>
            </w:pPr>
            <w:r>
              <w:rPr>
                <w:sz w:val="24"/>
              </w:rPr>
              <w:t>1</w:t>
            </w:r>
          </w:p>
        </w:tc>
        <w:tc>
          <w:tcPr>
            <w:tcW w:w="3134" w:type="dxa"/>
            <w:gridSpan w:val="2"/>
          </w:tcPr>
          <w:p w:rsidR="00360D84" w:rsidRDefault="00F03F7C">
            <w:pPr>
              <w:pStyle w:val="TableParagraph"/>
              <w:spacing w:line="256" w:lineRule="exact"/>
              <w:rPr>
                <w:sz w:val="24"/>
              </w:rPr>
            </w:pPr>
            <w:r>
              <w:rPr>
                <w:sz w:val="24"/>
              </w:rPr>
              <w:t>Встреча</w:t>
            </w:r>
            <w:r>
              <w:rPr>
                <w:spacing w:val="-2"/>
                <w:sz w:val="24"/>
              </w:rPr>
              <w:t xml:space="preserve"> </w:t>
            </w:r>
            <w:r>
              <w:rPr>
                <w:sz w:val="24"/>
              </w:rPr>
              <w:t>с</w:t>
            </w:r>
            <w:r>
              <w:rPr>
                <w:spacing w:val="-2"/>
                <w:sz w:val="24"/>
              </w:rPr>
              <w:t xml:space="preserve"> юристом</w:t>
            </w:r>
          </w:p>
        </w:tc>
      </w:tr>
      <w:tr w:rsidR="00360D84">
        <w:trPr>
          <w:trHeight w:val="1104"/>
        </w:trPr>
        <w:tc>
          <w:tcPr>
            <w:tcW w:w="540" w:type="dxa"/>
          </w:tcPr>
          <w:p w:rsidR="00360D84" w:rsidRDefault="00F03F7C">
            <w:pPr>
              <w:pStyle w:val="TableParagraph"/>
              <w:ind w:left="0" w:right="139"/>
              <w:jc w:val="right"/>
              <w:rPr>
                <w:sz w:val="24"/>
              </w:rPr>
            </w:pPr>
            <w:r>
              <w:rPr>
                <w:spacing w:val="-5"/>
                <w:sz w:val="24"/>
              </w:rPr>
              <w:t>12</w:t>
            </w:r>
          </w:p>
        </w:tc>
        <w:tc>
          <w:tcPr>
            <w:tcW w:w="3067" w:type="dxa"/>
            <w:gridSpan w:val="2"/>
          </w:tcPr>
          <w:p w:rsidR="00360D84" w:rsidRDefault="00F03F7C">
            <w:pPr>
              <w:pStyle w:val="TableParagraph"/>
              <w:rPr>
                <w:sz w:val="24"/>
              </w:rPr>
            </w:pPr>
            <w:r>
              <w:rPr>
                <w:sz w:val="24"/>
              </w:rPr>
              <w:t>Профессии</w:t>
            </w:r>
            <w:r>
              <w:rPr>
                <w:spacing w:val="-7"/>
                <w:sz w:val="24"/>
              </w:rPr>
              <w:t xml:space="preserve"> </w:t>
            </w:r>
            <w:r>
              <w:rPr>
                <w:spacing w:val="-2"/>
                <w:sz w:val="24"/>
              </w:rPr>
              <w:t>школы.</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3134" w:type="dxa"/>
            <w:gridSpan w:val="2"/>
          </w:tcPr>
          <w:p w:rsidR="00360D84" w:rsidRDefault="00F03F7C">
            <w:pPr>
              <w:pStyle w:val="TableParagraph"/>
              <w:spacing w:line="240" w:lineRule="auto"/>
              <w:ind w:right="94"/>
              <w:jc w:val="both"/>
              <w:rPr>
                <w:sz w:val="24"/>
              </w:rPr>
            </w:pPr>
            <w:r>
              <w:rPr>
                <w:sz w:val="24"/>
              </w:rPr>
              <w:t>Круглый стол. Дискуссия. Другие профессии школы. Краткая</w:t>
            </w:r>
            <w:r>
              <w:rPr>
                <w:spacing w:val="76"/>
                <w:w w:val="150"/>
                <w:sz w:val="24"/>
              </w:rPr>
              <w:t xml:space="preserve">   </w:t>
            </w:r>
            <w:r>
              <w:rPr>
                <w:spacing w:val="-2"/>
                <w:sz w:val="24"/>
              </w:rPr>
              <w:t>характеристика</w:t>
            </w:r>
          </w:p>
          <w:p w:rsidR="00360D84" w:rsidRDefault="00F03F7C">
            <w:pPr>
              <w:pStyle w:val="TableParagraph"/>
              <w:spacing w:line="267" w:lineRule="exact"/>
              <w:rPr>
                <w:sz w:val="24"/>
              </w:rPr>
            </w:pPr>
            <w:r>
              <w:rPr>
                <w:spacing w:val="-2"/>
                <w:sz w:val="24"/>
              </w:rPr>
              <w:t>профессий</w:t>
            </w:r>
          </w:p>
        </w:tc>
      </w:tr>
      <w:tr w:rsidR="00360D84">
        <w:trPr>
          <w:trHeight w:val="275"/>
        </w:trPr>
        <w:tc>
          <w:tcPr>
            <w:tcW w:w="540" w:type="dxa"/>
          </w:tcPr>
          <w:p w:rsidR="00360D84" w:rsidRDefault="00F03F7C">
            <w:pPr>
              <w:pStyle w:val="TableParagraph"/>
              <w:spacing w:line="256" w:lineRule="exact"/>
              <w:ind w:left="0" w:right="139"/>
              <w:jc w:val="right"/>
              <w:rPr>
                <w:sz w:val="24"/>
              </w:rPr>
            </w:pPr>
            <w:r>
              <w:rPr>
                <w:spacing w:val="-5"/>
                <w:sz w:val="24"/>
              </w:rPr>
              <w:t>13</w:t>
            </w:r>
          </w:p>
        </w:tc>
        <w:tc>
          <w:tcPr>
            <w:tcW w:w="3067" w:type="dxa"/>
            <w:gridSpan w:val="2"/>
          </w:tcPr>
          <w:p w:rsidR="00360D84" w:rsidRDefault="00F03F7C">
            <w:pPr>
              <w:pStyle w:val="TableParagraph"/>
              <w:spacing w:line="256" w:lineRule="exact"/>
              <w:rPr>
                <w:sz w:val="24"/>
              </w:rPr>
            </w:pPr>
            <w:r>
              <w:rPr>
                <w:sz w:val="24"/>
              </w:rPr>
              <w:t>«Что</w:t>
            </w:r>
            <w:r>
              <w:rPr>
                <w:spacing w:val="-2"/>
                <w:sz w:val="24"/>
              </w:rPr>
              <w:t xml:space="preserve"> </w:t>
            </w:r>
            <w:r>
              <w:rPr>
                <w:sz w:val="24"/>
              </w:rPr>
              <w:t>мы</w:t>
            </w:r>
            <w:r>
              <w:rPr>
                <w:spacing w:val="3"/>
                <w:sz w:val="24"/>
              </w:rPr>
              <w:t xml:space="preserve"> </w:t>
            </w:r>
            <w:r>
              <w:rPr>
                <w:spacing w:val="-2"/>
                <w:sz w:val="24"/>
              </w:rPr>
              <w:t>узнали»</w:t>
            </w:r>
          </w:p>
        </w:tc>
        <w:tc>
          <w:tcPr>
            <w:tcW w:w="907" w:type="dxa"/>
          </w:tcPr>
          <w:p w:rsidR="00360D84" w:rsidRDefault="00F03F7C">
            <w:pPr>
              <w:pStyle w:val="TableParagraph"/>
              <w:spacing w:line="256" w:lineRule="exact"/>
              <w:ind w:left="108"/>
              <w:rPr>
                <w:sz w:val="24"/>
              </w:rPr>
            </w:pPr>
            <w:r>
              <w:rPr>
                <w:spacing w:val="-5"/>
                <w:sz w:val="24"/>
              </w:rPr>
              <w:t>0,5</w:t>
            </w:r>
          </w:p>
        </w:tc>
        <w:tc>
          <w:tcPr>
            <w:tcW w:w="1145" w:type="dxa"/>
          </w:tcPr>
          <w:p w:rsidR="00360D84" w:rsidRDefault="00F03F7C">
            <w:pPr>
              <w:pStyle w:val="TableParagraph"/>
              <w:spacing w:line="256" w:lineRule="exact"/>
              <w:ind w:left="108"/>
              <w:rPr>
                <w:sz w:val="24"/>
              </w:rPr>
            </w:pPr>
            <w:r>
              <w:rPr>
                <w:spacing w:val="-5"/>
                <w:sz w:val="24"/>
              </w:rPr>
              <w:t>0,5</w:t>
            </w:r>
          </w:p>
        </w:tc>
        <w:tc>
          <w:tcPr>
            <w:tcW w:w="777" w:type="dxa"/>
          </w:tcPr>
          <w:p w:rsidR="00360D84" w:rsidRDefault="00F03F7C">
            <w:pPr>
              <w:pStyle w:val="TableParagraph"/>
              <w:spacing w:line="256" w:lineRule="exact"/>
              <w:ind w:left="7"/>
              <w:jc w:val="center"/>
              <w:rPr>
                <w:sz w:val="24"/>
              </w:rPr>
            </w:pPr>
            <w:r>
              <w:rPr>
                <w:sz w:val="24"/>
              </w:rPr>
              <w:t>1</w:t>
            </w:r>
          </w:p>
        </w:tc>
        <w:tc>
          <w:tcPr>
            <w:tcW w:w="3134" w:type="dxa"/>
            <w:gridSpan w:val="2"/>
          </w:tcPr>
          <w:p w:rsidR="00360D84" w:rsidRDefault="00F03F7C">
            <w:pPr>
              <w:pStyle w:val="TableParagraph"/>
              <w:spacing w:line="256" w:lineRule="exact"/>
              <w:rPr>
                <w:sz w:val="24"/>
              </w:rPr>
            </w:pPr>
            <w:r>
              <w:rPr>
                <w:sz w:val="24"/>
              </w:rPr>
              <w:t>Викторина,</w:t>
            </w:r>
            <w:r>
              <w:rPr>
                <w:spacing w:val="-5"/>
                <w:sz w:val="24"/>
              </w:rPr>
              <w:t xml:space="preserve"> </w:t>
            </w:r>
            <w:r>
              <w:rPr>
                <w:spacing w:val="-2"/>
                <w:sz w:val="24"/>
              </w:rPr>
              <w:t>презентация</w:t>
            </w:r>
          </w:p>
        </w:tc>
      </w:tr>
      <w:tr w:rsidR="00360D84">
        <w:trPr>
          <w:trHeight w:val="277"/>
        </w:trPr>
        <w:tc>
          <w:tcPr>
            <w:tcW w:w="9570" w:type="dxa"/>
            <w:gridSpan w:val="8"/>
          </w:tcPr>
          <w:p w:rsidR="00360D84" w:rsidRDefault="00F03F7C">
            <w:pPr>
              <w:pStyle w:val="TableParagraph"/>
              <w:spacing w:line="258" w:lineRule="exact"/>
              <w:ind w:left="2763" w:right="2751"/>
              <w:jc w:val="center"/>
              <w:rPr>
                <w:b/>
                <w:sz w:val="24"/>
              </w:rPr>
            </w:pPr>
            <w:r>
              <w:rPr>
                <w:b/>
                <w:sz w:val="24"/>
              </w:rPr>
              <w:t>Раздел</w:t>
            </w:r>
            <w:r>
              <w:rPr>
                <w:b/>
                <w:spacing w:val="-2"/>
                <w:sz w:val="24"/>
              </w:rPr>
              <w:t xml:space="preserve"> </w:t>
            </w:r>
            <w:r>
              <w:rPr>
                <w:b/>
                <w:sz w:val="24"/>
              </w:rPr>
              <w:t>3. «Мечтать</w:t>
            </w:r>
            <w:r>
              <w:rPr>
                <w:b/>
                <w:spacing w:val="-3"/>
                <w:sz w:val="24"/>
              </w:rPr>
              <w:t xml:space="preserve"> </w:t>
            </w:r>
            <w:r>
              <w:rPr>
                <w:b/>
                <w:sz w:val="24"/>
              </w:rPr>
              <w:t>не</w:t>
            </w:r>
            <w:r>
              <w:rPr>
                <w:b/>
                <w:spacing w:val="-1"/>
                <w:sz w:val="24"/>
              </w:rPr>
              <w:t xml:space="preserve"> </w:t>
            </w:r>
            <w:r>
              <w:rPr>
                <w:b/>
                <w:sz w:val="24"/>
              </w:rPr>
              <w:t>вредно»</w:t>
            </w:r>
            <w:r>
              <w:rPr>
                <w:b/>
                <w:spacing w:val="2"/>
                <w:sz w:val="24"/>
              </w:rPr>
              <w:t xml:space="preserve"> </w:t>
            </w:r>
            <w:r>
              <w:rPr>
                <w:b/>
                <w:sz w:val="24"/>
              </w:rPr>
              <w:t>-</w:t>
            </w:r>
            <w:r>
              <w:rPr>
                <w:b/>
                <w:spacing w:val="59"/>
                <w:sz w:val="24"/>
              </w:rPr>
              <w:t xml:space="preserve"> </w:t>
            </w:r>
            <w:r>
              <w:rPr>
                <w:b/>
                <w:spacing w:val="-4"/>
                <w:sz w:val="24"/>
              </w:rPr>
              <w:t>22ч.</w:t>
            </w:r>
          </w:p>
        </w:tc>
      </w:tr>
      <w:tr w:rsidR="00360D84">
        <w:trPr>
          <w:trHeight w:val="551"/>
        </w:trPr>
        <w:tc>
          <w:tcPr>
            <w:tcW w:w="540" w:type="dxa"/>
          </w:tcPr>
          <w:p w:rsidR="00360D84" w:rsidRDefault="00F03F7C">
            <w:pPr>
              <w:pStyle w:val="TableParagraph"/>
              <w:ind w:left="0" w:right="139"/>
              <w:jc w:val="right"/>
              <w:rPr>
                <w:sz w:val="24"/>
              </w:rPr>
            </w:pPr>
            <w:r>
              <w:rPr>
                <w:spacing w:val="-5"/>
                <w:sz w:val="24"/>
              </w:rPr>
              <w:t>14</w:t>
            </w:r>
          </w:p>
        </w:tc>
        <w:tc>
          <w:tcPr>
            <w:tcW w:w="3067" w:type="dxa"/>
            <w:gridSpan w:val="2"/>
          </w:tcPr>
          <w:p w:rsidR="00360D84" w:rsidRDefault="00F03F7C">
            <w:pPr>
              <w:pStyle w:val="TableParagraph"/>
              <w:rPr>
                <w:sz w:val="24"/>
              </w:rPr>
            </w:pPr>
            <w:r>
              <w:rPr>
                <w:sz w:val="24"/>
              </w:rPr>
              <w:t>Профессии</w:t>
            </w:r>
            <w:r>
              <w:rPr>
                <w:spacing w:val="-4"/>
                <w:sz w:val="24"/>
              </w:rPr>
              <w:t xml:space="preserve"> </w:t>
            </w:r>
            <w:r>
              <w:rPr>
                <w:sz w:val="24"/>
              </w:rPr>
              <w:t>сферы</w:t>
            </w:r>
            <w:r>
              <w:rPr>
                <w:spacing w:val="-1"/>
                <w:sz w:val="24"/>
              </w:rPr>
              <w:t xml:space="preserve"> </w:t>
            </w:r>
            <w:r>
              <w:rPr>
                <w:spacing w:val="-4"/>
                <w:sz w:val="24"/>
              </w:rPr>
              <w:t>услуг</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1630" w:type="dxa"/>
            <w:tcBorders>
              <w:right w:val="nil"/>
            </w:tcBorders>
          </w:tcPr>
          <w:p w:rsidR="00360D84" w:rsidRDefault="00F03F7C">
            <w:pPr>
              <w:pStyle w:val="TableParagraph"/>
              <w:rPr>
                <w:sz w:val="24"/>
              </w:rPr>
            </w:pPr>
            <w:r>
              <w:rPr>
                <w:spacing w:val="-2"/>
                <w:sz w:val="24"/>
              </w:rPr>
              <w:t>Просмотр</w:t>
            </w:r>
          </w:p>
          <w:p w:rsidR="00360D84" w:rsidRDefault="00F03F7C">
            <w:pPr>
              <w:pStyle w:val="TableParagraph"/>
              <w:spacing w:line="267" w:lineRule="exact"/>
              <w:rPr>
                <w:sz w:val="24"/>
              </w:rPr>
            </w:pPr>
            <w:r>
              <w:rPr>
                <w:spacing w:val="-2"/>
                <w:sz w:val="24"/>
              </w:rPr>
              <w:t>беседа</w:t>
            </w:r>
          </w:p>
        </w:tc>
        <w:tc>
          <w:tcPr>
            <w:tcW w:w="1504" w:type="dxa"/>
            <w:tcBorders>
              <w:left w:val="nil"/>
            </w:tcBorders>
          </w:tcPr>
          <w:p w:rsidR="00360D84" w:rsidRDefault="00F03F7C">
            <w:pPr>
              <w:pStyle w:val="TableParagraph"/>
              <w:ind w:left="0" w:right="95"/>
              <w:jc w:val="right"/>
              <w:rPr>
                <w:sz w:val="24"/>
              </w:rPr>
            </w:pPr>
            <w:r>
              <w:rPr>
                <w:spacing w:val="-2"/>
                <w:sz w:val="24"/>
              </w:rPr>
              <w:t>презентации,</w:t>
            </w:r>
          </w:p>
        </w:tc>
      </w:tr>
      <w:tr w:rsidR="00360D84">
        <w:trPr>
          <w:trHeight w:val="827"/>
        </w:trPr>
        <w:tc>
          <w:tcPr>
            <w:tcW w:w="540" w:type="dxa"/>
          </w:tcPr>
          <w:p w:rsidR="00360D84" w:rsidRDefault="00F03F7C">
            <w:pPr>
              <w:pStyle w:val="TableParagraph"/>
              <w:ind w:left="0" w:right="139"/>
              <w:jc w:val="right"/>
              <w:rPr>
                <w:sz w:val="24"/>
              </w:rPr>
            </w:pPr>
            <w:r>
              <w:rPr>
                <w:spacing w:val="-5"/>
                <w:sz w:val="24"/>
              </w:rPr>
              <w:t>15</w:t>
            </w:r>
          </w:p>
        </w:tc>
        <w:tc>
          <w:tcPr>
            <w:tcW w:w="3067" w:type="dxa"/>
            <w:gridSpan w:val="2"/>
          </w:tcPr>
          <w:p w:rsidR="00360D84" w:rsidRDefault="00F03F7C">
            <w:pPr>
              <w:pStyle w:val="TableParagraph"/>
              <w:rPr>
                <w:sz w:val="24"/>
              </w:rPr>
            </w:pPr>
            <w:r>
              <w:rPr>
                <w:sz w:val="24"/>
              </w:rPr>
              <w:t>Экскурсия</w:t>
            </w:r>
            <w:r>
              <w:rPr>
                <w:spacing w:val="-5"/>
                <w:sz w:val="24"/>
              </w:rPr>
              <w:t xml:space="preserve"> </w:t>
            </w:r>
            <w:r>
              <w:rPr>
                <w:sz w:val="24"/>
              </w:rPr>
              <w:t>в</w:t>
            </w:r>
            <w:r>
              <w:rPr>
                <w:spacing w:val="-3"/>
                <w:sz w:val="24"/>
              </w:rPr>
              <w:t xml:space="preserve"> </w:t>
            </w:r>
            <w:r>
              <w:rPr>
                <w:spacing w:val="-4"/>
                <w:sz w:val="24"/>
              </w:rPr>
              <w:t>музей</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1630" w:type="dxa"/>
            <w:tcBorders>
              <w:right w:val="nil"/>
            </w:tcBorders>
          </w:tcPr>
          <w:p w:rsidR="00360D84" w:rsidRDefault="00F03F7C">
            <w:pPr>
              <w:pStyle w:val="TableParagraph"/>
              <w:tabs>
                <w:tab w:val="left" w:pos="1256"/>
              </w:tabs>
              <w:spacing w:line="240" w:lineRule="auto"/>
              <w:ind w:right="255"/>
              <w:rPr>
                <w:sz w:val="24"/>
              </w:rPr>
            </w:pPr>
            <w:r>
              <w:rPr>
                <w:spacing w:val="-2"/>
                <w:sz w:val="24"/>
              </w:rPr>
              <w:t>Встреча</w:t>
            </w:r>
            <w:r>
              <w:rPr>
                <w:sz w:val="24"/>
              </w:rPr>
              <w:tab/>
            </w:r>
            <w:r>
              <w:rPr>
                <w:spacing w:val="-10"/>
                <w:sz w:val="24"/>
              </w:rPr>
              <w:t xml:space="preserve">с </w:t>
            </w:r>
            <w:r>
              <w:rPr>
                <w:spacing w:val="-2"/>
                <w:sz w:val="24"/>
              </w:rPr>
              <w:t>музея,</w:t>
            </w:r>
          </w:p>
          <w:p w:rsidR="00360D84" w:rsidRDefault="00F03F7C">
            <w:pPr>
              <w:pStyle w:val="TableParagraph"/>
              <w:spacing w:line="267" w:lineRule="exact"/>
              <w:rPr>
                <w:sz w:val="24"/>
              </w:rPr>
            </w:pPr>
            <w:r>
              <w:rPr>
                <w:spacing w:val="-2"/>
                <w:sz w:val="24"/>
              </w:rPr>
              <w:t>фоторепортаж</w:t>
            </w:r>
          </w:p>
        </w:tc>
        <w:tc>
          <w:tcPr>
            <w:tcW w:w="1504" w:type="dxa"/>
            <w:tcBorders>
              <w:left w:val="nil"/>
            </w:tcBorders>
          </w:tcPr>
          <w:p w:rsidR="00360D84" w:rsidRDefault="00F03F7C">
            <w:pPr>
              <w:pStyle w:val="TableParagraph"/>
              <w:spacing w:line="240" w:lineRule="auto"/>
              <w:ind w:left="343" w:hanging="284"/>
              <w:rPr>
                <w:sz w:val="24"/>
              </w:rPr>
            </w:pPr>
            <w:r>
              <w:rPr>
                <w:spacing w:val="-2"/>
                <w:sz w:val="24"/>
              </w:rPr>
              <w:t>работниками интервью,</w:t>
            </w:r>
          </w:p>
        </w:tc>
      </w:tr>
      <w:tr w:rsidR="00360D84">
        <w:trPr>
          <w:trHeight w:val="1380"/>
        </w:trPr>
        <w:tc>
          <w:tcPr>
            <w:tcW w:w="540" w:type="dxa"/>
          </w:tcPr>
          <w:p w:rsidR="00360D84" w:rsidRDefault="00F03F7C">
            <w:pPr>
              <w:pStyle w:val="TableParagraph"/>
              <w:ind w:left="0" w:right="139"/>
              <w:jc w:val="right"/>
              <w:rPr>
                <w:sz w:val="24"/>
              </w:rPr>
            </w:pPr>
            <w:r>
              <w:rPr>
                <w:spacing w:val="-5"/>
                <w:sz w:val="24"/>
              </w:rPr>
              <w:t>16</w:t>
            </w:r>
          </w:p>
        </w:tc>
        <w:tc>
          <w:tcPr>
            <w:tcW w:w="3067" w:type="dxa"/>
            <w:gridSpan w:val="2"/>
          </w:tcPr>
          <w:p w:rsidR="00360D84" w:rsidRDefault="00F03F7C">
            <w:pPr>
              <w:pStyle w:val="TableParagraph"/>
              <w:spacing w:line="240" w:lineRule="auto"/>
              <w:ind w:right="99"/>
              <w:jc w:val="both"/>
              <w:rPr>
                <w:sz w:val="24"/>
              </w:rPr>
            </w:pPr>
            <w:r>
              <w:rPr>
                <w:sz w:val="24"/>
              </w:rPr>
              <w:t>«Я б в спасатели пошел, пусть меня научат». Профессия</w:t>
            </w:r>
            <w:r>
              <w:rPr>
                <w:spacing w:val="52"/>
                <w:w w:val="150"/>
                <w:sz w:val="24"/>
              </w:rPr>
              <w:t xml:space="preserve">   </w:t>
            </w:r>
            <w:r>
              <w:rPr>
                <w:spacing w:val="-2"/>
                <w:sz w:val="24"/>
              </w:rPr>
              <w:t>«спасатель»,</w:t>
            </w:r>
          </w:p>
          <w:p w:rsidR="00360D84" w:rsidRDefault="00F03F7C">
            <w:pPr>
              <w:pStyle w:val="TableParagraph"/>
              <w:spacing w:line="240" w:lineRule="auto"/>
              <w:rPr>
                <w:sz w:val="24"/>
              </w:rPr>
            </w:pPr>
            <w:r>
              <w:rPr>
                <w:spacing w:val="-2"/>
                <w:sz w:val="24"/>
              </w:rPr>
              <w:t>«пожарный»</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3134" w:type="dxa"/>
            <w:gridSpan w:val="2"/>
          </w:tcPr>
          <w:p w:rsidR="00360D84" w:rsidRDefault="00F03F7C">
            <w:pPr>
              <w:pStyle w:val="TableParagraph"/>
              <w:tabs>
                <w:tab w:val="left" w:pos="1433"/>
                <w:tab w:val="left" w:pos="1858"/>
              </w:tabs>
              <w:spacing w:line="240" w:lineRule="auto"/>
              <w:ind w:right="94"/>
              <w:rPr>
                <w:sz w:val="24"/>
              </w:rPr>
            </w:pPr>
            <w:r>
              <w:rPr>
                <w:spacing w:val="-2"/>
                <w:sz w:val="24"/>
              </w:rPr>
              <w:t>История</w:t>
            </w:r>
            <w:r>
              <w:rPr>
                <w:sz w:val="24"/>
              </w:rPr>
              <w:tab/>
            </w:r>
            <w:r>
              <w:rPr>
                <w:sz w:val="24"/>
              </w:rPr>
              <w:tab/>
            </w:r>
            <w:r>
              <w:rPr>
                <w:spacing w:val="-2"/>
                <w:sz w:val="24"/>
              </w:rPr>
              <w:t>профессии; краткая</w:t>
            </w:r>
            <w:r>
              <w:rPr>
                <w:sz w:val="24"/>
              </w:rPr>
              <w:tab/>
            </w:r>
            <w:r>
              <w:rPr>
                <w:spacing w:val="-2"/>
                <w:sz w:val="24"/>
              </w:rPr>
              <w:t>характеристика профессии; профессионально-важные</w:t>
            </w:r>
          </w:p>
          <w:p w:rsidR="00360D84" w:rsidRDefault="00F03F7C">
            <w:pPr>
              <w:pStyle w:val="TableParagraph"/>
              <w:spacing w:line="267" w:lineRule="exact"/>
              <w:rPr>
                <w:sz w:val="24"/>
              </w:rPr>
            </w:pPr>
            <w:r>
              <w:rPr>
                <w:sz w:val="24"/>
              </w:rPr>
              <w:t>качества,</w:t>
            </w:r>
            <w:r>
              <w:rPr>
                <w:spacing w:val="-3"/>
                <w:sz w:val="24"/>
              </w:rPr>
              <w:t xml:space="preserve"> </w:t>
            </w:r>
            <w:r>
              <w:rPr>
                <w:sz w:val="24"/>
              </w:rPr>
              <w:t>риски</w:t>
            </w:r>
            <w:r>
              <w:rPr>
                <w:spacing w:val="-3"/>
                <w:sz w:val="24"/>
              </w:rPr>
              <w:t xml:space="preserve"> </w:t>
            </w:r>
            <w:r>
              <w:rPr>
                <w:spacing w:val="-2"/>
                <w:sz w:val="24"/>
              </w:rPr>
              <w:t>профессии</w:t>
            </w:r>
          </w:p>
        </w:tc>
      </w:tr>
      <w:tr w:rsidR="00360D84">
        <w:trPr>
          <w:trHeight w:val="551"/>
        </w:trPr>
        <w:tc>
          <w:tcPr>
            <w:tcW w:w="540" w:type="dxa"/>
          </w:tcPr>
          <w:p w:rsidR="00360D84" w:rsidRDefault="00F03F7C">
            <w:pPr>
              <w:pStyle w:val="TableParagraph"/>
              <w:ind w:left="0" w:right="139"/>
              <w:jc w:val="right"/>
              <w:rPr>
                <w:sz w:val="24"/>
              </w:rPr>
            </w:pPr>
            <w:r>
              <w:rPr>
                <w:spacing w:val="-5"/>
                <w:sz w:val="24"/>
              </w:rPr>
              <w:t>17</w:t>
            </w:r>
          </w:p>
        </w:tc>
        <w:tc>
          <w:tcPr>
            <w:tcW w:w="1674" w:type="dxa"/>
            <w:tcBorders>
              <w:right w:val="nil"/>
            </w:tcBorders>
          </w:tcPr>
          <w:p w:rsidR="00360D84" w:rsidRDefault="00F03F7C">
            <w:pPr>
              <w:pStyle w:val="TableParagraph"/>
              <w:tabs>
                <w:tab w:val="left" w:pos="1482"/>
              </w:tabs>
              <w:rPr>
                <w:sz w:val="24"/>
              </w:rPr>
            </w:pPr>
            <w:r>
              <w:rPr>
                <w:spacing w:val="-2"/>
                <w:sz w:val="24"/>
              </w:rPr>
              <w:t>Экскурсия</w:t>
            </w:r>
            <w:r>
              <w:rPr>
                <w:sz w:val="24"/>
              </w:rPr>
              <w:tab/>
            </w:r>
            <w:proofErr w:type="gramStart"/>
            <w:r>
              <w:rPr>
                <w:spacing w:val="-10"/>
                <w:sz w:val="24"/>
              </w:rPr>
              <w:t>в</w:t>
            </w:r>
            <w:proofErr w:type="gramEnd"/>
          </w:p>
          <w:p w:rsidR="00360D84" w:rsidRDefault="00F03F7C">
            <w:pPr>
              <w:pStyle w:val="TableParagraph"/>
              <w:spacing w:line="267" w:lineRule="exact"/>
              <w:rPr>
                <w:sz w:val="24"/>
              </w:rPr>
            </w:pPr>
            <w:r>
              <w:rPr>
                <w:spacing w:val="-4"/>
                <w:sz w:val="24"/>
              </w:rPr>
              <w:t>часть</w:t>
            </w:r>
          </w:p>
        </w:tc>
        <w:tc>
          <w:tcPr>
            <w:tcW w:w="1393" w:type="dxa"/>
            <w:tcBorders>
              <w:left w:val="nil"/>
            </w:tcBorders>
          </w:tcPr>
          <w:p w:rsidR="00360D84" w:rsidRDefault="00F03F7C">
            <w:pPr>
              <w:pStyle w:val="TableParagraph"/>
              <w:ind w:left="0" w:right="100"/>
              <w:jc w:val="right"/>
              <w:rPr>
                <w:sz w:val="24"/>
              </w:rPr>
            </w:pPr>
            <w:r>
              <w:rPr>
                <w:spacing w:val="-2"/>
                <w:sz w:val="24"/>
              </w:rPr>
              <w:t>пожарную</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3134" w:type="dxa"/>
            <w:gridSpan w:val="2"/>
          </w:tcPr>
          <w:p w:rsidR="00360D84" w:rsidRDefault="00F03F7C">
            <w:pPr>
              <w:pStyle w:val="TableParagraph"/>
              <w:rPr>
                <w:sz w:val="24"/>
              </w:rPr>
            </w:pPr>
            <w:r>
              <w:rPr>
                <w:sz w:val="24"/>
              </w:rPr>
              <w:t>Фоторепортаж,</w:t>
            </w:r>
            <w:r>
              <w:rPr>
                <w:spacing w:val="-1"/>
                <w:sz w:val="24"/>
              </w:rPr>
              <w:t xml:space="preserve"> </w:t>
            </w:r>
            <w:r>
              <w:rPr>
                <w:spacing w:val="-2"/>
                <w:sz w:val="24"/>
              </w:rPr>
              <w:t>интервью</w:t>
            </w:r>
          </w:p>
        </w:tc>
      </w:tr>
      <w:tr w:rsidR="00360D84">
        <w:trPr>
          <w:trHeight w:val="827"/>
        </w:trPr>
        <w:tc>
          <w:tcPr>
            <w:tcW w:w="540" w:type="dxa"/>
          </w:tcPr>
          <w:p w:rsidR="00360D84" w:rsidRDefault="00F03F7C">
            <w:pPr>
              <w:pStyle w:val="TableParagraph"/>
              <w:ind w:left="0" w:right="139"/>
              <w:jc w:val="right"/>
              <w:rPr>
                <w:sz w:val="24"/>
              </w:rPr>
            </w:pPr>
            <w:r>
              <w:rPr>
                <w:spacing w:val="-5"/>
                <w:sz w:val="24"/>
              </w:rPr>
              <w:t>18</w:t>
            </w:r>
          </w:p>
        </w:tc>
        <w:tc>
          <w:tcPr>
            <w:tcW w:w="1674" w:type="dxa"/>
            <w:tcBorders>
              <w:right w:val="nil"/>
            </w:tcBorders>
          </w:tcPr>
          <w:p w:rsidR="00360D84" w:rsidRDefault="00F03F7C">
            <w:pPr>
              <w:pStyle w:val="TableParagraph"/>
              <w:spacing w:line="240" w:lineRule="auto"/>
              <w:ind w:right="49"/>
              <w:rPr>
                <w:sz w:val="24"/>
              </w:rPr>
            </w:pPr>
            <w:r>
              <w:rPr>
                <w:spacing w:val="-4"/>
                <w:sz w:val="24"/>
              </w:rPr>
              <w:t xml:space="preserve">Мир </w:t>
            </w:r>
            <w:r>
              <w:rPr>
                <w:spacing w:val="-2"/>
                <w:sz w:val="24"/>
              </w:rPr>
              <w:t>профессий</w:t>
            </w:r>
          </w:p>
        </w:tc>
        <w:tc>
          <w:tcPr>
            <w:tcW w:w="1393" w:type="dxa"/>
            <w:tcBorders>
              <w:left w:val="nil"/>
            </w:tcBorders>
          </w:tcPr>
          <w:p w:rsidR="00360D84" w:rsidRDefault="00F03F7C">
            <w:pPr>
              <w:pStyle w:val="TableParagraph"/>
              <w:ind w:left="0" w:right="97"/>
              <w:jc w:val="right"/>
              <w:rPr>
                <w:sz w:val="24"/>
              </w:rPr>
            </w:pPr>
            <w:r>
              <w:rPr>
                <w:spacing w:val="-2"/>
                <w:sz w:val="24"/>
              </w:rPr>
              <w:t>интересных</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1630" w:type="dxa"/>
            <w:tcBorders>
              <w:right w:val="nil"/>
            </w:tcBorders>
          </w:tcPr>
          <w:p w:rsidR="00360D84" w:rsidRDefault="00F03F7C">
            <w:pPr>
              <w:pStyle w:val="TableParagraph"/>
              <w:spacing w:line="240" w:lineRule="auto"/>
              <w:rPr>
                <w:sz w:val="24"/>
              </w:rPr>
            </w:pPr>
            <w:proofErr w:type="gramStart"/>
            <w:r>
              <w:rPr>
                <w:spacing w:val="-2"/>
                <w:sz w:val="24"/>
              </w:rPr>
              <w:t>Необычные</w:t>
            </w:r>
            <w:proofErr w:type="gramEnd"/>
            <w:r>
              <w:rPr>
                <w:spacing w:val="-2"/>
                <w:sz w:val="24"/>
              </w:rPr>
              <w:t xml:space="preserve"> Просмотр</w:t>
            </w:r>
          </w:p>
          <w:p w:rsidR="00360D84" w:rsidRDefault="00F03F7C">
            <w:pPr>
              <w:pStyle w:val="TableParagraph"/>
              <w:spacing w:line="267" w:lineRule="exact"/>
              <w:rPr>
                <w:sz w:val="24"/>
              </w:rPr>
            </w:pPr>
            <w:r>
              <w:rPr>
                <w:spacing w:val="-2"/>
                <w:sz w:val="24"/>
              </w:rPr>
              <w:t>беседа</w:t>
            </w:r>
          </w:p>
        </w:tc>
        <w:tc>
          <w:tcPr>
            <w:tcW w:w="1504" w:type="dxa"/>
            <w:tcBorders>
              <w:left w:val="nil"/>
            </w:tcBorders>
          </w:tcPr>
          <w:p w:rsidR="00360D84" w:rsidRDefault="00F03F7C">
            <w:pPr>
              <w:pStyle w:val="TableParagraph"/>
              <w:spacing w:line="240" w:lineRule="auto"/>
              <w:ind w:left="53" w:firstLine="179"/>
              <w:rPr>
                <w:sz w:val="24"/>
              </w:rPr>
            </w:pPr>
            <w:r>
              <w:rPr>
                <w:spacing w:val="-2"/>
                <w:sz w:val="24"/>
              </w:rPr>
              <w:t>профессии</w:t>
            </w:r>
            <w:proofErr w:type="gramStart"/>
            <w:r>
              <w:rPr>
                <w:spacing w:val="-2"/>
                <w:sz w:val="24"/>
              </w:rPr>
              <w:t>.</w:t>
            </w:r>
            <w:proofErr w:type="gramEnd"/>
            <w:r>
              <w:rPr>
                <w:spacing w:val="-2"/>
                <w:sz w:val="24"/>
              </w:rPr>
              <w:t xml:space="preserve"> </w:t>
            </w:r>
            <w:proofErr w:type="gramStart"/>
            <w:r>
              <w:rPr>
                <w:spacing w:val="-2"/>
                <w:sz w:val="24"/>
              </w:rPr>
              <w:t>п</w:t>
            </w:r>
            <w:proofErr w:type="gramEnd"/>
            <w:r>
              <w:rPr>
                <w:spacing w:val="-2"/>
                <w:sz w:val="24"/>
              </w:rPr>
              <w:t>резентации,</w:t>
            </w:r>
          </w:p>
        </w:tc>
      </w:tr>
      <w:tr w:rsidR="00360D84">
        <w:trPr>
          <w:trHeight w:val="551"/>
        </w:trPr>
        <w:tc>
          <w:tcPr>
            <w:tcW w:w="540" w:type="dxa"/>
          </w:tcPr>
          <w:p w:rsidR="00360D84" w:rsidRDefault="00F03F7C">
            <w:pPr>
              <w:pStyle w:val="TableParagraph"/>
              <w:ind w:left="0" w:right="139"/>
              <w:jc w:val="right"/>
              <w:rPr>
                <w:sz w:val="24"/>
              </w:rPr>
            </w:pPr>
            <w:r>
              <w:rPr>
                <w:spacing w:val="-5"/>
                <w:sz w:val="24"/>
              </w:rPr>
              <w:t>19</w:t>
            </w:r>
          </w:p>
        </w:tc>
        <w:tc>
          <w:tcPr>
            <w:tcW w:w="1674" w:type="dxa"/>
            <w:tcBorders>
              <w:right w:val="nil"/>
            </w:tcBorders>
          </w:tcPr>
          <w:p w:rsidR="00360D84" w:rsidRDefault="00F03F7C">
            <w:pPr>
              <w:pStyle w:val="TableParagraph"/>
              <w:rPr>
                <w:sz w:val="24"/>
              </w:rPr>
            </w:pPr>
            <w:r>
              <w:rPr>
                <w:spacing w:val="-2"/>
                <w:sz w:val="24"/>
              </w:rPr>
              <w:t>«Почему</w:t>
            </w:r>
          </w:p>
          <w:p w:rsidR="00360D84" w:rsidRDefault="00F03F7C">
            <w:pPr>
              <w:pStyle w:val="TableParagraph"/>
              <w:spacing w:line="267" w:lineRule="exact"/>
              <w:rPr>
                <w:sz w:val="24"/>
              </w:rPr>
            </w:pPr>
            <w:r>
              <w:rPr>
                <w:spacing w:val="-2"/>
                <w:sz w:val="24"/>
              </w:rPr>
              <w:t>профессия»</w:t>
            </w:r>
          </w:p>
        </w:tc>
        <w:tc>
          <w:tcPr>
            <w:tcW w:w="1393" w:type="dxa"/>
            <w:tcBorders>
              <w:left w:val="nil"/>
            </w:tcBorders>
          </w:tcPr>
          <w:p w:rsidR="00360D84" w:rsidRDefault="00F03F7C">
            <w:pPr>
              <w:pStyle w:val="TableParagraph"/>
              <w:ind w:left="0" w:right="95"/>
              <w:jc w:val="right"/>
              <w:rPr>
                <w:sz w:val="24"/>
              </w:rPr>
            </w:pPr>
            <w:r>
              <w:rPr>
                <w:spacing w:val="-2"/>
                <w:sz w:val="24"/>
              </w:rPr>
              <w:t>нравится</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1630" w:type="dxa"/>
            <w:tcBorders>
              <w:right w:val="nil"/>
            </w:tcBorders>
          </w:tcPr>
          <w:p w:rsidR="00360D84" w:rsidRDefault="00F03F7C">
            <w:pPr>
              <w:pStyle w:val="TableParagraph"/>
              <w:rPr>
                <w:sz w:val="24"/>
              </w:rPr>
            </w:pPr>
            <w:r>
              <w:rPr>
                <w:spacing w:val="-2"/>
                <w:sz w:val="24"/>
              </w:rPr>
              <w:t>Написание</w:t>
            </w:r>
          </w:p>
          <w:p w:rsidR="00360D84" w:rsidRDefault="00F03F7C">
            <w:pPr>
              <w:pStyle w:val="TableParagraph"/>
              <w:spacing w:line="267" w:lineRule="exact"/>
              <w:rPr>
                <w:sz w:val="24"/>
              </w:rPr>
            </w:pPr>
            <w:r>
              <w:rPr>
                <w:spacing w:val="-2"/>
                <w:sz w:val="24"/>
              </w:rPr>
              <w:t>рассуждения</w:t>
            </w:r>
          </w:p>
        </w:tc>
        <w:tc>
          <w:tcPr>
            <w:tcW w:w="1504" w:type="dxa"/>
            <w:tcBorders>
              <w:left w:val="nil"/>
            </w:tcBorders>
          </w:tcPr>
          <w:p w:rsidR="00360D84" w:rsidRDefault="00F03F7C">
            <w:pPr>
              <w:pStyle w:val="TableParagraph"/>
              <w:ind w:left="0" w:right="92"/>
              <w:jc w:val="right"/>
              <w:rPr>
                <w:sz w:val="24"/>
              </w:rPr>
            </w:pPr>
            <w:r>
              <w:rPr>
                <w:spacing w:val="-2"/>
                <w:sz w:val="24"/>
              </w:rPr>
              <w:t>сочинения-</w:t>
            </w:r>
          </w:p>
        </w:tc>
      </w:tr>
      <w:tr w:rsidR="00360D84">
        <w:trPr>
          <w:trHeight w:val="277"/>
        </w:trPr>
        <w:tc>
          <w:tcPr>
            <w:tcW w:w="540" w:type="dxa"/>
          </w:tcPr>
          <w:p w:rsidR="00360D84" w:rsidRDefault="00F03F7C">
            <w:pPr>
              <w:pStyle w:val="TableParagraph"/>
              <w:spacing w:line="258" w:lineRule="exact"/>
              <w:ind w:left="0" w:right="139"/>
              <w:jc w:val="right"/>
              <w:rPr>
                <w:sz w:val="24"/>
              </w:rPr>
            </w:pPr>
            <w:r>
              <w:rPr>
                <w:spacing w:val="-5"/>
                <w:sz w:val="24"/>
              </w:rPr>
              <w:t>20</w:t>
            </w:r>
          </w:p>
        </w:tc>
        <w:tc>
          <w:tcPr>
            <w:tcW w:w="3067" w:type="dxa"/>
            <w:gridSpan w:val="2"/>
          </w:tcPr>
          <w:p w:rsidR="00360D84" w:rsidRDefault="00F03F7C">
            <w:pPr>
              <w:pStyle w:val="TableParagraph"/>
              <w:spacing w:line="258" w:lineRule="exact"/>
              <w:rPr>
                <w:sz w:val="24"/>
              </w:rPr>
            </w:pPr>
            <w:r>
              <w:rPr>
                <w:sz w:val="24"/>
              </w:rPr>
              <w:t>Профессия</w:t>
            </w:r>
            <w:r>
              <w:rPr>
                <w:spacing w:val="-3"/>
                <w:sz w:val="24"/>
              </w:rPr>
              <w:t xml:space="preserve"> </w:t>
            </w:r>
            <w:r>
              <w:rPr>
                <w:spacing w:val="-2"/>
                <w:sz w:val="24"/>
              </w:rPr>
              <w:t>«художник»</w:t>
            </w:r>
          </w:p>
        </w:tc>
        <w:tc>
          <w:tcPr>
            <w:tcW w:w="907" w:type="dxa"/>
          </w:tcPr>
          <w:p w:rsidR="00360D84" w:rsidRDefault="00F03F7C">
            <w:pPr>
              <w:pStyle w:val="TableParagraph"/>
              <w:spacing w:line="258" w:lineRule="exact"/>
              <w:ind w:left="108"/>
              <w:rPr>
                <w:sz w:val="24"/>
              </w:rPr>
            </w:pPr>
            <w:r>
              <w:rPr>
                <w:spacing w:val="-5"/>
                <w:sz w:val="24"/>
              </w:rPr>
              <w:t>0,5</w:t>
            </w:r>
          </w:p>
        </w:tc>
        <w:tc>
          <w:tcPr>
            <w:tcW w:w="1145" w:type="dxa"/>
          </w:tcPr>
          <w:p w:rsidR="00360D84" w:rsidRDefault="00F03F7C">
            <w:pPr>
              <w:pStyle w:val="TableParagraph"/>
              <w:spacing w:line="258" w:lineRule="exact"/>
              <w:ind w:left="108"/>
              <w:rPr>
                <w:sz w:val="24"/>
              </w:rPr>
            </w:pPr>
            <w:r>
              <w:rPr>
                <w:spacing w:val="-5"/>
                <w:sz w:val="24"/>
              </w:rPr>
              <w:t>0,5</w:t>
            </w:r>
          </w:p>
        </w:tc>
        <w:tc>
          <w:tcPr>
            <w:tcW w:w="777" w:type="dxa"/>
          </w:tcPr>
          <w:p w:rsidR="00360D84" w:rsidRDefault="00F03F7C">
            <w:pPr>
              <w:pStyle w:val="TableParagraph"/>
              <w:spacing w:line="258" w:lineRule="exact"/>
              <w:ind w:left="7"/>
              <w:jc w:val="center"/>
              <w:rPr>
                <w:sz w:val="24"/>
              </w:rPr>
            </w:pPr>
            <w:r>
              <w:rPr>
                <w:sz w:val="24"/>
              </w:rPr>
              <w:t>1</w:t>
            </w:r>
          </w:p>
        </w:tc>
        <w:tc>
          <w:tcPr>
            <w:tcW w:w="3134" w:type="dxa"/>
            <w:gridSpan w:val="2"/>
          </w:tcPr>
          <w:p w:rsidR="00360D84" w:rsidRDefault="00F03F7C">
            <w:pPr>
              <w:pStyle w:val="TableParagraph"/>
              <w:spacing w:line="258" w:lineRule="exact"/>
              <w:rPr>
                <w:sz w:val="24"/>
              </w:rPr>
            </w:pPr>
            <w:r>
              <w:rPr>
                <w:sz w:val="24"/>
              </w:rPr>
              <w:t>Встреча</w:t>
            </w:r>
            <w:r>
              <w:rPr>
                <w:spacing w:val="-2"/>
                <w:sz w:val="24"/>
              </w:rPr>
              <w:t xml:space="preserve"> </w:t>
            </w:r>
            <w:r>
              <w:rPr>
                <w:sz w:val="24"/>
              </w:rPr>
              <w:t>с</w:t>
            </w:r>
            <w:r>
              <w:rPr>
                <w:spacing w:val="-2"/>
                <w:sz w:val="24"/>
              </w:rPr>
              <w:t xml:space="preserve"> художником.</w:t>
            </w:r>
          </w:p>
        </w:tc>
      </w:tr>
      <w:tr w:rsidR="00360D84">
        <w:trPr>
          <w:trHeight w:val="551"/>
        </w:trPr>
        <w:tc>
          <w:tcPr>
            <w:tcW w:w="540" w:type="dxa"/>
          </w:tcPr>
          <w:p w:rsidR="00360D84" w:rsidRDefault="00F03F7C">
            <w:pPr>
              <w:pStyle w:val="TableParagraph"/>
              <w:ind w:left="0" w:right="139"/>
              <w:jc w:val="right"/>
              <w:rPr>
                <w:sz w:val="24"/>
              </w:rPr>
            </w:pPr>
            <w:r>
              <w:rPr>
                <w:spacing w:val="-5"/>
                <w:sz w:val="24"/>
              </w:rPr>
              <w:t>21</w:t>
            </w:r>
          </w:p>
        </w:tc>
        <w:tc>
          <w:tcPr>
            <w:tcW w:w="1674" w:type="dxa"/>
            <w:tcBorders>
              <w:right w:val="nil"/>
            </w:tcBorders>
          </w:tcPr>
          <w:p w:rsidR="00360D84" w:rsidRDefault="00F03F7C">
            <w:pPr>
              <w:pStyle w:val="TableParagraph"/>
              <w:rPr>
                <w:sz w:val="24"/>
              </w:rPr>
            </w:pPr>
            <w:r>
              <w:rPr>
                <w:spacing w:val="-2"/>
                <w:sz w:val="24"/>
              </w:rPr>
              <w:t>Игротека</w:t>
            </w:r>
          </w:p>
          <w:p w:rsidR="00360D84" w:rsidRDefault="00F03F7C">
            <w:pPr>
              <w:pStyle w:val="TableParagraph"/>
              <w:spacing w:line="267" w:lineRule="exact"/>
              <w:rPr>
                <w:sz w:val="24"/>
              </w:rPr>
            </w:pPr>
            <w:r>
              <w:rPr>
                <w:spacing w:val="-2"/>
                <w:sz w:val="24"/>
              </w:rPr>
              <w:t>профессию»</w:t>
            </w:r>
          </w:p>
        </w:tc>
        <w:tc>
          <w:tcPr>
            <w:tcW w:w="1393" w:type="dxa"/>
            <w:tcBorders>
              <w:left w:val="nil"/>
            </w:tcBorders>
          </w:tcPr>
          <w:p w:rsidR="00360D84" w:rsidRDefault="00F03F7C">
            <w:pPr>
              <w:pStyle w:val="TableParagraph"/>
              <w:ind w:left="0" w:right="98"/>
              <w:jc w:val="right"/>
              <w:rPr>
                <w:sz w:val="24"/>
              </w:rPr>
            </w:pPr>
            <w:r>
              <w:rPr>
                <w:spacing w:val="-2"/>
                <w:sz w:val="24"/>
              </w:rPr>
              <w:t>«Угадай</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1630" w:type="dxa"/>
            <w:tcBorders>
              <w:right w:val="nil"/>
            </w:tcBorders>
          </w:tcPr>
          <w:p w:rsidR="00360D84" w:rsidRDefault="00F03F7C">
            <w:pPr>
              <w:pStyle w:val="TableParagraph"/>
              <w:rPr>
                <w:sz w:val="24"/>
              </w:rPr>
            </w:pPr>
            <w:r>
              <w:rPr>
                <w:spacing w:val="-2"/>
                <w:sz w:val="24"/>
              </w:rPr>
              <w:t>Анаграммы,</w:t>
            </w:r>
          </w:p>
          <w:p w:rsidR="00360D84" w:rsidRDefault="00F03F7C">
            <w:pPr>
              <w:pStyle w:val="TableParagraph"/>
              <w:spacing w:line="267" w:lineRule="exact"/>
              <w:rPr>
                <w:sz w:val="24"/>
              </w:rPr>
            </w:pPr>
            <w:r>
              <w:rPr>
                <w:spacing w:val="-2"/>
                <w:sz w:val="24"/>
              </w:rPr>
              <w:t>викторина</w:t>
            </w:r>
          </w:p>
        </w:tc>
        <w:tc>
          <w:tcPr>
            <w:tcW w:w="1504" w:type="dxa"/>
            <w:tcBorders>
              <w:left w:val="nil"/>
            </w:tcBorders>
          </w:tcPr>
          <w:p w:rsidR="00360D84" w:rsidRDefault="00F03F7C">
            <w:pPr>
              <w:pStyle w:val="TableParagraph"/>
              <w:ind w:left="0" w:right="99"/>
              <w:jc w:val="right"/>
              <w:rPr>
                <w:sz w:val="24"/>
              </w:rPr>
            </w:pPr>
            <w:r>
              <w:rPr>
                <w:spacing w:val="-2"/>
                <w:sz w:val="24"/>
              </w:rPr>
              <w:t>ребусы,</w:t>
            </w:r>
          </w:p>
        </w:tc>
      </w:tr>
      <w:tr w:rsidR="00360D84">
        <w:trPr>
          <w:trHeight w:val="1104"/>
        </w:trPr>
        <w:tc>
          <w:tcPr>
            <w:tcW w:w="540" w:type="dxa"/>
          </w:tcPr>
          <w:p w:rsidR="00360D84" w:rsidRDefault="00F03F7C">
            <w:pPr>
              <w:pStyle w:val="TableParagraph"/>
              <w:ind w:left="0" w:right="139"/>
              <w:jc w:val="right"/>
              <w:rPr>
                <w:sz w:val="24"/>
              </w:rPr>
            </w:pPr>
            <w:r>
              <w:rPr>
                <w:spacing w:val="-5"/>
                <w:sz w:val="24"/>
              </w:rPr>
              <w:t>22</w:t>
            </w:r>
          </w:p>
        </w:tc>
        <w:tc>
          <w:tcPr>
            <w:tcW w:w="3067" w:type="dxa"/>
            <w:gridSpan w:val="2"/>
          </w:tcPr>
          <w:p w:rsidR="00360D84" w:rsidRDefault="00F03F7C">
            <w:pPr>
              <w:pStyle w:val="TableParagraph"/>
              <w:rPr>
                <w:sz w:val="24"/>
              </w:rPr>
            </w:pPr>
            <w:r>
              <w:rPr>
                <w:sz w:val="24"/>
              </w:rPr>
              <w:t>Встреча</w:t>
            </w:r>
            <w:r>
              <w:rPr>
                <w:spacing w:val="-2"/>
                <w:sz w:val="24"/>
              </w:rPr>
              <w:t xml:space="preserve"> </w:t>
            </w:r>
            <w:r>
              <w:rPr>
                <w:sz w:val="24"/>
              </w:rPr>
              <w:t>с</w:t>
            </w:r>
            <w:r>
              <w:rPr>
                <w:spacing w:val="-2"/>
                <w:sz w:val="24"/>
              </w:rPr>
              <w:t xml:space="preserve"> родителями</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3134" w:type="dxa"/>
            <w:gridSpan w:val="2"/>
          </w:tcPr>
          <w:p w:rsidR="00360D84" w:rsidRDefault="00F03F7C">
            <w:pPr>
              <w:pStyle w:val="TableParagraph"/>
              <w:tabs>
                <w:tab w:val="left" w:pos="2918"/>
              </w:tabs>
              <w:spacing w:line="240" w:lineRule="auto"/>
              <w:ind w:right="98"/>
              <w:rPr>
                <w:sz w:val="24"/>
              </w:rPr>
            </w:pPr>
            <w:r>
              <w:rPr>
                <w:spacing w:val="-2"/>
                <w:sz w:val="24"/>
              </w:rPr>
              <w:t>Пресс-конференция</w:t>
            </w:r>
            <w:r>
              <w:rPr>
                <w:sz w:val="24"/>
              </w:rPr>
              <w:tab/>
            </w:r>
            <w:r>
              <w:rPr>
                <w:spacing w:val="-10"/>
                <w:sz w:val="24"/>
              </w:rPr>
              <w:t xml:space="preserve">с </w:t>
            </w:r>
            <w:r>
              <w:rPr>
                <w:sz w:val="24"/>
              </w:rPr>
              <w:t>родителями</w:t>
            </w:r>
            <w:r>
              <w:rPr>
                <w:spacing w:val="61"/>
                <w:w w:val="150"/>
                <w:sz w:val="24"/>
              </w:rPr>
              <w:t xml:space="preserve"> </w:t>
            </w:r>
            <w:r>
              <w:rPr>
                <w:sz w:val="24"/>
              </w:rPr>
              <w:t>на</w:t>
            </w:r>
            <w:r>
              <w:rPr>
                <w:spacing w:val="60"/>
                <w:w w:val="150"/>
                <w:sz w:val="24"/>
              </w:rPr>
              <w:t xml:space="preserve"> </w:t>
            </w:r>
            <w:r>
              <w:rPr>
                <w:sz w:val="24"/>
              </w:rPr>
              <w:t>тему</w:t>
            </w:r>
            <w:r>
              <w:rPr>
                <w:spacing w:val="59"/>
                <w:w w:val="150"/>
                <w:sz w:val="24"/>
              </w:rPr>
              <w:t xml:space="preserve"> </w:t>
            </w:r>
            <w:r>
              <w:rPr>
                <w:spacing w:val="-4"/>
                <w:sz w:val="24"/>
              </w:rPr>
              <w:t>«Чем</w:t>
            </w:r>
          </w:p>
          <w:p w:rsidR="00360D84" w:rsidRDefault="00F03F7C">
            <w:pPr>
              <w:pStyle w:val="TableParagraph"/>
              <w:tabs>
                <w:tab w:val="left" w:pos="2513"/>
              </w:tabs>
              <w:spacing w:line="270" w:lineRule="atLeast"/>
              <w:ind w:right="98"/>
              <w:rPr>
                <w:sz w:val="24"/>
              </w:rPr>
            </w:pPr>
            <w:r>
              <w:rPr>
                <w:spacing w:val="-2"/>
                <w:sz w:val="24"/>
              </w:rPr>
              <w:t>интересна</w:t>
            </w:r>
            <w:r>
              <w:rPr>
                <w:sz w:val="24"/>
              </w:rPr>
              <w:tab/>
            </w:r>
            <w:r>
              <w:rPr>
                <w:spacing w:val="-4"/>
                <w:sz w:val="24"/>
              </w:rPr>
              <w:t xml:space="preserve">ваша </w:t>
            </w:r>
            <w:r>
              <w:rPr>
                <w:spacing w:val="-2"/>
                <w:sz w:val="24"/>
              </w:rPr>
              <w:t>профессия?»</w:t>
            </w:r>
          </w:p>
        </w:tc>
      </w:tr>
      <w:tr w:rsidR="00360D84">
        <w:trPr>
          <w:trHeight w:val="1379"/>
        </w:trPr>
        <w:tc>
          <w:tcPr>
            <w:tcW w:w="540" w:type="dxa"/>
          </w:tcPr>
          <w:p w:rsidR="00360D84" w:rsidRDefault="00F03F7C">
            <w:pPr>
              <w:pStyle w:val="TableParagraph"/>
              <w:ind w:left="0" w:right="139"/>
              <w:jc w:val="right"/>
              <w:rPr>
                <w:sz w:val="24"/>
              </w:rPr>
            </w:pPr>
            <w:r>
              <w:rPr>
                <w:spacing w:val="-5"/>
                <w:sz w:val="24"/>
              </w:rPr>
              <w:t>23</w:t>
            </w:r>
          </w:p>
        </w:tc>
        <w:tc>
          <w:tcPr>
            <w:tcW w:w="3067" w:type="dxa"/>
            <w:gridSpan w:val="2"/>
          </w:tcPr>
          <w:p w:rsidR="00360D84" w:rsidRDefault="00F03F7C">
            <w:pPr>
              <w:pStyle w:val="TableParagraph"/>
              <w:tabs>
                <w:tab w:val="left" w:pos="1529"/>
                <w:tab w:val="left" w:pos="1985"/>
              </w:tabs>
              <w:spacing w:line="240" w:lineRule="auto"/>
              <w:ind w:right="93"/>
              <w:rPr>
                <w:sz w:val="24"/>
              </w:rPr>
            </w:pPr>
            <w:r>
              <w:rPr>
                <w:spacing w:val="-2"/>
                <w:sz w:val="24"/>
              </w:rPr>
              <w:t>Экскурсия</w:t>
            </w:r>
            <w:r>
              <w:rPr>
                <w:sz w:val="24"/>
              </w:rPr>
              <w:tab/>
            </w:r>
            <w:r>
              <w:rPr>
                <w:spacing w:val="-10"/>
                <w:sz w:val="24"/>
              </w:rPr>
              <w:t>в</w:t>
            </w:r>
            <w:r>
              <w:rPr>
                <w:sz w:val="24"/>
              </w:rPr>
              <w:tab/>
            </w:r>
            <w:r>
              <w:rPr>
                <w:spacing w:val="-2"/>
                <w:sz w:val="24"/>
              </w:rPr>
              <w:t xml:space="preserve">кабинеты </w:t>
            </w:r>
            <w:r>
              <w:rPr>
                <w:sz w:val="24"/>
              </w:rPr>
              <w:t>администрации школы</w:t>
            </w:r>
          </w:p>
        </w:tc>
        <w:tc>
          <w:tcPr>
            <w:tcW w:w="907" w:type="dxa"/>
          </w:tcPr>
          <w:p w:rsidR="00360D84" w:rsidRDefault="00F03F7C">
            <w:pPr>
              <w:pStyle w:val="TableParagraph"/>
              <w:ind w:left="108"/>
              <w:rPr>
                <w:sz w:val="24"/>
              </w:rPr>
            </w:pPr>
            <w:r>
              <w:rPr>
                <w:spacing w:val="-5"/>
                <w:sz w:val="24"/>
              </w:rPr>
              <w:t>0,5</w:t>
            </w:r>
          </w:p>
        </w:tc>
        <w:tc>
          <w:tcPr>
            <w:tcW w:w="1145" w:type="dxa"/>
          </w:tcPr>
          <w:p w:rsidR="00360D84" w:rsidRDefault="00F03F7C">
            <w:pPr>
              <w:pStyle w:val="TableParagraph"/>
              <w:ind w:left="108"/>
              <w:rPr>
                <w:sz w:val="24"/>
              </w:rPr>
            </w:pPr>
            <w:r>
              <w:rPr>
                <w:spacing w:val="-5"/>
                <w:sz w:val="24"/>
              </w:rPr>
              <w:t>0,5</w:t>
            </w:r>
          </w:p>
        </w:tc>
        <w:tc>
          <w:tcPr>
            <w:tcW w:w="777" w:type="dxa"/>
          </w:tcPr>
          <w:p w:rsidR="00360D84" w:rsidRDefault="00F03F7C">
            <w:pPr>
              <w:pStyle w:val="TableParagraph"/>
              <w:ind w:left="7"/>
              <w:jc w:val="center"/>
              <w:rPr>
                <w:sz w:val="24"/>
              </w:rPr>
            </w:pPr>
            <w:r>
              <w:rPr>
                <w:sz w:val="24"/>
              </w:rPr>
              <w:t>1</w:t>
            </w:r>
          </w:p>
        </w:tc>
        <w:tc>
          <w:tcPr>
            <w:tcW w:w="3134" w:type="dxa"/>
            <w:gridSpan w:val="2"/>
          </w:tcPr>
          <w:p w:rsidR="00360D84" w:rsidRDefault="00F03F7C">
            <w:pPr>
              <w:pStyle w:val="TableParagraph"/>
              <w:tabs>
                <w:tab w:val="left" w:pos="2439"/>
              </w:tabs>
              <w:jc w:val="both"/>
              <w:rPr>
                <w:sz w:val="24"/>
              </w:rPr>
            </w:pPr>
            <w:r>
              <w:rPr>
                <w:spacing w:val="-4"/>
                <w:sz w:val="24"/>
              </w:rPr>
              <w:t>Люди</w:t>
            </w:r>
            <w:r>
              <w:rPr>
                <w:sz w:val="24"/>
              </w:rPr>
              <w:tab/>
            </w:r>
            <w:r>
              <w:rPr>
                <w:spacing w:val="-2"/>
                <w:sz w:val="24"/>
              </w:rPr>
              <w:t>каких</w:t>
            </w:r>
          </w:p>
          <w:p w:rsidR="00360D84" w:rsidRDefault="00F03F7C">
            <w:pPr>
              <w:pStyle w:val="TableParagraph"/>
              <w:spacing w:line="270" w:lineRule="atLeast"/>
              <w:ind w:right="95"/>
              <w:jc w:val="both"/>
              <w:rPr>
                <w:sz w:val="24"/>
              </w:rPr>
            </w:pPr>
            <w:r>
              <w:rPr>
                <w:sz w:val="24"/>
              </w:rPr>
              <w:t>специальностей работают в Администрации</w:t>
            </w:r>
            <w:r>
              <w:rPr>
                <w:spacing w:val="-10"/>
                <w:sz w:val="24"/>
              </w:rPr>
              <w:t xml:space="preserve"> </w:t>
            </w:r>
            <w:r>
              <w:rPr>
                <w:sz w:val="24"/>
              </w:rPr>
              <w:t>города,</w:t>
            </w:r>
            <w:r>
              <w:rPr>
                <w:spacing w:val="-12"/>
                <w:sz w:val="24"/>
              </w:rPr>
              <w:t xml:space="preserve"> </w:t>
            </w:r>
            <w:r>
              <w:rPr>
                <w:sz w:val="24"/>
              </w:rPr>
              <w:t>чем они</w:t>
            </w:r>
            <w:r>
              <w:rPr>
                <w:spacing w:val="-15"/>
                <w:sz w:val="24"/>
              </w:rPr>
              <w:t xml:space="preserve"> </w:t>
            </w:r>
            <w:r>
              <w:rPr>
                <w:sz w:val="24"/>
              </w:rPr>
              <w:t>занимаются?</w:t>
            </w:r>
            <w:r>
              <w:rPr>
                <w:spacing w:val="-15"/>
                <w:sz w:val="24"/>
              </w:rPr>
              <w:t xml:space="preserve"> </w:t>
            </w:r>
            <w:r>
              <w:rPr>
                <w:sz w:val="24"/>
              </w:rPr>
              <w:t xml:space="preserve">Интервью, </w:t>
            </w:r>
            <w:r>
              <w:rPr>
                <w:spacing w:val="-2"/>
                <w:sz w:val="24"/>
              </w:rPr>
              <w:t>фоторепортаж</w:t>
            </w:r>
          </w:p>
        </w:tc>
      </w:tr>
      <w:tr w:rsidR="00360D84">
        <w:trPr>
          <w:trHeight w:val="275"/>
        </w:trPr>
        <w:tc>
          <w:tcPr>
            <w:tcW w:w="540" w:type="dxa"/>
          </w:tcPr>
          <w:p w:rsidR="00360D84" w:rsidRDefault="00F03F7C">
            <w:pPr>
              <w:pStyle w:val="TableParagraph"/>
              <w:spacing w:line="256" w:lineRule="exact"/>
              <w:ind w:left="0" w:right="139"/>
              <w:jc w:val="right"/>
              <w:rPr>
                <w:sz w:val="24"/>
              </w:rPr>
            </w:pPr>
            <w:r>
              <w:rPr>
                <w:spacing w:val="-5"/>
                <w:sz w:val="24"/>
              </w:rPr>
              <w:t>24</w:t>
            </w:r>
          </w:p>
        </w:tc>
        <w:tc>
          <w:tcPr>
            <w:tcW w:w="3067" w:type="dxa"/>
            <w:gridSpan w:val="2"/>
          </w:tcPr>
          <w:p w:rsidR="00360D84" w:rsidRDefault="00F03F7C">
            <w:pPr>
              <w:pStyle w:val="TableParagraph"/>
              <w:spacing w:line="256" w:lineRule="exact"/>
              <w:rPr>
                <w:sz w:val="24"/>
              </w:rPr>
            </w:pPr>
            <w:r>
              <w:rPr>
                <w:sz w:val="24"/>
              </w:rPr>
              <w:t>Профессия</w:t>
            </w:r>
            <w:r>
              <w:rPr>
                <w:spacing w:val="-3"/>
                <w:sz w:val="24"/>
              </w:rPr>
              <w:t xml:space="preserve"> </w:t>
            </w:r>
            <w:r>
              <w:rPr>
                <w:spacing w:val="-2"/>
                <w:sz w:val="24"/>
              </w:rPr>
              <w:t>«врач»</w:t>
            </w:r>
          </w:p>
        </w:tc>
        <w:tc>
          <w:tcPr>
            <w:tcW w:w="907" w:type="dxa"/>
          </w:tcPr>
          <w:p w:rsidR="00360D84" w:rsidRDefault="00F03F7C">
            <w:pPr>
              <w:pStyle w:val="TableParagraph"/>
              <w:spacing w:line="256" w:lineRule="exact"/>
              <w:ind w:left="108"/>
              <w:rPr>
                <w:sz w:val="24"/>
              </w:rPr>
            </w:pPr>
            <w:r>
              <w:rPr>
                <w:spacing w:val="-5"/>
                <w:sz w:val="24"/>
              </w:rPr>
              <w:t>0,5</w:t>
            </w:r>
          </w:p>
        </w:tc>
        <w:tc>
          <w:tcPr>
            <w:tcW w:w="1145" w:type="dxa"/>
          </w:tcPr>
          <w:p w:rsidR="00360D84" w:rsidRDefault="00F03F7C">
            <w:pPr>
              <w:pStyle w:val="TableParagraph"/>
              <w:spacing w:line="256" w:lineRule="exact"/>
              <w:ind w:left="108"/>
              <w:rPr>
                <w:sz w:val="24"/>
              </w:rPr>
            </w:pPr>
            <w:r>
              <w:rPr>
                <w:spacing w:val="-5"/>
                <w:sz w:val="24"/>
              </w:rPr>
              <w:t>0,5</w:t>
            </w:r>
          </w:p>
        </w:tc>
        <w:tc>
          <w:tcPr>
            <w:tcW w:w="777" w:type="dxa"/>
          </w:tcPr>
          <w:p w:rsidR="00360D84" w:rsidRDefault="00F03F7C">
            <w:pPr>
              <w:pStyle w:val="TableParagraph"/>
              <w:spacing w:line="256" w:lineRule="exact"/>
              <w:ind w:left="7"/>
              <w:jc w:val="center"/>
              <w:rPr>
                <w:sz w:val="24"/>
              </w:rPr>
            </w:pPr>
            <w:r>
              <w:rPr>
                <w:sz w:val="24"/>
              </w:rPr>
              <w:t>1</w:t>
            </w:r>
          </w:p>
        </w:tc>
        <w:tc>
          <w:tcPr>
            <w:tcW w:w="3134" w:type="dxa"/>
            <w:gridSpan w:val="2"/>
          </w:tcPr>
          <w:p w:rsidR="00360D84" w:rsidRDefault="00F03F7C">
            <w:pPr>
              <w:pStyle w:val="TableParagraph"/>
              <w:tabs>
                <w:tab w:val="left" w:pos="2798"/>
              </w:tabs>
              <w:spacing w:line="256" w:lineRule="exact"/>
              <w:rPr>
                <w:sz w:val="24"/>
              </w:rPr>
            </w:pPr>
            <w:r>
              <w:rPr>
                <w:spacing w:val="-2"/>
                <w:sz w:val="24"/>
              </w:rPr>
              <w:t>Пресс-конференция</w:t>
            </w:r>
            <w:r>
              <w:rPr>
                <w:sz w:val="24"/>
              </w:rPr>
              <w:tab/>
            </w:r>
            <w:proofErr w:type="gramStart"/>
            <w:r>
              <w:rPr>
                <w:spacing w:val="-5"/>
                <w:sz w:val="24"/>
              </w:rPr>
              <w:t>со</w:t>
            </w:r>
            <w:proofErr w:type="gramEnd"/>
          </w:p>
        </w:tc>
      </w:tr>
    </w:tbl>
    <w:p w:rsidR="00360D84" w:rsidRDefault="00360D84">
      <w:pPr>
        <w:spacing w:line="256" w:lineRule="exact"/>
        <w:rPr>
          <w:sz w:val="24"/>
        </w:rPr>
        <w:sectPr w:rsidR="00360D84">
          <w:type w:val="continuous"/>
          <w:pgSz w:w="11910" w:h="16840"/>
          <w:pgMar w:top="1120" w:right="560" w:bottom="1140" w:left="1480" w:header="0" w:footer="945" w:gutter="0"/>
          <w:cols w:space="720"/>
        </w:sect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40"/>
        <w:gridCol w:w="3068"/>
        <w:gridCol w:w="907"/>
        <w:gridCol w:w="1145"/>
        <w:gridCol w:w="777"/>
        <w:gridCol w:w="3134"/>
      </w:tblGrid>
      <w:tr w:rsidR="00360D84">
        <w:trPr>
          <w:trHeight w:val="1382"/>
        </w:trPr>
        <w:tc>
          <w:tcPr>
            <w:tcW w:w="540" w:type="dxa"/>
          </w:tcPr>
          <w:p w:rsidR="00360D84" w:rsidRDefault="00360D84">
            <w:pPr>
              <w:pStyle w:val="TableParagraph"/>
              <w:spacing w:line="240" w:lineRule="auto"/>
              <w:ind w:left="0"/>
              <w:rPr>
                <w:sz w:val="24"/>
              </w:rPr>
            </w:pPr>
          </w:p>
        </w:tc>
        <w:tc>
          <w:tcPr>
            <w:tcW w:w="3068" w:type="dxa"/>
          </w:tcPr>
          <w:p w:rsidR="00360D84" w:rsidRDefault="00360D84">
            <w:pPr>
              <w:pStyle w:val="TableParagraph"/>
              <w:spacing w:line="240" w:lineRule="auto"/>
              <w:ind w:left="0"/>
              <w:rPr>
                <w:sz w:val="24"/>
              </w:rPr>
            </w:pPr>
          </w:p>
        </w:tc>
        <w:tc>
          <w:tcPr>
            <w:tcW w:w="907" w:type="dxa"/>
          </w:tcPr>
          <w:p w:rsidR="00360D84" w:rsidRDefault="00360D84">
            <w:pPr>
              <w:pStyle w:val="TableParagraph"/>
              <w:spacing w:line="240" w:lineRule="auto"/>
              <w:ind w:left="0"/>
              <w:rPr>
                <w:sz w:val="24"/>
              </w:rPr>
            </w:pPr>
          </w:p>
        </w:tc>
        <w:tc>
          <w:tcPr>
            <w:tcW w:w="1145" w:type="dxa"/>
          </w:tcPr>
          <w:p w:rsidR="00360D84" w:rsidRDefault="00360D84">
            <w:pPr>
              <w:pStyle w:val="TableParagraph"/>
              <w:spacing w:line="240" w:lineRule="auto"/>
              <w:ind w:left="0"/>
              <w:rPr>
                <w:sz w:val="24"/>
              </w:rPr>
            </w:pPr>
          </w:p>
        </w:tc>
        <w:tc>
          <w:tcPr>
            <w:tcW w:w="777" w:type="dxa"/>
          </w:tcPr>
          <w:p w:rsidR="00360D84" w:rsidRDefault="00360D84">
            <w:pPr>
              <w:pStyle w:val="TableParagraph"/>
              <w:spacing w:line="240" w:lineRule="auto"/>
              <w:ind w:left="0"/>
              <w:rPr>
                <w:sz w:val="24"/>
              </w:rPr>
            </w:pPr>
          </w:p>
        </w:tc>
        <w:tc>
          <w:tcPr>
            <w:tcW w:w="3134" w:type="dxa"/>
          </w:tcPr>
          <w:p w:rsidR="00360D84" w:rsidRDefault="00F03F7C">
            <w:pPr>
              <w:pStyle w:val="TableParagraph"/>
              <w:tabs>
                <w:tab w:val="left" w:pos="1328"/>
                <w:tab w:val="left" w:pos="1659"/>
                <w:tab w:val="left" w:pos="1792"/>
              </w:tabs>
              <w:spacing w:line="240" w:lineRule="auto"/>
              <w:ind w:left="106" w:right="96"/>
              <w:rPr>
                <w:sz w:val="24"/>
              </w:rPr>
            </w:pPr>
            <w:r>
              <w:rPr>
                <w:spacing w:val="-2"/>
                <w:sz w:val="24"/>
              </w:rPr>
              <w:t>школьной</w:t>
            </w:r>
            <w:r>
              <w:rPr>
                <w:sz w:val="24"/>
              </w:rPr>
              <w:tab/>
            </w:r>
            <w:r>
              <w:rPr>
                <w:sz w:val="24"/>
              </w:rPr>
              <w:tab/>
            </w:r>
            <w:r>
              <w:rPr>
                <w:sz w:val="24"/>
              </w:rPr>
              <w:tab/>
            </w:r>
            <w:r>
              <w:rPr>
                <w:spacing w:val="-2"/>
                <w:sz w:val="24"/>
              </w:rPr>
              <w:t xml:space="preserve">медсестрой. Профессионально-важные </w:t>
            </w:r>
            <w:r>
              <w:rPr>
                <w:sz w:val="24"/>
              </w:rPr>
              <w:t>качества,</w:t>
            </w:r>
            <w:r>
              <w:rPr>
                <w:spacing w:val="80"/>
                <w:sz w:val="24"/>
              </w:rPr>
              <w:t xml:space="preserve"> </w:t>
            </w:r>
            <w:r>
              <w:rPr>
                <w:sz w:val="24"/>
              </w:rPr>
              <w:t>риск</w:t>
            </w:r>
            <w:r>
              <w:rPr>
                <w:spacing w:val="80"/>
                <w:sz w:val="24"/>
              </w:rPr>
              <w:t xml:space="preserve"> </w:t>
            </w:r>
            <w:r>
              <w:rPr>
                <w:sz w:val="24"/>
              </w:rPr>
              <w:t xml:space="preserve">профессии. </w:t>
            </w:r>
            <w:r>
              <w:rPr>
                <w:spacing w:val="-2"/>
                <w:sz w:val="24"/>
              </w:rPr>
              <w:t>Оказание</w:t>
            </w:r>
            <w:r>
              <w:rPr>
                <w:sz w:val="24"/>
              </w:rPr>
              <w:tab/>
            </w:r>
            <w:r>
              <w:rPr>
                <w:spacing w:val="-10"/>
                <w:sz w:val="24"/>
              </w:rPr>
              <w:t>I</w:t>
            </w:r>
            <w:r>
              <w:rPr>
                <w:sz w:val="24"/>
              </w:rPr>
              <w:tab/>
            </w:r>
            <w:proofErr w:type="gramStart"/>
            <w:r>
              <w:rPr>
                <w:spacing w:val="-2"/>
                <w:sz w:val="24"/>
              </w:rPr>
              <w:t>медицинской</w:t>
            </w:r>
            <w:proofErr w:type="gramEnd"/>
          </w:p>
          <w:p w:rsidR="00360D84" w:rsidRDefault="00F03F7C">
            <w:pPr>
              <w:pStyle w:val="TableParagraph"/>
              <w:spacing w:line="267" w:lineRule="exact"/>
              <w:ind w:left="106"/>
              <w:rPr>
                <w:sz w:val="24"/>
              </w:rPr>
            </w:pPr>
            <w:r>
              <w:rPr>
                <w:spacing w:val="-2"/>
                <w:sz w:val="24"/>
              </w:rPr>
              <w:t>помощи</w:t>
            </w:r>
          </w:p>
        </w:tc>
      </w:tr>
      <w:tr w:rsidR="00360D84">
        <w:trPr>
          <w:trHeight w:val="1103"/>
        </w:trPr>
        <w:tc>
          <w:tcPr>
            <w:tcW w:w="540" w:type="dxa"/>
          </w:tcPr>
          <w:p w:rsidR="00360D84" w:rsidRDefault="00F03F7C">
            <w:pPr>
              <w:pStyle w:val="TableParagraph"/>
              <w:ind w:left="133" w:right="126"/>
              <w:jc w:val="center"/>
              <w:rPr>
                <w:sz w:val="24"/>
              </w:rPr>
            </w:pPr>
            <w:r>
              <w:rPr>
                <w:spacing w:val="-5"/>
                <w:sz w:val="24"/>
              </w:rPr>
              <w:t>25</w:t>
            </w:r>
          </w:p>
        </w:tc>
        <w:tc>
          <w:tcPr>
            <w:tcW w:w="3068" w:type="dxa"/>
          </w:tcPr>
          <w:p w:rsidR="00360D84" w:rsidRDefault="00F03F7C">
            <w:pPr>
              <w:pStyle w:val="TableParagraph"/>
              <w:tabs>
                <w:tab w:val="left" w:pos="1580"/>
                <w:tab w:val="left" w:pos="2084"/>
              </w:tabs>
              <w:spacing w:line="240" w:lineRule="auto"/>
              <w:ind w:right="96"/>
              <w:rPr>
                <w:sz w:val="24"/>
              </w:rPr>
            </w:pPr>
            <w:r>
              <w:rPr>
                <w:spacing w:val="-2"/>
                <w:sz w:val="24"/>
              </w:rPr>
              <w:t>Экскурсия</w:t>
            </w:r>
            <w:r>
              <w:rPr>
                <w:sz w:val="24"/>
              </w:rPr>
              <w:tab/>
            </w:r>
            <w:r>
              <w:rPr>
                <w:spacing w:val="-10"/>
                <w:sz w:val="24"/>
              </w:rPr>
              <w:t>в</w:t>
            </w:r>
            <w:r>
              <w:rPr>
                <w:sz w:val="24"/>
              </w:rPr>
              <w:tab/>
            </w:r>
            <w:r>
              <w:rPr>
                <w:spacing w:val="-2"/>
                <w:sz w:val="24"/>
              </w:rPr>
              <w:t xml:space="preserve">магазин. </w:t>
            </w:r>
            <w:r>
              <w:rPr>
                <w:sz w:val="24"/>
              </w:rPr>
              <w:t>Профессия «продавец»</w:t>
            </w:r>
          </w:p>
        </w:tc>
        <w:tc>
          <w:tcPr>
            <w:tcW w:w="907" w:type="dxa"/>
          </w:tcPr>
          <w:p w:rsidR="00360D84" w:rsidRDefault="00F03F7C">
            <w:pPr>
              <w:pStyle w:val="TableParagraph"/>
              <w:rPr>
                <w:sz w:val="24"/>
              </w:rPr>
            </w:pPr>
            <w:r>
              <w:rPr>
                <w:spacing w:val="-5"/>
                <w:sz w:val="24"/>
              </w:rPr>
              <w:t>0,5</w:t>
            </w:r>
          </w:p>
        </w:tc>
        <w:tc>
          <w:tcPr>
            <w:tcW w:w="1145" w:type="dxa"/>
          </w:tcPr>
          <w:p w:rsidR="00360D84" w:rsidRDefault="00F03F7C">
            <w:pPr>
              <w:pStyle w:val="TableParagraph"/>
              <w:rPr>
                <w:sz w:val="24"/>
              </w:rPr>
            </w:pPr>
            <w:r>
              <w:rPr>
                <w:spacing w:val="-5"/>
                <w:sz w:val="24"/>
              </w:rPr>
              <w:t>0,5</w:t>
            </w:r>
          </w:p>
        </w:tc>
        <w:tc>
          <w:tcPr>
            <w:tcW w:w="777" w:type="dxa"/>
          </w:tcPr>
          <w:p w:rsidR="00360D84" w:rsidRDefault="00F03F7C">
            <w:pPr>
              <w:pStyle w:val="TableParagraph"/>
              <w:ind w:left="5"/>
              <w:jc w:val="center"/>
              <w:rPr>
                <w:sz w:val="24"/>
              </w:rPr>
            </w:pPr>
            <w:r>
              <w:rPr>
                <w:sz w:val="24"/>
              </w:rPr>
              <w:t>1</w:t>
            </w:r>
          </w:p>
        </w:tc>
        <w:tc>
          <w:tcPr>
            <w:tcW w:w="3134" w:type="dxa"/>
          </w:tcPr>
          <w:p w:rsidR="00360D84" w:rsidRDefault="00F03F7C">
            <w:pPr>
              <w:pStyle w:val="TableParagraph"/>
              <w:tabs>
                <w:tab w:val="left" w:pos="2200"/>
              </w:tabs>
              <w:spacing w:line="240" w:lineRule="auto"/>
              <w:ind w:left="106" w:right="97"/>
              <w:jc w:val="both"/>
              <w:rPr>
                <w:sz w:val="24"/>
              </w:rPr>
            </w:pPr>
            <w:r>
              <w:rPr>
                <w:spacing w:val="-2"/>
                <w:sz w:val="24"/>
              </w:rPr>
              <w:t>Интервью.</w:t>
            </w:r>
            <w:r>
              <w:rPr>
                <w:sz w:val="24"/>
              </w:rPr>
              <w:tab/>
            </w:r>
            <w:r>
              <w:rPr>
                <w:spacing w:val="-2"/>
                <w:sz w:val="24"/>
              </w:rPr>
              <w:t xml:space="preserve">Краткая </w:t>
            </w:r>
            <w:r>
              <w:rPr>
                <w:sz w:val="24"/>
              </w:rPr>
              <w:t xml:space="preserve">характеристика профессии; </w:t>
            </w:r>
            <w:r>
              <w:rPr>
                <w:spacing w:val="-2"/>
                <w:sz w:val="24"/>
              </w:rPr>
              <w:t>профессионально-важные</w:t>
            </w:r>
          </w:p>
          <w:p w:rsidR="00360D84" w:rsidRDefault="00F03F7C">
            <w:pPr>
              <w:pStyle w:val="TableParagraph"/>
              <w:spacing w:line="267" w:lineRule="exact"/>
              <w:ind w:left="106"/>
              <w:jc w:val="both"/>
              <w:rPr>
                <w:sz w:val="24"/>
              </w:rPr>
            </w:pPr>
            <w:r>
              <w:rPr>
                <w:sz w:val="24"/>
              </w:rPr>
              <w:t>качества.</w:t>
            </w:r>
            <w:r>
              <w:rPr>
                <w:spacing w:val="-5"/>
                <w:sz w:val="24"/>
              </w:rPr>
              <w:t xml:space="preserve"> </w:t>
            </w:r>
            <w:r>
              <w:rPr>
                <w:spacing w:val="-2"/>
                <w:sz w:val="24"/>
              </w:rPr>
              <w:t>Фоторепортаж.</w:t>
            </w:r>
          </w:p>
        </w:tc>
      </w:tr>
      <w:tr w:rsidR="00360D84">
        <w:trPr>
          <w:trHeight w:val="1379"/>
        </w:trPr>
        <w:tc>
          <w:tcPr>
            <w:tcW w:w="540" w:type="dxa"/>
          </w:tcPr>
          <w:p w:rsidR="00360D84" w:rsidRDefault="00F03F7C">
            <w:pPr>
              <w:pStyle w:val="TableParagraph"/>
              <w:ind w:left="133" w:right="126"/>
              <w:jc w:val="center"/>
              <w:rPr>
                <w:sz w:val="24"/>
              </w:rPr>
            </w:pPr>
            <w:r>
              <w:rPr>
                <w:spacing w:val="-5"/>
                <w:sz w:val="24"/>
              </w:rPr>
              <w:t>26</w:t>
            </w:r>
          </w:p>
        </w:tc>
        <w:tc>
          <w:tcPr>
            <w:tcW w:w="3068" w:type="dxa"/>
          </w:tcPr>
          <w:p w:rsidR="00360D84" w:rsidRDefault="00F03F7C">
            <w:pPr>
              <w:pStyle w:val="TableParagraph"/>
              <w:rPr>
                <w:sz w:val="24"/>
              </w:rPr>
            </w:pPr>
            <w:r>
              <w:rPr>
                <w:sz w:val="24"/>
              </w:rPr>
              <w:t>Профессия</w:t>
            </w:r>
            <w:r>
              <w:rPr>
                <w:spacing w:val="-3"/>
                <w:sz w:val="24"/>
              </w:rPr>
              <w:t xml:space="preserve"> </w:t>
            </w:r>
            <w:r>
              <w:rPr>
                <w:spacing w:val="-2"/>
                <w:sz w:val="24"/>
              </w:rPr>
              <w:t>«полицейский»</w:t>
            </w:r>
          </w:p>
        </w:tc>
        <w:tc>
          <w:tcPr>
            <w:tcW w:w="907" w:type="dxa"/>
          </w:tcPr>
          <w:p w:rsidR="00360D84" w:rsidRDefault="00F03F7C">
            <w:pPr>
              <w:pStyle w:val="TableParagraph"/>
              <w:rPr>
                <w:sz w:val="24"/>
              </w:rPr>
            </w:pPr>
            <w:r>
              <w:rPr>
                <w:spacing w:val="-5"/>
                <w:sz w:val="24"/>
              </w:rPr>
              <w:t>0,5</w:t>
            </w:r>
          </w:p>
        </w:tc>
        <w:tc>
          <w:tcPr>
            <w:tcW w:w="1145" w:type="dxa"/>
          </w:tcPr>
          <w:p w:rsidR="00360D84" w:rsidRDefault="00F03F7C">
            <w:pPr>
              <w:pStyle w:val="TableParagraph"/>
              <w:rPr>
                <w:sz w:val="24"/>
              </w:rPr>
            </w:pPr>
            <w:r>
              <w:rPr>
                <w:spacing w:val="-5"/>
                <w:sz w:val="24"/>
              </w:rPr>
              <w:t>0,5</w:t>
            </w:r>
          </w:p>
        </w:tc>
        <w:tc>
          <w:tcPr>
            <w:tcW w:w="777" w:type="dxa"/>
          </w:tcPr>
          <w:p w:rsidR="00360D84" w:rsidRDefault="00F03F7C">
            <w:pPr>
              <w:pStyle w:val="TableParagraph"/>
              <w:ind w:left="5"/>
              <w:jc w:val="center"/>
              <w:rPr>
                <w:sz w:val="24"/>
              </w:rPr>
            </w:pPr>
            <w:r>
              <w:rPr>
                <w:sz w:val="24"/>
              </w:rPr>
              <w:t>1</w:t>
            </w:r>
          </w:p>
        </w:tc>
        <w:tc>
          <w:tcPr>
            <w:tcW w:w="3134" w:type="dxa"/>
          </w:tcPr>
          <w:p w:rsidR="00360D84" w:rsidRDefault="00F03F7C">
            <w:pPr>
              <w:pStyle w:val="TableParagraph"/>
              <w:tabs>
                <w:tab w:val="left" w:pos="1207"/>
                <w:tab w:val="left" w:pos="1432"/>
                <w:tab w:val="left" w:pos="1590"/>
              </w:tabs>
              <w:spacing w:line="240" w:lineRule="auto"/>
              <w:ind w:left="106" w:right="95"/>
              <w:rPr>
                <w:sz w:val="24"/>
              </w:rPr>
            </w:pPr>
            <w:r>
              <w:rPr>
                <w:spacing w:val="-2"/>
                <w:sz w:val="24"/>
              </w:rPr>
              <w:t>Встреча</w:t>
            </w:r>
            <w:r>
              <w:rPr>
                <w:sz w:val="24"/>
              </w:rPr>
              <w:tab/>
            </w:r>
            <w:r>
              <w:rPr>
                <w:spacing w:val="-10"/>
                <w:sz w:val="24"/>
              </w:rPr>
              <w:t>с</w:t>
            </w:r>
            <w:r>
              <w:rPr>
                <w:sz w:val="24"/>
              </w:rPr>
              <w:tab/>
            </w:r>
            <w:r>
              <w:rPr>
                <w:sz w:val="24"/>
              </w:rPr>
              <w:tab/>
            </w:r>
            <w:r>
              <w:rPr>
                <w:spacing w:val="-2"/>
                <w:sz w:val="24"/>
              </w:rPr>
              <w:t>полицейским; краткая</w:t>
            </w:r>
            <w:r>
              <w:rPr>
                <w:sz w:val="24"/>
              </w:rPr>
              <w:tab/>
            </w:r>
            <w:r>
              <w:rPr>
                <w:sz w:val="24"/>
              </w:rPr>
              <w:tab/>
            </w:r>
            <w:r>
              <w:rPr>
                <w:spacing w:val="-2"/>
                <w:sz w:val="24"/>
              </w:rPr>
              <w:t>характеристика профессии; профессионально-важные</w:t>
            </w:r>
          </w:p>
          <w:p w:rsidR="00360D84" w:rsidRDefault="00F03F7C">
            <w:pPr>
              <w:pStyle w:val="TableParagraph"/>
              <w:spacing w:line="267" w:lineRule="exact"/>
              <w:ind w:left="106"/>
              <w:rPr>
                <w:sz w:val="24"/>
              </w:rPr>
            </w:pPr>
            <w:r>
              <w:rPr>
                <w:sz w:val="24"/>
              </w:rPr>
              <w:t>качества,</w:t>
            </w:r>
            <w:r>
              <w:rPr>
                <w:spacing w:val="-3"/>
                <w:sz w:val="24"/>
              </w:rPr>
              <w:t xml:space="preserve"> </w:t>
            </w:r>
            <w:r>
              <w:rPr>
                <w:sz w:val="24"/>
              </w:rPr>
              <w:t>риски</w:t>
            </w:r>
            <w:r>
              <w:rPr>
                <w:spacing w:val="-3"/>
                <w:sz w:val="24"/>
              </w:rPr>
              <w:t xml:space="preserve"> </w:t>
            </w:r>
            <w:r>
              <w:rPr>
                <w:spacing w:val="-2"/>
                <w:sz w:val="24"/>
              </w:rPr>
              <w:t>профессии.</w:t>
            </w:r>
          </w:p>
        </w:tc>
      </w:tr>
      <w:tr w:rsidR="00360D84">
        <w:trPr>
          <w:trHeight w:val="552"/>
        </w:trPr>
        <w:tc>
          <w:tcPr>
            <w:tcW w:w="540" w:type="dxa"/>
          </w:tcPr>
          <w:p w:rsidR="00360D84" w:rsidRDefault="00F03F7C">
            <w:pPr>
              <w:pStyle w:val="TableParagraph"/>
              <w:ind w:left="119"/>
              <w:rPr>
                <w:sz w:val="24"/>
              </w:rPr>
            </w:pPr>
            <w:r>
              <w:rPr>
                <w:spacing w:val="-5"/>
                <w:sz w:val="24"/>
              </w:rPr>
              <w:t>27,</w:t>
            </w:r>
          </w:p>
          <w:p w:rsidR="00360D84" w:rsidRDefault="00F03F7C">
            <w:pPr>
              <w:pStyle w:val="TableParagraph"/>
              <w:spacing w:line="268" w:lineRule="exact"/>
              <w:ind w:left="148"/>
              <w:rPr>
                <w:sz w:val="24"/>
              </w:rPr>
            </w:pPr>
            <w:r>
              <w:rPr>
                <w:spacing w:val="-5"/>
                <w:sz w:val="24"/>
              </w:rPr>
              <w:t>28</w:t>
            </w:r>
          </w:p>
        </w:tc>
        <w:tc>
          <w:tcPr>
            <w:tcW w:w="3068" w:type="dxa"/>
          </w:tcPr>
          <w:p w:rsidR="00360D84" w:rsidRDefault="00F03F7C">
            <w:pPr>
              <w:pStyle w:val="TableParagraph"/>
              <w:rPr>
                <w:sz w:val="24"/>
              </w:rPr>
            </w:pPr>
            <w:r>
              <w:rPr>
                <w:sz w:val="24"/>
              </w:rPr>
              <w:t>Экскурсия</w:t>
            </w:r>
            <w:r>
              <w:rPr>
                <w:spacing w:val="-3"/>
                <w:sz w:val="24"/>
              </w:rPr>
              <w:t xml:space="preserve"> </w:t>
            </w:r>
            <w:r>
              <w:rPr>
                <w:sz w:val="24"/>
              </w:rPr>
              <w:t>в</w:t>
            </w:r>
            <w:r>
              <w:rPr>
                <w:spacing w:val="-2"/>
                <w:sz w:val="24"/>
              </w:rPr>
              <w:t xml:space="preserve"> театр</w:t>
            </w:r>
          </w:p>
        </w:tc>
        <w:tc>
          <w:tcPr>
            <w:tcW w:w="907" w:type="dxa"/>
          </w:tcPr>
          <w:p w:rsidR="00360D84" w:rsidRDefault="00F03F7C">
            <w:pPr>
              <w:pStyle w:val="TableParagraph"/>
              <w:rPr>
                <w:sz w:val="24"/>
              </w:rPr>
            </w:pPr>
            <w:r>
              <w:rPr>
                <w:sz w:val="24"/>
              </w:rPr>
              <w:t>1</w:t>
            </w:r>
          </w:p>
        </w:tc>
        <w:tc>
          <w:tcPr>
            <w:tcW w:w="1145" w:type="dxa"/>
          </w:tcPr>
          <w:p w:rsidR="00360D84" w:rsidRDefault="00F03F7C">
            <w:pPr>
              <w:pStyle w:val="TableParagraph"/>
              <w:rPr>
                <w:sz w:val="24"/>
              </w:rPr>
            </w:pPr>
            <w:r>
              <w:rPr>
                <w:sz w:val="24"/>
              </w:rPr>
              <w:t>1</w:t>
            </w:r>
          </w:p>
        </w:tc>
        <w:tc>
          <w:tcPr>
            <w:tcW w:w="777" w:type="dxa"/>
          </w:tcPr>
          <w:p w:rsidR="00360D84" w:rsidRDefault="00F03F7C">
            <w:pPr>
              <w:pStyle w:val="TableParagraph"/>
              <w:ind w:left="5"/>
              <w:jc w:val="center"/>
              <w:rPr>
                <w:sz w:val="24"/>
              </w:rPr>
            </w:pPr>
            <w:r>
              <w:rPr>
                <w:sz w:val="24"/>
              </w:rPr>
              <w:t>2</w:t>
            </w:r>
          </w:p>
        </w:tc>
        <w:tc>
          <w:tcPr>
            <w:tcW w:w="3134" w:type="dxa"/>
          </w:tcPr>
          <w:p w:rsidR="00360D84" w:rsidRDefault="00F03F7C">
            <w:pPr>
              <w:pStyle w:val="TableParagraph"/>
              <w:ind w:left="106"/>
              <w:rPr>
                <w:sz w:val="24"/>
              </w:rPr>
            </w:pPr>
            <w:r>
              <w:rPr>
                <w:sz w:val="24"/>
              </w:rPr>
              <w:t>Знакомство</w:t>
            </w:r>
            <w:r>
              <w:rPr>
                <w:spacing w:val="67"/>
                <w:sz w:val="24"/>
              </w:rPr>
              <w:t xml:space="preserve"> </w:t>
            </w:r>
            <w:r>
              <w:rPr>
                <w:sz w:val="24"/>
              </w:rPr>
              <w:t>с</w:t>
            </w:r>
            <w:r>
              <w:rPr>
                <w:spacing w:val="69"/>
                <w:sz w:val="24"/>
              </w:rPr>
              <w:t xml:space="preserve"> </w:t>
            </w:r>
            <w:r>
              <w:rPr>
                <w:spacing w:val="-2"/>
                <w:sz w:val="24"/>
              </w:rPr>
              <w:t>профессиями</w:t>
            </w:r>
          </w:p>
          <w:p w:rsidR="00360D84" w:rsidRDefault="00F03F7C">
            <w:pPr>
              <w:pStyle w:val="TableParagraph"/>
              <w:spacing w:line="268" w:lineRule="exact"/>
              <w:ind w:left="106"/>
              <w:rPr>
                <w:sz w:val="24"/>
              </w:rPr>
            </w:pPr>
            <w:r>
              <w:rPr>
                <w:spacing w:val="-2"/>
                <w:sz w:val="24"/>
              </w:rPr>
              <w:t>театра</w:t>
            </w:r>
          </w:p>
        </w:tc>
      </w:tr>
      <w:tr w:rsidR="00360D84">
        <w:trPr>
          <w:trHeight w:val="275"/>
        </w:trPr>
        <w:tc>
          <w:tcPr>
            <w:tcW w:w="540" w:type="dxa"/>
          </w:tcPr>
          <w:p w:rsidR="00360D84" w:rsidRDefault="00F03F7C">
            <w:pPr>
              <w:pStyle w:val="TableParagraph"/>
              <w:spacing w:line="256" w:lineRule="exact"/>
              <w:ind w:left="133" w:right="126"/>
              <w:jc w:val="center"/>
              <w:rPr>
                <w:sz w:val="24"/>
              </w:rPr>
            </w:pPr>
            <w:r>
              <w:rPr>
                <w:spacing w:val="-5"/>
                <w:sz w:val="24"/>
              </w:rPr>
              <w:t>29</w:t>
            </w:r>
          </w:p>
        </w:tc>
        <w:tc>
          <w:tcPr>
            <w:tcW w:w="3068" w:type="dxa"/>
          </w:tcPr>
          <w:p w:rsidR="00360D84" w:rsidRDefault="00F03F7C">
            <w:pPr>
              <w:pStyle w:val="TableParagraph"/>
              <w:spacing w:line="256" w:lineRule="exact"/>
              <w:rPr>
                <w:sz w:val="24"/>
              </w:rPr>
            </w:pPr>
            <w:r>
              <w:rPr>
                <w:sz w:val="24"/>
              </w:rPr>
              <w:t>Профессиональный</w:t>
            </w:r>
            <w:r>
              <w:rPr>
                <w:spacing w:val="-8"/>
                <w:sz w:val="24"/>
              </w:rPr>
              <w:t xml:space="preserve"> </w:t>
            </w:r>
            <w:r>
              <w:rPr>
                <w:spacing w:val="-2"/>
                <w:sz w:val="24"/>
              </w:rPr>
              <w:t>турнир</w:t>
            </w:r>
          </w:p>
        </w:tc>
        <w:tc>
          <w:tcPr>
            <w:tcW w:w="907" w:type="dxa"/>
          </w:tcPr>
          <w:p w:rsidR="00360D84" w:rsidRDefault="00F03F7C">
            <w:pPr>
              <w:pStyle w:val="TableParagraph"/>
              <w:spacing w:line="256" w:lineRule="exact"/>
              <w:rPr>
                <w:sz w:val="24"/>
              </w:rPr>
            </w:pPr>
            <w:r>
              <w:rPr>
                <w:spacing w:val="-5"/>
                <w:sz w:val="24"/>
              </w:rPr>
              <w:t>0,5</w:t>
            </w:r>
          </w:p>
        </w:tc>
        <w:tc>
          <w:tcPr>
            <w:tcW w:w="1145" w:type="dxa"/>
          </w:tcPr>
          <w:p w:rsidR="00360D84" w:rsidRDefault="00F03F7C">
            <w:pPr>
              <w:pStyle w:val="TableParagraph"/>
              <w:spacing w:line="256" w:lineRule="exact"/>
              <w:rPr>
                <w:sz w:val="24"/>
              </w:rPr>
            </w:pPr>
            <w:r>
              <w:rPr>
                <w:spacing w:val="-5"/>
                <w:sz w:val="24"/>
              </w:rPr>
              <w:t>0,5</w:t>
            </w:r>
          </w:p>
        </w:tc>
        <w:tc>
          <w:tcPr>
            <w:tcW w:w="777" w:type="dxa"/>
          </w:tcPr>
          <w:p w:rsidR="00360D84" w:rsidRDefault="00F03F7C">
            <w:pPr>
              <w:pStyle w:val="TableParagraph"/>
              <w:spacing w:line="256" w:lineRule="exact"/>
              <w:ind w:left="5"/>
              <w:jc w:val="center"/>
              <w:rPr>
                <w:sz w:val="24"/>
              </w:rPr>
            </w:pPr>
            <w:r>
              <w:rPr>
                <w:sz w:val="24"/>
              </w:rPr>
              <w:t>1</w:t>
            </w:r>
          </w:p>
        </w:tc>
        <w:tc>
          <w:tcPr>
            <w:tcW w:w="3134" w:type="dxa"/>
          </w:tcPr>
          <w:p w:rsidR="00360D84" w:rsidRDefault="00F03F7C">
            <w:pPr>
              <w:pStyle w:val="TableParagraph"/>
              <w:spacing w:line="256" w:lineRule="exact"/>
              <w:ind w:left="106"/>
              <w:rPr>
                <w:sz w:val="24"/>
              </w:rPr>
            </w:pPr>
            <w:r>
              <w:rPr>
                <w:sz w:val="24"/>
              </w:rPr>
              <w:t>Урок-</w:t>
            </w:r>
            <w:r>
              <w:rPr>
                <w:spacing w:val="-4"/>
                <w:sz w:val="24"/>
              </w:rPr>
              <w:t>игра</w:t>
            </w:r>
          </w:p>
        </w:tc>
      </w:tr>
      <w:tr w:rsidR="00360D84">
        <w:trPr>
          <w:trHeight w:val="2207"/>
        </w:trPr>
        <w:tc>
          <w:tcPr>
            <w:tcW w:w="540" w:type="dxa"/>
          </w:tcPr>
          <w:p w:rsidR="00360D84" w:rsidRDefault="00F03F7C">
            <w:pPr>
              <w:pStyle w:val="TableParagraph"/>
              <w:ind w:left="119"/>
              <w:rPr>
                <w:sz w:val="24"/>
              </w:rPr>
            </w:pPr>
            <w:r>
              <w:rPr>
                <w:spacing w:val="-5"/>
                <w:sz w:val="24"/>
              </w:rPr>
              <w:t>30,</w:t>
            </w:r>
          </w:p>
          <w:p w:rsidR="00360D84" w:rsidRDefault="00F03F7C">
            <w:pPr>
              <w:pStyle w:val="TableParagraph"/>
              <w:spacing w:line="240" w:lineRule="auto"/>
              <w:ind w:left="148"/>
              <w:rPr>
                <w:sz w:val="24"/>
              </w:rPr>
            </w:pPr>
            <w:r>
              <w:rPr>
                <w:spacing w:val="-5"/>
                <w:sz w:val="24"/>
              </w:rPr>
              <w:t>31</w:t>
            </w:r>
          </w:p>
        </w:tc>
        <w:tc>
          <w:tcPr>
            <w:tcW w:w="3068" w:type="dxa"/>
          </w:tcPr>
          <w:p w:rsidR="00360D84" w:rsidRDefault="00F03F7C">
            <w:pPr>
              <w:pStyle w:val="TableParagraph"/>
              <w:rPr>
                <w:sz w:val="24"/>
              </w:rPr>
            </w:pPr>
            <w:r>
              <w:rPr>
                <w:sz w:val="24"/>
              </w:rPr>
              <w:t>«Кем</w:t>
            </w:r>
            <w:r>
              <w:rPr>
                <w:spacing w:val="-1"/>
                <w:sz w:val="24"/>
              </w:rPr>
              <w:t xml:space="preserve"> </w:t>
            </w:r>
            <w:r>
              <w:rPr>
                <w:sz w:val="24"/>
              </w:rPr>
              <w:t>я хочу</w:t>
            </w:r>
            <w:r>
              <w:rPr>
                <w:spacing w:val="-4"/>
                <w:sz w:val="24"/>
              </w:rPr>
              <w:t xml:space="preserve"> </w:t>
            </w:r>
            <w:r>
              <w:rPr>
                <w:spacing w:val="-2"/>
                <w:sz w:val="24"/>
              </w:rPr>
              <w:t>стать?»</w:t>
            </w:r>
          </w:p>
        </w:tc>
        <w:tc>
          <w:tcPr>
            <w:tcW w:w="907" w:type="dxa"/>
          </w:tcPr>
          <w:p w:rsidR="00360D84" w:rsidRDefault="00F03F7C">
            <w:pPr>
              <w:pStyle w:val="TableParagraph"/>
              <w:rPr>
                <w:sz w:val="24"/>
              </w:rPr>
            </w:pPr>
            <w:r>
              <w:rPr>
                <w:sz w:val="24"/>
              </w:rPr>
              <w:t>1</w:t>
            </w:r>
          </w:p>
        </w:tc>
        <w:tc>
          <w:tcPr>
            <w:tcW w:w="1145" w:type="dxa"/>
          </w:tcPr>
          <w:p w:rsidR="00360D84" w:rsidRDefault="00F03F7C">
            <w:pPr>
              <w:pStyle w:val="TableParagraph"/>
              <w:rPr>
                <w:sz w:val="24"/>
              </w:rPr>
            </w:pPr>
            <w:r>
              <w:rPr>
                <w:sz w:val="24"/>
              </w:rPr>
              <w:t>1</w:t>
            </w:r>
          </w:p>
        </w:tc>
        <w:tc>
          <w:tcPr>
            <w:tcW w:w="777" w:type="dxa"/>
          </w:tcPr>
          <w:p w:rsidR="00360D84" w:rsidRDefault="00F03F7C">
            <w:pPr>
              <w:pStyle w:val="TableParagraph"/>
              <w:ind w:left="5"/>
              <w:jc w:val="center"/>
              <w:rPr>
                <w:sz w:val="24"/>
              </w:rPr>
            </w:pPr>
            <w:r>
              <w:rPr>
                <w:sz w:val="24"/>
              </w:rPr>
              <w:t>2</w:t>
            </w:r>
          </w:p>
        </w:tc>
        <w:tc>
          <w:tcPr>
            <w:tcW w:w="3134" w:type="dxa"/>
          </w:tcPr>
          <w:p w:rsidR="00360D84" w:rsidRDefault="00F03F7C">
            <w:pPr>
              <w:pStyle w:val="TableParagraph"/>
              <w:spacing w:line="240" w:lineRule="auto"/>
              <w:ind w:left="106"/>
              <w:rPr>
                <w:sz w:val="24"/>
              </w:rPr>
            </w:pPr>
            <w:r>
              <w:rPr>
                <w:sz w:val="24"/>
              </w:rPr>
              <w:t>Беседа.</w:t>
            </w:r>
            <w:r>
              <w:rPr>
                <w:spacing w:val="40"/>
                <w:sz w:val="24"/>
              </w:rPr>
              <w:t xml:space="preserve"> </w:t>
            </w:r>
            <w:r>
              <w:rPr>
                <w:sz w:val="24"/>
              </w:rPr>
              <w:t>Составление</w:t>
            </w:r>
            <w:r>
              <w:rPr>
                <w:spacing w:val="40"/>
                <w:sz w:val="24"/>
              </w:rPr>
              <w:t xml:space="preserve"> </w:t>
            </w:r>
            <w:r>
              <w:rPr>
                <w:sz w:val="24"/>
              </w:rPr>
              <w:t>плана рассказа, презентации: История профессии</w:t>
            </w:r>
          </w:p>
          <w:p w:rsidR="00360D84" w:rsidRDefault="00F03F7C">
            <w:pPr>
              <w:pStyle w:val="TableParagraph"/>
              <w:tabs>
                <w:tab w:val="left" w:pos="1432"/>
              </w:tabs>
              <w:spacing w:line="240" w:lineRule="auto"/>
              <w:ind w:left="106" w:right="93"/>
              <w:rPr>
                <w:sz w:val="24"/>
              </w:rPr>
            </w:pPr>
            <w:r>
              <w:rPr>
                <w:spacing w:val="-2"/>
                <w:sz w:val="24"/>
              </w:rPr>
              <w:t>Краткая</w:t>
            </w:r>
            <w:r>
              <w:rPr>
                <w:sz w:val="24"/>
              </w:rPr>
              <w:tab/>
            </w:r>
            <w:r>
              <w:rPr>
                <w:spacing w:val="-2"/>
                <w:sz w:val="24"/>
              </w:rPr>
              <w:t>характеристика профессии Профессионально-важные качества</w:t>
            </w:r>
          </w:p>
          <w:p w:rsidR="00360D84" w:rsidRDefault="00F03F7C">
            <w:pPr>
              <w:pStyle w:val="TableParagraph"/>
              <w:spacing w:line="267" w:lineRule="exact"/>
              <w:ind w:left="106"/>
              <w:rPr>
                <w:sz w:val="24"/>
              </w:rPr>
            </w:pPr>
            <w:r>
              <w:rPr>
                <w:sz w:val="24"/>
              </w:rPr>
              <w:t>Риски</w:t>
            </w:r>
            <w:r>
              <w:rPr>
                <w:spacing w:val="-3"/>
                <w:sz w:val="24"/>
              </w:rPr>
              <w:t xml:space="preserve"> </w:t>
            </w:r>
            <w:r>
              <w:rPr>
                <w:spacing w:val="-2"/>
                <w:sz w:val="24"/>
              </w:rPr>
              <w:t>профессии</w:t>
            </w:r>
          </w:p>
        </w:tc>
      </w:tr>
      <w:tr w:rsidR="00360D84">
        <w:trPr>
          <w:trHeight w:val="830"/>
        </w:trPr>
        <w:tc>
          <w:tcPr>
            <w:tcW w:w="540" w:type="dxa"/>
          </w:tcPr>
          <w:p w:rsidR="00360D84" w:rsidRDefault="00F03F7C">
            <w:pPr>
              <w:pStyle w:val="TableParagraph"/>
              <w:ind w:left="110"/>
              <w:rPr>
                <w:sz w:val="24"/>
              </w:rPr>
            </w:pPr>
            <w:r>
              <w:rPr>
                <w:spacing w:val="-5"/>
                <w:sz w:val="24"/>
              </w:rPr>
              <w:t>32-</w:t>
            </w:r>
          </w:p>
          <w:p w:rsidR="00360D84" w:rsidRDefault="00F03F7C">
            <w:pPr>
              <w:pStyle w:val="TableParagraph"/>
              <w:spacing w:line="240" w:lineRule="auto"/>
              <w:ind w:left="148"/>
              <w:rPr>
                <w:sz w:val="24"/>
              </w:rPr>
            </w:pPr>
            <w:r>
              <w:rPr>
                <w:spacing w:val="-5"/>
                <w:sz w:val="24"/>
              </w:rPr>
              <w:t>34</w:t>
            </w:r>
          </w:p>
        </w:tc>
        <w:tc>
          <w:tcPr>
            <w:tcW w:w="3068" w:type="dxa"/>
          </w:tcPr>
          <w:p w:rsidR="00360D84" w:rsidRDefault="00F03F7C">
            <w:pPr>
              <w:pStyle w:val="TableParagraph"/>
              <w:tabs>
                <w:tab w:val="left" w:pos="1755"/>
                <w:tab w:val="left" w:pos="2558"/>
              </w:tabs>
              <w:spacing w:line="240" w:lineRule="auto"/>
              <w:ind w:right="96"/>
              <w:rPr>
                <w:sz w:val="24"/>
              </w:rPr>
            </w:pPr>
            <w:r>
              <w:rPr>
                <w:spacing w:val="-2"/>
                <w:sz w:val="24"/>
              </w:rPr>
              <w:t>«Экскурс</w:t>
            </w:r>
            <w:r>
              <w:rPr>
                <w:sz w:val="24"/>
              </w:rPr>
              <w:tab/>
            </w:r>
            <w:r>
              <w:rPr>
                <w:spacing w:val="-10"/>
                <w:sz w:val="24"/>
              </w:rPr>
              <w:t>в</w:t>
            </w:r>
            <w:r>
              <w:rPr>
                <w:sz w:val="24"/>
              </w:rPr>
              <w:tab/>
            </w:r>
            <w:r>
              <w:rPr>
                <w:spacing w:val="-4"/>
                <w:sz w:val="24"/>
              </w:rPr>
              <w:t xml:space="preserve">мир </w:t>
            </w:r>
            <w:r>
              <w:rPr>
                <w:spacing w:val="-2"/>
                <w:sz w:val="24"/>
              </w:rPr>
              <w:t>профессий»</w:t>
            </w:r>
          </w:p>
        </w:tc>
        <w:tc>
          <w:tcPr>
            <w:tcW w:w="907" w:type="dxa"/>
          </w:tcPr>
          <w:p w:rsidR="00360D84" w:rsidRDefault="00F03F7C">
            <w:pPr>
              <w:pStyle w:val="TableParagraph"/>
              <w:rPr>
                <w:sz w:val="24"/>
              </w:rPr>
            </w:pPr>
            <w:r>
              <w:rPr>
                <w:spacing w:val="-5"/>
                <w:sz w:val="24"/>
              </w:rPr>
              <w:t>0,5</w:t>
            </w:r>
          </w:p>
        </w:tc>
        <w:tc>
          <w:tcPr>
            <w:tcW w:w="1145" w:type="dxa"/>
          </w:tcPr>
          <w:p w:rsidR="00360D84" w:rsidRDefault="00F03F7C">
            <w:pPr>
              <w:pStyle w:val="TableParagraph"/>
              <w:rPr>
                <w:sz w:val="24"/>
              </w:rPr>
            </w:pPr>
            <w:r>
              <w:rPr>
                <w:spacing w:val="-5"/>
                <w:sz w:val="24"/>
              </w:rPr>
              <w:t>1,5</w:t>
            </w:r>
          </w:p>
        </w:tc>
        <w:tc>
          <w:tcPr>
            <w:tcW w:w="777" w:type="dxa"/>
          </w:tcPr>
          <w:p w:rsidR="00360D84" w:rsidRDefault="00F03F7C">
            <w:pPr>
              <w:pStyle w:val="TableParagraph"/>
              <w:ind w:left="5"/>
              <w:jc w:val="center"/>
              <w:rPr>
                <w:sz w:val="24"/>
              </w:rPr>
            </w:pPr>
            <w:r>
              <w:rPr>
                <w:sz w:val="24"/>
              </w:rPr>
              <w:t>2</w:t>
            </w:r>
          </w:p>
        </w:tc>
        <w:tc>
          <w:tcPr>
            <w:tcW w:w="3134" w:type="dxa"/>
          </w:tcPr>
          <w:p w:rsidR="00360D84" w:rsidRDefault="00F03F7C">
            <w:pPr>
              <w:pStyle w:val="TableParagraph"/>
              <w:tabs>
                <w:tab w:val="left" w:pos="1648"/>
                <w:tab w:val="left" w:pos="2104"/>
              </w:tabs>
              <w:spacing w:line="240" w:lineRule="auto"/>
              <w:ind w:left="106" w:right="97"/>
              <w:rPr>
                <w:sz w:val="24"/>
              </w:rPr>
            </w:pPr>
            <w:r>
              <w:rPr>
                <w:spacing w:val="-2"/>
                <w:sz w:val="24"/>
              </w:rPr>
              <w:t>Подготовка</w:t>
            </w:r>
            <w:r>
              <w:rPr>
                <w:sz w:val="24"/>
              </w:rPr>
              <w:tab/>
            </w:r>
            <w:r>
              <w:rPr>
                <w:spacing w:val="-10"/>
                <w:sz w:val="24"/>
              </w:rPr>
              <w:t>к</w:t>
            </w:r>
            <w:r>
              <w:rPr>
                <w:sz w:val="24"/>
              </w:rPr>
              <w:tab/>
            </w:r>
            <w:r>
              <w:rPr>
                <w:spacing w:val="-54"/>
                <w:sz w:val="24"/>
              </w:rPr>
              <w:t xml:space="preserve"> </w:t>
            </w:r>
            <w:r>
              <w:rPr>
                <w:spacing w:val="-2"/>
                <w:sz w:val="24"/>
              </w:rPr>
              <w:t>занятию. Проведение</w:t>
            </w:r>
            <w:r>
              <w:rPr>
                <w:sz w:val="24"/>
              </w:rPr>
              <w:tab/>
            </w:r>
            <w:r>
              <w:rPr>
                <w:sz w:val="24"/>
              </w:rPr>
              <w:tab/>
            </w:r>
            <w:proofErr w:type="gramStart"/>
            <w:r>
              <w:rPr>
                <w:spacing w:val="-2"/>
                <w:sz w:val="24"/>
              </w:rPr>
              <w:t>игрового</w:t>
            </w:r>
            <w:proofErr w:type="gramEnd"/>
          </w:p>
          <w:p w:rsidR="00360D84" w:rsidRDefault="00F03F7C">
            <w:pPr>
              <w:pStyle w:val="TableParagraph"/>
              <w:spacing w:line="269" w:lineRule="exact"/>
              <w:ind w:left="106"/>
              <w:rPr>
                <w:sz w:val="24"/>
              </w:rPr>
            </w:pPr>
            <w:r>
              <w:rPr>
                <w:spacing w:val="-2"/>
                <w:sz w:val="24"/>
              </w:rPr>
              <w:t>занятия</w:t>
            </w:r>
          </w:p>
        </w:tc>
      </w:tr>
    </w:tbl>
    <w:p w:rsidR="00360D84" w:rsidRDefault="00360D84">
      <w:pPr>
        <w:pStyle w:val="a3"/>
        <w:ind w:left="0"/>
        <w:jc w:val="left"/>
        <w:rPr>
          <w:b/>
          <w:sz w:val="20"/>
        </w:rPr>
      </w:pPr>
    </w:p>
    <w:p w:rsidR="00360D84" w:rsidRDefault="00360D84">
      <w:pPr>
        <w:pStyle w:val="a3"/>
        <w:ind w:left="0"/>
        <w:jc w:val="left"/>
        <w:rPr>
          <w:b/>
          <w:sz w:val="20"/>
        </w:rPr>
      </w:pPr>
    </w:p>
    <w:p w:rsidR="00360D84" w:rsidRDefault="00360D84">
      <w:pPr>
        <w:pStyle w:val="a3"/>
        <w:spacing w:before="10"/>
        <w:ind w:left="0"/>
        <w:jc w:val="left"/>
        <w:rPr>
          <w:b/>
          <w:sz w:val="23"/>
        </w:rPr>
      </w:pPr>
    </w:p>
    <w:p w:rsidR="00360D84" w:rsidRDefault="00F03F7C">
      <w:pPr>
        <w:spacing w:before="90"/>
        <w:ind w:left="930"/>
        <w:rPr>
          <w:b/>
          <w:sz w:val="24"/>
        </w:rPr>
      </w:pPr>
      <w:r>
        <w:rPr>
          <w:b/>
          <w:sz w:val="24"/>
        </w:rPr>
        <w:t>Учебно-тематический</w:t>
      </w:r>
      <w:r>
        <w:rPr>
          <w:b/>
          <w:spacing w:val="-4"/>
          <w:sz w:val="24"/>
        </w:rPr>
        <w:t xml:space="preserve"> </w:t>
      </w:r>
      <w:r>
        <w:rPr>
          <w:b/>
          <w:sz w:val="24"/>
        </w:rPr>
        <w:t>план 6</w:t>
      </w:r>
      <w:r>
        <w:rPr>
          <w:b/>
          <w:spacing w:val="-3"/>
          <w:sz w:val="24"/>
        </w:rPr>
        <w:t xml:space="preserve"> </w:t>
      </w:r>
      <w:r>
        <w:rPr>
          <w:b/>
          <w:spacing w:val="-2"/>
          <w:sz w:val="24"/>
        </w:rPr>
        <w:t>класс</w:t>
      </w:r>
    </w:p>
    <w:p w:rsidR="00360D84" w:rsidRDefault="00360D84">
      <w:pPr>
        <w:pStyle w:val="a3"/>
        <w:spacing w:before="1"/>
        <w:ind w:left="0"/>
        <w:jc w:val="left"/>
        <w:rPr>
          <w:b/>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5"/>
        <w:gridCol w:w="2508"/>
        <w:gridCol w:w="1319"/>
        <w:gridCol w:w="1449"/>
        <w:gridCol w:w="1249"/>
        <w:gridCol w:w="2507"/>
      </w:tblGrid>
      <w:tr w:rsidR="00360D84">
        <w:trPr>
          <w:trHeight w:val="275"/>
        </w:trPr>
        <w:tc>
          <w:tcPr>
            <w:tcW w:w="535" w:type="dxa"/>
            <w:vMerge w:val="restart"/>
          </w:tcPr>
          <w:p w:rsidR="00360D84" w:rsidRDefault="00F03F7C">
            <w:pPr>
              <w:pStyle w:val="TableParagraph"/>
              <w:spacing w:line="275" w:lineRule="exact"/>
              <w:rPr>
                <w:b/>
                <w:sz w:val="24"/>
              </w:rPr>
            </w:pPr>
            <w:r>
              <w:rPr>
                <w:b/>
                <w:sz w:val="24"/>
              </w:rPr>
              <w:t>№</w:t>
            </w:r>
          </w:p>
        </w:tc>
        <w:tc>
          <w:tcPr>
            <w:tcW w:w="2508" w:type="dxa"/>
            <w:vMerge w:val="restart"/>
          </w:tcPr>
          <w:p w:rsidR="00360D84" w:rsidRDefault="00F03F7C">
            <w:pPr>
              <w:pStyle w:val="TableParagraph"/>
              <w:spacing w:line="276" w:lineRule="exact"/>
              <w:rPr>
                <w:b/>
                <w:sz w:val="24"/>
              </w:rPr>
            </w:pPr>
            <w:r>
              <w:rPr>
                <w:b/>
                <w:spacing w:val="-2"/>
                <w:sz w:val="24"/>
              </w:rPr>
              <w:t xml:space="preserve">Наименование </w:t>
            </w:r>
            <w:r>
              <w:rPr>
                <w:b/>
                <w:sz w:val="24"/>
              </w:rPr>
              <w:t>разделов</w:t>
            </w:r>
            <w:r>
              <w:rPr>
                <w:b/>
                <w:spacing w:val="-1"/>
                <w:sz w:val="24"/>
              </w:rPr>
              <w:t xml:space="preserve"> </w:t>
            </w:r>
            <w:r>
              <w:rPr>
                <w:b/>
                <w:sz w:val="24"/>
              </w:rPr>
              <w:t xml:space="preserve">и </w:t>
            </w:r>
            <w:r>
              <w:rPr>
                <w:b/>
                <w:spacing w:val="-5"/>
                <w:sz w:val="24"/>
              </w:rPr>
              <w:t>тем</w:t>
            </w:r>
          </w:p>
        </w:tc>
        <w:tc>
          <w:tcPr>
            <w:tcW w:w="4017" w:type="dxa"/>
            <w:gridSpan w:val="3"/>
          </w:tcPr>
          <w:p w:rsidR="00360D84" w:rsidRDefault="00F03F7C">
            <w:pPr>
              <w:pStyle w:val="TableParagraph"/>
              <w:spacing w:line="256" w:lineRule="exact"/>
              <w:ind w:left="108"/>
              <w:rPr>
                <w:b/>
                <w:sz w:val="24"/>
              </w:rPr>
            </w:pPr>
            <w:r>
              <w:rPr>
                <w:b/>
                <w:sz w:val="24"/>
              </w:rPr>
              <w:t>Количество</w:t>
            </w:r>
            <w:r>
              <w:rPr>
                <w:b/>
                <w:spacing w:val="-6"/>
                <w:sz w:val="24"/>
              </w:rPr>
              <w:t xml:space="preserve"> </w:t>
            </w:r>
            <w:r>
              <w:rPr>
                <w:b/>
                <w:spacing w:val="-4"/>
                <w:sz w:val="24"/>
              </w:rPr>
              <w:t>часов</w:t>
            </w:r>
          </w:p>
        </w:tc>
        <w:tc>
          <w:tcPr>
            <w:tcW w:w="2507" w:type="dxa"/>
            <w:vMerge w:val="restart"/>
          </w:tcPr>
          <w:p w:rsidR="00360D84" w:rsidRDefault="00F03F7C">
            <w:pPr>
              <w:pStyle w:val="TableParagraph"/>
              <w:tabs>
                <w:tab w:val="left" w:pos="1140"/>
              </w:tabs>
              <w:spacing w:line="276" w:lineRule="exact"/>
              <w:ind w:left="109" w:right="90"/>
              <w:rPr>
                <w:b/>
                <w:sz w:val="24"/>
              </w:rPr>
            </w:pPr>
            <w:r>
              <w:rPr>
                <w:b/>
                <w:spacing w:val="-2"/>
                <w:sz w:val="24"/>
              </w:rPr>
              <w:t>Форма</w:t>
            </w:r>
            <w:r>
              <w:rPr>
                <w:b/>
                <w:sz w:val="24"/>
              </w:rPr>
              <w:tab/>
            </w:r>
            <w:r>
              <w:rPr>
                <w:b/>
                <w:spacing w:val="-2"/>
                <w:sz w:val="24"/>
              </w:rPr>
              <w:t>проведения занятия</w:t>
            </w:r>
          </w:p>
        </w:tc>
      </w:tr>
      <w:tr w:rsidR="00360D84">
        <w:trPr>
          <w:trHeight w:val="275"/>
        </w:trPr>
        <w:tc>
          <w:tcPr>
            <w:tcW w:w="535" w:type="dxa"/>
            <w:vMerge/>
            <w:tcBorders>
              <w:top w:val="nil"/>
            </w:tcBorders>
          </w:tcPr>
          <w:p w:rsidR="00360D84" w:rsidRDefault="00360D84">
            <w:pPr>
              <w:rPr>
                <w:sz w:val="2"/>
                <w:szCs w:val="2"/>
              </w:rPr>
            </w:pPr>
          </w:p>
        </w:tc>
        <w:tc>
          <w:tcPr>
            <w:tcW w:w="2508" w:type="dxa"/>
            <w:vMerge/>
            <w:tcBorders>
              <w:top w:val="nil"/>
            </w:tcBorders>
          </w:tcPr>
          <w:p w:rsidR="00360D84" w:rsidRDefault="00360D84">
            <w:pPr>
              <w:rPr>
                <w:sz w:val="2"/>
                <w:szCs w:val="2"/>
              </w:rPr>
            </w:pPr>
          </w:p>
        </w:tc>
        <w:tc>
          <w:tcPr>
            <w:tcW w:w="1319" w:type="dxa"/>
          </w:tcPr>
          <w:p w:rsidR="00360D84" w:rsidRDefault="00F03F7C">
            <w:pPr>
              <w:pStyle w:val="TableParagraph"/>
              <w:spacing w:line="256" w:lineRule="exact"/>
              <w:ind w:left="108"/>
              <w:rPr>
                <w:b/>
                <w:sz w:val="24"/>
              </w:rPr>
            </w:pPr>
            <w:r>
              <w:rPr>
                <w:b/>
                <w:spacing w:val="-2"/>
                <w:sz w:val="24"/>
              </w:rPr>
              <w:t>теория</w:t>
            </w:r>
          </w:p>
        </w:tc>
        <w:tc>
          <w:tcPr>
            <w:tcW w:w="1449" w:type="dxa"/>
          </w:tcPr>
          <w:p w:rsidR="00360D84" w:rsidRDefault="00F03F7C">
            <w:pPr>
              <w:pStyle w:val="TableParagraph"/>
              <w:spacing w:line="256" w:lineRule="exact"/>
              <w:ind w:left="109"/>
              <w:rPr>
                <w:b/>
                <w:sz w:val="24"/>
              </w:rPr>
            </w:pPr>
            <w:r>
              <w:rPr>
                <w:b/>
                <w:spacing w:val="-2"/>
                <w:sz w:val="24"/>
              </w:rPr>
              <w:t>практика</w:t>
            </w:r>
          </w:p>
        </w:tc>
        <w:tc>
          <w:tcPr>
            <w:tcW w:w="1249" w:type="dxa"/>
          </w:tcPr>
          <w:p w:rsidR="00360D84" w:rsidRDefault="00F03F7C">
            <w:pPr>
              <w:pStyle w:val="TableParagraph"/>
              <w:spacing w:line="256" w:lineRule="exact"/>
              <w:ind w:left="110"/>
              <w:rPr>
                <w:b/>
                <w:sz w:val="24"/>
              </w:rPr>
            </w:pPr>
            <w:r>
              <w:rPr>
                <w:b/>
                <w:spacing w:val="-2"/>
                <w:sz w:val="24"/>
              </w:rPr>
              <w:t>всего</w:t>
            </w:r>
          </w:p>
        </w:tc>
        <w:tc>
          <w:tcPr>
            <w:tcW w:w="2507" w:type="dxa"/>
            <w:vMerge/>
            <w:tcBorders>
              <w:top w:val="nil"/>
            </w:tcBorders>
          </w:tcPr>
          <w:p w:rsidR="00360D84" w:rsidRDefault="00360D84">
            <w:pPr>
              <w:rPr>
                <w:sz w:val="2"/>
                <w:szCs w:val="2"/>
              </w:rPr>
            </w:pPr>
          </w:p>
        </w:tc>
      </w:tr>
      <w:tr w:rsidR="00360D84">
        <w:trPr>
          <w:trHeight w:val="275"/>
        </w:trPr>
        <w:tc>
          <w:tcPr>
            <w:tcW w:w="9567" w:type="dxa"/>
            <w:gridSpan w:val="6"/>
          </w:tcPr>
          <w:p w:rsidR="00360D84" w:rsidRDefault="00F03F7C">
            <w:pPr>
              <w:pStyle w:val="TableParagraph"/>
              <w:spacing w:line="256" w:lineRule="exact"/>
              <w:ind w:left="1295" w:right="1283"/>
              <w:jc w:val="center"/>
              <w:rPr>
                <w:b/>
                <w:sz w:val="24"/>
              </w:rPr>
            </w:pPr>
            <w:r>
              <w:rPr>
                <w:b/>
                <w:sz w:val="24"/>
              </w:rPr>
              <w:t>Раздел</w:t>
            </w:r>
            <w:r>
              <w:rPr>
                <w:b/>
                <w:spacing w:val="-3"/>
                <w:sz w:val="24"/>
              </w:rPr>
              <w:t xml:space="preserve"> </w:t>
            </w:r>
            <w:r>
              <w:rPr>
                <w:b/>
                <w:sz w:val="24"/>
              </w:rPr>
              <w:t>1</w:t>
            </w:r>
            <w:r>
              <w:rPr>
                <w:b/>
                <w:spacing w:val="-1"/>
                <w:sz w:val="24"/>
              </w:rPr>
              <w:t xml:space="preserve"> </w:t>
            </w:r>
            <w:r>
              <w:rPr>
                <w:b/>
                <w:sz w:val="24"/>
              </w:rPr>
              <w:t>.</w:t>
            </w:r>
            <w:r>
              <w:rPr>
                <w:b/>
                <w:spacing w:val="1"/>
                <w:sz w:val="24"/>
              </w:rPr>
              <w:t xml:space="preserve"> </w:t>
            </w:r>
            <w:r>
              <w:rPr>
                <w:b/>
                <w:sz w:val="24"/>
              </w:rPr>
              <w:t>Мир</w:t>
            </w:r>
            <w:r>
              <w:rPr>
                <w:b/>
                <w:spacing w:val="-1"/>
                <w:sz w:val="24"/>
              </w:rPr>
              <w:t xml:space="preserve"> </w:t>
            </w:r>
            <w:r>
              <w:rPr>
                <w:b/>
                <w:sz w:val="24"/>
              </w:rPr>
              <w:t>профессий</w:t>
            </w:r>
            <w:r>
              <w:rPr>
                <w:b/>
                <w:spacing w:val="2"/>
                <w:sz w:val="24"/>
              </w:rPr>
              <w:t xml:space="preserve"> </w:t>
            </w:r>
            <w:r>
              <w:rPr>
                <w:b/>
                <w:sz w:val="24"/>
              </w:rPr>
              <w:t>–</w:t>
            </w:r>
            <w:r>
              <w:rPr>
                <w:b/>
                <w:spacing w:val="-1"/>
                <w:sz w:val="24"/>
              </w:rPr>
              <w:t xml:space="preserve"> </w:t>
            </w:r>
            <w:r>
              <w:rPr>
                <w:b/>
                <w:sz w:val="24"/>
              </w:rPr>
              <w:t>2</w:t>
            </w:r>
            <w:r>
              <w:rPr>
                <w:b/>
                <w:spacing w:val="-1"/>
                <w:sz w:val="24"/>
              </w:rPr>
              <w:t xml:space="preserve"> </w:t>
            </w:r>
            <w:r>
              <w:rPr>
                <w:b/>
                <w:spacing w:val="-4"/>
                <w:sz w:val="24"/>
              </w:rPr>
              <w:t>часа</w:t>
            </w:r>
          </w:p>
        </w:tc>
      </w:tr>
      <w:tr w:rsidR="00360D84">
        <w:trPr>
          <w:trHeight w:val="551"/>
        </w:trPr>
        <w:tc>
          <w:tcPr>
            <w:tcW w:w="535" w:type="dxa"/>
          </w:tcPr>
          <w:p w:rsidR="00360D84" w:rsidRDefault="00F03F7C">
            <w:pPr>
              <w:pStyle w:val="TableParagraph"/>
              <w:spacing w:line="270" w:lineRule="exact"/>
              <w:rPr>
                <w:sz w:val="24"/>
              </w:rPr>
            </w:pPr>
            <w:r>
              <w:rPr>
                <w:sz w:val="24"/>
              </w:rPr>
              <w:t>1</w:t>
            </w:r>
          </w:p>
        </w:tc>
        <w:tc>
          <w:tcPr>
            <w:tcW w:w="2508" w:type="dxa"/>
          </w:tcPr>
          <w:p w:rsidR="00360D84" w:rsidRDefault="00F03F7C">
            <w:pPr>
              <w:pStyle w:val="TableParagraph"/>
              <w:tabs>
                <w:tab w:val="left" w:pos="1481"/>
                <w:tab w:val="left" w:pos="1997"/>
              </w:tabs>
              <w:spacing w:line="270" w:lineRule="exact"/>
              <w:rPr>
                <w:sz w:val="24"/>
              </w:rPr>
            </w:pPr>
            <w:r>
              <w:rPr>
                <w:spacing w:val="-2"/>
                <w:sz w:val="24"/>
              </w:rPr>
              <w:t>Введение</w:t>
            </w:r>
            <w:r>
              <w:rPr>
                <w:sz w:val="24"/>
              </w:rPr>
              <w:tab/>
            </w:r>
            <w:r>
              <w:rPr>
                <w:spacing w:val="-10"/>
                <w:sz w:val="24"/>
              </w:rPr>
              <w:t>в</w:t>
            </w:r>
            <w:r>
              <w:rPr>
                <w:sz w:val="24"/>
              </w:rPr>
              <w:tab/>
            </w:r>
            <w:r>
              <w:rPr>
                <w:spacing w:val="-5"/>
                <w:sz w:val="24"/>
              </w:rPr>
              <w:t>мир</w:t>
            </w:r>
          </w:p>
          <w:p w:rsidR="00360D84" w:rsidRDefault="00F03F7C">
            <w:pPr>
              <w:pStyle w:val="TableParagraph"/>
              <w:spacing w:line="261" w:lineRule="exact"/>
              <w:rPr>
                <w:sz w:val="24"/>
              </w:rPr>
            </w:pPr>
            <w:r>
              <w:rPr>
                <w:spacing w:val="-2"/>
                <w:sz w:val="24"/>
              </w:rPr>
              <w:t>профессий</w:t>
            </w:r>
          </w:p>
        </w:tc>
        <w:tc>
          <w:tcPr>
            <w:tcW w:w="1319" w:type="dxa"/>
          </w:tcPr>
          <w:p w:rsidR="00360D84" w:rsidRDefault="00F03F7C">
            <w:pPr>
              <w:pStyle w:val="TableParagraph"/>
              <w:spacing w:line="270" w:lineRule="exact"/>
              <w:ind w:left="108"/>
              <w:rPr>
                <w:sz w:val="24"/>
              </w:rPr>
            </w:pPr>
            <w:r>
              <w:rPr>
                <w:spacing w:val="-5"/>
                <w:sz w:val="24"/>
              </w:rPr>
              <w:t>0,5</w:t>
            </w:r>
          </w:p>
        </w:tc>
        <w:tc>
          <w:tcPr>
            <w:tcW w:w="1449" w:type="dxa"/>
          </w:tcPr>
          <w:p w:rsidR="00360D84" w:rsidRDefault="00F03F7C">
            <w:pPr>
              <w:pStyle w:val="TableParagraph"/>
              <w:spacing w:line="270" w:lineRule="exact"/>
              <w:ind w:left="109"/>
              <w:rPr>
                <w:sz w:val="24"/>
              </w:rPr>
            </w:pPr>
            <w:r>
              <w:rPr>
                <w:spacing w:val="-5"/>
                <w:sz w:val="24"/>
              </w:rPr>
              <w:t>0,5</w:t>
            </w:r>
          </w:p>
        </w:tc>
        <w:tc>
          <w:tcPr>
            <w:tcW w:w="1249" w:type="dxa"/>
          </w:tcPr>
          <w:p w:rsidR="00360D84" w:rsidRDefault="00F03F7C">
            <w:pPr>
              <w:pStyle w:val="TableParagraph"/>
              <w:spacing w:line="270" w:lineRule="exact"/>
              <w:ind w:left="110"/>
              <w:rPr>
                <w:sz w:val="24"/>
              </w:rPr>
            </w:pPr>
            <w:r>
              <w:rPr>
                <w:sz w:val="24"/>
              </w:rPr>
              <w:t>1</w:t>
            </w:r>
          </w:p>
        </w:tc>
        <w:tc>
          <w:tcPr>
            <w:tcW w:w="2507" w:type="dxa"/>
          </w:tcPr>
          <w:p w:rsidR="00360D84" w:rsidRDefault="00F03F7C">
            <w:pPr>
              <w:pStyle w:val="TableParagraph"/>
              <w:spacing w:line="270" w:lineRule="exact"/>
              <w:ind w:left="109"/>
              <w:rPr>
                <w:sz w:val="24"/>
              </w:rPr>
            </w:pPr>
            <w:r>
              <w:rPr>
                <w:spacing w:val="-2"/>
                <w:sz w:val="24"/>
              </w:rPr>
              <w:t>Упражнение</w:t>
            </w:r>
          </w:p>
        </w:tc>
      </w:tr>
      <w:tr w:rsidR="00360D84">
        <w:trPr>
          <w:trHeight w:val="551"/>
        </w:trPr>
        <w:tc>
          <w:tcPr>
            <w:tcW w:w="535" w:type="dxa"/>
          </w:tcPr>
          <w:p w:rsidR="00360D84" w:rsidRDefault="00F03F7C">
            <w:pPr>
              <w:pStyle w:val="TableParagraph"/>
              <w:spacing w:line="270" w:lineRule="exact"/>
              <w:rPr>
                <w:sz w:val="24"/>
              </w:rPr>
            </w:pPr>
            <w:r>
              <w:rPr>
                <w:sz w:val="24"/>
              </w:rPr>
              <w:t>2</w:t>
            </w:r>
          </w:p>
        </w:tc>
        <w:tc>
          <w:tcPr>
            <w:tcW w:w="2508" w:type="dxa"/>
          </w:tcPr>
          <w:p w:rsidR="00360D84" w:rsidRDefault="00F03F7C">
            <w:pPr>
              <w:pStyle w:val="TableParagraph"/>
              <w:spacing w:line="270" w:lineRule="exact"/>
              <w:rPr>
                <w:sz w:val="24"/>
              </w:rPr>
            </w:pPr>
            <w:r>
              <w:rPr>
                <w:spacing w:val="-2"/>
                <w:sz w:val="24"/>
              </w:rPr>
              <w:t>Характеристика</w:t>
            </w:r>
          </w:p>
          <w:p w:rsidR="00360D84" w:rsidRDefault="00F03F7C">
            <w:pPr>
              <w:pStyle w:val="TableParagraph"/>
              <w:spacing w:line="261" w:lineRule="exact"/>
              <w:rPr>
                <w:sz w:val="24"/>
              </w:rPr>
            </w:pPr>
            <w:r>
              <w:rPr>
                <w:spacing w:val="-2"/>
                <w:sz w:val="24"/>
              </w:rPr>
              <w:t>профессий</w:t>
            </w:r>
          </w:p>
        </w:tc>
        <w:tc>
          <w:tcPr>
            <w:tcW w:w="1319" w:type="dxa"/>
          </w:tcPr>
          <w:p w:rsidR="00360D84" w:rsidRDefault="00F03F7C">
            <w:pPr>
              <w:pStyle w:val="TableParagraph"/>
              <w:spacing w:line="270" w:lineRule="exact"/>
              <w:ind w:left="108"/>
              <w:rPr>
                <w:sz w:val="24"/>
              </w:rPr>
            </w:pPr>
            <w:r>
              <w:rPr>
                <w:spacing w:val="-5"/>
                <w:sz w:val="24"/>
              </w:rPr>
              <w:t>0,5</w:t>
            </w:r>
          </w:p>
        </w:tc>
        <w:tc>
          <w:tcPr>
            <w:tcW w:w="1449" w:type="dxa"/>
          </w:tcPr>
          <w:p w:rsidR="00360D84" w:rsidRDefault="00F03F7C">
            <w:pPr>
              <w:pStyle w:val="TableParagraph"/>
              <w:spacing w:line="270" w:lineRule="exact"/>
              <w:ind w:left="109"/>
              <w:rPr>
                <w:sz w:val="24"/>
              </w:rPr>
            </w:pPr>
            <w:r>
              <w:rPr>
                <w:spacing w:val="-5"/>
                <w:sz w:val="24"/>
              </w:rPr>
              <w:t>0,5</w:t>
            </w:r>
          </w:p>
        </w:tc>
        <w:tc>
          <w:tcPr>
            <w:tcW w:w="1249" w:type="dxa"/>
          </w:tcPr>
          <w:p w:rsidR="00360D84" w:rsidRDefault="00F03F7C">
            <w:pPr>
              <w:pStyle w:val="TableParagraph"/>
              <w:spacing w:line="270" w:lineRule="exact"/>
              <w:ind w:left="110"/>
              <w:rPr>
                <w:sz w:val="24"/>
              </w:rPr>
            </w:pPr>
            <w:r>
              <w:rPr>
                <w:sz w:val="24"/>
              </w:rPr>
              <w:t>1</w:t>
            </w:r>
          </w:p>
        </w:tc>
        <w:tc>
          <w:tcPr>
            <w:tcW w:w="2507" w:type="dxa"/>
          </w:tcPr>
          <w:p w:rsidR="00360D84" w:rsidRDefault="00F03F7C">
            <w:pPr>
              <w:pStyle w:val="TableParagraph"/>
              <w:spacing w:line="270" w:lineRule="exact"/>
              <w:ind w:left="109"/>
              <w:rPr>
                <w:sz w:val="24"/>
              </w:rPr>
            </w:pPr>
            <w:r>
              <w:rPr>
                <w:spacing w:val="-4"/>
                <w:sz w:val="24"/>
              </w:rPr>
              <w:t>Игры</w:t>
            </w:r>
          </w:p>
        </w:tc>
      </w:tr>
      <w:tr w:rsidR="00360D84">
        <w:trPr>
          <w:trHeight w:val="275"/>
        </w:trPr>
        <w:tc>
          <w:tcPr>
            <w:tcW w:w="9567" w:type="dxa"/>
            <w:gridSpan w:val="6"/>
          </w:tcPr>
          <w:p w:rsidR="00360D84" w:rsidRDefault="00F03F7C">
            <w:pPr>
              <w:pStyle w:val="TableParagraph"/>
              <w:spacing w:line="256" w:lineRule="exact"/>
              <w:ind w:left="1295" w:right="1283"/>
              <w:jc w:val="center"/>
              <w:rPr>
                <w:b/>
                <w:sz w:val="24"/>
              </w:rPr>
            </w:pPr>
            <w:r>
              <w:rPr>
                <w:b/>
                <w:sz w:val="24"/>
              </w:rPr>
              <w:t>Раздел</w:t>
            </w:r>
            <w:r>
              <w:rPr>
                <w:b/>
                <w:spacing w:val="-3"/>
                <w:sz w:val="24"/>
              </w:rPr>
              <w:t xml:space="preserve"> </w:t>
            </w:r>
            <w:r>
              <w:rPr>
                <w:b/>
                <w:sz w:val="24"/>
              </w:rPr>
              <w:t>2</w:t>
            </w:r>
            <w:r>
              <w:rPr>
                <w:b/>
                <w:spacing w:val="-2"/>
                <w:sz w:val="24"/>
              </w:rPr>
              <w:t xml:space="preserve"> </w:t>
            </w:r>
            <w:r>
              <w:rPr>
                <w:b/>
                <w:sz w:val="24"/>
              </w:rPr>
              <w:t>Классификация</w:t>
            </w:r>
            <w:r>
              <w:rPr>
                <w:b/>
                <w:spacing w:val="-2"/>
                <w:sz w:val="24"/>
              </w:rPr>
              <w:t xml:space="preserve"> </w:t>
            </w:r>
            <w:r>
              <w:rPr>
                <w:b/>
                <w:sz w:val="24"/>
              </w:rPr>
              <w:t>профессий</w:t>
            </w:r>
            <w:r>
              <w:rPr>
                <w:b/>
                <w:spacing w:val="-2"/>
                <w:sz w:val="24"/>
              </w:rPr>
              <w:t xml:space="preserve"> </w:t>
            </w:r>
            <w:r>
              <w:rPr>
                <w:b/>
                <w:sz w:val="24"/>
              </w:rPr>
              <w:t>по</w:t>
            </w:r>
            <w:r>
              <w:rPr>
                <w:b/>
                <w:spacing w:val="-2"/>
                <w:sz w:val="24"/>
              </w:rPr>
              <w:t xml:space="preserve"> </w:t>
            </w:r>
            <w:r>
              <w:rPr>
                <w:b/>
                <w:sz w:val="24"/>
              </w:rPr>
              <w:t>предмету</w:t>
            </w:r>
            <w:r>
              <w:rPr>
                <w:b/>
                <w:spacing w:val="-2"/>
                <w:sz w:val="24"/>
              </w:rPr>
              <w:t xml:space="preserve"> </w:t>
            </w:r>
            <w:r>
              <w:rPr>
                <w:b/>
                <w:sz w:val="24"/>
              </w:rPr>
              <w:t>труда</w:t>
            </w:r>
            <w:r>
              <w:rPr>
                <w:b/>
                <w:spacing w:val="2"/>
                <w:sz w:val="24"/>
              </w:rPr>
              <w:t xml:space="preserve"> </w:t>
            </w:r>
            <w:r>
              <w:rPr>
                <w:b/>
                <w:sz w:val="24"/>
              </w:rPr>
              <w:t>-</w:t>
            </w:r>
            <w:r>
              <w:rPr>
                <w:b/>
                <w:spacing w:val="-3"/>
                <w:sz w:val="24"/>
              </w:rPr>
              <w:t xml:space="preserve"> </w:t>
            </w:r>
            <w:r>
              <w:rPr>
                <w:b/>
                <w:sz w:val="24"/>
              </w:rPr>
              <w:t>32</w:t>
            </w:r>
            <w:r>
              <w:rPr>
                <w:b/>
                <w:spacing w:val="-1"/>
                <w:sz w:val="24"/>
              </w:rPr>
              <w:t xml:space="preserve"> </w:t>
            </w:r>
            <w:r>
              <w:rPr>
                <w:b/>
                <w:spacing w:val="-4"/>
                <w:sz w:val="24"/>
              </w:rPr>
              <w:t>часа</w:t>
            </w:r>
          </w:p>
        </w:tc>
      </w:tr>
      <w:tr w:rsidR="00360D84">
        <w:trPr>
          <w:trHeight w:val="564"/>
        </w:trPr>
        <w:tc>
          <w:tcPr>
            <w:tcW w:w="535" w:type="dxa"/>
          </w:tcPr>
          <w:p w:rsidR="00360D84" w:rsidRDefault="00F03F7C">
            <w:pPr>
              <w:pStyle w:val="TableParagraph"/>
              <w:spacing w:line="273" w:lineRule="exact"/>
              <w:rPr>
                <w:sz w:val="24"/>
              </w:rPr>
            </w:pPr>
            <w:r>
              <w:rPr>
                <w:sz w:val="24"/>
              </w:rPr>
              <w:t>3</w:t>
            </w:r>
          </w:p>
        </w:tc>
        <w:tc>
          <w:tcPr>
            <w:tcW w:w="2508" w:type="dxa"/>
          </w:tcPr>
          <w:p w:rsidR="00360D84" w:rsidRDefault="00F03F7C">
            <w:pPr>
              <w:pStyle w:val="TableParagraph"/>
              <w:tabs>
                <w:tab w:val="left" w:pos="1297"/>
              </w:tabs>
              <w:spacing w:line="273" w:lineRule="exact"/>
              <w:rPr>
                <w:sz w:val="24"/>
              </w:rPr>
            </w:pPr>
            <w:r>
              <w:rPr>
                <w:spacing w:val="-2"/>
                <w:sz w:val="24"/>
              </w:rPr>
              <w:t>Деление</w:t>
            </w:r>
            <w:r>
              <w:rPr>
                <w:sz w:val="24"/>
              </w:rPr>
              <w:tab/>
            </w:r>
            <w:r>
              <w:rPr>
                <w:spacing w:val="-2"/>
                <w:sz w:val="24"/>
              </w:rPr>
              <w:t>профессий</w:t>
            </w:r>
          </w:p>
          <w:p w:rsidR="00360D84" w:rsidRDefault="00F03F7C">
            <w:pPr>
              <w:pStyle w:val="TableParagraph"/>
              <w:spacing w:line="271" w:lineRule="exact"/>
              <w:rPr>
                <w:sz w:val="24"/>
              </w:rPr>
            </w:pPr>
            <w:r>
              <w:rPr>
                <w:sz w:val="24"/>
              </w:rPr>
              <w:t>по</w:t>
            </w:r>
            <w:r>
              <w:rPr>
                <w:spacing w:val="-3"/>
                <w:sz w:val="24"/>
              </w:rPr>
              <w:t xml:space="preserve"> </w:t>
            </w:r>
            <w:r>
              <w:rPr>
                <w:sz w:val="24"/>
              </w:rPr>
              <w:t>предмету</w:t>
            </w:r>
            <w:r>
              <w:rPr>
                <w:spacing w:val="-5"/>
                <w:sz w:val="24"/>
              </w:rPr>
              <w:t xml:space="preserve"> </w:t>
            </w:r>
            <w:r>
              <w:rPr>
                <w:spacing w:val="-4"/>
                <w:sz w:val="24"/>
              </w:rPr>
              <w:t>труда</w:t>
            </w:r>
          </w:p>
        </w:tc>
        <w:tc>
          <w:tcPr>
            <w:tcW w:w="1319" w:type="dxa"/>
          </w:tcPr>
          <w:p w:rsidR="00360D84" w:rsidRDefault="00F03F7C">
            <w:pPr>
              <w:pStyle w:val="TableParagraph"/>
              <w:spacing w:line="273" w:lineRule="exact"/>
              <w:ind w:left="108"/>
              <w:rPr>
                <w:sz w:val="24"/>
              </w:rPr>
            </w:pPr>
            <w:r>
              <w:rPr>
                <w:spacing w:val="-5"/>
                <w:sz w:val="24"/>
              </w:rPr>
              <w:t>0,5</w:t>
            </w:r>
          </w:p>
        </w:tc>
        <w:tc>
          <w:tcPr>
            <w:tcW w:w="1449" w:type="dxa"/>
          </w:tcPr>
          <w:p w:rsidR="00360D84" w:rsidRDefault="00F03F7C">
            <w:pPr>
              <w:pStyle w:val="TableParagraph"/>
              <w:spacing w:line="273" w:lineRule="exact"/>
              <w:ind w:left="109"/>
              <w:rPr>
                <w:sz w:val="24"/>
              </w:rPr>
            </w:pPr>
            <w:r>
              <w:rPr>
                <w:spacing w:val="-5"/>
                <w:sz w:val="24"/>
              </w:rPr>
              <w:t>0,5</w:t>
            </w:r>
          </w:p>
        </w:tc>
        <w:tc>
          <w:tcPr>
            <w:tcW w:w="1249" w:type="dxa"/>
          </w:tcPr>
          <w:p w:rsidR="00360D84" w:rsidRDefault="00F03F7C">
            <w:pPr>
              <w:pStyle w:val="TableParagraph"/>
              <w:spacing w:line="273" w:lineRule="exact"/>
              <w:ind w:left="110"/>
              <w:rPr>
                <w:sz w:val="24"/>
              </w:rPr>
            </w:pPr>
            <w:r>
              <w:rPr>
                <w:sz w:val="24"/>
              </w:rPr>
              <w:t>1</w:t>
            </w:r>
          </w:p>
        </w:tc>
        <w:tc>
          <w:tcPr>
            <w:tcW w:w="2507" w:type="dxa"/>
          </w:tcPr>
          <w:p w:rsidR="00360D84" w:rsidRDefault="00F03F7C">
            <w:pPr>
              <w:pStyle w:val="TableParagraph"/>
              <w:spacing w:line="273" w:lineRule="exact"/>
              <w:ind w:left="109"/>
              <w:rPr>
                <w:sz w:val="24"/>
              </w:rPr>
            </w:pPr>
            <w:r>
              <w:rPr>
                <w:spacing w:val="-4"/>
                <w:sz w:val="24"/>
              </w:rPr>
              <w:t>Игра</w:t>
            </w:r>
          </w:p>
        </w:tc>
      </w:tr>
      <w:tr w:rsidR="00360D84">
        <w:trPr>
          <w:trHeight w:val="275"/>
        </w:trPr>
        <w:tc>
          <w:tcPr>
            <w:tcW w:w="535" w:type="dxa"/>
          </w:tcPr>
          <w:p w:rsidR="00360D84" w:rsidRDefault="00F03F7C">
            <w:pPr>
              <w:pStyle w:val="TableParagraph"/>
              <w:spacing w:line="256" w:lineRule="exact"/>
              <w:rPr>
                <w:sz w:val="24"/>
              </w:rPr>
            </w:pPr>
            <w:r>
              <w:rPr>
                <w:sz w:val="24"/>
              </w:rPr>
              <w:t>4</w:t>
            </w:r>
          </w:p>
        </w:tc>
        <w:tc>
          <w:tcPr>
            <w:tcW w:w="2508" w:type="dxa"/>
            <w:vMerge w:val="restart"/>
          </w:tcPr>
          <w:p w:rsidR="00360D84" w:rsidRDefault="00F03F7C">
            <w:pPr>
              <w:pStyle w:val="TableParagraph"/>
              <w:tabs>
                <w:tab w:val="left" w:pos="1299"/>
              </w:tabs>
              <w:spacing w:line="270" w:lineRule="exact"/>
              <w:rPr>
                <w:sz w:val="24"/>
              </w:rPr>
            </w:pPr>
            <w:r>
              <w:rPr>
                <w:spacing w:val="-5"/>
                <w:sz w:val="24"/>
              </w:rPr>
              <w:t>Тип</w:t>
            </w:r>
            <w:r>
              <w:rPr>
                <w:sz w:val="24"/>
              </w:rPr>
              <w:tab/>
            </w:r>
            <w:r>
              <w:rPr>
                <w:spacing w:val="-2"/>
                <w:sz w:val="24"/>
              </w:rPr>
              <w:t>профессий</w:t>
            </w:r>
          </w:p>
          <w:p w:rsidR="00360D84" w:rsidRDefault="00F03F7C">
            <w:pPr>
              <w:pStyle w:val="TableParagraph"/>
              <w:spacing w:line="240" w:lineRule="auto"/>
              <w:rPr>
                <w:sz w:val="24"/>
              </w:rPr>
            </w:pPr>
            <w:r>
              <w:rPr>
                <w:spacing w:val="-2"/>
                <w:sz w:val="24"/>
              </w:rPr>
              <w:t>«Человек-Человек»</w:t>
            </w:r>
          </w:p>
        </w:tc>
        <w:tc>
          <w:tcPr>
            <w:tcW w:w="1319" w:type="dxa"/>
          </w:tcPr>
          <w:p w:rsidR="00360D84" w:rsidRDefault="00F03F7C">
            <w:pPr>
              <w:pStyle w:val="TableParagraph"/>
              <w:spacing w:line="256" w:lineRule="exact"/>
              <w:ind w:left="108"/>
              <w:rPr>
                <w:sz w:val="24"/>
              </w:rPr>
            </w:pPr>
            <w:r>
              <w:rPr>
                <w:sz w:val="24"/>
              </w:rPr>
              <w:t>1</w:t>
            </w:r>
          </w:p>
        </w:tc>
        <w:tc>
          <w:tcPr>
            <w:tcW w:w="1449" w:type="dxa"/>
          </w:tcPr>
          <w:p w:rsidR="00360D84" w:rsidRDefault="00360D84">
            <w:pPr>
              <w:pStyle w:val="TableParagraph"/>
              <w:spacing w:line="240" w:lineRule="auto"/>
              <w:ind w:left="0"/>
              <w:rPr>
                <w:sz w:val="20"/>
              </w:rPr>
            </w:pPr>
          </w:p>
        </w:tc>
        <w:tc>
          <w:tcPr>
            <w:tcW w:w="1249" w:type="dxa"/>
            <w:vMerge w:val="restart"/>
          </w:tcPr>
          <w:p w:rsidR="00360D84" w:rsidRDefault="00F03F7C">
            <w:pPr>
              <w:pStyle w:val="TableParagraph"/>
              <w:spacing w:line="270" w:lineRule="exact"/>
              <w:ind w:left="110"/>
              <w:rPr>
                <w:sz w:val="24"/>
              </w:rPr>
            </w:pPr>
            <w:r>
              <w:rPr>
                <w:sz w:val="24"/>
              </w:rPr>
              <w:t>5</w:t>
            </w:r>
          </w:p>
        </w:tc>
        <w:tc>
          <w:tcPr>
            <w:tcW w:w="2507" w:type="dxa"/>
          </w:tcPr>
          <w:p w:rsidR="00360D84" w:rsidRDefault="00F03F7C">
            <w:pPr>
              <w:pStyle w:val="TableParagraph"/>
              <w:spacing w:line="256" w:lineRule="exact"/>
              <w:ind w:left="109"/>
              <w:rPr>
                <w:sz w:val="24"/>
              </w:rPr>
            </w:pPr>
            <w:r>
              <w:rPr>
                <w:spacing w:val="-2"/>
                <w:sz w:val="24"/>
              </w:rPr>
              <w:t>Презентация</w:t>
            </w:r>
          </w:p>
        </w:tc>
      </w:tr>
      <w:tr w:rsidR="00360D84">
        <w:trPr>
          <w:trHeight w:val="275"/>
        </w:trPr>
        <w:tc>
          <w:tcPr>
            <w:tcW w:w="535" w:type="dxa"/>
          </w:tcPr>
          <w:p w:rsidR="00360D84" w:rsidRDefault="00F03F7C">
            <w:pPr>
              <w:pStyle w:val="TableParagraph"/>
              <w:spacing w:line="256" w:lineRule="exact"/>
              <w:rPr>
                <w:sz w:val="24"/>
              </w:rPr>
            </w:pPr>
            <w:r>
              <w:rPr>
                <w:sz w:val="24"/>
              </w:rPr>
              <w:t>5</w:t>
            </w:r>
          </w:p>
        </w:tc>
        <w:tc>
          <w:tcPr>
            <w:tcW w:w="2508" w:type="dxa"/>
            <w:vMerge/>
            <w:tcBorders>
              <w:top w:val="nil"/>
            </w:tcBorders>
          </w:tcPr>
          <w:p w:rsidR="00360D84" w:rsidRDefault="00360D84">
            <w:pPr>
              <w:rPr>
                <w:sz w:val="2"/>
                <w:szCs w:val="2"/>
              </w:rPr>
            </w:pPr>
          </w:p>
        </w:tc>
        <w:tc>
          <w:tcPr>
            <w:tcW w:w="1319" w:type="dxa"/>
          </w:tcPr>
          <w:p w:rsidR="00360D84" w:rsidRDefault="00360D84">
            <w:pPr>
              <w:pStyle w:val="TableParagraph"/>
              <w:spacing w:line="240" w:lineRule="auto"/>
              <w:ind w:left="0"/>
              <w:rPr>
                <w:sz w:val="20"/>
              </w:rPr>
            </w:pPr>
          </w:p>
        </w:tc>
        <w:tc>
          <w:tcPr>
            <w:tcW w:w="1449" w:type="dxa"/>
          </w:tcPr>
          <w:p w:rsidR="00360D84" w:rsidRDefault="00360D84">
            <w:pPr>
              <w:pStyle w:val="TableParagraph"/>
              <w:spacing w:line="240" w:lineRule="auto"/>
              <w:ind w:left="0"/>
              <w:rPr>
                <w:sz w:val="20"/>
              </w:rPr>
            </w:pP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spacing w:line="256" w:lineRule="exact"/>
              <w:ind w:left="109"/>
              <w:rPr>
                <w:sz w:val="24"/>
              </w:rPr>
            </w:pPr>
            <w:r>
              <w:rPr>
                <w:sz w:val="24"/>
              </w:rPr>
              <w:t>Игры,</w:t>
            </w:r>
            <w:r>
              <w:rPr>
                <w:spacing w:val="-2"/>
                <w:sz w:val="24"/>
              </w:rPr>
              <w:t xml:space="preserve"> упражнения</w:t>
            </w:r>
          </w:p>
        </w:tc>
      </w:tr>
      <w:tr w:rsidR="00360D84">
        <w:trPr>
          <w:trHeight w:val="277"/>
        </w:trPr>
        <w:tc>
          <w:tcPr>
            <w:tcW w:w="535" w:type="dxa"/>
          </w:tcPr>
          <w:p w:rsidR="00360D84" w:rsidRDefault="00F03F7C">
            <w:pPr>
              <w:pStyle w:val="TableParagraph"/>
              <w:spacing w:line="258" w:lineRule="exact"/>
              <w:rPr>
                <w:sz w:val="24"/>
              </w:rPr>
            </w:pPr>
            <w:r>
              <w:rPr>
                <w:sz w:val="24"/>
              </w:rPr>
              <w:t>6</w:t>
            </w:r>
          </w:p>
        </w:tc>
        <w:tc>
          <w:tcPr>
            <w:tcW w:w="2508" w:type="dxa"/>
            <w:vMerge/>
            <w:tcBorders>
              <w:top w:val="nil"/>
            </w:tcBorders>
          </w:tcPr>
          <w:p w:rsidR="00360D84" w:rsidRDefault="00360D84">
            <w:pPr>
              <w:rPr>
                <w:sz w:val="2"/>
                <w:szCs w:val="2"/>
              </w:rPr>
            </w:pPr>
          </w:p>
        </w:tc>
        <w:tc>
          <w:tcPr>
            <w:tcW w:w="1319" w:type="dxa"/>
          </w:tcPr>
          <w:p w:rsidR="00360D84" w:rsidRDefault="00360D84">
            <w:pPr>
              <w:pStyle w:val="TableParagraph"/>
              <w:spacing w:line="240" w:lineRule="auto"/>
              <w:ind w:left="0"/>
              <w:rPr>
                <w:sz w:val="20"/>
              </w:rPr>
            </w:pPr>
          </w:p>
        </w:tc>
        <w:tc>
          <w:tcPr>
            <w:tcW w:w="1449" w:type="dxa"/>
          </w:tcPr>
          <w:p w:rsidR="00360D84" w:rsidRDefault="00360D84">
            <w:pPr>
              <w:pStyle w:val="TableParagraph"/>
              <w:spacing w:line="240" w:lineRule="auto"/>
              <w:ind w:left="0"/>
              <w:rPr>
                <w:sz w:val="20"/>
              </w:rPr>
            </w:pP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spacing w:line="258" w:lineRule="exact"/>
              <w:ind w:left="109"/>
              <w:rPr>
                <w:sz w:val="24"/>
              </w:rPr>
            </w:pPr>
            <w:r>
              <w:rPr>
                <w:spacing w:val="-2"/>
                <w:sz w:val="24"/>
              </w:rPr>
              <w:t>Викторина</w:t>
            </w:r>
          </w:p>
        </w:tc>
      </w:tr>
      <w:tr w:rsidR="00360D84">
        <w:trPr>
          <w:trHeight w:val="275"/>
        </w:trPr>
        <w:tc>
          <w:tcPr>
            <w:tcW w:w="535" w:type="dxa"/>
          </w:tcPr>
          <w:p w:rsidR="00360D84" w:rsidRDefault="00F03F7C">
            <w:pPr>
              <w:pStyle w:val="TableParagraph"/>
              <w:spacing w:line="256" w:lineRule="exact"/>
              <w:rPr>
                <w:sz w:val="24"/>
              </w:rPr>
            </w:pPr>
            <w:r>
              <w:rPr>
                <w:spacing w:val="-2"/>
                <w:sz w:val="24"/>
              </w:rPr>
              <w:t>7-</w:t>
            </w:r>
            <w:r>
              <w:rPr>
                <w:spacing w:val="-10"/>
                <w:sz w:val="24"/>
              </w:rPr>
              <w:t>8</w:t>
            </w:r>
          </w:p>
        </w:tc>
        <w:tc>
          <w:tcPr>
            <w:tcW w:w="2508" w:type="dxa"/>
          </w:tcPr>
          <w:p w:rsidR="00360D84" w:rsidRDefault="00F03F7C">
            <w:pPr>
              <w:pStyle w:val="TableParagraph"/>
              <w:spacing w:line="256" w:lineRule="exact"/>
              <w:rPr>
                <w:sz w:val="24"/>
              </w:rPr>
            </w:pPr>
            <w:r>
              <w:rPr>
                <w:spacing w:val="-2"/>
                <w:sz w:val="24"/>
              </w:rPr>
              <w:t>Мастер-классы</w:t>
            </w:r>
          </w:p>
        </w:tc>
        <w:tc>
          <w:tcPr>
            <w:tcW w:w="1319" w:type="dxa"/>
          </w:tcPr>
          <w:p w:rsidR="00360D84" w:rsidRDefault="00F03F7C">
            <w:pPr>
              <w:pStyle w:val="TableParagraph"/>
              <w:spacing w:line="256" w:lineRule="exact"/>
              <w:ind w:left="108"/>
              <w:rPr>
                <w:sz w:val="24"/>
              </w:rPr>
            </w:pPr>
            <w:r>
              <w:rPr>
                <w:sz w:val="24"/>
              </w:rPr>
              <w:t>1</w:t>
            </w:r>
          </w:p>
        </w:tc>
        <w:tc>
          <w:tcPr>
            <w:tcW w:w="1449" w:type="dxa"/>
          </w:tcPr>
          <w:p w:rsidR="00360D84" w:rsidRDefault="00F03F7C">
            <w:pPr>
              <w:pStyle w:val="TableParagraph"/>
              <w:spacing w:line="256" w:lineRule="exact"/>
              <w:ind w:left="109"/>
              <w:rPr>
                <w:sz w:val="24"/>
              </w:rPr>
            </w:pPr>
            <w:r>
              <w:rPr>
                <w:sz w:val="24"/>
              </w:rPr>
              <w:t>1</w:t>
            </w: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spacing w:line="256" w:lineRule="exact"/>
              <w:ind w:left="109"/>
              <w:rPr>
                <w:sz w:val="24"/>
              </w:rPr>
            </w:pPr>
            <w:r>
              <w:rPr>
                <w:spacing w:val="-2"/>
                <w:sz w:val="24"/>
              </w:rPr>
              <w:t>Экскурсия</w:t>
            </w:r>
          </w:p>
        </w:tc>
      </w:tr>
      <w:tr w:rsidR="00360D84">
        <w:trPr>
          <w:trHeight w:val="275"/>
        </w:trPr>
        <w:tc>
          <w:tcPr>
            <w:tcW w:w="535" w:type="dxa"/>
          </w:tcPr>
          <w:p w:rsidR="00360D84" w:rsidRDefault="00F03F7C">
            <w:pPr>
              <w:pStyle w:val="TableParagraph"/>
              <w:spacing w:line="256" w:lineRule="exact"/>
              <w:rPr>
                <w:sz w:val="24"/>
              </w:rPr>
            </w:pPr>
            <w:r>
              <w:rPr>
                <w:sz w:val="24"/>
              </w:rPr>
              <w:t>9</w:t>
            </w:r>
          </w:p>
        </w:tc>
        <w:tc>
          <w:tcPr>
            <w:tcW w:w="2508" w:type="dxa"/>
            <w:vMerge w:val="restart"/>
          </w:tcPr>
          <w:p w:rsidR="00360D84" w:rsidRDefault="00F03F7C">
            <w:pPr>
              <w:pStyle w:val="TableParagraph"/>
              <w:tabs>
                <w:tab w:val="left" w:pos="1299"/>
              </w:tabs>
              <w:spacing w:line="270" w:lineRule="exact"/>
              <w:rPr>
                <w:sz w:val="24"/>
              </w:rPr>
            </w:pPr>
            <w:r>
              <w:rPr>
                <w:spacing w:val="-5"/>
                <w:sz w:val="24"/>
              </w:rPr>
              <w:t>Тип</w:t>
            </w:r>
            <w:r>
              <w:rPr>
                <w:sz w:val="24"/>
              </w:rPr>
              <w:tab/>
            </w:r>
            <w:r>
              <w:rPr>
                <w:spacing w:val="-2"/>
                <w:sz w:val="24"/>
              </w:rPr>
              <w:t>профессий</w:t>
            </w:r>
          </w:p>
          <w:p w:rsidR="00360D84" w:rsidRDefault="00F03F7C">
            <w:pPr>
              <w:pStyle w:val="TableParagraph"/>
              <w:spacing w:line="240" w:lineRule="auto"/>
              <w:rPr>
                <w:sz w:val="24"/>
              </w:rPr>
            </w:pPr>
            <w:r>
              <w:rPr>
                <w:spacing w:val="-2"/>
                <w:sz w:val="24"/>
              </w:rPr>
              <w:t>«Человек-</w:t>
            </w:r>
          </w:p>
          <w:p w:rsidR="00360D84" w:rsidRDefault="00F03F7C">
            <w:pPr>
              <w:pStyle w:val="TableParagraph"/>
              <w:spacing w:line="270" w:lineRule="atLeast"/>
              <w:rPr>
                <w:sz w:val="24"/>
              </w:rPr>
            </w:pPr>
            <w:r>
              <w:rPr>
                <w:spacing w:val="-2"/>
                <w:sz w:val="24"/>
              </w:rPr>
              <w:t>Художественный образ»</w:t>
            </w:r>
          </w:p>
        </w:tc>
        <w:tc>
          <w:tcPr>
            <w:tcW w:w="1319" w:type="dxa"/>
          </w:tcPr>
          <w:p w:rsidR="00360D84" w:rsidRDefault="00F03F7C">
            <w:pPr>
              <w:pStyle w:val="TableParagraph"/>
              <w:spacing w:line="256" w:lineRule="exact"/>
              <w:ind w:left="108"/>
              <w:rPr>
                <w:sz w:val="24"/>
              </w:rPr>
            </w:pPr>
            <w:r>
              <w:rPr>
                <w:sz w:val="24"/>
              </w:rPr>
              <w:t>1</w:t>
            </w:r>
          </w:p>
        </w:tc>
        <w:tc>
          <w:tcPr>
            <w:tcW w:w="1449" w:type="dxa"/>
          </w:tcPr>
          <w:p w:rsidR="00360D84" w:rsidRDefault="00360D84">
            <w:pPr>
              <w:pStyle w:val="TableParagraph"/>
              <w:spacing w:line="240" w:lineRule="auto"/>
              <w:ind w:left="0"/>
              <w:rPr>
                <w:sz w:val="20"/>
              </w:rPr>
            </w:pPr>
          </w:p>
        </w:tc>
        <w:tc>
          <w:tcPr>
            <w:tcW w:w="1249" w:type="dxa"/>
            <w:vMerge w:val="restart"/>
          </w:tcPr>
          <w:p w:rsidR="00360D84" w:rsidRDefault="00F03F7C">
            <w:pPr>
              <w:pStyle w:val="TableParagraph"/>
              <w:spacing w:line="270" w:lineRule="exact"/>
              <w:ind w:left="110"/>
              <w:rPr>
                <w:sz w:val="24"/>
              </w:rPr>
            </w:pPr>
            <w:r>
              <w:rPr>
                <w:sz w:val="24"/>
              </w:rPr>
              <w:t>5</w:t>
            </w:r>
          </w:p>
        </w:tc>
        <w:tc>
          <w:tcPr>
            <w:tcW w:w="2507" w:type="dxa"/>
          </w:tcPr>
          <w:p w:rsidR="00360D84" w:rsidRDefault="00F03F7C">
            <w:pPr>
              <w:pStyle w:val="TableParagraph"/>
              <w:spacing w:line="256" w:lineRule="exact"/>
              <w:ind w:left="109"/>
              <w:rPr>
                <w:sz w:val="24"/>
              </w:rPr>
            </w:pPr>
            <w:r>
              <w:rPr>
                <w:spacing w:val="-2"/>
                <w:sz w:val="24"/>
              </w:rPr>
              <w:t>Презентация</w:t>
            </w:r>
          </w:p>
        </w:tc>
      </w:tr>
      <w:tr w:rsidR="00360D84">
        <w:trPr>
          <w:trHeight w:val="275"/>
        </w:trPr>
        <w:tc>
          <w:tcPr>
            <w:tcW w:w="535" w:type="dxa"/>
          </w:tcPr>
          <w:p w:rsidR="00360D84" w:rsidRDefault="00F03F7C">
            <w:pPr>
              <w:pStyle w:val="TableParagraph"/>
              <w:spacing w:line="256" w:lineRule="exact"/>
              <w:rPr>
                <w:sz w:val="24"/>
              </w:rPr>
            </w:pPr>
            <w:r>
              <w:rPr>
                <w:spacing w:val="-5"/>
                <w:sz w:val="24"/>
              </w:rPr>
              <w:t>10</w:t>
            </w:r>
          </w:p>
        </w:tc>
        <w:tc>
          <w:tcPr>
            <w:tcW w:w="2508" w:type="dxa"/>
            <w:vMerge/>
            <w:tcBorders>
              <w:top w:val="nil"/>
            </w:tcBorders>
          </w:tcPr>
          <w:p w:rsidR="00360D84" w:rsidRDefault="00360D84">
            <w:pPr>
              <w:rPr>
                <w:sz w:val="2"/>
                <w:szCs w:val="2"/>
              </w:rPr>
            </w:pP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6" w:lineRule="exact"/>
              <w:ind w:left="109"/>
              <w:rPr>
                <w:sz w:val="24"/>
              </w:rPr>
            </w:pPr>
            <w:r>
              <w:rPr>
                <w:sz w:val="24"/>
              </w:rPr>
              <w:t>1</w:t>
            </w: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spacing w:line="256" w:lineRule="exact"/>
              <w:ind w:left="109"/>
              <w:rPr>
                <w:sz w:val="24"/>
              </w:rPr>
            </w:pPr>
            <w:r>
              <w:rPr>
                <w:spacing w:val="-4"/>
                <w:sz w:val="24"/>
              </w:rPr>
              <w:t>Игры</w:t>
            </w:r>
          </w:p>
        </w:tc>
      </w:tr>
      <w:tr w:rsidR="00360D84">
        <w:trPr>
          <w:trHeight w:val="532"/>
        </w:trPr>
        <w:tc>
          <w:tcPr>
            <w:tcW w:w="535" w:type="dxa"/>
          </w:tcPr>
          <w:p w:rsidR="00360D84" w:rsidRDefault="00F03F7C">
            <w:pPr>
              <w:pStyle w:val="TableParagraph"/>
              <w:spacing w:line="270" w:lineRule="exact"/>
              <w:rPr>
                <w:sz w:val="24"/>
              </w:rPr>
            </w:pPr>
            <w:r>
              <w:rPr>
                <w:spacing w:val="-5"/>
                <w:sz w:val="24"/>
              </w:rPr>
              <w:t>11</w:t>
            </w:r>
          </w:p>
        </w:tc>
        <w:tc>
          <w:tcPr>
            <w:tcW w:w="2508" w:type="dxa"/>
            <w:vMerge/>
            <w:tcBorders>
              <w:top w:val="nil"/>
            </w:tcBorders>
          </w:tcPr>
          <w:p w:rsidR="00360D84" w:rsidRDefault="00360D84">
            <w:pPr>
              <w:rPr>
                <w:sz w:val="2"/>
                <w:szCs w:val="2"/>
              </w:rPr>
            </w:pP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70" w:lineRule="exact"/>
              <w:ind w:left="109"/>
              <w:rPr>
                <w:sz w:val="24"/>
              </w:rPr>
            </w:pPr>
            <w:r>
              <w:rPr>
                <w:sz w:val="24"/>
              </w:rPr>
              <w:t>1</w:t>
            </w: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spacing w:line="270" w:lineRule="exact"/>
              <w:ind w:left="109"/>
              <w:rPr>
                <w:sz w:val="24"/>
              </w:rPr>
            </w:pPr>
            <w:r>
              <w:rPr>
                <w:spacing w:val="-2"/>
                <w:sz w:val="24"/>
              </w:rPr>
              <w:t>Викторина</w:t>
            </w:r>
          </w:p>
        </w:tc>
      </w:tr>
    </w:tbl>
    <w:p w:rsidR="00360D84" w:rsidRDefault="00360D84">
      <w:pPr>
        <w:spacing w:line="270" w:lineRule="exact"/>
        <w:rPr>
          <w:sz w:val="24"/>
        </w:rPr>
        <w:sectPr w:rsidR="00360D84">
          <w:type w:val="continuous"/>
          <w:pgSz w:w="11910" w:h="16840"/>
          <w:pgMar w:top="1120" w:right="560" w:bottom="1140" w:left="1480" w:header="0" w:footer="945" w:gutter="0"/>
          <w:cols w:space="720"/>
        </w:sect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5"/>
        <w:gridCol w:w="2508"/>
        <w:gridCol w:w="1319"/>
        <w:gridCol w:w="1449"/>
        <w:gridCol w:w="1249"/>
        <w:gridCol w:w="2507"/>
      </w:tblGrid>
      <w:tr w:rsidR="00360D84">
        <w:trPr>
          <w:trHeight w:val="553"/>
        </w:trPr>
        <w:tc>
          <w:tcPr>
            <w:tcW w:w="535" w:type="dxa"/>
          </w:tcPr>
          <w:p w:rsidR="00360D84" w:rsidRDefault="00F03F7C">
            <w:pPr>
              <w:pStyle w:val="TableParagraph"/>
              <w:spacing w:line="267" w:lineRule="exact"/>
              <w:rPr>
                <w:sz w:val="24"/>
              </w:rPr>
            </w:pPr>
            <w:r>
              <w:rPr>
                <w:spacing w:val="-5"/>
                <w:sz w:val="24"/>
              </w:rPr>
              <w:lastRenderedPageBreak/>
              <w:t>12-</w:t>
            </w:r>
          </w:p>
          <w:p w:rsidR="00360D84" w:rsidRDefault="00F03F7C">
            <w:pPr>
              <w:pStyle w:val="TableParagraph"/>
              <w:spacing w:line="267" w:lineRule="exact"/>
              <w:rPr>
                <w:sz w:val="24"/>
              </w:rPr>
            </w:pPr>
            <w:r>
              <w:rPr>
                <w:spacing w:val="-5"/>
                <w:sz w:val="24"/>
              </w:rPr>
              <w:t>13</w:t>
            </w:r>
          </w:p>
        </w:tc>
        <w:tc>
          <w:tcPr>
            <w:tcW w:w="2508" w:type="dxa"/>
          </w:tcPr>
          <w:p w:rsidR="00360D84" w:rsidRDefault="00F03F7C">
            <w:pPr>
              <w:pStyle w:val="TableParagraph"/>
              <w:spacing w:line="267" w:lineRule="exact"/>
              <w:rPr>
                <w:sz w:val="24"/>
              </w:rPr>
            </w:pPr>
            <w:r>
              <w:rPr>
                <w:spacing w:val="-2"/>
                <w:sz w:val="24"/>
              </w:rPr>
              <w:t>Экскурсия</w:t>
            </w:r>
          </w:p>
        </w:tc>
        <w:tc>
          <w:tcPr>
            <w:tcW w:w="1319" w:type="dxa"/>
          </w:tcPr>
          <w:p w:rsidR="00360D84" w:rsidRDefault="00F03F7C">
            <w:pPr>
              <w:pStyle w:val="TableParagraph"/>
              <w:spacing w:line="267" w:lineRule="exact"/>
              <w:ind w:left="108"/>
              <w:rPr>
                <w:sz w:val="24"/>
              </w:rPr>
            </w:pPr>
            <w:r>
              <w:rPr>
                <w:sz w:val="24"/>
              </w:rPr>
              <w:t>1</w:t>
            </w:r>
          </w:p>
        </w:tc>
        <w:tc>
          <w:tcPr>
            <w:tcW w:w="1449" w:type="dxa"/>
          </w:tcPr>
          <w:p w:rsidR="00360D84" w:rsidRDefault="00F03F7C">
            <w:pPr>
              <w:pStyle w:val="TableParagraph"/>
              <w:spacing w:line="267" w:lineRule="exact"/>
              <w:ind w:left="109"/>
              <w:rPr>
                <w:sz w:val="24"/>
              </w:rPr>
            </w:pPr>
            <w:r>
              <w:rPr>
                <w:sz w:val="24"/>
              </w:rPr>
              <w:t>1</w:t>
            </w:r>
          </w:p>
        </w:tc>
        <w:tc>
          <w:tcPr>
            <w:tcW w:w="1249" w:type="dxa"/>
          </w:tcPr>
          <w:p w:rsidR="00360D84" w:rsidRDefault="00360D84">
            <w:pPr>
              <w:pStyle w:val="TableParagraph"/>
              <w:spacing w:line="240" w:lineRule="auto"/>
              <w:ind w:left="0"/>
              <w:rPr>
                <w:sz w:val="24"/>
              </w:rPr>
            </w:pPr>
          </w:p>
        </w:tc>
        <w:tc>
          <w:tcPr>
            <w:tcW w:w="2507" w:type="dxa"/>
          </w:tcPr>
          <w:p w:rsidR="00360D84" w:rsidRDefault="00F03F7C">
            <w:pPr>
              <w:pStyle w:val="TableParagraph"/>
              <w:spacing w:line="267" w:lineRule="exact"/>
              <w:ind w:left="109"/>
              <w:rPr>
                <w:sz w:val="24"/>
              </w:rPr>
            </w:pPr>
            <w:r>
              <w:rPr>
                <w:spacing w:val="-2"/>
                <w:sz w:val="24"/>
              </w:rPr>
              <w:t>Экскурсия</w:t>
            </w:r>
          </w:p>
        </w:tc>
      </w:tr>
      <w:tr w:rsidR="00360D84">
        <w:trPr>
          <w:trHeight w:val="1104"/>
        </w:trPr>
        <w:tc>
          <w:tcPr>
            <w:tcW w:w="535" w:type="dxa"/>
          </w:tcPr>
          <w:p w:rsidR="00360D84" w:rsidRDefault="00F03F7C">
            <w:pPr>
              <w:pStyle w:val="TableParagraph"/>
              <w:rPr>
                <w:sz w:val="24"/>
              </w:rPr>
            </w:pPr>
            <w:r>
              <w:rPr>
                <w:spacing w:val="-5"/>
                <w:sz w:val="24"/>
              </w:rPr>
              <w:t>14-</w:t>
            </w:r>
          </w:p>
          <w:p w:rsidR="00360D84" w:rsidRDefault="00F03F7C">
            <w:pPr>
              <w:pStyle w:val="TableParagraph"/>
              <w:spacing w:line="240" w:lineRule="auto"/>
              <w:rPr>
                <w:sz w:val="24"/>
              </w:rPr>
            </w:pPr>
            <w:r>
              <w:rPr>
                <w:spacing w:val="-5"/>
                <w:sz w:val="24"/>
              </w:rPr>
              <w:t>15</w:t>
            </w:r>
          </w:p>
        </w:tc>
        <w:tc>
          <w:tcPr>
            <w:tcW w:w="2508" w:type="dxa"/>
          </w:tcPr>
          <w:p w:rsidR="00360D84" w:rsidRDefault="00F03F7C">
            <w:pPr>
              <w:pStyle w:val="TableParagraph"/>
              <w:tabs>
                <w:tab w:val="left" w:pos="1465"/>
              </w:tabs>
              <w:spacing w:line="240" w:lineRule="auto"/>
              <w:ind w:right="99"/>
              <w:rPr>
                <w:sz w:val="24"/>
              </w:rPr>
            </w:pPr>
            <w:proofErr w:type="spellStart"/>
            <w:r>
              <w:rPr>
                <w:spacing w:val="-2"/>
                <w:sz w:val="24"/>
              </w:rPr>
              <w:t>Внутришкольный</w:t>
            </w:r>
            <w:proofErr w:type="spellEnd"/>
            <w:r>
              <w:rPr>
                <w:spacing w:val="80"/>
                <w:sz w:val="24"/>
              </w:rPr>
              <w:t xml:space="preserve"> </w:t>
            </w:r>
            <w:r>
              <w:rPr>
                <w:spacing w:val="-4"/>
                <w:sz w:val="24"/>
              </w:rPr>
              <w:t>этап</w:t>
            </w:r>
            <w:r>
              <w:rPr>
                <w:sz w:val="24"/>
              </w:rPr>
              <w:tab/>
            </w:r>
            <w:r>
              <w:rPr>
                <w:spacing w:val="-2"/>
                <w:sz w:val="24"/>
              </w:rPr>
              <w:t>конкурса</w:t>
            </w:r>
          </w:p>
          <w:p w:rsidR="00360D84" w:rsidRDefault="00F03F7C">
            <w:pPr>
              <w:pStyle w:val="TableParagraph"/>
              <w:spacing w:line="270" w:lineRule="atLeast"/>
              <w:ind w:right="96"/>
              <w:rPr>
                <w:sz w:val="24"/>
              </w:rPr>
            </w:pPr>
            <w:r>
              <w:rPr>
                <w:sz w:val="24"/>
              </w:rPr>
              <w:t>«Профессии</w:t>
            </w:r>
            <w:r>
              <w:rPr>
                <w:spacing w:val="40"/>
                <w:sz w:val="24"/>
              </w:rPr>
              <w:t xml:space="preserve"> </w:t>
            </w:r>
            <w:proofErr w:type="gramStart"/>
            <w:r>
              <w:rPr>
                <w:sz w:val="24"/>
              </w:rPr>
              <w:t>от</w:t>
            </w:r>
            <w:proofErr w:type="gramEnd"/>
            <w:r>
              <w:rPr>
                <w:spacing w:val="40"/>
                <w:sz w:val="24"/>
              </w:rPr>
              <w:t xml:space="preserve"> </w:t>
            </w:r>
            <w:r>
              <w:rPr>
                <w:sz w:val="24"/>
              </w:rPr>
              <w:t>а</w:t>
            </w:r>
            <w:r>
              <w:rPr>
                <w:spacing w:val="40"/>
                <w:sz w:val="24"/>
              </w:rPr>
              <w:t xml:space="preserve"> </w:t>
            </w:r>
            <w:r>
              <w:rPr>
                <w:sz w:val="24"/>
              </w:rPr>
              <w:t xml:space="preserve">до </w:t>
            </w:r>
            <w:r>
              <w:rPr>
                <w:spacing w:val="-6"/>
                <w:sz w:val="24"/>
              </w:rPr>
              <w:t>Я»</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2</w:t>
            </w:r>
          </w:p>
        </w:tc>
        <w:tc>
          <w:tcPr>
            <w:tcW w:w="1249" w:type="dxa"/>
          </w:tcPr>
          <w:p w:rsidR="00360D84" w:rsidRDefault="00F03F7C">
            <w:pPr>
              <w:pStyle w:val="TableParagraph"/>
              <w:ind w:left="110"/>
              <w:rPr>
                <w:sz w:val="24"/>
              </w:rPr>
            </w:pPr>
            <w:r>
              <w:rPr>
                <w:sz w:val="24"/>
              </w:rPr>
              <w:t>2</w:t>
            </w:r>
          </w:p>
        </w:tc>
        <w:tc>
          <w:tcPr>
            <w:tcW w:w="2507" w:type="dxa"/>
          </w:tcPr>
          <w:p w:rsidR="00360D84" w:rsidRDefault="00F03F7C">
            <w:pPr>
              <w:pStyle w:val="TableParagraph"/>
              <w:ind w:left="109"/>
              <w:rPr>
                <w:sz w:val="24"/>
              </w:rPr>
            </w:pPr>
            <w:r>
              <w:rPr>
                <w:spacing w:val="-2"/>
                <w:sz w:val="24"/>
              </w:rPr>
              <w:t>Игра-</w:t>
            </w:r>
          </w:p>
          <w:p w:rsidR="00360D84" w:rsidRDefault="00F03F7C">
            <w:pPr>
              <w:pStyle w:val="TableParagraph"/>
              <w:spacing w:line="240" w:lineRule="auto"/>
              <w:ind w:left="109"/>
              <w:rPr>
                <w:sz w:val="24"/>
              </w:rPr>
            </w:pPr>
            <w:r>
              <w:rPr>
                <w:spacing w:val="-2"/>
                <w:sz w:val="24"/>
              </w:rPr>
              <w:t>соревнование/конкурс</w:t>
            </w:r>
          </w:p>
        </w:tc>
      </w:tr>
      <w:tr w:rsidR="00360D84">
        <w:trPr>
          <w:trHeight w:val="275"/>
        </w:trPr>
        <w:tc>
          <w:tcPr>
            <w:tcW w:w="535" w:type="dxa"/>
          </w:tcPr>
          <w:p w:rsidR="00360D84" w:rsidRDefault="00F03F7C">
            <w:pPr>
              <w:pStyle w:val="TableParagraph"/>
              <w:spacing w:line="256" w:lineRule="exact"/>
              <w:rPr>
                <w:sz w:val="24"/>
              </w:rPr>
            </w:pPr>
            <w:r>
              <w:rPr>
                <w:spacing w:val="-5"/>
                <w:sz w:val="24"/>
              </w:rPr>
              <w:t>16</w:t>
            </w:r>
          </w:p>
        </w:tc>
        <w:tc>
          <w:tcPr>
            <w:tcW w:w="2508" w:type="dxa"/>
            <w:vMerge w:val="restart"/>
          </w:tcPr>
          <w:p w:rsidR="00360D84" w:rsidRDefault="00F03F7C">
            <w:pPr>
              <w:pStyle w:val="TableParagraph"/>
              <w:tabs>
                <w:tab w:val="left" w:pos="1299"/>
              </w:tabs>
              <w:rPr>
                <w:sz w:val="24"/>
              </w:rPr>
            </w:pPr>
            <w:r>
              <w:rPr>
                <w:spacing w:val="-5"/>
                <w:sz w:val="24"/>
              </w:rPr>
              <w:t>Тип</w:t>
            </w:r>
            <w:r>
              <w:rPr>
                <w:sz w:val="24"/>
              </w:rPr>
              <w:tab/>
            </w:r>
            <w:r>
              <w:rPr>
                <w:spacing w:val="-2"/>
                <w:sz w:val="24"/>
              </w:rPr>
              <w:t>профессий</w:t>
            </w:r>
          </w:p>
          <w:p w:rsidR="00360D84" w:rsidRDefault="00F03F7C">
            <w:pPr>
              <w:pStyle w:val="TableParagraph"/>
              <w:spacing w:line="240" w:lineRule="auto"/>
              <w:rPr>
                <w:sz w:val="24"/>
              </w:rPr>
            </w:pPr>
            <w:r>
              <w:rPr>
                <w:spacing w:val="-2"/>
                <w:sz w:val="24"/>
              </w:rPr>
              <w:t>«Человек-Техника»</w:t>
            </w:r>
          </w:p>
        </w:tc>
        <w:tc>
          <w:tcPr>
            <w:tcW w:w="1319" w:type="dxa"/>
          </w:tcPr>
          <w:p w:rsidR="00360D84" w:rsidRDefault="00F03F7C">
            <w:pPr>
              <w:pStyle w:val="TableParagraph"/>
              <w:spacing w:line="256" w:lineRule="exact"/>
              <w:ind w:left="108"/>
              <w:rPr>
                <w:sz w:val="24"/>
              </w:rPr>
            </w:pPr>
            <w:r>
              <w:rPr>
                <w:sz w:val="24"/>
              </w:rPr>
              <w:t>1</w:t>
            </w:r>
          </w:p>
        </w:tc>
        <w:tc>
          <w:tcPr>
            <w:tcW w:w="1449" w:type="dxa"/>
          </w:tcPr>
          <w:p w:rsidR="00360D84" w:rsidRDefault="00360D84">
            <w:pPr>
              <w:pStyle w:val="TableParagraph"/>
              <w:spacing w:line="240" w:lineRule="auto"/>
              <w:ind w:left="0"/>
              <w:rPr>
                <w:sz w:val="20"/>
              </w:rPr>
            </w:pPr>
          </w:p>
        </w:tc>
        <w:tc>
          <w:tcPr>
            <w:tcW w:w="1249" w:type="dxa"/>
            <w:vMerge w:val="restart"/>
          </w:tcPr>
          <w:p w:rsidR="00360D84" w:rsidRDefault="00F03F7C">
            <w:pPr>
              <w:pStyle w:val="TableParagraph"/>
              <w:ind w:left="110"/>
              <w:rPr>
                <w:sz w:val="24"/>
              </w:rPr>
            </w:pPr>
            <w:r>
              <w:rPr>
                <w:sz w:val="24"/>
              </w:rPr>
              <w:t>5</w:t>
            </w:r>
          </w:p>
        </w:tc>
        <w:tc>
          <w:tcPr>
            <w:tcW w:w="2507" w:type="dxa"/>
          </w:tcPr>
          <w:p w:rsidR="00360D84" w:rsidRDefault="00F03F7C">
            <w:pPr>
              <w:pStyle w:val="TableParagraph"/>
              <w:spacing w:line="256" w:lineRule="exact"/>
              <w:ind w:left="109"/>
              <w:rPr>
                <w:sz w:val="24"/>
              </w:rPr>
            </w:pPr>
            <w:r>
              <w:rPr>
                <w:spacing w:val="-2"/>
                <w:sz w:val="24"/>
              </w:rPr>
              <w:t>Презентация</w:t>
            </w:r>
          </w:p>
        </w:tc>
      </w:tr>
      <w:tr w:rsidR="00360D84">
        <w:trPr>
          <w:trHeight w:val="275"/>
        </w:trPr>
        <w:tc>
          <w:tcPr>
            <w:tcW w:w="535" w:type="dxa"/>
          </w:tcPr>
          <w:p w:rsidR="00360D84" w:rsidRDefault="00F03F7C">
            <w:pPr>
              <w:pStyle w:val="TableParagraph"/>
              <w:spacing w:line="256" w:lineRule="exact"/>
              <w:rPr>
                <w:sz w:val="24"/>
              </w:rPr>
            </w:pPr>
            <w:r>
              <w:rPr>
                <w:spacing w:val="-5"/>
                <w:sz w:val="24"/>
              </w:rPr>
              <w:t>17</w:t>
            </w:r>
          </w:p>
        </w:tc>
        <w:tc>
          <w:tcPr>
            <w:tcW w:w="2508" w:type="dxa"/>
            <w:vMerge/>
            <w:tcBorders>
              <w:top w:val="nil"/>
            </w:tcBorders>
          </w:tcPr>
          <w:p w:rsidR="00360D84" w:rsidRDefault="00360D84">
            <w:pPr>
              <w:rPr>
                <w:sz w:val="2"/>
                <w:szCs w:val="2"/>
              </w:rPr>
            </w:pP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6" w:lineRule="exact"/>
              <w:ind w:left="109"/>
              <w:rPr>
                <w:sz w:val="24"/>
              </w:rPr>
            </w:pPr>
            <w:r>
              <w:rPr>
                <w:sz w:val="24"/>
              </w:rPr>
              <w:t>1</w:t>
            </w: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spacing w:line="256" w:lineRule="exact"/>
              <w:ind w:left="109"/>
              <w:rPr>
                <w:sz w:val="24"/>
              </w:rPr>
            </w:pPr>
            <w:r>
              <w:rPr>
                <w:sz w:val="24"/>
              </w:rPr>
              <w:t>Игра,</w:t>
            </w:r>
            <w:r>
              <w:rPr>
                <w:spacing w:val="-1"/>
                <w:sz w:val="24"/>
              </w:rPr>
              <w:t xml:space="preserve"> </w:t>
            </w:r>
            <w:r>
              <w:rPr>
                <w:spacing w:val="-2"/>
                <w:sz w:val="24"/>
              </w:rPr>
              <w:t>упражнение</w:t>
            </w:r>
          </w:p>
        </w:tc>
      </w:tr>
      <w:tr w:rsidR="00360D84">
        <w:trPr>
          <w:trHeight w:val="275"/>
        </w:trPr>
        <w:tc>
          <w:tcPr>
            <w:tcW w:w="535" w:type="dxa"/>
          </w:tcPr>
          <w:p w:rsidR="00360D84" w:rsidRDefault="00F03F7C">
            <w:pPr>
              <w:pStyle w:val="TableParagraph"/>
              <w:spacing w:line="256" w:lineRule="exact"/>
              <w:rPr>
                <w:sz w:val="24"/>
              </w:rPr>
            </w:pPr>
            <w:r>
              <w:rPr>
                <w:spacing w:val="-5"/>
                <w:sz w:val="24"/>
              </w:rPr>
              <w:t>18</w:t>
            </w:r>
          </w:p>
        </w:tc>
        <w:tc>
          <w:tcPr>
            <w:tcW w:w="2508" w:type="dxa"/>
            <w:vMerge/>
            <w:tcBorders>
              <w:top w:val="nil"/>
            </w:tcBorders>
          </w:tcPr>
          <w:p w:rsidR="00360D84" w:rsidRDefault="00360D84">
            <w:pPr>
              <w:rPr>
                <w:sz w:val="2"/>
                <w:szCs w:val="2"/>
              </w:rPr>
            </w:pP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6" w:lineRule="exact"/>
              <w:ind w:left="109"/>
              <w:rPr>
                <w:sz w:val="24"/>
              </w:rPr>
            </w:pPr>
            <w:r>
              <w:rPr>
                <w:sz w:val="24"/>
              </w:rPr>
              <w:t>1</w:t>
            </w: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spacing w:line="256" w:lineRule="exact"/>
              <w:ind w:left="109"/>
              <w:rPr>
                <w:sz w:val="24"/>
              </w:rPr>
            </w:pPr>
            <w:r>
              <w:rPr>
                <w:spacing w:val="-2"/>
                <w:sz w:val="24"/>
              </w:rPr>
              <w:t>Викторина</w:t>
            </w:r>
          </w:p>
        </w:tc>
      </w:tr>
      <w:tr w:rsidR="00360D84">
        <w:trPr>
          <w:trHeight w:val="551"/>
        </w:trPr>
        <w:tc>
          <w:tcPr>
            <w:tcW w:w="535" w:type="dxa"/>
          </w:tcPr>
          <w:p w:rsidR="00360D84" w:rsidRDefault="00F03F7C">
            <w:pPr>
              <w:pStyle w:val="TableParagraph"/>
              <w:rPr>
                <w:sz w:val="24"/>
              </w:rPr>
            </w:pPr>
            <w:r>
              <w:rPr>
                <w:spacing w:val="-5"/>
                <w:sz w:val="24"/>
              </w:rPr>
              <w:t>19-</w:t>
            </w:r>
          </w:p>
          <w:p w:rsidR="00360D84" w:rsidRDefault="00F03F7C">
            <w:pPr>
              <w:pStyle w:val="TableParagraph"/>
              <w:spacing w:line="267" w:lineRule="exact"/>
              <w:rPr>
                <w:sz w:val="24"/>
              </w:rPr>
            </w:pPr>
            <w:r>
              <w:rPr>
                <w:spacing w:val="-5"/>
                <w:sz w:val="24"/>
              </w:rPr>
              <w:t>20</w:t>
            </w:r>
          </w:p>
        </w:tc>
        <w:tc>
          <w:tcPr>
            <w:tcW w:w="2508" w:type="dxa"/>
          </w:tcPr>
          <w:p w:rsidR="00360D84" w:rsidRDefault="00F03F7C">
            <w:pPr>
              <w:pStyle w:val="TableParagraph"/>
              <w:rPr>
                <w:sz w:val="24"/>
              </w:rPr>
            </w:pPr>
            <w:r>
              <w:rPr>
                <w:spacing w:val="-2"/>
                <w:sz w:val="24"/>
              </w:rPr>
              <w:t>Экскурсия</w:t>
            </w:r>
          </w:p>
        </w:tc>
        <w:tc>
          <w:tcPr>
            <w:tcW w:w="1319" w:type="dxa"/>
          </w:tcPr>
          <w:p w:rsidR="00360D84" w:rsidRDefault="00F03F7C">
            <w:pPr>
              <w:pStyle w:val="TableParagraph"/>
              <w:ind w:left="108"/>
              <w:rPr>
                <w:sz w:val="24"/>
              </w:rPr>
            </w:pPr>
            <w:r>
              <w:rPr>
                <w:sz w:val="24"/>
              </w:rPr>
              <w:t>1</w:t>
            </w:r>
          </w:p>
        </w:tc>
        <w:tc>
          <w:tcPr>
            <w:tcW w:w="1449" w:type="dxa"/>
          </w:tcPr>
          <w:p w:rsidR="00360D84" w:rsidRDefault="00F03F7C">
            <w:pPr>
              <w:pStyle w:val="TableParagraph"/>
              <w:ind w:left="109"/>
              <w:rPr>
                <w:sz w:val="24"/>
              </w:rPr>
            </w:pPr>
            <w:r>
              <w:rPr>
                <w:sz w:val="24"/>
              </w:rPr>
              <w:t>1</w:t>
            </w: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ind w:left="109"/>
              <w:rPr>
                <w:sz w:val="24"/>
              </w:rPr>
            </w:pPr>
            <w:r>
              <w:rPr>
                <w:spacing w:val="-2"/>
                <w:sz w:val="24"/>
              </w:rPr>
              <w:t>Экскурсия</w:t>
            </w:r>
          </w:p>
        </w:tc>
      </w:tr>
      <w:tr w:rsidR="00360D84">
        <w:trPr>
          <w:trHeight w:val="1106"/>
        </w:trPr>
        <w:tc>
          <w:tcPr>
            <w:tcW w:w="535" w:type="dxa"/>
          </w:tcPr>
          <w:p w:rsidR="00360D84" w:rsidRDefault="00F03F7C">
            <w:pPr>
              <w:pStyle w:val="TableParagraph"/>
              <w:spacing w:line="267" w:lineRule="exact"/>
              <w:rPr>
                <w:sz w:val="24"/>
              </w:rPr>
            </w:pPr>
            <w:r>
              <w:rPr>
                <w:spacing w:val="-5"/>
                <w:sz w:val="24"/>
              </w:rPr>
              <w:t>21-</w:t>
            </w:r>
          </w:p>
          <w:p w:rsidR="00360D84" w:rsidRDefault="00F03F7C">
            <w:pPr>
              <w:pStyle w:val="TableParagraph"/>
              <w:spacing w:line="240" w:lineRule="auto"/>
              <w:rPr>
                <w:sz w:val="24"/>
              </w:rPr>
            </w:pPr>
            <w:r>
              <w:rPr>
                <w:spacing w:val="-5"/>
                <w:sz w:val="24"/>
              </w:rPr>
              <w:t>22</w:t>
            </w:r>
          </w:p>
        </w:tc>
        <w:tc>
          <w:tcPr>
            <w:tcW w:w="2508" w:type="dxa"/>
          </w:tcPr>
          <w:p w:rsidR="00360D84" w:rsidRDefault="00F03F7C">
            <w:pPr>
              <w:pStyle w:val="TableParagraph"/>
              <w:spacing w:line="240" w:lineRule="auto"/>
              <w:ind w:right="91" w:firstLine="60"/>
              <w:jc w:val="both"/>
              <w:rPr>
                <w:sz w:val="24"/>
              </w:rPr>
            </w:pPr>
            <w:r>
              <w:rPr>
                <w:sz w:val="24"/>
              </w:rPr>
              <w:t>Конкурс «Профессии от</w:t>
            </w:r>
            <w:proofErr w:type="gramStart"/>
            <w:r>
              <w:rPr>
                <w:sz w:val="24"/>
              </w:rPr>
              <w:t xml:space="preserve"> А</w:t>
            </w:r>
            <w:proofErr w:type="gramEnd"/>
            <w:r>
              <w:rPr>
                <w:sz w:val="24"/>
              </w:rPr>
              <w:t xml:space="preserve"> до Я» </w:t>
            </w:r>
            <w:r>
              <w:rPr>
                <w:spacing w:val="-2"/>
                <w:sz w:val="24"/>
              </w:rPr>
              <w:t>(интеллектуальный</w:t>
            </w:r>
          </w:p>
          <w:p w:rsidR="00360D84" w:rsidRDefault="00F03F7C">
            <w:pPr>
              <w:pStyle w:val="TableParagraph"/>
              <w:spacing w:line="267" w:lineRule="exact"/>
              <w:rPr>
                <w:sz w:val="24"/>
              </w:rPr>
            </w:pPr>
            <w:r>
              <w:rPr>
                <w:spacing w:val="-2"/>
                <w:sz w:val="24"/>
              </w:rPr>
              <w:t>марафон)</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67" w:lineRule="exact"/>
              <w:ind w:left="109"/>
              <w:rPr>
                <w:sz w:val="24"/>
              </w:rPr>
            </w:pPr>
            <w:r>
              <w:rPr>
                <w:sz w:val="24"/>
              </w:rPr>
              <w:t>2</w:t>
            </w:r>
          </w:p>
        </w:tc>
        <w:tc>
          <w:tcPr>
            <w:tcW w:w="1249" w:type="dxa"/>
          </w:tcPr>
          <w:p w:rsidR="00360D84" w:rsidRDefault="00F03F7C">
            <w:pPr>
              <w:pStyle w:val="TableParagraph"/>
              <w:spacing w:line="267" w:lineRule="exact"/>
              <w:ind w:left="110"/>
              <w:rPr>
                <w:sz w:val="24"/>
              </w:rPr>
            </w:pPr>
            <w:r>
              <w:rPr>
                <w:sz w:val="24"/>
              </w:rPr>
              <w:t>2</w:t>
            </w:r>
          </w:p>
        </w:tc>
        <w:tc>
          <w:tcPr>
            <w:tcW w:w="2507" w:type="dxa"/>
          </w:tcPr>
          <w:p w:rsidR="00360D84" w:rsidRDefault="00F03F7C">
            <w:pPr>
              <w:pStyle w:val="TableParagraph"/>
              <w:spacing w:line="267" w:lineRule="exact"/>
              <w:ind w:left="109"/>
              <w:rPr>
                <w:sz w:val="24"/>
              </w:rPr>
            </w:pPr>
            <w:r>
              <w:rPr>
                <w:spacing w:val="-2"/>
                <w:sz w:val="24"/>
              </w:rPr>
              <w:t>Игра-</w:t>
            </w:r>
          </w:p>
          <w:p w:rsidR="00360D84" w:rsidRDefault="00F03F7C">
            <w:pPr>
              <w:pStyle w:val="TableParagraph"/>
              <w:spacing w:line="240" w:lineRule="auto"/>
              <w:ind w:left="109"/>
              <w:rPr>
                <w:sz w:val="24"/>
              </w:rPr>
            </w:pPr>
            <w:r>
              <w:rPr>
                <w:spacing w:val="-2"/>
                <w:sz w:val="24"/>
              </w:rPr>
              <w:t>соревнование/конкурс</w:t>
            </w:r>
          </w:p>
        </w:tc>
      </w:tr>
      <w:tr w:rsidR="00360D84">
        <w:trPr>
          <w:trHeight w:val="276"/>
        </w:trPr>
        <w:tc>
          <w:tcPr>
            <w:tcW w:w="535" w:type="dxa"/>
          </w:tcPr>
          <w:p w:rsidR="00360D84" w:rsidRDefault="00F03F7C">
            <w:pPr>
              <w:pStyle w:val="TableParagraph"/>
              <w:spacing w:line="256" w:lineRule="exact"/>
              <w:rPr>
                <w:sz w:val="24"/>
              </w:rPr>
            </w:pPr>
            <w:r>
              <w:rPr>
                <w:spacing w:val="-5"/>
                <w:sz w:val="24"/>
              </w:rPr>
              <w:t>23</w:t>
            </w:r>
          </w:p>
        </w:tc>
        <w:tc>
          <w:tcPr>
            <w:tcW w:w="2508" w:type="dxa"/>
            <w:vMerge w:val="restart"/>
          </w:tcPr>
          <w:p w:rsidR="00360D84" w:rsidRDefault="00F03F7C">
            <w:pPr>
              <w:pStyle w:val="TableParagraph"/>
              <w:tabs>
                <w:tab w:val="left" w:pos="1299"/>
              </w:tabs>
              <w:rPr>
                <w:sz w:val="24"/>
              </w:rPr>
            </w:pPr>
            <w:r>
              <w:rPr>
                <w:spacing w:val="-5"/>
                <w:sz w:val="24"/>
              </w:rPr>
              <w:t>Тип</w:t>
            </w:r>
            <w:r>
              <w:rPr>
                <w:sz w:val="24"/>
              </w:rPr>
              <w:tab/>
            </w:r>
            <w:r>
              <w:rPr>
                <w:spacing w:val="-2"/>
                <w:sz w:val="24"/>
              </w:rPr>
              <w:t>профессий</w:t>
            </w:r>
          </w:p>
          <w:p w:rsidR="00360D84" w:rsidRDefault="00F03F7C">
            <w:pPr>
              <w:pStyle w:val="TableParagraph"/>
              <w:spacing w:line="240" w:lineRule="auto"/>
              <w:rPr>
                <w:sz w:val="24"/>
              </w:rPr>
            </w:pPr>
            <w:r>
              <w:rPr>
                <w:spacing w:val="-2"/>
                <w:sz w:val="24"/>
              </w:rPr>
              <w:t>«</w:t>
            </w:r>
            <w:proofErr w:type="gramStart"/>
            <w:r>
              <w:rPr>
                <w:spacing w:val="-2"/>
                <w:sz w:val="24"/>
              </w:rPr>
              <w:t>Человек-Знаковая</w:t>
            </w:r>
            <w:proofErr w:type="gramEnd"/>
            <w:r>
              <w:rPr>
                <w:spacing w:val="-2"/>
                <w:sz w:val="24"/>
              </w:rPr>
              <w:t xml:space="preserve"> система»</w:t>
            </w:r>
          </w:p>
        </w:tc>
        <w:tc>
          <w:tcPr>
            <w:tcW w:w="1319" w:type="dxa"/>
          </w:tcPr>
          <w:p w:rsidR="00360D84" w:rsidRDefault="00F03F7C">
            <w:pPr>
              <w:pStyle w:val="TableParagraph"/>
              <w:spacing w:line="256" w:lineRule="exact"/>
              <w:ind w:left="108"/>
              <w:rPr>
                <w:sz w:val="24"/>
              </w:rPr>
            </w:pPr>
            <w:r>
              <w:rPr>
                <w:sz w:val="24"/>
              </w:rPr>
              <w:t>1</w:t>
            </w:r>
          </w:p>
        </w:tc>
        <w:tc>
          <w:tcPr>
            <w:tcW w:w="1449" w:type="dxa"/>
          </w:tcPr>
          <w:p w:rsidR="00360D84" w:rsidRDefault="00360D84">
            <w:pPr>
              <w:pStyle w:val="TableParagraph"/>
              <w:spacing w:line="240" w:lineRule="auto"/>
              <w:ind w:left="0"/>
              <w:rPr>
                <w:sz w:val="20"/>
              </w:rPr>
            </w:pPr>
          </w:p>
        </w:tc>
        <w:tc>
          <w:tcPr>
            <w:tcW w:w="1249" w:type="dxa"/>
            <w:vMerge w:val="restart"/>
          </w:tcPr>
          <w:p w:rsidR="00360D84" w:rsidRDefault="00F03F7C">
            <w:pPr>
              <w:pStyle w:val="TableParagraph"/>
              <w:ind w:left="110"/>
              <w:rPr>
                <w:sz w:val="24"/>
              </w:rPr>
            </w:pPr>
            <w:r>
              <w:rPr>
                <w:sz w:val="24"/>
              </w:rPr>
              <w:t>5</w:t>
            </w:r>
          </w:p>
        </w:tc>
        <w:tc>
          <w:tcPr>
            <w:tcW w:w="2507" w:type="dxa"/>
          </w:tcPr>
          <w:p w:rsidR="00360D84" w:rsidRDefault="00F03F7C">
            <w:pPr>
              <w:pStyle w:val="TableParagraph"/>
              <w:spacing w:line="256" w:lineRule="exact"/>
              <w:ind w:left="109"/>
              <w:rPr>
                <w:sz w:val="24"/>
              </w:rPr>
            </w:pPr>
            <w:r>
              <w:rPr>
                <w:spacing w:val="-2"/>
                <w:sz w:val="24"/>
              </w:rPr>
              <w:t>Презентация</w:t>
            </w:r>
          </w:p>
        </w:tc>
      </w:tr>
      <w:tr w:rsidR="00360D84">
        <w:trPr>
          <w:trHeight w:val="275"/>
        </w:trPr>
        <w:tc>
          <w:tcPr>
            <w:tcW w:w="535" w:type="dxa"/>
          </w:tcPr>
          <w:p w:rsidR="00360D84" w:rsidRDefault="00F03F7C">
            <w:pPr>
              <w:pStyle w:val="TableParagraph"/>
              <w:spacing w:line="256" w:lineRule="exact"/>
              <w:rPr>
                <w:sz w:val="24"/>
              </w:rPr>
            </w:pPr>
            <w:r>
              <w:rPr>
                <w:spacing w:val="-5"/>
                <w:sz w:val="24"/>
              </w:rPr>
              <w:t>24</w:t>
            </w:r>
          </w:p>
        </w:tc>
        <w:tc>
          <w:tcPr>
            <w:tcW w:w="2508" w:type="dxa"/>
            <w:vMerge/>
            <w:tcBorders>
              <w:top w:val="nil"/>
            </w:tcBorders>
          </w:tcPr>
          <w:p w:rsidR="00360D84" w:rsidRDefault="00360D84">
            <w:pPr>
              <w:rPr>
                <w:sz w:val="2"/>
                <w:szCs w:val="2"/>
              </w:rPr>
            </w:pP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6" w:lineRule="exact"/>
              <w:ind w:left="109"/>
              <w:rPr>
                <w:sz w:val="24"/>
              </w:rPr>
            </w:pPr>
            <w:r>
              <w:rPr>
                <w:sz w:val="24"/>
              </w:rPr>
              <w:t>1</w:t>
            </w: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spacing w:line="256" w:lineRule="exact"/>
              <w:ind w:left="109"/>
              <w:rPr>
                <w:sz w:val="24"/>
              </w:rPr>
            </w:pPr>
            <w:r>
              <w:rPr>
                <w:sz w:val="24"/>
              </w:rPr>
              <w:t>Игра,</w:t>
            </w:r>
            <w:r>
              <w:rPr>
                <w:spacing w:val="-1"/>
                <w:sz w:val="24"/>
              </w:rPr>
              <w:t xml:space="preserve"> </w:t>
            </w:r>
            <w:r>
              <w:rPr>
                <w:spacing w:val="-2"/>
                <w:sz w:val="24"/>
              </w:rPr>
              <w:t>упражнение</w:t>
            </w:r>
          </w:p>
        </w:tc>
      </w:tr>
      <w:tr w:rsidR="00360D84">
        <w:trPr>
          <w:trHeight w:val="275"/>
        </w:trPr>
        <w:tc>
          <w:tcPr>
            <w:tcW w:w="535" w:type="dxa"/>
          </w:tcPr>
          <w:p w:rsidR="00360D84" w:rsidRDefault="00F03F7C">
            <w:pPr>
              <w:pStyle w:val="TableParagraph"/>
              <w:spacing w:line="256" w:lineRule="exact"/>
              <w:rPr>
                <w:sz w:val="24"/>
              </w:rPr>
            </w:pPr>
            <w:r>
              <w:rPr>
                <w:spacing w:val="-5"/>
                <w:sz w:val="24"/>
              </w:rPr>
              <w:t>25</w:t>
            </w:r>
          </w:p>
        </w:tc>
        <w:tc>
          <w:tcPr>
            <w:tcW w:w="2508" w:type="dxa"/>
            <w:vMerge/>
            <w:tcBorders>
              <w:top w:val="nil"/>
            </w:tcBorders>
          </w:tcPr>
          <w:p w:rsidR="00360D84" w:rsidRDefault="00360D84">
            <w:pPr>
              <w:rPr>
                <w:sz w:val="2"/>
                <w:szCs w:val="2"/>
              </w:rPr>
            </w:pP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6" w:lineRule="exact"/>
              <w:ind w:left="109"/>
              <w:rPr>
                <w:sz w:val="24"/>
              </w:rPr>
            </w:pPr>
            <w:r>
              <w:rPr>
                <w:sz w:val="24"/>
              </w:rPr>
              <w:t>1</w:t>
            </w: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spacing w:line="256" w:lineRule="exact"/>
              <w:ind w:left="109"/>
              <w:rPr>
                <w:sz w:val="24"/>
              </w:rPr>
            </w:pPr>
            <w:r>
              <w:rPr>
                <w:spacing w:val="-2"/>
                <w:sz w:val="24"/>
              </w:rPr>
              <w:t>Викторина</w:t>
            </w:r>
          </w:p>
        </w:tc>
      </w:tr>
      <w:tr w:rsidR="00360D84">
        <w:trPr>
          <w:trHeight w:val="551"/>
        </w:trPr>
        <w:tc>
          <w:tcPr>
            <w:tcW w:w="535" w:type="dxa"/>
          </w:tcPr>
          <w:p w:rsidR="00360D84" w:rsidRDefault="00F03F7C">
            <w:pPr>
              <w:pStyle w:val="TableParagraph"/>
              <w:rPr>
                <w:sz w:val="24"/>
              </w:rPr>
            </w:pPr>
            <w:r>
              <w:rPr>
                <w:spacing w:val="-5"/>
                <w:sz w:val="24"/>
              </w:rPr>
              <w:t>26-</w:t>
            </w:r>
          </w:p>
          <w:p w:rsidR="00360D84" w:rsidRDefault="00F03F7C">
            <w:pPr>
              <w:pStyle w:val="TableParagraph"/>
              <w:spacing w:line="267" w:lineRule="exact"/>
              <w:rPr>
                <w:sz w:val="24"/>
              </w:rPr>
            </w:pPr>
            <w:r>
              <w:rPr>
                <w:spacing w:val="-5"/>
                <w:sz w:val="24"/>
              </w:rPr>
              <w:t>27</w:t>
            </w:r>
          </w:p>
        </w:tc>
        <w:tc>
          <w:tcPr>
            <w:tcW w:w="2508" w:type="dxa"/>
          </w:tcPr>
          <w:p w:rsidR="00360D84" w:rsidRDefault="00F03F7C">
            <w:pPr>
              <w:pStyle w:val="TableParagraph"/>
              <w:rPr>
                <w:sz w:val="24"/>
              </w:rPr>
            </w:pPr>
            <w:r>
              <w:rPr>
                <w:spacing w:val="-2"/>
                <w:sz w:val="24"/>
              </w:rPr>
              <w:t>Экскурсия</w:t>
            </w:r>
          </w:p>
        </w:tc>
        <w:tc>
          <w:tcPr>
            <w:tcW w:w="1319" w:type="dxa"/>
          </w:tcPr>
          <w:p w:rsidR="00360D84" w:rsidRDefault="00F03F7C">
            <w:pPr>
              <w:pStyle w:val="TableParagraph"/>
              <w:ind w:left="108"/>
              <w:rPr>
                <w:sz w:val="24"/>
              </w:rPr>
            </w:pPr>
            <w:r>
              <w:rPr>
                <w:sz w:val="24"/>
              </w:rPr>
              <w:t>1</w:t>
            </w:r>
          </w:p>
        </w:tc>
        <w:tc>
          <w:tcPr>
            <w:tcW w:w="1449" w:type="dxa"/>
          </w:tcPr>
          <w:p w:rsidR="00360D84" w:rsidRDefault="00F03F7C">
            <w:pPr>
              <w:pStyle w:val="TableParagraph"/>
              <w:ind w:left="109"/>
              <w:rPr>
                <w:sz w:val="24"/>
              </w:rPr>
            </w:pPr>
            <w:r>
              <w:rPr>
                <w:sz w:val="24"/>
              </w:rPr>
              <w:t>1</w:t>
            </w: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ind w:left="109"/>
              <w:rPr>
                <w:sz w:val="24"/>
              </w:rPr>
            </w:pPr>
            <w:r>
              <w:rPr>
                <w:spacing w:val="-2"/>
                <w:sz w:val="24"/>
              </w:rPr>
              <w:t>Экскурсия</w:t>
            </w:r>
          </w:p>
        </w:tc>
      </w:tr>
      <w:tr w:rsidR="00360D84">
        <w:trPr>
          <w:trHeight w:val="275"/>
        </w:trPr>
        <w:tc>
          <w:tcPr>
            <w:tcW w:w="535" w:type="dxa"/>
          </w:tcPr>
          <w:p w:rsidR="00360D84" w:rsidRDefault="00F03F7C">
            <w:pPr>
              <w:pStyle w:val="TableParagraph"/>
              <w:spacing w:line="256" w:lineRule="exact"/>
              <w:rPr>
                <w:sz w:val="24"/>
              </w:rPr>
            </w:pPr>
            <w:r>
              <w:rPr>
                <w:spacing w:val="-5"/>
                <w:sz w:val="24"/>
              </w:rPr>
              <w:t>28</w:t>
            </w:r>
          </w:p>
        </w:tc>
        <w:tc>
          <w:tcPr>
            <w:tcW w:w="2508" w:type="dxa"/>
            <w:vMerge w:val="restart"/>
          </w:tcPr>
          <w:p w:rsidR="00360D84" w:rsidRDefault="00F03F7C">
            <w:pPr>
              <w:pStyle w:val="TableParagraph"/>
              <w:tabs>
                <w:tab w:val="left" w:pos="1299"/>
              </w:tabs>
              <w:rPr>
                <w:sz w:val="24"/>
              </w:rPr>
            </w:pPr>
            <w:r>
              <w:rPr>
                <w:spacing w:val="-5"/>
                <w:sz w:val="24"/>
              </w:rPr>
              <w:t>Тип</w:t>
            </w:r>
            <w:r>
              <w:rPr>
                <w:sz w:val="24"/>
              </w:rPr>
              <w:tab/>
            </w:r>
            <w:r>
              <w:rPr>
                <w:spacing w:val="-2"/>
                <w:sz w:val="24"/>
              </w:rPr>
              <w:t>профессий</w:t>
            </w:r>
          </w:p>
          <w:p w:rsidR="00360D84" w:rsidRDefault="00F03F7C">
            <w:pPr>
              <w:pStyle w:val="TableParagraph"/>
              <w:spacing w:line="240" w:lineRule="auto"/>
              <w:rPr>
                <w:sz w:val="24"/>
              </w:rPr>
            </w:pPr>
            <w:r>
              <w:rPr>
                <w:spacing w:val="-2"/>
                <w:sz w:val="24"/>
              </w:rPr>
              <w:t>«Человек-Природа»</w:t>
            </w:r>
          </w:p>
        </w:tc>
        <w:tc>
          <w:tcPr>
            <w:tcW w:w="1319" w:type="dxa"/>
          </w:tcPr>
          <w:p w:rsidR="00360D84" w:rsidRDefault="00F03F7C">
            <w:pPr>
              <w:pStyle w:val="TableParagraph"/>
              <w:spacing w:line="256" w:lineRule="exact"/>
              <w:ind w:left="108"/>
              <w:rPr>
                <w:sz w:val="24"/>
              </w:rPr>
            </w:pPr>
            <w:r>
              <w:rPr>
                <w:sz w:val="24"/>
              </w:rPr>
              <w:t>1</w:t>
            </w:r>
          </w:p>
        </w:tc>
        <w:tc>
          <w:tcPr>
            <w:tcW w:w="1449" w:type="dxa"/>
          </w:tcPr>
          <w:p w:rsidR="00360D84" w:rsidRDefault="00360D84">
            <w:pPr>
              <w:pStyle w:val="TableParagraph"/>
              <w:spacing w:line="240" w:lineRule="auto"/>
              <w:ind w:left="0"/>
              <w:rPr>
                <w:sz w:val="20"/>
              </w:rPr>
            </w:pPr>
          </w:p>
        </w:tc>
        <w:tc>
          <w:tcPr>
            <w:tcW w:w="1249" w:type="dxa"/>
            <w:vMerge w:val="restart"/>
          </w:tcPr>
          <w:p w:rsidR="00360D84" w:rsidRDefault="00F03F7C">
            <w:pPr>
              <w:pStyle w:val="TableParagraph"/>
              <w:ind w:left="110"/>
              <w:rPr>
                <w:sz w:val="24"/>
              </w:rPr>
            </w:pPr>
            <w:r>
              <w:rPr>
                <w:sz w:val="24"/>
              </w:rPr>
              <w:t>5</w:t>
            </w:r>
          </w:p>
        </w:tc>
        <w:tc>
          <w:tcPr>
            <w:tcW w:w="2507" w:type="dxa"/>
          </w:tcPr>
          <w:p w:rsidR="00360D84" w:rsidRDefault="00F03F7C">
            <w:pPr>
              <w:pStyle w:val="TableParagraph"/>
              <w:spacing w:line="256" w:lineRule="exact"/>
              <w:ind w:left="109"/>
              <w:rPr>
                <w:sz w:val="24"/>
              </w:rPr>
            </w:pPr>
            <w:r>
              <w:rPr>
                <w:spacing w:val="-2"/>
                <w:sz w:val="24"/>
              </w:rPr>
              <w:t>Презентация</w:t>
            </w:r>
          </w:p>
        </w:tc>
      </w:tr>
      <w:tr w:rsidR="00360D84">
        <w:trPr>
          <w:trHeight w:val="275"/>
        </w:trPr>
        <w:tc>
          <w:tcPr>
            <w:tcW w:w="535" w:type="dxa"/>
          </w:tcPr>
          <w:p w:rsidR="00360D84" w:rsidRDefault="00F03F7C">
            <w:pPr>
              <w:pStyle w:val="TableParagraph"/>
              <w:spacing w:line="256" w:lineRule="exact"/>
              <w:rPr>
                <w:sz w:val="24"/>
              </w:rPr>
            </w:pPr>
            <w:r>
              <w:rPr>
                <w:spacing w:val="-5"/>
                <w:sz w:val="24"/>
              </w:rPr>
              <w:t>29</w:t>
            </w:r>
          </w:p>
        </w:tc>
        <w:tc>
          <w:tcPr>
            <w:tcW w:w="2508" w:type="dxa"/>
            <w:vMerge/>
            <w:tcBorders>
              <w:top w:val="nil"/>
            </w:tcBorders>
          </w:tcPr>
          <w:p w:rsidR="00360D84" w:rsidRDefault="00360D84">
            <w:pPr>
              <w:rPr>
                <w:sz w:val="2"/>
                <w:szCs w:val="2"/>
              </w:rPr>
            </w:pP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6" w:lineRule="exact"/>
              <w:ind w:left="109"/>
              <w:rPr>
                <w:sz w:val="24"/>
              </w:rPr>
            </w:pPr>
            <w:r>
              <w:rPr>
                <w:sz w:val="24"/>
              </w:rPr>
              <w:t>1</w:t>
            </w: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spacing w:line="256" w:lineRule="exact"/>
              <w:ind w:left="109"/>
              <w:rPr>
                <w:sz w:val="24"/>
              </w:rPr>
            </w:pPr>
            <w:r>
              <w:rPr>
                <w:sz w:val="24"/>
              </w:rPr>
              <w:t>Игра,</w:t>
            </w:r>
            <w:r>
              <w:rPr>
                <w:spacing w:val="-1"/>
                <w:sz w:val="24"/>
              </w:rPr>
              <w:t xml:space="preserve"> </w:t>
            </w:r>
            <w:r>
              <w:rPr>
                <w:spacing w:val="-2"/>
                <w:sz w:val="24"/>
              </w:rPr>
              <w:t>упражнение</w:t>
            </w:r>
          </w:p>
        </w:tc>
      </w:tr>
      <w:tr w:rsidR="00360D84">
        <w:trPr>
          <w:trHeight w:val="278"/>
        </w:trPr>
        <w:tc>
          <w:tcPr>
            <w:tcW w:w="535" w:type="dxa"/>
          </w:tcPr>
          <w:p w:rsidR="00360D84" w:rsidRDefault="00F03F7C">
            <w:pPr>
              <w:pStyle w:val="TableParagraph"/>
              <w:spacing w:line="258" w:lineRule="exact"/>
              <w:rPr>
                <w:sz w:val="24"/>
              </w:rPr>
            </w:pPr>
            <w:r>
              <w:rPr>
                <w:spacing w:val="-5"/>
                <w:sz w:val="24"/>
              </w:rPr>
              <w:t>30</w:t>
            </w:r>
          </w:p>
        </w:tc>
        <w:tc>
          <w:tcPr>
            <w:tcW w:w="2508" w:type="dxa"/>
            <w:vMerge/>
            <w:tcBorders>
              <w:top w:val="nil"/>
            </w:tcBorders>
          </w:tcPr>
          <w:p w:rsidR="00360D84" w:rsidRDefault="00360D84">
            <w:pPr>
              <w:rPr>
                <w:sz w:val="2"/>
                <w:szCs w:val="2"/>
              </w:rPr>
            </w:pP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8" w:lineRule="exact"/>
              <w:ind w:left="109"/>
              <w:rPr>
                <w:sz w:val="24"/>
              </w:rPr>
            </w:pPr>
            <w:r>
              <w:rPr>
                <w:sz w:val="24"/>
              </w:rPr>
              <w:t>1</w:t>
            </w: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spacing w:line="258" w:lineRule="exact"/>
              <w:ind w:left="109"/>
              <w:rPr>
                <w:sz w:val="24"/>
              </w:rPr>
            </w:pPr>
            <w:r>
              <w:rPr>
                <w:spacing w:val="-2"/>
                <w:sz w:val="24"/>
              </w:rPr>
              <w:t>Викторина</w:t>
            </w:r>
          </w:p>
        </w:tc>
      </w:tr>
      <w:tr w:rsidR="00360D84">
        <w:trPr>
          <w:trHeight w:val="551"/>
        </w:trPr>
        <w:tc>
          <w:tcPr>
            <w:tcW w:w="535" w:type="dxa"/>
          </w:tcPr>
          <w:p w:rsidR="00360D84" w:rsidRDefault="00F03F7C">
            <w:pPr>
              <w:pStyle w:val="TableParagraph"/>
              <w:rPr>
                <w:sz w:val="24"/>
              </w:rPr>
            </w:pPr>
            <w:r>
              <w:rPr>
                <w:spacing w:val="-5"/>
                <w:sz w:val="24"/>
              </w:rPr>
              <w:t>31-</w:t>
            </w:r>
          </w:p>
          <w:p w:rsidR="00360D84" w:rsidRDefault="00F03F7C">
            <w:pPr>
              <w:pStyle w:val="TableParagraph"/>
              <w:spacing w:line="267" w:lineRule="exact"/>
              <w:rPr>
                <w:sz w:val="24"/>
              </w:rPr>
            </w:pPr>
            <w:r>
              <w:rPr>
                <w:spacing w:val="-5"/>
                <w:sz w:val="24"/>
              </w:rPr>
              <w:t>32</w:t>
            </w:r>
          </w:p>
        </w:tc>
        <w:tc>
          <w:tcPr>
            <w:tcW w:w="2508" w:type="dxa"/>
          </w:tcPr>
          <w:p w:rsidR="00360D84" w:rsidRDefault="00F03F7C">
            <w:pPr>
              <w:pStyle w:val="TableParagraph"/>
              <w:rPr>
                <w:sz w:val="24"/>
              </w:rPr>
            </w:pPr>
            <w:r>
              <w:rPr>
                <w:spacing w:val="-2"/>
                <w:sz w:val="24"/>
              </w:rPr>
              <w:t>Экскурсия</w:t>
            </w:r>
          </w:p>
        </w:tc>
        <w:tc>
          <w:tcPr>
            <w:tcW w:w="1319" w:type="dxa"/>
          </w:tcPr>
          <w:p w:rsidR="00360D84" w:rsidRDefault="00F03F7C">
            <w:pPr>
              <w:pStyle w:val="TableParagraph"/>
              <w:ind w:left="108"/>
              <w:rPr>
                <w:sz w:val="24"/>
              </w:rPr>
            </w:pPr>
            <w:r>
              <w:rPr>
                <w:sz w:val="24"/>
              </w:rPr>
              <w:t>1</w:t>
            </w:r>
          </w:p>
        </w:tc>
        <w:tc>
          <w:tcPr>
            <w:tcW w:w="1449" w:type="dxa"/>
          </w:tcPr>
          <w:p w:rsidR="00360D84" w:rsidRDefault="00F03F7C">
            <w:pPr>
              <w:pStyle w:val="TableParagraph"/>
              <w:ind w:left="109"/>
              <w:rPr>
                <w:sz w:val="24"/>
              </w:rPr>
            </w:pPr>
            <w:r>
              <w:rPr>
                <w:sz w:val="24"/>
              </w:rPr>
              <w:t>1</w:t>
            </w:r>
          </w:p>
        </w:tc>
        <w:tc>
          <w:tcPr>
            <w:tcW w:w="1249" w:type="dxa"/>
            <w:vMerge/>
            <w:tcBorders>
              <w:top w:val="nil"/>
            </w:tcBorders>
          </w:tcPr>
          <w:p w:rsidR="00360D84" w:rsidRDefault="00360D84">
            <w:pPr>
              <w:rPr>
                <w:sz w:val="2"/>
                <w:szCs w:val="2"/>
              </w:rPr>
            </w:pPr>
          </w:p>
        </w:tc>
        <w:tc>
          <w:tcPr>
            <w:tcW w:w="2507" w:type="dxa"/>
          </w:tcPr>
          <w:p w:rsidR="00360D84" w:rsidRDefault="00F03F7C">
            <w:pPr>
              <w:pStyle w:val="TableParagraph"/>
              <w:ind w:left="109"/>
              <w:rPr>
                <w:sz w:val="24"/>
              </w:rPr>
            </w:pPr>
            <w:r>
              <w:rPr>
                <w:spacing w:val="-2"/>
                <w:sz w:val="24"/>
              </w:rPr>
              <w:t>Экскурсия</w:t>
            </w:r>
          </w:p>
        </w:tc>
      </w:tr>
      <w:tr w:rsidR="00360D84">
        <w:trPr>
          <w:trHeight w:val="1380"/>
        </w:trPr>
        <w:tc>
          <w:tcPr>
            <w:tcW w:w="535" w:type="dxa"/>
          </w:tcPr>
          <w:p w:rsidR="00360D84" w:rsidRDefault="00F03F7C">
            <w:pPr>
              <w:pStyle w:val="TableParagraph"/>
              <w:rPr>
                <w:sz w:val="24"/>
              </w:rPr>
            </w:pPr>
            <w:r>
              <w:rPr>
                <w:spacing w:val="-5"/>
                <w:sz w:val="24"/>
              </w:rPr>
              <w:t>33-</w:t>
            </w:r>
          </w:p>
          <w:p w:rsidR="00360D84" w:rsidRDefault="00F03F7C">
            <w:pPr>
              <w:pStyle w:val="TableParagraph"/>
              <w:spacing w:line="240" w:lineRule="auto"/>
              <w:rPr>
                <w:sz w:val="24"/>
              </w:rPr>
            </w:pPr>
            <w:r>
              <w:rPr>
                <w:spacing w:val="-5"/>
                <w:sz w:val="24"/>
              </w:rPr>
              <w:t>34</w:t>
            </w:r>
          </w:p>
        </w:tc>
        <w:tc>
          <w:tcPr>
            <w:tcW w:w="2508" w:type="dxa"/>
          </w:tcPr>
          <w:p w:rsidR="00360D84" w:rsidRDefault="00F03F7C">
            <w:pPr>
              <w:pStyle w:val="TableParagraph"/>
              <w:spacing w:line="240" w:lineRule="auto"/>
              <w:ind w:right="92"/>
              <w:jc w:val="both"/>
              <w:rPr>
                <w:sz w:val="24"/>
              </w:rPr>
            </w:pPr>
            <w:proofErr w:type="gramStart"/>
            <w:r>
              <w:rPr>
                <w:sz w:val="24"/>
              </w:rPr>
              <w:t xml:space="preserve">Итоговый контроль: конкурс «Профессии от а до Я» </w:t>
            </w:r>
            <w:r>
              <w:rPr>
                <w:spacing w:val="-2"/>
                <w:sz w:val="24"/>
              </w:rPr>
              <w:t>(интеллектуальный</w:t>
            </w:r>
            <w:proofErr w:type="gramEnd"/>
          </w:p>
          <w:p w:rsidR="00360D84" w:rsidRDefault="00F03F7C">
            <w:pPr>
              <w:pStyle w:val="TableParagraph"/>
              <w:spacing w:line="267" w:lineRule="exact"/>
              <w:rPr>
                <w:sz w:val="24"/>
              </w:rPr>
            </w:pPr>
            <w:r>
              <w:rPr>
                <w:spacing w:val="-2"/>
                <w:sz w:val="24"/>
              </w:rPr>
              <w:t>марафон)</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2</w:t>
            </w:r>
          </w:p>
        </w:tc>
        <w:tc>
          <w:tcPr>
            <w:tcW w:w="1249" w:type="dxa"/>
          </w:tcPr>
          <w:p w:rsidR="00360D84" w:rsidRDefault="00F03F7C">
            <w:pPr>
              <w:pStyle w:val="TableParagraph"/>
              <w:ind w:left="110"/>
              <w:rPr>
                <w:sz w:val="24"/>
              </w:rPr>
            </w:pPr>
            <w:r>
              <w:rPr>
                <w:sz w:val="24"/>
              </w:rPr>
              <w:t>2</w:t>
            </w:r>
          </w:p>
        </w:tc>
        <w:tc>
          <w:tcPr>
            <w:tcW w:w="2507" w:type="dxa"/>
          </w:tcPr>
          <w:p w:rsidR="00360D84" w:rsidRDefault="00F03F7C">
            <w:pPr>
              <w:pStyle w:val="TableParagraph"/>
              <w:ind w:left="109"/>
              <w:rPr>
                <w:sz w:val="24"/>
              </w:rPr>
            </w:pPr>
            <w:r>
              <w:rPr>
                <w:spacing w:val="-2"/>
                <w:sz w:val="24"/>
              </w:rPr>
              <w:t>Игра-</w:t>
            </w:r>
          </w:p>
          <w:p w:rsidR="00360D84" w:rsidRDefault="00F03F7C">
            <w:pPr>
              <w:pStyle w:val="TableParagraph"/>
              <w:spacing w:line="240" w:lineRule="auto"/>
              <w:ind w:left="109"/>
              <w:rPr>
                <w:sz w:val="24"/>
              </w:rPr>
            </w:pPr>
            <w:r>
              <w:rPr>
                <w:spacing w:val="-2"/>
                <w:sz w:val="24"/>
              </w:rPr>
              <w:t>соревнование/конкурс</w:t>
            </w:r>
          </w:p>
        </w:tc>
      </w:tr>
      <w:tr w:rsidR="00360D84">
        <w:trPr>
          <w:trHeight w:val="275"/>
        </w:trPr>
        <w:tc>
          <w:tcPr>
            <w:tcW w:w="535" w:type="dxa"/>
          </w:tcPr>
          <w:p w:rsidR="00360D84" w:rsidRDefault="00F03F7C">
            <w:pPr>
              <w:pStyle w:val="TableParagraph"/>
              <w:spacing w:line="256" w:lineRule="exact"/>
              <w:rPr>
                <w:sz w:val="24"/>
              </w:rPr>
            </w:pPr>
            <w:r>
              <w:rPr>
                <w:spacing w:val="-5"/>
                <w:sz w:val="24"/>
              </w:rPr>
              <w:t>27</w:t>
            </w:r>
          </w:p>
        </w:tc>
        <w:tc>
          <w:tcPr>
            <w:tcW w:w="2508" w:type="dxa"/>
          </w:tcPr>
          <w:p w:rsidR="00360D84" w:rsidRDefault="00F03F7C">
            <w:pPr>
              <w:pStyle w:val="TableParagraph"/>
              <w:spacing w:line="256" w:lineRule="exact"/>
              <w:rPr>
                <w:sz w:val="24"/>
              </w:rPr>
            </w:pPr>
            <w:r>
              <w:rPr>
                <w:spacing w:val="-2"/>
                <w:sz w:val="24"/>
              </w:rPr>
              <w:t>Итого</w:t>
            </w:r>
          </w:p>
        </w:tc>
        <w:tc>
          <w:tcPr>
            <w:tcW w:w="1319" w:type="dxa"/>
          </w:tcPr>
          <w:p w:rsidR="00360D84" w:rsidRDefault="00F03F7C">
            <w:pPr>
              <w:pStyle w:val="TableParagraph"/>
              <w:spacing w:line="256" w:lineRule="exact"/>
              <w:ind w:left="108"/>
              <w:rPr>
                <w:sz w:val="24"/>
              </w:rPr>
            </w:pPr>
            <w:r>
              <w:rPr>
                <w:spacing w:val="-4"/>
                <w:sz w:val="24"/>
              </w:rPr>
              <w:t>11,5</w:t>
            </w:r>
          </w:p>
        </w:tc>
        <w:tc>
          <w:tcPr>
            <w:tcW w:w="1449" w:type="dxa"/>
          </w:tcPr>
          <w:p w:rsidR="00360D84" w:rsidRDefault="00F03F7C">
            <w:pPr>
              <w:pStyle w:val="TableParagraph"/>
              <w:spacing w:line="256" w:lineRule="exact"/>
              <w:ind w:left="109"/>
              <w:rPr>
                <w:sz w:val="24"/>
              </w:rPr>
            </w:pPr>
            <w:r>
              <w:rPr>
                <w:spacing w:val="-4"/>
                <w:sz w:val="24"/>
              </w:rPr>
              <w:t>22,5</w:t>
            </w:r>
          </w:p>
        </w:tc>
        <w:tc>
          <w:tcPr>
            <w:tcW w:w="1249" w:type="dxa"/>
          </w:tcPr>
          <w:p w:rsidR="00360D84" w:rsidRDefault="00F03F7C">
            <w:pPr>
              <w:pStyle w:val="TableParagraph"/>
              <w:spacing w:line="256" w:lineRule="exact"/>
              <w:ind w:left="110"/>
              <w:rPr>
                <w:sz w:val="24"/>
              </w:rPr>
            </w:pPr>
            <w:r>
              <w:rPr>
                <w:spacing w:val="-5"/>
                <w:sz w:val="24"/>
              </w:rPr>
              <w:t>34</w:t>
            </w:r>
          </w:p>
        </w:tc>
        <w:tc>
          <w:tcPr>
            <w:tcW w:w="2507" w:type="dxa"/>
          </w:tcPr>
          <w:p w:rsidR="00360D84" w:rsidRDefault="00360D84">
            <w:pPr>
              <w:pStyle w:val="TableParagraph"/>
              <w:spacing w:line="240" w:lineRule="auto"/>
              <w:ind w:left="0"/>
              <w:rPr>
                <w:sz w:val="20"/>
              </w:rPr>
            </w:pPr>
          </w:p>
        </w:tc>
      </w:tr>
    </w:tbl>
    <w:p w:rsidR="00360D84" w:rsidRDefault="00360D84">
      <w:pPr>
        <w:pStyle w:val="a3"/>
        <w:spacing w:before="3"/>
        <w:ind w:left="0"/>
        <w:jc w:val="left"/>
        <w:rPr>
          <w:b/>
          <w:sz w:val="16"/>
        </w:rPr>
      </w:pPr>
    </w:p>
    <w:p w:rsidR="00360D84" w:rsidRDefault="00F03F7C">
      <w:pPr>
        <w:spacing w:before="90"/>
        <w:ind w:left="930"/>
        <w:rPr>
          <w:b/>
          <w:sz w:val="24"/>
        </w:rPr>
      </w:pPr>
      <w:r>
        <w:rPr>
          <w:b/>
          <w:sz w:val="24"/>
        </w:rPr>
        <w:t>Учебно-тематический</w:t>
      </w:r>
      <w:r>
        <w:rPr>
          <w:b/>
          <w:spacing w:val="-3"/>
          <w:sz w:val="24"/>
        </w:rPr>
        <w:t xml:space="preserve"> </w:t>
      </w:r>
      <w:r>
        <w:rPr>
          <w:b/>
          <w:sz w:val="24"/>
        </w:rPr>
        <w:t>план 7</w:t>
      </w:r>
      <w:r>
        <w:rPr>
          <w:b/>
          <w:spacing w:val="-2"/>
          <w:sz w:val="24"/>
        </w:rPr>
        <w:t xml:space="preserve"> класс</w:t>
      </w:r>
    </w:p>
    <w:p w:rsidR="00360D84" w:rsidRDefault="00360D84">
      <w:pPr>
        <w:pStyle w:val="a3"/>
        <w:spacing w:after="1"/>
        <w:ind w:left="0"/>
        <w:jc w:val="left"/>
        <w:rPr>
          <w:b/>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5"/>
        <w:gridCol w:w="2508"/>
        <w:gridCol w:w="1319"/>
        <w:gridCol w:w="1449"/>
        <w:gridCol w:w="1249"/>
        <w:gridCol w:w="2507"/>
      </w:tblGrid>
      <w:tr w:rsidR="00360D84">
        <w:trPr>
          <w:trHeight w:val="275"/>
        </w:trPr>
        <w:tc>
          <w:tcPr>
            <w:tcW w:w="535" w:type="dxa"/>
            <w:vMerge w:val="restart"/>
          </w:tcPr>
          <w:p w:rsidR="00360D84" w:rsidRDefault="00F03F7C">
            <w:pPr>
              <w:pStyle w:val="TableParagraph"/>
              <w:spacing w:line="275" w:lineRule="exact"/>
              <w:rPr>
                <w:b/>
                <w:sz w:val="24"/>
              </w:rPr>
            </w:pPr>
            <w:r>
              <w:rPr>
                <w:b/>
                <w:sz w:val="24"/>
              </w:rPr>
              <w:t>№</w:t>
            </w:r>
          </w:p>
        </w:tc>
        <w:tc>
          <w:tcPr>
            <w:tcW w:w="2508" w:type="dxa"/>
            <w:vMerge w:val="restart"/>
          </w:tcPr>
          <w:p w:rsidR="00360D84" w:rsidRDefault="00F03F7C">
            <w:pPr>
              <w:pStyle w:val="TableParagraph"/>
              <w:spacing w:line="276" w:lineRule="exact"/>
              <w:rPr>
                <w:b/>
                <w:sz w:val="24"/>
              </w:rPr>
            </w:pPr>
            <w:r>
              <w:rPr>
                <w:b/>
                <w:spacing w:val="-2"/>
                <w:sz w:val="24"/>
              </w:rPr>
              <w:t xml:space="preserve">Наименование </w:t>
            </w:r>
            <w:r>
              <w:rPr>
                <w:b/>
                <w:sz w:val="24"/>
              </w:rPr>
              <w:t>разделов</w:t>
            </w:r>
            <w:r>
              <w:rPr>
                <w:b/>
                <w:spacing w:val="-1"/>
                <w:sz w:val="24"/>
              </w:rPr>
              <w:t xml:space="preserve"> </w:t>
            </w:r>
            <w:r>
              <w:rPr>
                <w:b/>
                <w:sz w:val="24"/>
              </w:rPr>
              <w:t xml:space="preserve">и </w:t>
            </w:r>
            <w:r>
              <w:rPr>
                <w:b/>
                <w:spacing w:val="-5"/>
                <w:sz w:val="24"/>
              </w:rPr>
              <w:t>тем</w:t>
            </w:r>
          </w:p>
        </w:tc>
        <w:tc>
          <w:tcPr>
            <w:tcW w:w="4017" w:type="dxa"/>
            <w:gridSpan w:val="3"/>
          </w:tcPr>
          <w:p w:rsidR="00360D84" w:rsidRDefault="00F03F7C">
            <w:pPr>
              <w:pStyle w:val="TableParagraph"/>
              <w:spacing w:line="256" w:lineRule="exact"/>
              <w:ind w:left="108"/>
              <w:rPr>
                <w:b/>
                <w:sz w:val="24"/>
              </w:rPr>
            </w:pPr>
            <w:r>
              <w:rPr>
                <w:b/>
                <w:sz w:val="24"/>
              </w:rPr>
              <w:t>Количество</w:t>
            </w:r>
            <w:r>
              <w:rPr>
                <w:b/>
                <w:spacing w:val="-6"/>
                <w:sz w:val="24"/>
              </w:rPr>
              <w:t xml:space="preserve"> </w:t>
            </w:r>
            <w:r>
              <w:rPr>
                <w:b/>
                <w:spacing w:val="-4"/>
                <w:sz w:val="24"/>
              </w:rPr>
              <w:t>часов</w:t>
            </w:r>
          </w:p>
        </w:tc>
        <w:tc>
          <w:tcPr>
            <w:tcW w:w="2507" w:type="dxa"/>
            <w:vMerge w:val="restart"/>
          </w:tcPr>
          <w:p w:rsidR="00360D84" w:rsidRDefault="00F03F7C">
            <w:pPr>
              <w:pStyle w:val="TableParagraph"/>
              <w:tabs>
                <w:tab w:val="left" w:pos="1140"/>
              </w:tabs>
              <w:spacing w:line="276" w:lineRule="exact"/>
              <w:ind w:left="109" w:right="92"/>
              <w:rPr>
                <w:b/>
                <w:sz w:val="24"/>
              </w:rPr>
            </w:pPr>
            <w:r>
              <w:rPr>
                <w:b/>
                <w:spacing w:val="-2"/>
                <w:sz w:val="24"/>
              </w:rPr>
              <w:t>Форма</w:t>
            </w:r>
            <w:r>
              <w:rPr>
                <w:b/>
                <w:sz w:val="24"/>
              </w:rPr>
              <w:tab/>
            </w:r>
            <w:r>
              <w:rPr>
                <w:b/>
                <w:spacing w:val="-2"/>
                <w:sz w:val="24"/>
              </w:rPr>
              <w:t>проведения занятия</w:t>
            </w:r>
          </w:p>
        </w:tc>
      </w:tr>
      <w:tr w:rsidR="00360D84">
        <w:trPr>
          <w:trHeight w:val="275"/>
        </w:trPr>
        <w:tc>
          <w:tcPr>
            <w:tcW w:w="535" w:type="dxa"/>
            <w:vMerge/>
            <w:tcBorders>
              <w:top w:val="nil"/>
            </w:tcBorders>
          </w:tcPr>
          <w:p w:rsidR="00360D84" w:rsidRDefault="00360D84">
            <w:pPr>
              <w:rPr>
                <w:sz w:val="2"/>
                <w:szCs w:val="2"/>
              </w:rPr>
            </w:pPr>
          </w:p>
        </w:tc>
        <w:tc>
          <w:tcPr>
            <w:tcW w:w="2508" w:type="dxa"/>
            <w:vMerge/>
            <w:tcBorders>
              <w:top w:val="nil"/>
            </w:tcBorders>
          </w:tcPr>
          <w:p w:rsidR="00360D84" w:rsidRDefault="00360D84">
            <w:pPr>
              <w:rPr>
                <w:sz w:val="2"/>
                <w:szCs w:val="2"/>
              </w:rPr>
            </w:pPr>
          </w:p>
        </w:tc>
        <w:tc>
          <w:tcPr>
            <w:tcW w:w="1319" w:type="dxa"/>
          </w:tcPr>
          <w:p w:rsidR="00360D84" w:rsidRDefault="00F03F7C">
            <w:pPr>
              <w:pStyle w:val="TableParagraph"/>
              <w:spacing w:line="256" w:lineRule="exact"/>
              <w:ind w:left="108"/>
              <w:rPr>
                <w:b/>
                <w:sz w:val="24"/>
              </w:rPr>
            </w:pPr>
            <w:r>
              <w:rPr>
                <w:b/>
                <w:spacing w:val="-2"/>
                <w:sz w:val="24"/>
              </w:rPr>
              <w:t>теория</w:t>
            </w:r>
          </w:p>
        </w:tc>
        <w:tc>
          <w:tcPr>
            <w:tcW w:w="1449" w:type="dxa"/>
          </w:tcPr>
          <w:p w:rsidR="00360D84" w:rsidRDefault="00F03F7C">
            <w:pPr>
              <w:pStyle w:val="TableParagraph"/>
              <w:spacing w:line="256" w:lineRule="exact"/>
              <w:ind w:left="109"/>
              <w:rPr>
                <w:b/>
                <w:sz w:val="24"/>
              </w:rPr>
            </w:pPr>
            <w:r>
              <w:rPr>
                <w:b/>
                <w:spacing w:val="-2"/>
                <w:sz w:val="24"/>
              </w:rPr>
              <w:t>практика</w:t>
            </w:r>
          </w:p>
        </w:tc>
        <w:tc>
          <w:tcPr>
            <w:tcW w:w="1249" w:type="dxa"/>
          </w:tcPr>
          <w:p w:rsidR="00360D84" w:rsidRDefault="00F03F7C">
            <w:pPr>
              <w:pStyle w:val="TableParagraph"/>
              <w:spacing w:line="256" w:lineRule="exact"/>
              <w:ind w:left="110"/>
              <w:rPr>
                <w:b/>
                <w:sz w:val="24"/>
              </w:rPr>
            </w:pPr>
            <w:r>
              <w:rPr>
                <w:b/>
                <w:spacing w:val="-2"/>
                <w:sz w:val="24"/>
              </w:rPr>
              <w:t>всего</w:t>
            </w:r>
          </w:p>
        </w:tc>
        <w:tc>
          <w:tcPr>
            <w:tcW w:w="2507" w:type="dxa"/>
            <w:vMerge/>
            <w:tcBorders>
              <w:top w:val="nil"/>
            </w:tcBorders>
          </w:tcPr>
          <w:p w:rsidR="00360D84" w:rsidRDefault="00360D84">
            <w:pPr>
              <w:rPr>
                <w:sz w:val="2"/>
                <w:szCs w:val="2"/>
              </w:rPr>
            </w:pPr>
          </w:p>
        </w:tc>
      </w:tr>
      <w:tr w:rsidR="00360D84">
        <w:trPr>
          <w:trHeight w:val="278"/>
        </w:trPr>
        <w:tc>
          <w:tcPr>
            <w:tcW w:w="9567" w:type="dxa"/>
            <w:gridSpan w:val="6"/>
          </w:tcPr>
          <w:p w:rsidR="00360D84" w:rsidRDefault="00F03F7C">
            <w:pPr>
              <w:pStyle w:val="TableParagraph"/>
              <w:spacing w:before="1" w:line="257" w:lineRule="exact"/>
              <w:ind w:left="1295" w:right="1282"/>
              <w:jc w:val="center"/>
              <w:rPr>
                <w:b/>
                <w:sz w:val="24"/>
              </w:rPr>
            </w:pPr>
            <w:r>
              <w:rPr>
                <w:b/>
                <w:sz w:val="24"/>
              </w:rPr>
              <w:t>Раздел</w:t>
            </w:r>
            <w:r>
              <w:rPr>
                <w:b/>
                <w:spacing w:val="-3"/>
                <w:sz w:val="24"/>
              </w:rPr>
              <w:t xml:space="preserve"> </w:t>
            </w:r>
            <w:r>
              <w:rPr>
                <w:b/>
                <w:sz w:val="24"/>
              </w:rPr>
              <w:t>1</w:t>
            </w:r>
            <w:r>
              <w:rPr>
                <w:b/>
                <w:spacing w:val="-1"/>
                <w:sz w:val="24"/>
              </w:rPr>
              <w:t xml:space="preserve"> </w:t>
            </w:r>
            <w:r>
              <w:rPr>
                <w:b/>
                <w:sz w:val="24"/>
              </w:rPr>
              <w:t>.</w:t>
            </w:r>
            <w:r>
              <w:rPr>
                <w:b/>
                <w:spacing w:val="1"/>
                <w:sz w:val="24"/>
              </w:rPr>
              <w:t xml:space="preserve"> </w:t>
            </w:r>
            <w:r>
              <w:rPr>
                <w:b/>
                <w:sz w:val="24"/>
              </w:rPr>
              <w:t>Мир</w:t>
            </w:r>
            <w:r>
              <w:rPr>
                <w:b/>
                <w:spacing w:val="-1"/>
                <w:sz w:val="24"/>
              </w:rPr>
              <w:t xml:space="preserve"> </w:t>
            </w:r>
            <w:r>
              <w:rPr>
                <w:b/>
                <w:sz w:val="24"/>
              </w:rPr>
              <w:t>профессий</w:t>
            </w:r>
            <w:r>
              <w:rPr>
                <w:b/>
                <w:spacing w:val="2"/>
                <w:sz w:val="24"/>
              </w:rPr>
              <w:t xml:space="preserve"> </w:t>
            </w:r>
            <w:r>
              <w:rPr>
                <w:b/>
                <w:sz w:val="24"/>
              </w:rPr>
              <w:t>–</w:t>
            </w:r>
            <w:r>
              <w:rPr>
                <w:b/>
                <w:spacing w:val="-1"/>
                <w:sz w:val="24"/>
              </w:rPr>
              <w:t xml:space="preserve"> </w:t>
            </w:r>
            <w:r>
              <w:rPr>
                <w:b/>
                <w:sz w:val="24"/>
              </w:rPr>
              <w:t>1</w:t>
            </w:r>
            <w:r>
              <w:rPr>
                <w:b/>
                <w:spacing w:val="-1"/>
                <w:sz w:val="24"/>
              </w:rPr>
              <w:t xml:space="preserve"> </w:t>
            </w:r>
            <w:r>
              <w:rPr>
                <w:b/>
                <w:spacing w:val="-5"/>
                <w:sz w:val="24"/>
              </w:rPr>
              <w:t>час</w:t>
            </w:r>
          </w:p>
        </w:tc>
      </w:tr>
      <w:tr w:rsidR="00360D84">
        <w:trPr>
          <w:trHeight w:val="551"/>
        </w:trPr>
        <w:tc>
          <w:tcPr>
            <w:tcW w:w="535" w:type="dxa"/>
          </w:tcPr>
          <w:p w:rsidR="00360D84" w:rsidRDefault="00F03F7C">
            <w:pPr>
              <w:pStyle w:val="TableParagraph"/>
              <w:spacing w:line="270" w:lineRule="exact"/>
              <w:rPr>
                <w:sz w:val="24"/>
              </w:rPr>
            </w:pPr>
            <w:r>
              <w:rPr>
                <w:sz w:val="24"/>
              </w:rPr>
              <w:t>1</w:t>
            </w:r>
          </w:p>
        </w:tc>
        <w:tc>
          <w:tcPr>
            <w:tcW w:w="2508" w:type="dxa"/>
          </w:tcPr>
          <w:p w:rsidR="00360D84" w:rsidRDefault="00F03F7C">
            <w:pPr>
              <w:pStyle w:val="TableParagraph"/>
              <w:tabs>
                <w:tab w:val="left" w:pos="1481"/>
                <w:tab w:val="left" w:pos="1997"/>
              </w:tabs>
              <w:spacing w:line="270" w:lineRule="exact"/>
              <w:rPr>
                <w:sz w:val="24"/>
              </w:rPr>
            </w:pPr>
            <w:r>
              <w:rPr>
                <w:spacing w:val="-2"/>
                <w:sz w:val="24"/>
              </w:rPr>
              <w:t>Введение</w:t>
            </w:r>
            <w:r>
              <w:rPr>
                <w:sz w:val="24"/>
              </w:rPr>
              <w:tab/>
            </w:r>
            <w:r>
              <w:rPr>
                <w:spacing w:val="-10"/>
                <w:sz w:val="24"/>
              </w:rPr>
              <w:t>в</w:t>
            </w:r>
            <w:r>
              <w:rPr>
                <w:sz w:val="24"/>
              </w:rPr>
              <w:tab/>
            </w:r>
            <w:r>
              <w:rPr>
                <w:spacing w:val="-5"/>
                <w:sz w:val="24"/>
              </w:rPr>
              <w:t>мир</w:t>
            </w:r>
          </w:p>
          <w:p w:rsidR="00360D84" w:rsidRDefault="00F03F7C">
            <w:pPr>
              <w:pStyle w:val="TableParagraph"/>
              <w:spacing w:line="261" w:lineRule="exact"/>
              <w:rPr>
                <w:sz w:val="24"/>
              </w:rPr>
            </w:pPr>
            <w:r>
              <w:rPr>
                <w:spacing w:val="-2"/>
                <w:sz w:val="24"/>
              </w:rPr>
              <w:t>профессий</w:t>
            </w:r>
          </w:p>
        </w:tc>
        <w:tc>
          <w:tcPr>
            <w:tcW w:w="1319" w:type="dxa"/>
          </w:tcPr>
          <w:p w:rsidR="00360D84" w:rsidRDefault="00F03F7C">
            <w:pPr>
              <w:pStyle w:val="TableParagraph"/>
              <w:spacing w:line="270" w:lineRule="exact"/>
              <w:ind w:left="108"/>
              <w:rPr>
                <w:sz w:val="24"/>
              </w:rPr>
            </w:pPr>
            <w:r>
              <w:rPr>
                <w:spacing w:val="-5"/>
                <w:sz w:val="24"/>
              </w:rPr>
              <w:t>0,5</w:t>
            </w:r>
          </w:p>
        </w:tc>
        <w:tc>
          <w:tcPr>
            <w:tcW w:w="1449" w:type="dxa"/>
          </w:tcPr>
          <w:p w:rsidR="00360D84" w:rsidRDefault="00F03F7C">
            <w:pPr>
              <w:pStyle w:val="TableParagraph"/>
              <w:spacing w:line="270" w:lineRule="exact"/>
              <w:ind w:left="109"/>
              <w:rPr>
                <w:sz w:val="24"/>
              </w:rPr>
            </w:pPr>
            <w:r>
              <w:rPr>
                <w:spacing w:val="-5"/>
                <w:sz w:val="24"/>
              </w:rPr>
              <w:t>0,5</w:t>
            </w:r>
          </w:p>
        </w:tc>
        <w:tc>
          <w:tcPr>
            <w:tcW w:w="1249" w:type="dxa"/>
          </w:tcPr>
          <w:p w:rsidR="00360D84" w:rsidRDefault="00F03F7C">
            <w:pPr>
              <w:pStyle w:val="TableParagraph"/>
              <w:spacing w:line="270" w:lineRule="exact"/>
              <w:ind w:left="110"/>
              <w:rPr>
                <w:sz w:val="24"/>
              </w:rPr>
            </w:pPr>
            <w:r>
              <w:rPr>
                <w:sz w:val="24"/>
              </w:rPr>
              <w:t>1</w:t>
            </w:r>
          </w:p>
        </w:tc>
        <w:tc>
          <w:tcPr>
            <w:tcW w:w="2507" w:type="dxa"/>
          </w:tcPr>
          <w:p w:rsidR="00360D84" w:rsidRDefault="00F03F7C">
            <w:pPr>
              <w:pStyle w:val="TableParagraph"/>
              <w:spacing w:line="270" w:lineRule="exact"/>
              <w:ind w:left="109"/>
              <w:rPr>
                <w:sz w:val="24"/>
              </w:rPr>
            </w:pPr>
            <w:r>
              <w:rPr>
                <w:spacing w:val="-2"/>
                <w:sz w:val="24"/>
              </w:rPr>
              <w:t>Упражнение</w:t>
            </w:r>
          </w:p>
        </w:tc>
      </w:tr>
      <w:tr w:rsidR="00360D84">
        <w:trPr>
          <w:trHeight w:val="275"/>
        </w:trPr>
        <w:tc>
          <w:tcPr>
            <w:tcW w:w="9567" w:type="dxa"/>
            <w:gridSpan w:val="6"/>
          </w:tcPr>
          <w:p w:rsidR="00360D84" w:rsidRDefault="00F03F7C">
            <w:pPr>
              <w:pStyle w:val="TableParagraph"/>
              <w:spacing w:line="256" w:lineRule="exact"/>
              <w:ind w:left="1034"/>
              <w:rPr>
                <w:b/>
                <w:sz w:val="24"/>
              </w:rPr>
            </w:pPr>
            <w:r>
              <w:rPr>
                <w:b/>
                <w:sz w:val="24"/>
              </w:rPr>
              <w:t>Раздел</w:t>
            </w:r>
            <w:r>
              <w:rPr>
                <w:b/>
                <w:spacing w:val="-5"/>
                <w:sz w:val="24"/>
              </w:rPr>
              <w:t xml:space="preserve"> </w:t>
            </w:r>
            <w:r>
              <w:rPr>
                <w:b/>
                <w:sz w:val="24"/>
              </w:rPr>
              <w:t>2 Стратегия</w:t>
            </w:r>
            <w:r>
              <w:rPr>
                <w:b/>
                <w:spacing w:val="-1"/>
                <w:sz w:val="24"/>
              </w:rPr>
              <w:t xml:space="preserve"> </w:t>
            </w:r>
            <w:r>
              <w:rPr>
                <w:b/>
                <w:sz w:val="24"/>
              </w:rPr>
              <w:t>выбора</w:t>
            </w:r>
            <w:r>
              <w:rPr>
                <w:b/>
                <w:spacing w:val="-3"/>
                <w:sz w:val="24"/>
              </w:rPr>
              <w:t xml:space="preserve"> </w:t>
            </w:r>
            <w:r>
              <w:rPr>
                <w:b/>
                <w:sz w:val="24"/>
              </w:rPr>
              <w:t>профессий</w:t>
            </w:r>
            <w:r>
              <w:rPr>
                <w:b/>
                <w:spacing w:val="-1"/>
                <w:sz w:val="24"/>
              </w:rPr>
              <w:t xml:space="preserve"> </w:t>
            </w:r>
            <w:r>
              <w:rPr>
                <w:b/>
                <w:sz w:val="24"/>
              </w:rPr>
              <w:t>«Хочу-Мог</w:t>
            </w:r>
            <w:proofErr w:type="gramStart"/>
            <w:r>
              <w:rPr>
                <w:b/>
                <w:sz w:val="24"/>
              </w:rPr>
              <w:t>у-</w:t>
            </w:r>
            <w:proofErr w:type="gramEnd"/>
            <w:r>
              <w:rPr>
                <w:b/>
                <w:spacing w:val="-3"/>
                <w:sz w:val="24"/>
              </w:rPr>
              <w:t xml:space="preserve"> </w:t>
            </w:r>
            <w:r>
              <w:rPr>
                <w:b/>
                <w:sz w:val="24"/>
              </w:rPr>
              <w:t>Надо»</w:t>
            </w:r>
            <w:r>
              <w:rPr>
                <w:b/>
                <w:spacing w:val="-1"/>
                <w:sz w:val="24"/>
              </w:rPr>
              <w:t xml:space="preserve"> </w:t>
            </w:r>
            <w:r>
              <w:rPr>
                <w:b/>
                <w:sz w:val="24"/>
              </w:rPr>
              <w:t>-</w:t>
            </w:r>
            <w:r>
              <w:rPr>
                <w:b/>
                <w:spacing w:val="-3"/>
                <w:sz w:val="24"/>
              </w:rPr>
              <w:t xml:space="preserve"> </w:t>
            </w:r>
            <w:r>
              <w:rPr>
                <w:b/>
                <w:sz w:val="24"/>
              </w:rPr>
              <w:t>13</w:t>
            </w:r>
            <w:r>
              <w:rPr>
                <w:b/>
                <w:spacing w:val="-1"/>
                <w:sz w:val="24"/>
              </w:rPr>
              <w:t xml:space="preserve"> </w:t>
            </w:r>
            <w:r>
              <w:rPr>
                <w:b/>
                <w:spacing w:val="-2"/>
                <w:sz w:val="24"/>
              </w:rPr>
              <w:t>часов</w:t>
            </w:r>
          </w:p>
        </w:tc>
      </w:tr>
      <w:tr w:rsidR="00360D84">
        <w:trPr>
          <w:trHeight w:val="551"/>
        </w:trPr>
        <w:tc>
          <w:tcPr>
            <w:tcW w:w="535" w:type="dxa"/>
          </w:tcPr>
          <w:p w:rsidR="00360D84" w:rsidRDefault="00F03F7C">
            <w:pPr>
              <w:pStyle w:val="TableParagraph"/>
              <w:spacing w:line="270" w:lineRule="exact"/>
              <w:rPr>
                <w:sz w:val="24"/>
              </w:rPr>
            </w:pPr>
            <w:r>
              <w:rPr>
                <w:sz w:val="24"/>
              </w:rPr>
              <w:t>2</w:t>
            </w:r>
          </w:p>
        </w:tc>
        <w:tc>
          <w:tcPr>
            <w:tcW w:w="2508" w:type="dxa"/>
          </w:tcPr>
          <w:p w:rsidR="00360D84" w:rsidRDefault="00F03F7C">
            <w:pPr>
              <w:pStyle w:val="TableParagraph"/>
              <w:spacing w:line="270" w:lineRule="exact"/>
              <w:rPr>
                <w:sz w:val="24"/>
              </w:rPr>
            </w:pPr>
            <w:r>
              <w:rPr>
                <w:spacing w:val="-2"/>
                <w:sz w:val="24"/>
              </w:rPr>
              <w:t>Характеристика</w:t>
            </w:r>
          </w:p>
          <w:p w:rsidR="00360D84" w:rsidRDefault="00F03F7C">
            <w:pPr>
              <w:pStyle w:val="TableParagraph"/>
              <w:spacing w:line="261" w:lineRule="exact"/>
              <w:rPr>
                <w:sz w:val="24"/>
              </w:rPr>
            </w:pPr>
            <w:r>
              <w:rPr>
                <w:spacing w:val="-2"/>
                <w:sz w:val="24"/>
              </w:rPr>
              <w:t>профессий</w:t>
            </w:r>
          </w:p>
        </w:tc>
        <w:tc>
          <w:tcPr>
            <w:tcW w:w="1319" w:type="dxa"/>
          </w:tcPr>
          <w:p w:rsidR="00360D84" w:rsidRDefault="00F03F7C">
            <w:pPr>
              <w:pStyle w:val="TableParagraph"/>
              <w:spacing w:line="270" w:lineRule="exact"/>
              <w:ind w:left="108"/>
              <w:rPr>
                <w:sz w:val="24"/>
              </w:rPr>
            </w:pPr>
            <w:r>
              <w:rPr>
                <w:spacing w:val="-5"/>
                <w:sz w:val="24"/>
              </w:rPr>
              <w:t>0,5</w:t>
            </w:r>
          </w:p>
        </w:tc>
        <w:tc>
          <w:tcPr>
            <w:tcW w:w="1449" w:type="dxa"/>
          </w:tcPr>
          <w:p w:rsidR="00360D84" w:rsidRDefault="00F03F7C">
            <w:pPr>
              <w:pStyle w:val="TableParagraph"/>
              <w:spacing w:line="270" w:lineRule="exact"/>
              <w:ind w:left="109"/>
              <w:rPr>
                <w:sz w:val="24"/>
              </w:rPr>
            </w:pPr>
            <w:r>
              <w:rPr>
                <w:spacing w:val="-5"/>
                <w:sz w:val="24"/>
              </w:rPr>
              <w:t>0,5</w:t>
            </w:r>
          </w:p>
        </w:tc>
        <w:tc>
          <w:tcPr>
            <w:tcW w:w="1249" w:type="dxa"/>
          </w:tcPr>
          <w:p w:rsidR="00360D84" w:rsidRDefault="00F03F7C">
            <w:pPr>
              <w:pStyle w:val="TableParagraph"/>
              <w:spacing w:line="270" w:lineRule="exact"/>
              <w:ind w:left="110"/>
              <w:rPr>
                <w:sz w:val="24"/>
              </w:rPr>
            </w:pPr>
            <w:r>
              <w:rPr>
                <w:sz w:val="24"/>
              </w:rPr>
              <w:t>1</w:t>
            </w:r>
          </w:p>
        </w:tc>
        <w:tc>
          <w:tcPr>
            <w:tcW w:w="2507" w:type="dxa"/>
          </w:tcPr>
          <w:p w:rsidR="00360D84" w:rsidRDefault="00F03F7C">
            <w:pPr>
              <w:pStyle w:val="TableParagraph"/>
              <w:spacing w:line="270" w:lineRule="exact"/>
              <w:ind w:left="109"/>
              <w:rPr>
                <w:sz w:val="24"/>
              </w:rPr>
            </w:pPr>
            <w:r>
              <w:rPr>
                <w:spacing w:val="-4"/>
                <w:sz w:val="24"/>
              </w:rPr>
              <w:t>Игра</w:t>
            </w:r>
          </w:p>
        </w:tc>
      </w:tr>
      <w:tr w:rsidR="00360D84">
        <w:trPr>
          <w:trHeight w:val="828"/>
        </w:trPr>
        <w:tc>
          <w:tcPr>
            <w:tcW w:w="535" w:type="dxa"/>
          </w:tcPr>
          <w:p w:rsidR="00360D84" w:rsidRDefault="00F03F7C">
            <w:pPr>
              <w:pStyle w:val="TableParagraph"/>
              <w:spacing w:line="271" w:lineRule="exact"/>
              <w:rPr>
                <w:sz w:val="24"/>
              </w:rPr>
            </w:pPr>
            <w:r>
              <w:rPr>
                <w:sz w:val="24"/>
              </w:rPr>
              <w:t>3</w:t>
            </w:r>
          </w:p>
        </w:tc>
        <w:tc>
          <w:tcPr>
            <w:tcW w:w="2508" w:type="dxa"/>
          </w:tcPr>
          <w:p w:rsidR="00360D84" w:rsidRDefault="00F03F7C">
            <w:pPr>
              <w:pStyle w:val="TableParagraph"/>
              <w:tabs>
                <w:tab w:val="left" w:pos="1298"/>
              </w:tabs>
              <w:spacing w:line="240" w:lineRule="auto"/>
              <w:ind w:right="96"/>
              <w:rPr>
                <w:sz w:val="24"/>
              </w:rPr>
            </w:pPr>
            <w:r>
              <w:rPr>
                <w:sz w:val="24"/>
              </w:rPr>
              <w:t>Учет</w:t>
            </w:r>
            <w:r>
              <w:rPr>
                <w:spacing w:val="80"/>
                <w:sz w:val="24"/>
              </w:rPr>
              <w:t xml:space="preserve"> </w:t>
            </w:r>
            <w:r>
              <w:rPr>
                <w:sz w:val="24"/>
              </w:rPr>
              <w:t>интересов</w:t>
            </w:r>
            <w:r>
              <w:rPr>
                <w:spacing w:val="80"/>
                <w:sz w:val="24"/>
              </w:rPr>
              <w:t xml:space="preserve"> </w:t>
            </w:r>
            <w:r>
              <w:rPr>
                <w:sz w:val="24"/>
              </w:rPr>
              <w:t xml:space="preserve">при </w:t>
            </w:r>
            <w:r>
              <w:rPr>
                <w:spacing w:val="-2"/>
                <w:sz w:val="24"/>
              </w:rPr>
              <w:t>выборе</w:t>
            </w:r>
            <w:r>
              <w:rPr>
                <w:sz w:val="24"/>
              </w:rPr>
              <w:tab/>
            </w:r>
            <w:r>
              <w:rPr>
                <w:spacing w:val="-2"/>
                <w:sz w:val="24"/>
              </w:rPr>
              <w:t>профессии</w:t>
            </w:r>
          </w:p>
          <w:p w:rsidR="00360D84" w:rsidRDefault="00F03F7C">
            <w:pPr>
              <w:pStyle w:val="TableParagraph"/>
              <w:spacing w:line="261" w:lineRule="exact"/>
              <w:rPr>
                <w:sz w:val="24"/>
              </w:rPr>
            </w:pPr>
            <w:r>
              <w:rPr>
                <w:spacing w:val="-2"/>
                <w:sz w:val="24"/>
              </w:rPr>
              <w:t>(Хочу)</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71" w:lineRule="exact"/>
              <w:ind w:left="109"/>
              <w:rPr>
                <w:sz w:val="24"/>
              </w:rPr>
            </w:pPr>
            <w:r>
              <w:rPr>
                <w:sz w:val="24"/>
              </w:rPr>
              <w:t>1</w:t>
            </w:r>
          </w:p>
        </w:tc>
        <w:tc>
          <w:tcPr>
            <w:tcW w:w="1249" w:type="dxa"/>
          </w:tcPr>
          <w:p w:rsidR="00360D84" w:rsidRDefault="00F03F7C">
            <w:pPr>
              <w:pStyle w:val="TableParagraph"/>
              <w:spacing w:line="271" w:lineRule="exact"/>
              <w:ind w:left="110"/>
              <w:rPr>
                <w:sz w:val="24"/>
              </w:rPr>
            </w:pPr>
            <w:r>
              <w:rPr>
                <w:sz w:val="24"/>
              </w:rPr>
              <w:t>1</w:t>
            </w:r>
          </w:p>
        </w:tc>
        <w:tc>
          <w:tcPr>
            <w:tcW w:w="2507" w:type="dxa"/>
          </w:tcPr>
          <w:p w:rsidR="00360D84" w:rsidRDefault="00F03F7C">
            <w:pPr>
              <w:pStyle w:val="TableParagraph"/>
              <w:spacing w:line="271" w:lineRule="exact"/>
              <w:ind w:left="109"/>
              <w:rPr>
                <w:sz w:val="24"/>
              </w:rPr>
            </w:pPr>
            <w:r>
              <w:rPr>
                <w:spacing w:val="-2"/>
                <w:sz w:val="24"/>
              </w:rPr>
              <w:t>Презентация</w:t>
            </w:r>
          </w:p>
        </w:tc>
      </w:tr>
      <w:tr w:rsidR="00360D84">
        <w:trPr>
          <w:trHeight w:val="827"/>
        </w:trPr>
        <w:tc>
          <w:tcPr>
            <w:tcW w:w="535" w:type="dxa"/>
          </w:tcPr>
          <w:p w:rsidR="00360D84" w:rsidRDefault="00F03F7C">
            <w:pPr>
              <w:pStyle w:val="TableParagraph"/>
              <w:spacing w:line="270" w:lineRule="exact"/>
              <w:rPr>
                <w:sz w:val="24"/>
              </w:rPr>
            </w:pPr>
            <w:r>
              <w:rPr>
                <w:sz w:val="24"/>
              </w:rPr>
              <w:t>4</w:t>
            </w:r>
          </w:p>
        </w:tc>
        <w:tc>
          <w:tcPr>
            <w:tcW w:w="2508" w:type="dxa"/>
          </w:tcPr>
          <w:p w:rsidR="00360D84" w:rsidRDefault="00F03F7C">
            <w:pPr>
              <w:pStyle w:val="TableParagraph"/>
              <w:spacing w:line="240" w:lineRule="auto"/>
              <w:rPr>
                <w:sz w:val="24"/>
              </w:rPr>
            </w:pPr>
            <w:r>
              <w:rPr>
                <w:sz w:val="24"/>
              </w:rPr>
              <w:t>Влияние</w:t>
            </w:r>
            <w:r>
              <w:rPr>
                <w:spacing w:val="27"/>
                <w:sz w:val="24"/>
              </w:rPr>
              <w:t xml:space="preserve"> </w:t>
            </w:r>
            <w:r>
              <w:rPr>
                <w:sz w:val="24"/>
              </w:rPr>
              <w:t>склонностей на</w:t>
            </w:r>
            <w:r>
              <w:rPr>
                <w:spacing w:val="68"/>
                <w:w w:val="150"/>
                <w:sz w:val="24"/>
              </w:rPr>
              <w:t xml:space="preserve"> </w:t>
            </w:r>
            <w:r>
              <w:rPr>
                <w:sz w:val="24"/>
              </w:rPr>
              <w:t>выбор</w:t>
            </w:r>
            <w:r>
              <w:rPr>
                <w:spacing w:val="69"/>
                <w:w w:val="150"/>
                <w:sz w:val="24"/>
              </w:rPr>
              <w:t xml:space="preserve"> </w:t>
            </w:r>
            <w:r>
              <w:rPr>
                <w:spacing w:val="-2"/>
                <w:sz w:val="24"/>
              </w:rPr>
              <w:t>профессии</w:t>
            </w:r>
          </w:p>
          <w:p w:rsidR="00360D84" w:rsidRDefault="00F03F7C">
            <w:pPr>
              <w:pStyle w:val="TableParagraph"/>
              <w:spacing w:line="261" w:lineRule="exact"/>
              <w:rPr>
                <w:sz w:val="24"/>
              </w:rPr>
            </w:pPr>
            <w:r>
              <w:rPr>
                <w:spacing w:val="-2"/>
                <w:sz w:val="24"/>
              </w:rPr>
              <w:t>(Хочу)</w:t>
            </w:r>
          </w:p>
        </w:tc>
        <w:tc>
          <w:tcPr>
            <w:tcW w:w="1319" w:type="dxa"/>
          </w:tcPr>
          <w:p w:rsidR="00360D84" w:rsidRDefault="00360D84">
            <w:pPr>
              <w:pStyle w:val="TableParagraph"/>
              <w:spacing w:line="240" w:lineRule="auto"/>
              <w:ind w:left="0"/>
              <w:rPr>
                <w:sz w:val="24"/>
              </w:rPr>
            </w:pPr>
          </w:p>
        </w:tc>
        <w:tc>
          <w:tcPr>
            <w:tcW w:w="1449" w:type="dxa"/>
          </w:tcPr>
          <w:p w:rsidR="00360D84" w:rsidRDefault="00360D84">
            <w:pPr>
              <w:pStyle w:val="TableParagraph"/>
              <w:spacing w:line="240" w:lineRule="auto"/>
              <w:ind w:left="0"/>
              <w:rPr>
                <w:sz w:val="24"/>
              </w:rPr>
            </w:pPr>
          </w:p>
        </w:tc>
        <w:tc>
          <w:tcPr>
            <w:tcW w:w="1249" w:type="dxa"/>
          </w:tcPr>
          <w:p w:rsidR="00360D84" w:rsidRDefault="00360D84">
            <w:pPr>
              <w:pStyle w:val="TableParagraph"/>
              <w:spacing w:line="240" w:lineRule="auto"/>
              <w:ind w:left="0"/>
              <w:rPr>
                <w:sz w:val="24"/>
              </w:rPr>
            </w:pPr>
          </w:p>
        </w:tc>
        <w:tc>
          <w:tcPr>
            <w:tcW w:w="2507" w:type="dxa"/>
          </w:tcPr>
          <w:p w:rsidR="00360D84" w:rsidRDefault="00F03F7C">
            <w:pPr>
              <w:pStyle w:val="TableParagraph"/>
              <w:spacing w:line="270" w:lineRule="exact"/>
              <w:ind w:left="109"/>
              <w:rPr>
                <w:sz w:val="24"/>
              </w:rPr>
            </w:pPr>
            <w:r>
              <w:rPr>
                <w:sz w:val="24"/>
              </w:rPr>
              <w:t>Игры,</w:t>
            </w:r>
            <w:r>
              <w:rPr>
                <w:spacing w:val="-2"/>
                <w:sz w:val="24"/>
              </w:rPr>
              <w:t xml:space="preserve"> упражнения</w:t>
            </w:r>
          </w:p>
        </w:tc>
      </w:tr>
      <w:tr w:rsidR="00360D84">
        <w:trPr>
          <w:trHeight w:val="277"/>
        </w:trPr>
        <w:tc>
          <w:tcPr>
            <w:tcW w:w="535" w:type="dxa"/>
          </w:tcPr>
          <w:p w:rsidR="00360D84" w:rsidRDefault="00F03F7C">
            <w:pPr>
              <w:pStyle w:val="TableParagraph"/>
              <w:spacing w:line="258" w:lineRule="exact"/>
              <w:rPr>
                <w:sz w:val="24"/>
              </w:rPr>
            </w:pPr>
            <w:r>
              <w:rPr>
                <w:sz w:val="24"/>
              </w:rPr>
              <w:t>5</w:t>
            </w:r>
          </w:p>
        </w:tc>
        <w:tc>
          <w:tcPr>
            <w:tcW w:w="2508" w:type="dxa"/>
          </w:tcPr>
          <w:p w:rsidR="00360D84" w:rsidRDefault="00F03F7C">
            <w:pPr>
              <w:pStyle w:val="TableParagraph"/>
              <w:spacing w:line="258" w:lineRule="exact"/>
              <w:rPr>
                <w:sz w:val="24"/>
              </w:rPr>
            </w:pPr>
            <w:r>
              <w:rPr>
                <w:spacing w:val="-2"/>
                <w:sz w:val="24"/>
              </w:rPr>
              <w:t>Экскурсия</w:t>
            </w: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8" w:lineRule="exact"/>
              <w:ind w:left="109"/>
              <w:rPr>
                <w:sz w:val="24"/>
              </w:rPr>
            </w:pPr>
            <w:r>
              <w:rPr>
                <w:sz w:val="24"/>
              </w:rPr>
              <w:t>1</w:t>
            </w:r>
          </w:p>
        </w:tc>
        <w:tc>
          <w:tcPr>
            <w:tcW w:w="1249" w:type="dxa"/>
          </w:tcPr>
          <w:p w:rsidR="00360D84" w:rsidRDefault="00F03F7C">
            <w:pPr>
              <w:pStyle w:val="TableParagraph"/>
              <w:spacing w:line="258" w:lineRule="exact"/>
              <w:ind w:left="110"/>
              <w:rPr>
                <w:sz w:val="24"/>
              </w:rPr>
            </w:pPr>
            <w:r>
              <w:rPr>
                <w:sz w:val="24"/>
              </w:rPr>
              <w:t>1</w:t>
            </w:r>
          </w:p>
        </w:tc>
        <w:tc>
          <w:tcPr>
            <w:tcW w:w="2507" w:type="dxa"/>
          </w:tcPr>
          <w:p w:rsidR="00360D84" w:rsidRDefault="00F03F7C">
            <w:pPr>
              <w:pStyle w:val="TableParagraph"/>
              <w:spacing w:line="258" w:lineRule="exact"/>
              <w:ind w:left="109"/>
              <w:rPr>
                <w:sz w:val="24"/>
              </w:rPr>
            </w:pPr>
            <w:r>
              <w:rPr>
                <w:spacing w:val="-2"/>
                <w:sz w:val="24"/>
              </w:rPr>
              <w:t>Экскурсия</w:t>
            </w:r>
          </w:p>
        </w:tc>
      </w:tr>
      <w:tr w:rsidR="00360D84">
        <w:trPr>
          <w:trHeight w:val="551"/>
        </w:trPr>
        <w:tc>
          <w:tcPr>
            <w:tcW w:w="535" w:type="dxa"/>
          </w:tcPr>
          <w:p w:rsidR="00360D84" w:rsidRDefault="00F03F7C">
            <w:pPr>
              <w:pStyle w:val="TableParagraph"/>
              <w:spacing w:line="270" w:lineRule="exact"/>
              <w:rPr>
                <w:sz w:val="24"/>
              </w:rPr>
            </w:pPr>
            <w:r>
              <w:rPr>
                <w:sz w:val="24"/>
              </w:rPr>
              <w:t>6</w:t>
            </w:r>
          </w:p>
        </w:tc>
        <w:tc>
          <w:tcPr>
            <w:tcW w:w="2508" w:type="dxa"/>
          </w:tcPr>
          <w:p w:rsidR="00360D84" w:rsidRDefault="00F03F7C">
            <w:pPr>
              <w:pStyle w:val="TableParagraph"/>
              <w:tabs>
                <w:tab w:val="left" w:pos="1362"/>
              </w:tabs>
              <w:spacing w:line="270" w:lineRule="exact"/>
              <w:rPr>
                <w:sz w:val="24"/>
              </w:rPr>
            </w:pPr>
            <w:r>
              <w:rPr>
                <w:spacing w:val="-4"/>
                <w:sz w:val="24"/>
              </w:rPr>
              <w:t>Учет</w:t>
            </w:r>
            <w:r>
              <w:rPr>
                <w:sz w:val="24"/>
              </w:rPr>
              <w:tab/>
            </w:r>
            <w:r>
              <w:rPr>
                <w:spacing w:val="-2"/>
                <w:sz w:val="24"/>
              </w:rPr>
              <w:t>состояния</w:t>
            </w:r>
          </w:p>
          <w:p w:rsidR="00360D84" w:rsidRDefault="00F03F7C">
            <w:pPr>
              <w:pStyle w:val="TableParagraph"/>
              <w:spacing w:line="261" w:lineRule="exact"/>
              <w:rPr>
                <w:sz w:val="24"/>
              </w:rPr>
            </w:pPr>
            <w:r>
              <w:rPr>
                <w:sz w:val="24"/>
              </w:rPr>
              <w:t>здоровья</w:t>
            </w:r>
            <w:r>
              <w:rPr>
                <w:spacing w:val="69"/>
                <w:sz w:val="24"/>
              </w:rPr>
              <w:t xml:space="preserve"> </w:t>
            </w:r>
            <w:r>
              <w:rPr>
                <w:sz w:val="24"/>
              </w:rPr>
              <w:t>при</w:t>
            </w:r>
            <w:r>
              <w:rPr>
                <w:spacing w:val="70"/>
                <w:sz w:val="24"/>
              </w:rPr>
              <w:t xml:space="preserve"> </w:t>
            </w:r>
            <w:r>
              <w:rPr>
                <w:spacing w:val="-2"/>
                <w:sz w:val="24"/>
              </w:rPr>
              <w:t>выборе</w:t>
            </w:r>
          </w:p>
        </w:tc>
        <w:tc>
          <w:tcPr>
            <w:tcW w:w="1319" w:type="dxa"/>
          </w:tcPr>
          <w:p w:rsidR="00360D84" w:rsidRDefault="00F03F7C">
            <w:pPr>
              <w:pStyle w:val="TableParagraph"/>
              <w:spacing w:line="270" w:lineRule="exact"/>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360D84">
            <w:pPr>
              <w:pStyle w:val="TableParagraph"/>
              <w:spacing w:line="240" w:lineRule="auto"/>
              <w:ind w:left="0"/>
              <w:rPr>
                <w:sz w:val="24"/>
              </w:rPr>
            </w:pPr>
          </w:p>
        </w:tc>
        <w:tc>
          <w:tcPr>
            <w:tcW w:w="2507" w:type="dxa"/>
          </w:tcPr>
          <w:p w:rsidR="00360D84" w:rsidRDefault="00F03F7C">
            <w:pPr>
              <w:pStyle w:val="TableParagraph"/>
              <w:spacing w:line="270" w:lineRule="exact"/>
              <w:ind w:left="109"/>
              <w:rPr>
                <w:sz w:val="24"/>
              </w:rPr>
            </w:pPr>
            <w:r>
              <w:rPr>
                <w:spacing w:val="-2"/>
                <w:sz w:val="24"/>
              </w:rPr>
              <w:t>Презентация</w:t>
            </w:r>
          </w:p>
        </w:tc>
      </w:tr>
    </w:tbl>
    <w:p w:rsidR="00360D84" w:rsidRDefault="00360D84">
      <w:pPr>
        <w:spacing w:line="270" w:lineRule="exact"/>
        <w:rPr>
          <w:sz w:val="24"/>
        </w:rPr>
        <w:sectPr w:rsidR="00360D84">
          <w:type w:val="continuous"/>
          <w:pgSz w:w="11910" w:h="16840"/>
          <w:pgMar w:top="1120" w:right="560" w:bottom="1140" w:left="1480" w:header="0" w:footer="945" w:gutter="0"/>
          <w:cols w:space="720"/>
        </w:sect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5"/>
        <w:gridCol w:w="2508"/>
        <w:gridCol w:w="1319"/>
        <w:gridCol w:w="1449"/>
        <w:gridCol w:w="1249"/>
        <w:gridCol w:w="2507"/>
      </w:tblGrid>
      <w:tr w:rsidR="00360D84">
        <w:trPr>
          <w:trHeight w:val="277"/>
        </w:trPr>
        <w:tc>
          <w:tcPr>
            <w:tcW w:w="535" w:type="dxa"/>
          </w:tcPr>
          <w:p w:rsidR="00360D84" w:rsidRDefault="00360D84">
            <w:pPr>
              <w:pStyle w:val="TableParagraph"/>
              <w:spacing w:line="240" w:lineRule="auto"/>
              <w:ind w:left="0"/>
              <w:rPr>
                <w:sz w:val="20"/>
              </w:rPr>
            </w:pPr>
          </w:p>
        </w:tc>
        <w:tc>
          <w:tcPr>
            <w:tcW w:w="2508" w:type="dxa"/>
          </w:tcPr>
          <w:p w:rsidR="00360D84" w:rsidRDefault="00F03F7C">
            <w:pPr>
              <w:pStyle w:val="TableParagraph"/>
              <w:spacing w:line="258" w:lineRule="exact"/>
              <w:rPr>
                <w:sz w:val="24"/>
              </w:rPr>
            </w:pPr>
            <w:r>
              <w:rPr>
                <w:sz w:val="24"/>
              </w:rPr>
              <w:t>профессии</w:t>
            </w:r>
            <w:r>
              <w:rPr>
                <w:spacing w:val="-3"/>
                <w:sz w:val="24"/>
              </w:rPr>
              <w:t xml:space="preserve"> </w:t>
            </w:r>
            <w:r>
              <w:rPr>
                <w:spacing w:val="-2"/>
                <w:sz w:val="24"/>
              </w:rPr>
              <w:t>(Могу)</w:t>
            </w:r>
          </w:p>
        </w:tc>
        <w:tc>
          <w:tcPr>
            <w:tcW w:w="1319" w:type="dxa"/>
          </w:tcPr>
          <w:p w:rsidR="00360D84" w:rsidRDefault="00360D84">
            <w:pPr>
              <w:pStyle w:val="TableParagraph"/>
              <w:spacing w:line="240" w:lineRule="auto"/>
              <w:ind w:left="0"/>
              <w:rPr>
                <w:sz w:val="20"/>
              </w:rPr>
            </w:pPr>
          </w:p>
        </w:tc>
        <w:tc>
          <w:tcPr>
            <w:tcW w:w="1449" w:type="dxa"/>
          </w:tcPr>
          <w:p w:rsidR="00360D84" w:rsidRDefault="00360D84">
            <w:pPr>
              <w:pStyle w:val="TableParagraph"/>
              <w:spacing w:line="240" w:lineRule="auto"/>
              <w:ind w:left="0"/>
              <w:rPr>
                <w:sz w:val="20"/>
              </w:rPr>
            </w:pPr>
          </w:p>
        </w:tc>
        <w:tc>
          <w:tcPr>
            <w:tcW w:w="1249" w:type="dxa"/>
          </w:tcPr>
          <w:p w:rsidR="00360D84" w:rsidRDefault="00360D84">
            <w:pPr>
              <w:pStyle w:val="TableParagraph"/>
              <w:spacing w:line="240" w:lineRule="auto"/>
              <w:ind w:left="0"/>
              <w:rPr>
                <w:sz w:val="20"/>
              </w:rPr>
            </w:pPr>
          </w:p>
        </w:tc>
        <w:tc>
          <w:tcPr>
            <w:tcW w:w="2507" w:type="dxa"/>
          </w:tcPr>
          <w:p w:rsidR="00360D84" w:rsidRDefault="00360D84">
            <w:pPr>
              <w:pStyle w:val="TableParagraph"/>
              <w:spacing w:line="240" w:lineRule="auto"/>
              <w:ind w:left="0"/>
              <w:rPr>
                <w:sz w:val="20"/>
              </w:rPr>
            </w:pPr>
          </w:p>
        </w:tc>
      </w:tr>
      <w:tr w:rsidR="00360D84">
        <w:trPr>
          <w:trHeight w:val="1103"/>
        </w:trPr>
        <w:tc>
          <w:tcPr>
            <w:tcW w:w="535" w:type="dxa"/>
          </w:tcPr>
          <w:p w:rsidR="00360D84" w:rsidRDefault="00F03F7C">
            <w:pPr>
              <w:pStyle w:val="TableParagraph"/>
              <w:rPr>
                <w:sz w:val="24"/>
              </w:rPr>
            </w:pPr>
            <w:r>
              <w:rPr>
                <w:sz w:val="24"/>
              </w:rPr>
              <w:t>7</w:t>
            </w:r>
          </w:p>
        </w:tc>
        <w:tc>
          <w:tcPr>
            <w:tcW w:w="2508" w:type="dxa"/>
          </w:tcPr>
          <w:p w:rsidR="00360D84" w:rsidRDefault="00F03F7C">
            <w:pPr>
              <w:pStyle w:val="TableParagraph"/>
              <w:tabs>
                <w:tab w:val="left" w:pos="1727"/>
                <w:tab w:val="left" w:pos="2021"/>
              </w:tabs>
              <w:spacing w:line="240" w:lineRule="auto"/>
              <w:ind w:right="96"/>
              <w:rPr>
                <w:sz w:val="24"/>
              </w:rPr>
            </w:pPr>
            <w:r>
              <w:rPr>
                <w:spacing w:val="-4"/>
                <w:sz w:val="24"/>
              </w:rPr>
              <w:t>Роль</w:t>
            </w:r>
            <w:r>
              <w:rPr>
                <w:sz w:val="24"/>
              </w:rPr>
              <w:tab/>
            </w:r>
            <w:r>
              <w:rPr>
                <w:spacing w:val="-4"/>
                <w:sz w:val="24"/>
              </w:rPr>
              <w:t xml:space="preserve">общих </w:t>
            </w:r>
            <w:r>
              <w:rPr>
                <w:spacing w:val="-2"/>
                <w:sz w:val="24"/>
              </w:rPr>
              <w:t>способностей</w:t>
            </w:r>
            <w:r>
              <w:rPr>
                <w:sz w:val="24"/>
              </w:rPr>
              <w:tab/>
            </w:r>
            <w:r>
              <w:rPr>
                <w:sz w:val="24"/>
              </w:rPr>
              <w:tab/>
            </w:r>
            <w:proofErr w:type="gramStart"/>
            <w:r>
              <w:rPr>
                <w:spacing w:val="-5"/>
                <w:sz w:val="24"/>
              </w:rPr>
              <w:t>при</w:t>
            </w:r>
            <w:proofErr w:type="gramEnd"/>
          </w:p>
          <w:p w:rsidR="00360D84" w:rsidRDefault="00F03F7C">
            <w:pPr>
              <w:pStyle w:val="TableParagraph"/>
              <w:tabs>
                <w:tab w:val="left" w:pos="1298"/>
              </w:tabs>
              <w:spacing w:line="270" w:lineRule="atLeast"/>
              <w:ind w:right="98"/>
              <w:rPr>
                <w:sz w:val="24"/>
              </w:rPr>
            </w:pPr>
            <w:proofErr w:type="gramStart"/>
            <w:r>
              <w:rPr>
                <w:spacing w:val="-2"/>
                <w:sz w:val="24"/>
              </w:rPr>
              <w:t>выборе</w:t>
            </w:r>
            <w:proofErr w:type="gramEnd"/>
            <w:r>
              <w:rPr>
                <w:sz w:val="24"/>
              </w:rPr>
              <w:tab/>
            </w:r>
            <w:r>
              <w:rPr>
                <w:spacing w:val="-2"/>
                <w:sz w:val="24"/>
              </w:rPr>
              <w:t>профессии (Могу)</w:t>
            </w:r>
          </w:p>
        </w:tc>
        <w:tc>
          <w:tcPr>
            <w:tcW w:w="1319" w:type="dxa"/>
          </w:tcPr>
          <w:p w:rsidR="00360D84" w:rsidRDefault="00F03F7C">
            <w:pPr>
              <w:pStyle w:val="TableParagraph"/>
              <w:ind w:left="108"/>
              <w:rPr>
                <w:sz w:val="24"/>
              </w:rPr>
            </w:pPr>
            <w:r>
              <w:rPr>
                <w:spacing w:val="-5"/>
                <w:sz w:val="24"/>
              </w:rPr>
              <w:t>0,5</w:t>
            </w:r>
          </w:p>
        </w:tc>
        <w:tc>
          <w:tcPr>
            <w:tcW w:w="1449" w:type="dxa"/>
          </w:tcPr>
          <w:p w:rsidR="00360D84" w:rsidRDefault="00F03F7C">
            <w:pPr>
              <w:pStyle w:val="TableParagraph"/>
              <w:ind w:left="109"/>
              <w:rPr>
                <w:sz w:val="24"/>
              </w:rPr>
            </w:pPr>
            <w:r>
              <w:rPr>
                <w:spacing w:val="-5"/>
                <w:sz w:val="24"/>
              </w:rPr>
              <w:t>0,5</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4"/>
                <w:sz w:val="24"/>
              </w:rPr>
              <w:t>Игры</w:t>
            </w:r>
          </w:p>
        </w:tc>
      </w:tr>
      <w:tr w:rsidR="00360D84">
        <w:trPr>
          <w:trHeight w:val="1379"/>
        </w:trPr>
        <w:tc>
          <w:tcPr>
            <w:tcW w:w="535" w:type="dxa"/>
          </w:tcPr>
          <w:p w:rsidR="00360D84" w:rsidRDefault="00F03F7C">
            <w:pPr>
              <w:pStyle w:val="TableParagraph"/>
              <w:rPr>
                <w:sz w:val="24"/>
              </w:rPr>
            </w:pPr>
            <w:r>
              <w:rPr>
                <w:sz w:val="24"/>
              </w:rPr>
              <w:t>8</w:t>
            </w:r>
          </w:p>
        </w:tc>
        <w:tc>
          <w:tcPr>
            <w:tcW w:w="2508" w:type="dxa"/>
          </w:tcPr>
          <w:p w:rsidR="00360D84" w:rsidRDefault="00F03F7C">
            <w:pPr>
              <w:pStyle w:val="TableParagraph"/>
              <w:tabs>
                <w:tab w:val="left" w:pos="2021"/>
              </w:tabs>
              <w:spacing w:line="240" w:lineRule="auto"/>
              <w:ind w:right="96"/>
              <w:rPr>
                <w:sz w:val="24"/>
              </w:rPr>
            </w:pPr>
            <w:r>
              <w:rPr>
                <w:spacing w:val="-2"/>
                <w:sz w:val="24"/>
              </w:rPr>
              <w:t>Значение</w:t>
            </w:r>
            <w:r>
              <w:rPr>
                <w:spacing w:val="40"/>
                <w:sz w:val="24"/>
              </w:rPr>
              <w:t xml:space="preserve"> </w:t>
            </w:r>
            <w:r>
              <w:rPr>
                <w:spacing w:val="-2"/>
                <w:sz w:val="24"/>
              </w:rPr>
              <w:t>специальных способностей</w:t>
            </w:r>
            <w:r>
              <w:rPr>
                <w:sz w:val="24"/>
              </w:rPr>
              <w:tab/>
            </w:r>
            <w:proofErr w:type="gramStart"/>
            <w:r>
              <w:rPr>
                <w:spacing w:val="-5"/>
                <w:sz w:val="24"/>
              </w:rPr>
              <w:t>при</w:t>
            </w:r>
            <w:proofErr w:type="gramEnd"/>
          </w:p>
          <w:p w:rsidR="00360D84" w:rsidRDefault="00F03F7C">
            <w:pPr>
              <w:pStyle w:val="TableParagraph"/>
              <w:tabs>
                <w:tab w:val="left" w:pos="1298"/>
              </w:tabs>
              <w:spacing w:line="270" w:lineRule="atLeast"/>
              <w:ind w:right="98"/>
              <w:rPr>
                <w:sz w:val="24"/>
              </w:rPr>
            </w:pPr>
            <w:proofErr w:type="gramStart"/>
            <w:r>
              <w:rPr>
                <w:spacing w:val="-2"/>
                <w:sz w:val="24"/>
              </w:rPr>
              <w:t>выборе</w:t>
            </w:r>
            <w:proofErr w:type="gramEnd"/>
            <w:r>
              <w:rPr>
                <w:sz w:val="24"/>
              </w:rPr>
              <w:tab/>
            </w:r>
            <w:r>
              <w:rPr>
                <w:spacing w:val="-2"/>
                <w:sz w:val="24"/>
              </w:rPr>
              <w:t>профессии (Могу)</w:t>
            </w:r>
          </w:p>
        </w:tc>
        <w:tc>
          <w:tcPr>
            <w:tcW w:w="1319" w:type="dxa"/>
          </w:tcPr>
          <w:p w:rsidR="00360D84" w:rsidRDefault="00F03F7C">
            <w:pPr>
              <w:pStyle w:val="TableParagraph"/>
              <w:ind w:left="108"/>
              <w:rPr>
                <w:sz w:val="24"/>
              </w:rPr>
            </w:pPr>
            <w:r>
              <w:rPr>
                <w:spacing w:val="-5"/>
                <w:sz w:val="24"/>
              </w:rPr>
              <w:t>0,5</w:t>
            </w:r>
          </w:p>
        </w:tc>
        <w:tc>
          <w:tcPr>
            <w:tcW w:w="1449" w:type="dxa"/>
          </w:tcPr>
          <w:p w:rsidR="00360D84" w:rsidRDefault="00F03F7C">
            <w:pPr>
              <w:pStyle w:val="TableParagraph"/>
              <w:ind w:left="109"/>
              <w:rPr>
                <w:sz w:val="24"/>
              </w:rPr>
            </w:pPr>
            <w:r>
              <w:rPr>
                <w:spacing w:val="-5"/>
                <w:sz w:val="24"/>
              </w:rPr>
              <w:t>0,5</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4"/>
                <w:sz w:val="24"/>
              </w:rPr>
              <w:t>Игры</w:t>
            </w:r>
          </w:p>
        </w:tc>
      </w:tr>
      <w:tr w:rsidR="00360D84">
        <w:trPr>
          <w:trHeight w:val="275"/>
        </w:trPr>
        <w:tc>
          <w:tcPr>
            <w:tcW w:w="535" w:type="dxa"/>
          </w:tcPr>
          <w:p w:rsidR="00360D84" w:rsidRDefault="00F03F7C">
            <w:pPr>
              <w:pStyle w:val="TableParagraph"/>
              <w:spacing w:line="255" w:lineRule="exact"/>
              <w:rPr>
                <w:sz w:val="24"/>
              </w:rPr>
            </w:pPr>
            <w:r>
              <w:rPr>
                <w:sz w:val="24"/>
              </w:rPr>
              <w:t>9</w:t>
            </w:r>
          </w:p>
        </w:tc>
        <w:tc>
          <w:tcPr>
            <w:tcW w:w="2508" w:type="dxa"/>
          </w:tcPr>
          <w:p w:rsidR="00360D84" w:rsidRDefault="00F03F7C">
            <w:pPr>
              <w:pStyle w:val="TableParagraph"/>
              <w:spacing w:line="255" w:lineRule="exact"/>
              <w:rPr>
                <w:sz w:val="24"/>
              </w:rPr>
            </w:pPr>
            <w:r>
              <w:rPr>
                <w:spacing w:val="-2"/>
                <w:sz w:val="24"/>
              </w:rPr>
              <w:t>Экскурсия</w:t>
            </w: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5" w:lineRule="exact"/>
              <w:ind w:left="109"/>
              <w:rPr>
                <w:sz w:val="24"/>
              </w:rPr>
            </w:pPr>
            <w:r>
              <w:rPr>
                <w:sz w:val="24"/>
              </w:rPr>
              <w:t>1</w:t>
            </w:r>
          </w:p>
        </w:tc>
        <w:tc>
          <w:tcPr>
            <w:tcW w:w="1249" w:type="dxa"/>
          </w:tcPr>
          <w:p w:rsidR="00360D84" w:rsidRDefault="00F03F7C">
            <w:pPr>
              <w:pStyle w:val="TableParagraph"/>
              <w:spacing w:line="255" w:lineRule="exact"/>
              <w:ind w:left="110"/>
              <w:rPr>
                <w:sz w:val="24"/>
              </w:rPr>
            </w:pPr>
            <w:r>
              <w:rPr>
                <w:sz w:val="24"/>
              </w:rPr>
              <w:t>1</w:t>
            </w:r>
          </w:p>
        </w:tc>
        <w:tc>
          <w:tcPr>
            <w:tcW w:w="2507" w:type="dxa"/>
          </w:tcPr>
          <w:p w:rsidR="00360D84" w:rsidRDefault="00F03F7C">
            <w:pPr>
              <w:pStyle w:val="TableParagraph"/>
              <w:spacing w:line="255" w:lineRule="exact"/>
              <w:ind w:left="109"/>
              <w:rPr>
                <w:sz w:val="24"/>
              </w:rPr>
            </w:pPr>
            <w:r>
              <w:rPr>
                <w:spacing w:val="-2"/>
                <w:sz w:val="24"/>
              </w:rPr>
              <w:t>Экскурсия</w:t>
            </w:r>
          </w:p>
        </w:tc>
      </w:tr>
      <w:tr w:rsidR="00360D84">
        <w:trPr>
          <w:trHeight w:val="827"/>
        </w:trPr>
        <w:tc>
          <w:tcPr>
            <w:tcW w:w="535" w:type="dxa"/>
          </w:tcPr>
          <w:p w:rsidR="00360D84" w:rsidRDefault="00F03F7C">
            <w:pPr>
              <w:pStyle w:val="TableParagraph"/>
              <w:rPr>
                <w:sz w:val="24"/>
              </w:rPr>
            </w:pPr>
            <w:r>
              <w:rPr>
                <w:spacing w:val="-5"/>
                <w:sz w:val="24"/>
              </w:rPr>
              <w:t>10</w:t>
            </w:r>
          </w:p>
        </w:tc>
        <w:tc>
          <w:tcPr>
            <w:tcW w:w="2508" w:type="dxa"/>
          </w:tcPr>
          <w:p w:rsidR="00360D84" w:rsidRDefault="00F03F7C">
            <w:pPr>
              <w:pStyle w:val="TableParagraph"/>
              <w:rPr>
                <w:sz w:val="24"/>
              </w:rPr>
            </w:pPr>
            <w:r>
              <w:rPr>
                <w:spacing w:val="-2"/>
                <w:sz w:val="24"/>
              </w:rPr>
              <w:t>Многообразие</w:t>
            </w:r>
          </w:p>
          <w:p w:rsidR="00360D84" w:rsidRDefault="00F03F7C">
            <w:pPr>
              <w:pStyle w:val="TableParagraph"/>
              <w:spacing w:line="270" w:lineRule="atLeast"/>
              <w:rPr>
                <w:sz w:val="24"/>
              </w:rPr>
            </w:pPr>
            <w:r>
              <w:rPr>
                <w:sz w:val="24"/>
              </w:rPr>
              <w:t>профессий</w:t>
            </w:r>
            <w:r>
              <w:rPr>
                <w:spacing w:val="80"/>
                <w:sz w:val="24"/>
              </w:rPr>
              <w:t xml:space="preserve"> </w:t>
            </w:r>
            <w:r>
              <w:rPr>
                <w:sz w:val="24"/>
              </w:rPr>
              <w:t>на</w:t>
            </w:r>
            <w:r>
              <w:rPr>
                <w:spacing w:val="80"/>
                <w:sz w:val="24"/>
              </w:rPr>
              <w:t xml:space="preserve"> </w:t>
            </w:r>
            <w:r>
              <w:rPr>
                <w:sz w:val="24"/>
              </w:rPr>
              <w:t>рынке труда (Надо)</w:t>
            </w:r>
          </w:p>
        </w:tc>
        <w:tc>
          <w:tcPr>
            <w:tcW w:w="1319" w:type="dxa"/>
          </w:tcPr>
          <w:p w:rsidR="00360D84" w:rsidRDefault="00F03F7C">
            <w:pPr>
              <w:pStyle w:val="TableParagraph"/>
              <w:ind w:left="108"/>
              <w:rPr>
                <w:sz w:val="24"/>
              </w:rPr>
            </w:pPr>
            <w:r>
              <w:rPr>
                <w:spacing w:val="-5"/>
                <w:sz w:val="24"/>
              </w:rPr>
              <w:t>0,5</w:t>
            </w:r>
          </w:p>
        </w:tc>
        <w:tc>
          <w:tcPr>
            <w:tcW w:w="1449" w:type="dxa"/>
          </w:tcPr>
          <w:p w:rsidR="00360D84" w:rsidRDefault="00F03F7C">
            <w:pPr>
              <w:pStyle w:val="TableParagraph"/>
              <w:ind w:left="109"/>
              <w:rPr>
                <w:sz w:val="24"/>
              </w:rPr>
            </w:pPr>
            <w:r>
              <w:rPr>
                <w:spacing w:val="-5"/>
                <w:sz w:val="24"/>
              </w:rPr>
              <w:t>0,5</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z w:val="24"/>
              </w:rPr>
              <w:t>Презентация,</w:t>
            </w:r>
            <w:r>
              <w:rPr>
                <w:spacing w:val="-7"/>
                <w:sz w:val="24"/>
              </w:rPr>
              <w:t xml:space="preserve"> </w:t>
            </w:r>
            <w:r>
              <w:rPr>
                <w:spacing w:val="-4"/>
                <w:sz w:val="24"/>
              </w:rPr>
              <w:t>игры</w:t>
            </w:r>
          </w:p>
        </w:tc>
      </w:tr>
      <w:tr w:rsidR="00360D84">
        <w:trPr>
          <w:trHeight w:val="552"/>
        </w:trPr>
        <w:tc>
          <w:tcPr>
            <w:tcW w:w="535" w:type="dxa"/>
          </w:tcPr>
          <w:p w:rsidR="00360D84" w:rsidRDefault="00F03F7C">
            <w:pPr>
              <w:pStyle w:val="TableParagraph"/>
              <w:rPr>
                <w:sz w:val="24"/>
              </w:rPr>
            </w:pPr>
            <w:r>
              <w:rPr>
                <w:spacing w:val="-5"/>
                <w:sz w:val="24"/>
              </w:rPr>
              <w:t>11</w:t>
            </w:r>
          </w:p>
        </w:tc>
        <w:tc>
          <w:tcPr>
            <w:tcW w:w="2508" w:type="dxa"/>
          </w:tcPr>
          <w:p w:rsidR="00360D84" w:rsidRDefault="00F03F7C">
            <w:pPr>
              <w:pStyle w:val="TableParagraph"/>
              <w:tabs>
                <w:tab w:val="left" w:pos="1252"/>
                <w:tab w:val="left" w:pos="1767"/>
              </w:tabs>
              <w:rPr>
                <w:sz w:val="24"/>
              </w:rPr>
            </w:pPr>
            <w:r>
              <w:rPr>
                <w:spacing w:val="-2"/>
                <w:sz w:val="24"/>
              </w:rPr>
              <w:t>Старые</w:t>
            </w:r>
            <w:r>
              <w:rPr>
                <w:sz w:val="24"/>
              </w:rPr>
              <w:tab/>
            </w:r>
            <w:r>
              <w:rPr>
                <w:spacing w:val="-10"/>
                <w:sz w:val="24"/>
              </w:rPr>
              <w:t>и</w:t>
            </w:r>
            <w:r>
              <w:rPr>
                <w:sz w:val="24"/>
              </w:rPr>
              <w:tab/>
            </w:r>
            <w:r>
              <w:rPr>
                <w:spacing w:val="-4"/>
                <w:sz w:val="24"/>
              </w:rPr>
              <w:t>новые</w:t>
            </w:r>
          </w:p>
          <w:p w:rsidR="00360D84" w:rsidRDefault="00F03F7C">
            <w:pPr>
              <w:pStyle w:val="TableParagraph"/>
              <w:spacing w:line="267" w:lineRule="exact"/>
              <w:rPr>
                <w:sz w:val="24"/>
              </w:rPr>
            </w:pPr>
            <w:r>
              <w:rPr>
                <w:sz w:val="24"/>
              </w:rPr>
              <w:t>профессии</w:t>
            </w:r>
            <w:r>
              <w:rPr>
                <w:spacing w:val="-3"/>
                <w:sz w:val="24"/>
              </w:rPr>
              <w:t xml:space="preserve"> </w:t>
            </w:r>
            <w:r>
              <w:rPr>
                <w:spacing w:val="-2"/>
                <w:sz w:val="24"/>
              </w:rPr>
              <w:t>(Надо)</w:t>
            </w:r>
          </w:p>
        </w:tc>
        <w:tc>
          <w:tcPr>
            <w:tcW w:w="1319" w:type="dxa"/>
          </w:tcPr>
          <w:p w:rsidR="00360D84" w:rsidRDefault="00F03F7C">
            <w:pPr>
              <w:pStyle w:val="TableParagraph"/>
              <w:ind w:left="108"/>
              <w:rPr>
                <w:sz w:val="24"/>
              </w:rPr>
            </w:pPr>
            <w:r>
              <w:rPr>
                <w:spacing w:val="-5"/>
                <w:sz w:val="24"/>
              </w:rPr>
              <w:t>0,5</w:t>
            </w:r>
          </w:p>
        </w:tc>
        <w:tc>
          <w:tcPr>
            <w:tcW w:w="1449" w:type="dxa"/>
          </w:tcPr>
          <w:p w:rsidR="00360D84" w:rsidRDefault="00F03F7C">
            <w:pPr>
              <w:pStyle w:val="TableParagraph"/>
              <w:ind w:left="109"/>
              <w:rPr>
                <w:sz w:val="24"/>
              </w:rPr>
            </w:pPr>
            <w:r>
              <w:rPr>
                <w:spacing w:val="-5"/>
                <w:sz w:val="24"/>
              </w:rPr>
              <w:t>0,5</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z w:val="24"/>
              </w:rPr>
              <w:t>Игра,</w:t>
            </w:r>
            <w:r>
              <w:rPr>
                <w:spacing w:val="-5"/>
                <w:sz w:val="24"/>
              </w:rPr>
              <w:t xml:space="preserve"> </w:t>
            </w:r>
            <w:r>
              <w:rPr>
                <w:spacing w:val="-2"/>
                <w:sz w:val="24"/>
              </w:rPr>
              <w:t>викторина</w:t>
            </w:r>
          </w:p>
        </w:tc>
      </w:tr>
      <w:tr w:rsidR="00360D84">
        <w:trPr>
          <w:trHeight w:val="278"/>
        </w:trPr>
        <w:tc>
          <w:tcPr>
            <w:tcW w:w="535" w:type="dxa"/>
          </w:tcPr>
          <w:p w:rsidR="00360D84" w:rsidRDefault="00F03F7C">
            <w:pPr>
              <w:pStyle w:val="TableParagraph"/>
              <w:spacing w:line="258" w:lineRule="exact"/>
              <w:rPr>
                <w:sz w:val="24"/>
              </w:rPr>
            </w:pPr>
            <w:r>
              <w:rPr>
                <w:spacing w:val="-5"/>
                <w:sz w:val="24"/>
              </w:rPr>
              <w:t>12</w:t>
            </w:r>
          </w:p>
        </w:tc>
        <w:tc>
          <w:tcPr>
            <w:tcW w:w="2508" w:type="dxa"/>
          </w:tcPr>
          <w:p w:rsidR="00360D84" w:rsidRDefault="00F03F7C">
            <w:pPr>
              <w:pStyle w:val="TableParagraph"/>
              <w:spacing w:line="258" w:lineRule="exact"/>
              <w:rPr>
                <w:sz w:val="24"/>
              </w:rPr>
            </w:pPr>
            <w:r>
              <w:rPr>
                <w:spacing w:val="-2"/>
                <w:sz w:val="24"/>
              </w:rPr>
              <w:t>Экскурсия</w:t>
            </w: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8" w:lineRule="exact"/>
              <w:ind w:left="109"/>
              <w:rPr>
                <w:sz w:val="24"/>
              </w:rPr>
            </w:pPr>
            <w:r>
              <w:rPr>
                <w:sz w:val="24"/>
              </w:rPr>
              <w:t>1</w:t>
            </w:r>
          </w:p>
        </w:tc>
        <w:tc>
          <w:tcPr>
            <w:tcW w:w="1249" w:type="dxa"/>
          </w:tcPr>
          <w:p w:rsidR="00360D84" w:rsidRDefault="00F03F7C">
            <w:pPr>
              <w:pStyle w:val="TableParagraph"/>
              <w:spacing w:line="258" w:lineRule="exact"/>
              <w:ind w:left="110"/>
              <w:rPr>
                <w:sz w:val="24"/>
              </w:rPr>
            </w:pPr>
            <w:r>
              <w:rPr>
                <w:sz w:val="24"/>
              </w:rPr>
              <w:t>1</w:t>
            </w:r>
          </w:p>
        </w:tc>
        <w:tc>
          <w:tcPr>
            <w:tcW w:w="2507" w:type="dxa"/>
          </w:tcPr>
          <w:p w:rsidR="00360D84" w:rsidRDefault="00F03F7C">
            <w:pPr>
              <w:pStyle w:val="TableParagraph"/>
              <w:spacing w:line="258" w:lineRule="exact"/>
              <w:ind w:left="109"/>
              <w:rPr>
                <w:sz w:val="24"/>
              </w:rPr>
            </w:pPr>
            <w:r>
              <w:rPr>
                <w:spacing w:val="-2"/>
                <w:sz w:val="24"/>
              </w:rPr>
              <w:t>Экскурсия</w:t>
            </w:r>
          </w:p>
        </w:tc>
      </w:tr>
      <w:tr w:rsidR="00360D84">
        <w:trPr>
          <w:trHeight w:val="1103"/>
        </w:trPr>
        <w:tc>
          <w:tcPr>
            <w:tcW w:w="535" w:type="dxa"/>
          </w:tcPr>
          <w:p w:rsidR="00360D84" w:rsidRDefault="00F03F7C">
            <w:pPr>
              <w:pStyle w:val="TableParagraph"/>
              <w:rPr>
                <w:sz w:val="24"/>
              </w:rPr>
            </w:pPr>
            <w:r>
              <w:rPr>
                <w:spacing w:val="-5"/>
                <w:sz w:val="24"/>
              </w:rPr>
              <w:t>13-</w:t>
            </w:r>
          </w:p>
          <w:p w:rsidR="00360D84" w:rsidRDefault="00F03F7C">
            <w:pPr>
              <w:pStyle w:val="TableParagraph"/>
              <w:spacing w:line="240" w:lineRule="auto"/>
              <w:rPr>
                <w:sz w:val="24"/>
              </w:rPr>
            </w:pPr>
            <w:r>
              <w:rPr>
                <w:spacing w:val="-5"/>
                <w:sz w:val="24"/>
              </w:rPr>
              <w:t>14</w:t>
            </w:r>
          </w:p>
        </w:tc>
        <w:tc>
          <w:tcPr>
            <w:tcW w:w="2508" w:type="dxa"/>
          </w:tcPr>
          <w:p w:rsidR="00360D84" w:rsidRDefault="00F03F7C">
            <w:pPr>
              <w:pStyle w:val="TableParagraph"/>
              <w:tabs>
                <w:tab w:val="left" w:pos="1465"/>
              </w:tabs>
              <w:spacing w:line="240" w:lineRule="auto"/>
              <w:ind w:right="99"/>
              <w:rPr>
                <w:sz w:val="24"/>
              </w:rPr>
            </w:pPr>
            <w:proofErr w:type="spellStart"/>
            <w:r>
              <w:rPr>
                <w:spacing w:val="-2"/>
                <w:sz w:val="24"/>
              </w:rPr>
              <w:t>Внутришкольный</w:t>
            </w:r>
            <w:proofErr w:type="spellEnd"/>
            <w:r>
              <w:rPr>
                <w:spacing w:val="80"/>
                <w:sz w:val="24"/>
              </w:rPr>
              <w:t xml:space="preserve"> </w:t>
            </w:r>
            <w:r>
              <w:rPr>
                <w:spacing w:val="-4"/>
                <w:sz w:val="24"/>
              </w:rPr>
              <w:t>этап</w:t>
            </w:r>
            <w:r>
              <w:rPr>
                <w:sz w:val="24"/>
              </w:rPr>
              <w:tab/>
            </w:r>
            <w:r>
              <w:rPr>
                <w:spacing w:val="-2"/>
                <w:sz w:val="24"/>
              </w:rPr>
              <w:t>конкурса</w:t>
            </w:r>
          </w:p>
          <w:p w:rsidR="00360D84" w:rsidRDefault="00F03F7C">
            <w:pPr>
              <w:pStyle w:val="TableParagraph"/>
              <w:spacing w:line="270" w:lineRule="atLeast"/>
              <w:ind w:right="96"/>
              <w:rPr>
                <w:sz w:val="24"/>
              </w:rPr>
            </w:pPr>
            <w:r>
              <w:rPr>
                <w:sz w:val="24"/>
              </w:rPr>
              <w:t>«Профессии</w:t>
            </w:r>
            <w:r>
              <w:rPr>
                <w:spacing w:val="40"/>
                <w:sz w:val="24"/>
              </w:rPr>
              <w:t xml:space="preserve"> </w:t>
            </w:r>
            <w:proofErr w:type="gramStart"/>
            <w:r>
              <w:rPr>
                <w:sz w:val="24"/>
              </w:rPr>
              <w:t>от</w:t>
            </w:r>
            <w:proofErr w:type="gramEnd"/>
            <w:r>
              <w:rPr>
                <w:spacing w:val="40"/>
                <w:sz w:val="24"/>
              </w:rPr>
              <w:t xml:space="preserve"> </w:t>
            </w:r>
            <w:r>
              <w:rPr>
                <w:sz w:val="24"/>
              </w:rPr>
              <w:t>а</w:t>
            </w:r>
            <w:r>
              <w:rPr>
                <w:spacing w:val="40"/>
                <w:sz w:val="24"/>
              </w:rPr>
              <w:t xml:space="preserve"> </w:t>
            </w:r>
            <w:r>
              <w:rPr>
                <w:sz w:val="24"/>
              </w:rPr>
              <w:t xml:space="preserve">до </w:t>
            </w:r>
            <w:r>
              <w:rPr>
                <w:spacing w:val="-6"/>
                <w:sz w:val="24"/>
              </w:rPr>
              <w:t>Я»</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2</w:t>
            </w:r>
          </w:p>
        </w:tc>
        <w:tc>
          <w:tcPr>
            <w:tcW w:w="1249" w:type="dxa"/>
          </w:tcPr>
          <w:p w:rsidR="00360D84" w:rsidRDefault="00F03F7C">
            <w:pPr>
              <w:pStyle w:val="TableParagraph"/>
              <w:ind w:left="110"/>
              <w:rPr>
                <w:sz w:val="24"/>
              </w:rPr>
            </w:pPr>
            <w:r>
              <w:rPr>
                <w:sz w:val="24"/>
              </w:rPr>
              <w:t>2</w:t>
            </w:r>
          </w:p>
        </w:tc>
        <w:tc>
          <w:tcPr>
            <w:tcW w:w="2507" w:type="dxa"/>
          </w:tcPr>
          <w:p w:rsidR="00360D84" w:rsidRDefault="00F03F7C">
            <w:pPr>
              <w:pStyle w:val="TableParagraph"/>
              <w:ind w:left="109"/>
              <w:rPr>
                <w:sz w:val="24"/>
              </w:rPr>
            </w:pPr>
            <w:r>
              <w:rPr>
                <w:spacing w:val="-2"/>
                <w:sz w:val="24"/>
              </w:rPr>
              <w:t>Игра-</w:t>
            </w:r>
          </w:p>
          <w:p w:rsidR="00360D84" w:rsidRDefault="00F03F7C">
            <w:pPr>
              <w:pStyle w:val="TableParagraph"/>
              <w:spacing w:line="240" w:lineRule="auto"/>
              <w:ind w:left="109"/>
              <w:rPr>
                <w:sz w:val="24"/>
              </w:rPr>
            </w:pPr>
            <w:r>
              <w:rPr>
                <w:spacing w:val="-2"/>
                <w:sz w:val="24"/>
              </w:rPr>
              <w:t>соревнование/конкурс</w:t>
            </w:r>
          </w:p>
        </w:tc>
      </w:tr>
      <w:tr w:rsidR="00360D84">
        <w:trPr>
          <w:trHeight w:val="275"/>
        </w:trPr>
        <w:tc>
          <w:tcPr>
            <w:tcW w:w="9567" w:type="dxa"/>
            <w:gridSpan w:val="6"/>
          </w:tcPr>
          <w:p w:rsidR="00360D84" w:rsidRDefault="00F03F7C">
            <w:pPr>
              <w:pStyle w:val="TableParagraph"/>
              <w:spacing w:line="255" w:lineRule="exact"/>
              <w:rPr>
                <w:sz w:val="24"/>
              </w:rPr>
            </w:pPr>
            <w:r>
              <w:rPr>
                <w:sz w:val="24"/>
              </w:rPr>
              <w:t>Раздел</w:t>
            </w:r>
            <w:r>
              <w:rPr>
                <w:spacing w:val="-3"/>
                <w:sz w:val="24"/>
              </w:rPr>
              <w:t xml:space="preserve"> </w:t>
            </w:r>
            <w:r>
              <w:rPr>
                <w:sz w:val="24"/>
              </w:rPr>
              <w:t>3.</w:t>
            </w:r>
            <w:r>
              <w:rPr>
                <w:spacing w:val="-1"/>
                <w:sz w:val="24"/>
              </w:rPr>
              <w:t xml:space="preserve"> </w:t>
            </w:r>
            <w:r>
              <w:rPr>
                <w:sz w:val="24"/>
              </w:rPr>
              <w:t>Формула</w:t>
            </w:r>
            <w:r>
              <w:rPr>
                <w:spacing w:val="-2"/>
                <w:sz w:val="24"/>
              </w:rPr>
              <w:t xml:space="preserve"> </w:t>
            </w:r>
            <w:r>
              <w:rPr>
                <w:sz w:val="24"/>
              </w:rPr>
              <w:t>профессии</w:t>
            </w:r>
            <w:r>
              <w:rPr>
                <w:spacing w:val="2"/>
                <w:sz w:val="24"/>
              </w:rPr>
              <w:t xml:space="preserve"> </w:t>
            </w:r>
            <w:r>
              <w:rPr>
                <w:sz w:val="24"/>
              </w:rPr>
              <w:t>–</w:t>
            </w:r>
            <w:r>
              <w:rPr>
                <w:spacing w:val="-1"/>
                <w:sz w:val="24"/>
              </w:rPr>
              <w:t xml:space="preserve"> </w:t>
            </w:r>
            <w:r>
              <w:rPr>
                <w:sz w:val="24"/>
              </w:rPr>
              <w:t>20</w:t>
            </w:r>
            <w:r>
              <w:rPr>
                <w:spacing w:val="-1"/>
                <w:sz w:val="24"/>
              </w:rPr>
              <w:t xml:space="preserve"> </w:t>
            </w:r>
            <w:r>
              <w:rPr>
                <w:spacing w:val="-2"/>
                <w:sz w:val="24"/>
              </w:rPr>
              <w:t>часов</w:t>
            </w:r>
          </w:p>
        </w:tc>
      </w:tr>
      <w:tr w:rsidR="00360D84">
        <w:trPr>
          <w:trHeight w:val="551"/>
        </w:trPr>
        <w:tc>
          <w:tcPr>
            <w:tcW w:w="535" w:type="dxa"/>
          </w:tcPr>
          <w:p w:rsidR="00360D84" w:rsidRDefault="00F03F7C">
            <w:pPr>
              <w:pStyle w:val="TableParagraph"/>
              <w:rPr>
                <w:sz w:val="24"/>
              </w:rPr>
            </w:pPr>
            <w:r>
              <w:rPr>
                <w:spacing w:val="-5"/>
                <w:sz w:val="24"/>
              </w:rPr>
              <w:t>15</w:t>
            </w:r>
          </w:p>
        </w:tc>
        <w:tc>
          <w:tcPr>
            <w:tcW w:w="2508" w:type="dxa"/>
          </w:tcPr>
          <w:p w:rsidR="00360D84" w:rsidRDefault="00F03F7C">
            <w:pPr>
              <w:pStyle w:val="TableParagraph"/>
              <w:tabs>
                <w:tab w:val="left" w:pos="1448"/>
              </w:tabs>
              <w:rPr>
                <w:sz w:val="24"/>
              </w:rPr>
            </w:pPr>
            <w:r>
              <w:rPr>
                <w:spacing w:val="-2"/>
                <w:sz w:val="24"/>
              </w:rPr>
              <w:t>Слагаемые</w:t>
            </w:r>
            <w:r>
              <w:rPr>
                <w:sz w:val="24"/>
              </w:rPr>
              <w:tab/>
            </w:r>
            <w:r>
              <w:rPr>
                <w:spacing w:val="-2"/>
                <w:sz w:val="24"/>
              </w:rPr>
              <w:t>формулы</w:t>
            </w:r>
          </w:p>
          <w:p w:rsidR="00360D84" w:rsidRDefault="00F03F7C">
            <w:pPr>
              <w:pStyle w:val="TableParagraph"/>
              <w:spacing w:line="267" w:lineRule="exact"/>
              <w:rPr>
                <w:sz w:val="24"/>
              </w:rPr>
            </w:pPr>
            <w:r>
              <w:rPr>
                <w:spacing w:val="-2"/>
                <w:sz w:val="24"/>
              </w:rPr>
              <w:t>профессий</w:t>
            </w:r>
          </w:p>
        </w:tc>
        <w:tc>
          <w:tcPr>
            <w:tcW w:w="1319" w:type="dxa"/>
          </w:tcPr>
          <w:p w:rsidR="00360D84" w:rsidRDefault="00F03F7C">
            <w:pPr>
              <w:pStyle w:val="TableParagraph"/>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2"/>
                <w:sz w:val="24"/>
              </w:rPr>
              <w:t>Презентация</w:t>
            </w:r>
          </w:p>
        </w:tc>
      </w:tr>
      <w:tr w:rsidR="00360D84">
        <w:trPr>
          <w:trHeight w:val="275"/>
        </w:trPr>
        <w:tc>
          <w:tcPr>
            <w:tcW w:w="535" w:type="dxa"/>
          </w:tcPr>
          <w:p w:rsidR="00360D84" w:rsidRDefault="00F03F7C">
            <w:pPr>
              <w:pStyle w:val="TableParagraph"/>
              <w:spacing w:line="256" w:lineRule="exact"/>
              <w:rPr>
                <w:sz w:val="24"/>
              </w:rPr>
            </w:pPr>
            <w:r>
              <w:rPr>
                <w:spacing w:val="-5"/>
                <w:sz w:val="24"/>
              </w:rPr>
              <w:t>16</w:t>
            </w:r>
          </w:p>
        </w:tc>
        <w:tc>
          <w:tcPr>
            <w:tcW w:w="2508" w:type="dxa"/>
          </w:tcPr>
          <w:p w:rsidR="00360D84" w:rsidRDefault="00F03F7C">
            <w:pPr>
              <w:pStyle w:val="TableParagraph"/>
              <w:spacing w:line="256" w:lineRule="exact"/>
              <w:rPr>
                <w:sz w:val="24"/>
              </w:rPr>
            </w:pPr>
            <w:r>
              <w:rPr>
                <w:sz w:val="24"/>
              </w:rPr>
              <w:t>Цели</w:t>
            </w:r>
            <w:r>
              <w:rPr>
                <w:spacing w:val="-2"/>
                <w:sz w:val="24"/>
              </w:rPr>
              <w:t xml:space="preserve"> труда</w:t>
            </w:r>
          </w:p>
        </w:tc>
        <w:tc>
          <w:tcPr>
            <w:tcW w:w="1319" w:type="dxa"/>
          </w:tcPr>
          <w:p w:rsidR="00360D84" w:rsidRDefault="00F03F7C">
            <w:pPr>
              <w:pStyle w:val="TableParagraph"/>
              <w:spacing w:line="256" w:lineRule="exact"/>
              <w:ind w:left="108"/>
              <w:rPr>
                <w:sz w:val="24"/>
              </w:rPr>
            </w:pPr>
            <w:r>
              <w:rPr>
                <w:spacing w:val="-5"/>
                <w:sz w:val="24"/>
              </w:rPr>
              <w:t>0,5</w:t>
            </w:r>
          </w:p>
        </w:tc>
        <w:tc>
          <w:tcPr>
            <w:tcW w:w="1449" w:type="dxa"/>
          </w:tcPr>
          <w:p w:rsidR="00360D84" w:rsidRDefault="00F03F7C">
            <w:pPr>
              <w:pStyle w:val="TableParagraph"/>
              <w:spacing w:line="256" w:lineRule="exact"/>
              <w:ind w:left="109"/>
              <w:rPr>
                <w:sz w:val="24"/>
              </w:rPr>
            </w:pPr>
            <w:r>
              <w:rPr>
                <w:spacing w:val="-5"/>
                <w:sz w:val="24"/>
              </w:rPr>
              <w:t>0,5</w:t>
            </w:r>
          </w:p>
        </w:tc>
        <w:tc>
          <w:tcPr>
            <w:tcW w:w="1249" w:type="dxa"/>
          </w:tcPr>
          <w:p w:rsidR="00360D84" w:rsidRDefault="00F03F7C">
            <w:pPr>
              <w:pStyle w:val="TableParagraph"/>
              <w:spacing w:line="256" w:lineRule="exact"/>
              <w:ind w:left="110"/>
              <w:rPr>
                <w:sz w:val="24"/>
              </w:rPr>
            </w:pPr>
            <w:r>
              <w:rPr>
                <w:sz w:val="24"/>
              </w:rPr>
              <w:t>1</w:t>
            </w:r>
          </w:p>
        </w:tc>
        <w:tc>
          <w:tcPr>
            <w:tcW w:w="2507" w:type="dxa"/>
          </w:tcPr>
          <w:p w:rsidR="00360D84" w:rsidRDefault="00F03F7C">
            <w:pPr>
              <w:pStyle w:val="TableParagraph"/>
              <w:spacing w:line="256" w:lineRule="exact"/>
              <w:ind w:left="109"/>
              <w:rPr>
                <w:sz w:val="24"/>
              </w:rPr>
            </w:pPr>
            <w:r>
              <w:rPr>
                <w:sz w:val="24"/>
              </w:rPr>
              <w:t>Игра,</w:t>
            </w:r>
            <w:r>
              <w:rPr>
                <w:spacing w:val="-1"/>
                <w:sz w:val="24"/>
              </w:rPr>
              <w:t xml:space="preserve"> </w:t>
            </w:r>
            <w:r>
              <w:rPr>
                <w:spacing w:val="-2"/>
                <w:sz w:val="24"/>
              </w:rPr>
              <w:t>упражнение</w:t>
            </w:r>
          </w:p>
        </w:tc>
      </w:tr>
      <w:tr w:rsidR="00360D84">
        <w:trPr>
          <w:trHeight w:val="275"/>
        </w:trPr>
        <w:tc>
          <w:tcPr>
            <w:tcW w:w="535" w:type="dxa"/>
          </w:tcPr>
          <w:p w:rsidR="00360D84" w:rsidRDefault="00F03F7C">
            <w:pPr>
              <w:pStyle w:val="TableParagraph"/>
              <w:spacing w:line="256" w:lineRule="exact"/>
              <w:rPr>
                <w:sz w:val="24"/>
              </w:rPr>
            </w:pPr>
            <w:r>
              <w:rPr>
                <w:spacing w:val="-5"/>
                <w:sz w:val="24"/>
              </w:rPr>
              <w:t>17</w:t>
            </w:r>
          </w:p>
        </w:tc>
        <w:tc>
          <w:tcPr>
            <w:tcW w:w="2508" w:type="dxa"/>
          </w:tcPr>
          <w:p w:rsidR="00360D84" w:rsidRDefault="00F03F7C">
            <w:pPr>
              <w:pStyle w:val="TableParagraph"/>
              <w:spacing w:line="256" w:lineRule="exact"/>
              <w:rPr>
                <w:sz w:val="24"/>
              </w:rPr>
            </w:pPr>
            <w:r>
              <w:rPr>
                <w:sz w:val="24"/>
              </w:rPr>
              <w:t>Предмет</w:t>
            </w:r>
            <w:r>
              <w:rPr>
                <w:spacing w:val="-8"/>
                <w:sz w:val="24"/>
              </w:rPr>
              <w:t xml:space="preserve"> </w:t>
            </w:r>
            <w:r>
              <w:rPr>
                <w:spacing w:val="-2"/>
                <w:sz w:val="24"/>
              </w:rPr>
              <w:t>труда</w:t>
            </w:r>
          </w:p>
        </w:tc>
        <w:tc>
          <w:tcPr>
            <w:tcW w:w="1319" w:type="dxa"/>
          </w:tcPr>
          <w:p w:rsidR="00360D84" w:rsidRDefault="00F03F7C">
            <w:pPr>
              <w:pStyle w:val="TableParagraph"/>
              <w:spacing w:line="256" w:lineRule="exact"/>
              <w:ind w:left="108"/>
              <w:rPr>
                <w:sz w:val="24"/>
              </w:rPr>
            </w:pPr>
            <w:r>
              <w:rPr>
                <w:spacing w:val="-5"/>
                <w:sz w:val="24"/>
              </w:rPr>
              <w:t>0,5</w:t>
            </w:r>
          </w:p>
        </w:tc>
        <w:tc>
          <w:tcPr>
            <w:tcW w:w="1449" w:type="dxa"/>
          </w:tcPr>
          <w:p w:rsidR="00360D84" w:rsidRDefault="00F03F7C">
            <w:pPr>
              <w:pStyle w:val="TableParagraph"/>
              <w:spacing w:line="256" w:lineRule="exact"/>
              <w:ind w:left="109"/>
              <w:rPr>
                <w:sz w:val="24"/>
              </w:rPr>
            </w:pPr>
            <w:r>
              <w:rPr>
                <w:spacing w:val="-5"/>
                <w:sz w:val="24"/>
              </w:rPr>
              <w:t>0,5</w:t>
            </w:r>
          </w:p>
        </w:tc>
        <w:tc>
          <w:tcPr>
            <w:tcW w:w="1249" w:type="dxa"/>
          </w:tcPr>
          <w:p w:rsidR="00360D84" w:rsidRDefault="00F03F7C">
            <w:pPr>
              <w:pStyle w:val="TableParagraph"/>
              <w:spacing w:line="256" w:lineRule="exact"/>
              <w:ind w:left="110"/>
              <w:rPr>
                <w:sz w:val="24"/>
              </w:rPr>
            </w:pPr>
            <w:r>
              <w:rPr>
                <w:sz w:val="24"/>
              </w:rPr>
              <w:t>1</w:t>
            </w:r>
          </w:p>
        </w:tc>
        <w:tc>
          <w:tcPr>
            <w:tcW w:w="2507" w:type="dxa"/>
          </w:tcPr>
          <w:p w:rsidR="00360D84" w:rsidRDefault="00F03F7C">
            <w:pPr>
              <w:pStyle w:val="TableParagraph"/>
              <w:spacing w:line="256" w:lineRule="exact"/>
              <w:ind w:left="109"/>
              <w:rPr>
                <w:sz w:val="24"/>
              </w:rPr>
            </w:pPr>
            <w:r>
              <w:rPr>
                <w:sz w:val="24"/>
              </w:rPr>
              <w:t>Игра,</w:t>
            </w:r>
            <w:r>
              <w:rPr>
                <w:spacing w:val="-1"/>
                <w:sz w:val="24"/>
              </w:rPr>
              <w:t xml:space="preserve"> </w:t>
            </w:r>
            <w:r>
              <w:rPr>
                <w:spacing w:val="-2"/>
                <w:sz w:val="24"/>
              </w:rPr>
              <w:t>упражнение</w:t>
            </w:r>
          </w:p>
        </w:tc>
      </w:tr>
      <w:tr w:rsidR="00360D84">
        <w:trPr>
          <w:trHeight w:val="1104"/>
        </w:trPr>
        <w:tc>
          <w:tcPr>
            <w:tcW w:w="535" w:type="dxa"/>
          </w:tcPr>
          <w:p w:rsidR="00360D84" w:rsidRDefault="00F03F7C">
            <w:pPr>
              <w:pStyle w:val="TableParagraph"/>
              <w:rPr>
                <w:sz w:val="24"/>
              </w:rPr>
            </w:pPr>
            <w:r>
              <w:rPr>
                <w:spacing w:val="-5"/>
                <w:sz w:val="24"/>
              </w:rPr>
              <w:t>18</w:t>
            </w:r>
          </w:p>
        </w:tc>
        <w:tc>
          <w:tcPr>
            <w:tcW w:w="2508" w:type="dxa"/>
          </w:tcPr>
          <w:p w:rsidR="00360D84" w:rsidRDefault="00F03F7C">
            <w:pPr>
              <w:pStyle w:val="TableParagraph"/>
              <w:tabs>
                <w:tab w:val="left" w:pos="1127"/>
                <w:tab w:val="left" w:pos="1244"/>
                <w:tab w:val="left" w:pos="1623"/>
                <w:tab w:val="left" w:pos="1916"/>
              </w:tabs>
              <w:spacing w:line="240" w:lineRule="auto"/>
              <w:ind w:right="92"/>
              <w:rPr>
                <w:sz w:val="24"/>
              </w:rPr>
            </w:pPr>
            <w:r>
              <w:rPr>
                <w:spacing w:val="-2"/>
                <w:sz w:val="24"/>
              </w:rPr>
              <w:t>Профессиональные пробы</w:t>
            </w:r>
            <w:r>
              <w:rPr>
                <w:sz w:val="24"/>
              </w:rPr>
              <w:tab/>
            </w:r>
            <w:r>
              <w:rPr>
                <w:spacing w:val="-10"/>
                <w:sz w:val="24"/>
              </w:rPr>
              <w:t>и</w:t>
            </w:r>
            <w:r>
              <w:rPr>
                <w:sz w:val="24"/>
              </w:rPr>
              <w:tab/>
            </w:r>
            <w:r>
              <w:rPr>
                <w:spacing w:val="-2"/>
                <w:sz w:val="24"/>
              </w:rPr>
              <w:t>мастер- классы</w:t>
            </w:r>
            <w:r>
              <w:rPr>
                <w:sz w:val="24"/>
              </w:rPr>
              <w:tab/>
            </w:r>
            <w:r>
              <w:rPr>
                <w:sz w:val="24"/>
              </w:rPr>
              <w:tab/>
            </w:r>
            <w:r>
              <w:rPr>
                <w:spacing w:val="-5"/>
                <w:sz w:val="24"/>
              </w:rPr>
              <w:t>по</w:t>
            </w:r>
            <w:r>
              <w:rPr>
                <w:sz w:val="24"/>
              </w:rPr>
              <w:tab/>
            </w:r>
            <w:r>
              <w:rPr>
                <w:sz w:val="24"/>
              </w:rPr>
              <w:tab/>
            </w:r>
            <w:r>
              <w:rPr>
                <w:spacing w:val="-4"/>
                <w:sz w:val="24"/>
              </w:rPr>
              <w:t>типу</w:t>
            </w:r>
          </w:p>
          <w:p w:rsidR="00360D84" w:rsidRDefault="00F03F7C">
            <w:pPr>
              <w:pStyle w:val="TableParagraph"/>
              <w:spacing w:line="267" w:lineRule="exact"/>
              <w:rPr>
                <w:sz w:val="24"/>
              </w:rPr>
            </w:pPr>
            <w:r>
              <w:rPr>
                <w:spacing w:val="-2"/>
                <w:sz w:val="24"/>
              </w:rPr>
              <w:t>«Человек-Человек»</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tabs>
                <w:tab w:val="left" w:pos="1625"/>
              </w:tabs>
              <w:spacing w:line="240" w:lineRule="auto"/>
              <w:ind w:left="109" w:right="94"/>
              <w:rPr>
                <w:sz w:val="24"/>
              </w:rPr>
            </w:pPr>
            <w:r>
              <w:rPr>
                <w:spacing w:val="-2"/>
                <w:sz w:val="24"/>
              </w:rPr>
              <w:t>Профессиональная проба,</w:t>
            </w:r>
            <w:r>
              <w:rPr>
                <w:sz w:val="24"/>
              </w:rPr>
              <w:tab/>
            </w:r>
            <w:r>
              <w:rPr>
                <w:spacing w:val="-2"/>
                <w:sz w:val="24"/>
              </w:rPr>
              <w:t>мастер- класс/тематический</w:t>
            </w:r>
          </w:p>
          <w:p w:rsidR="00360D84" w:rsidRDefault="00F03F7C">
            <w:pPr>
              <w:pStyle w:val="TableParagraph"/>
              <w:spacing w:line="267" w:lineRule="exact"/>
              <w:ind w:left="109"/>
              <w:rPr>
                <w:sz w:val="24"/>
              </w:rPr>
            </w:pPr>
            <w:proofErr w:type="spellStart"/>
            <w:r>
              <w:rPr>
                <w:spacing w:val="-2"/>
                <w:sz w:val="24"/>
              </w:rPr>
              <w:t>квест</w:t>
            </w:r>
            <w:proofErr w:type="spellEnd"/>
            <w:r>
              <w:rPr>
                <w:spacing w:val="-2"/>
                <w:sz w:val="24"/>
              </w:rPr>
              <w:t>/игры/викторина</w:t>
            </w:r>
          </w:p>
        </w:tc>
      </w:tr>
      <w:tr w:rsidR="00360D84">
        <w:trPr>
          <w:trHeight w:val="277"/>
        </w:trPr>
        <w:tc>
          <w:tcPr>
            <w:tcW w:w="535" w:type="dxa"/>
          </w:tcPr>
          <w:p w:rsidR="00360D84" w:rsidRDefault="00F03F7C">
            <w:pPr>
              <w:pStyle w:val="TableParagraph"/>
              <w:spacing w:line="258" w:lineRule="exact"/>
              <w:rPr>
                <w:sz w:val="24"/>
              </w:rPr>
            </w:pPr>
            <w:r>
              <w:rPr>
                <w:spacing w:val="-5"/>
                <w:sz w:val="24"/>
              </w:rPr>
              <w:t>19</w:t>
            </w:r>
          </w:p>
        </w:tc>
        <w:tc>
          <w:tcPr>
            <w:tcW w:w="2508" w:type="dxa"/>
          </w:tcPr>
          <w:p w:rsidR="00360D84" w:rsidRDefault="00F03F7C">
            <w:pPr>
              <w:pStyle w:val="TableParagraph"/>
              <w:spacing w:line="258" w:lineRule="exact"/>
              <w:rPr>
                <w:sz w:val="24"/>
              </w:rPr>
            </w:pPr>
            <w:r>
              <w:rPr>
                <w:spacing w:val="-2"/>
                <w:sz w:val="24"/>
              </w:rPr>
              <w:t>Экскурсия</w:t>
            </w: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8" w:lineRule="exact"/>
              <w:ind w:left="109"/>
              <w:rPr>
                <w:sz w:val="24"/>
              </w:rPr>
            </w:pPr>
            <w:r>
              <w:rPr>
                <w:sz w:val="24"/>
              </w:rPr>
              <w:t>1</w:t>
            </w:r>
          </w:p>
        </w:tc>
        <w:tc>
          <w:tcPr>
            <w:tcW w:w="1249" w:type="dxa"/>
          </w:tcPr>
          <w:p w:rsidR="00360D84" w:rsidRDefault="00F03F7C">
            <w:pPr>
              <w:pStyle w:val="TableParagraph"/>
              <w:spacing w:line="258" w:lineRule="exact"/>
              <w:ind w:left="110"/>
              <w:rPr>
                <w:sz w:val="24"/>
              </w:rPr>
            </w:pPr>
            <w:r>
              <w:rPr>
                <w:sz w:val="24"/>
              </w:rPr>
              <w:t>1</w:t>
            </w:r>
          </w:p>
        </w:tc>
        <w:tc>
          <w:tcPr>
            <w:tcW w:w="2507" w:type="dxa"/>
          </w:tcPr>
          <w:p w:rsidR="00360D84" w:rsidRDefault="00F03F7C">
            <w:pPr>
              <w:pStyle w:val="TableParagraph"/>
              <w:spacing w:line="258" w:lineRule="exact"/>
              <w:ind w:left="109"/>
              <w:rPr>
                <w:sz w:val="24"/>
              </w:rPr>
            </w:pPr>
            <w:r>
              <w:rPr>
                <w:spacing w:val="-2"/>
                <w:sz w:val="24"/>
              </w:rPr>
              <w:t>Экскурсия</w:t>
            </w:r>
          </w:p>
        </w:tc>
      </w:tr>
      <w:tr w:rsidR="00360D84">
        <w:trPr>
          <w:trHeight w:val="1103"/>
        </w:trPr>
        <w:tc>
          <w:tcPr>
            <w:tcW w:w="535" w:type="dxa"/>
          </w:tcPr>
          <w:p w:rsidR="00360D84" w:rsidRDefault="00F03F7C">
            <w:pPr>
              <w:pStyle w:val="TableParagraph"/>
              <w:rPr>
                <w:sz w:val="24"/>
              </w:rPr>
            </w:pPr>
            <w:r>
              <w:rPr>
                <w:spacing w:val="-5"/>
                <w:sz w:val="24"/>
              </w:rPr>
              <w:t>20</w:t>
            </w:r>
          </w:p>
        </w:tc>
        <w:tc>
          <w:tcPr>
            <w:tcW w:w="2508" w:type="dxa"/>
          </w:tcPr>
          <w:p w:rsidR="00360D84" w:rsidRDefault="00F03F7C">
            <w:pPr>
              <w:pStyle w:val="TableParagraph"/>
              <w:tabs>
                <w:tab w:val="left" w:pos="1127"/>
                <w:tab w:val="left" w:pos="1244"/>
                <w:tab w:val="left" w:pos="1623"/>
                <w:tab w:val="left" w:pos="1916"/>
              </w:tabs>
              <w:spacing w:line="240" w:lineRule="auto"/>
              <w:ind w:right="92"/>
              <w:rPr>
                <w:sz w:val="24"/>
              </w:rPr>
            </w:pPr>
            <w:r>
              <w:rPr>
                <w:spacing w:val="-2"/>
                <w:sz w:val="24"/>
              </w:rPr>
              <w:t>Профессиональные пробы</w:t>
            </w:r>
            <w:r>
              <w:rPr>
                <w:sz w:val="24"/>
              </w:rPr>
              <w:tab/>
            </w:r>
            <w:r>
              <w:rPr>
                <w:spacing w:val="-10"/>
                <w:sz w:val="24"/>
              </w:rPr>
              <w:t>и</w:t>
            </w:r>
            <w:r>
              <w:rPr>
                <w:sz w:val="24"/>
              </w:rPr>
              <w:tab/>
            </w:r>
            <w:r>
              <w:rPr>
                <w:spacing w:val="-2"/>
                <w:sz w:val="24"/>
              </w:rPr>
              <w:t>мастер- классы</w:t>
            </w:r>
            <w:r>
              <w:rPr>
                <w:sz w:val="24"/>
              </w:rPr>
              <w:tab/>
            </w:r>
            <w:r>
              <w:rPr>
                <w:sz w:val="24"/>
              </w:rPr>
              <w:tab/>
            </w:r>
            <w:r>
              <w:rPr>
                <w:spacing w:val="-5"/>
                <w:sz w:val="24"/>
              </w:rPr>
              <w:t>по</w:t>
            </w:r>
            <w:r>
              <w:rPr>
                <w:sz w:val="24"/>
              </w:rPr>
              <w:tab/>
            </w:r>
            <w:r>
              <w:rPr>
                <w:sz w:val="24"/>
              </w:rPr>
              <w:tab/>
            </w:r>
            <w:r>
              <w:rPr>
                <w:spacing w:val="-4"/>
                <w:sz w:val="24"/>
              </w:rPr>
              <w:t>типу</w:t>
            </w:r>
          </w:p>
          <w:p w:rsidR="00360D84" w:rsidRDefault="00F03F7C">
            <w:pPr>
              <w:pStyle w:val="TableParagraph"/>
              <w:spacing w:line="267" w:lineRule="exact"/>
              <w:rPr>
                <w:sz w:val="24"/>
              </w:rPr>
            </w:pPr>
            <w:r>
              <w:rPr>
                <w:spacing w:val="-2"/>
                <w:sz w:val="24"/>
              </w:rPr>
              <w:t>«Человек-Техника»</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tabs>
                <w:tab w:val="left" w:pos="1625"/>
              </w:tabs>
              <w:spacing w:line="240" w:lineRule="auto"/>
              <w:ind w:left="109" w:right="94"/>
              <w:rPr>
                <w:sz w:val="24"/>
              </w:rPr>
            </w:pPr>
            <w:r>
              <w:rPr>
                <w:spacing w:val="-2"/>
                <w:sz w:val="24"/>
              </w:rPr>
              <w:t>Профессиональная проба,</w:t>
            </w:r>
            <w:r>
              <w:rPr>
                <w:sz w:val="24"/>
              </w:rPr>
              <w:tab/>
            </w:r>
            <w:r>
              <w:rPr>
                <w:spacing w:val="-2"/>
                <w:sz w:val="24"/>
              </w:rPr>
              <w:t>мастер- класс/тематический</w:t>
            </w:r>
          </w:p>
          <w:p w:rsidR="00360D84" w:rsidRDefault="00F03F7C">
            <w:pPr>
              <w:pStyle w:val="TableParagraph"/>
              <w:spacing w:line="267" w:lineRule="exact"/>
              <w:ind w:left="109"/>
              <w:rPr>
                <w:sz w:val="24"/>
              </w:rPr>
            </w:pPr>
            <w:proofErr w:type="spellStart"/>
            <w:r>
              <w:rPr>
                <w:spacing w:val="-2"/>
                <w:sz w:val="24"/>
              </w:rPr>
              <w:t>квест</w:t>
            </w:r>
            <w:proofErr w:type="spellEnd"/>
            <w:r>
              <w:rPr>
                <w:spacing w:val="-2"/>
                <w:sz w:val="24"/>
              </w:rPr>
              <w:t>/игры/викторина</w:t>
            </w:r>
          </w:p>
        </w:tc>
      </w:tr>
      <w:tr w:rsidR="00360D84">
        <w:trPr>
          <w:trHeight w:val="275"/>
        </w:trPr>
        <w:tc>
          <w:tcPr>
            <w:tcW w:w="535" w:type="dxa"/>
          </w:tcPr>
          <w:p w:rsidR="00360D84" w:rsidRDefault="00F03F7C">
            <w:pPr>
              <w:pStyle w:val="TableParagraph"/>
              <w:spacing w:line="256" w:lineRule="exact"/>
              <w:rPr>
                <w:sz w:val="24"/>
              </w:rPr>
            </w:pPr>
            <w:r>
              <w:rPr>
                <w:spacing w:val="-5"/>
                <w:sz w:val="24"/>
              </w:rPr>
              <w:t>21</w:t>
            </w:r>
          </w:p>
        </w:tc>
        <w:tc>
          <w:tcPr>
            <w:tcW w:w="2508" w:type="dxa"/>
          </w:tcPr>
          <w:p w:rsidR="00360D84" w:rsidRDefault="00F03F7C">
            <w:pPr>
              <w:pStyle w:val="TableParagraph"/>
              <w:spacing w:line="256" w:lineRule="exact"/>
              <w:rPr>
                <w:sz w:val="24"/>
              </w:rPr>
            </w:pPr>
            <w:r>
              <w:rPr>
                <w:spacing w:val="-2"/>
                <w:sz w:val="24"/>
              </w:rPr>
              <w:t>Экскурсия</w:t>
            </w: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6" w:lineRule="exact"/>
              <w:ind w:left="109"/>
              <w:rPr>
                <w:sz w:val="24"/>
              </w:rPr>
            </w:pPr>
            <w:r>
              <w:rPr>
                <w:sz w:val="24"/>
              </w:rPr>
              <w:t>1</w:t>
            </w:r>
          </w:p>
        </w:tc>
        <w:tc>
          <w:tcPr>
            <w:tcW w:w="1249" w:type="dxa"/>
          </w:tcPr>
          <w:p w:rsidR="00360D84" w:rsidRDefault="00F03F7C">
            <w:pPr>
              <w:pStyle w:val="TableParagraph"/>
              <w:spacing w:line="256" w:lineRule="exact"/>
              <w:ind w:left="110"/>
              <w:rPr>
                <w:sz w:val="24"/>
              </w:rPr>
            </w:pPr>
            <w:r>
              <w:rPr>
                <w:sz w:val="24"/>
              </w:rPr>
              <w:t>1</w:t>
            </w:r>
          </w:p>
        </w:tc>
        <w:tc>
          <w:tcPr>
            <w:tcW w:w="2507" w:type="dxa"/>
          </w:tcPr>
          <w:p w:rsidR="00360D84" w:rsidRDefault="00F03F7C">
            <w:pPr>
              <w:pStyle w:val="TableParagraph"/>
              <w:spacing w:line="256" w:lineRule="exact"/>
              <w:ind w:left="109"/>
              <w:rPr>
                <w:sz w:val="24"/>
              </w:rPr>
            </w:pPr>
            <w:r>
              <w:rPr>
                <w:spacing w:val="-2"/>
                <w:sz w:val="24"/>
              </w:rPr>
              <w:t>Экскурсия</w:t>
            </w:r>
          </w:p>
        </w:tc>
      </w:tr>
      <w:tr w:rsidR="00360D84">
        <w:trPr>
          <w:trHeight w:val="1655"/>
        </w:trPr>
        <w:tc>
          <w:tcPr>
            <w:tcW w:w="535" w:type="dxa"/>
          </w:tcPr>
          <w:p w:rsidR="00360D84" w:rsidRDefault="00F03F7C">
            <w:pPr>
              <w:pStyle w:val="TableParagraph"/>
              <w:rPr>
                <w:sz w:val="24"/>
              </w:rPr>
            </w:pPr>
            <w:r>
              <w:rPr>
                <w:spacing w:val="-5"/>
                <w:sz w:val="24"/>
              </w:rPr>
              <w:t>22-</w:t>
            </w:r>
          </w:p>
          <w:p w:rsidR="00360D84" w:rsidRDefault="00F03F7C">
            <w:pPr>
              <w:pStyle w:val="TableParagraph"/>
              <w:spacing w:line="240" w:lineRule="auto"/>
              <w:rPr>
                <w:sz w:val="24"/>
              </w:rPr>
            </w:pPr>
            <w:r>
              <w:rPr>
                <w:spacing w:val="-5"/>
                <w:sz w:val="24"/>
              </w:rPr>
              <w:t>23</w:t>
            </w:r>
          </w:p>
        </w:tc>
        <w:tc>
          <w:tcPr>
            <w:tcW w:w="2508" w:type="dxa"/>
          </w:tcPr>
          <w:p w:rsidR="00360D84" w:rsidRDefault="00F03F7C">
            <w:pPr>
              <w:pStyle w:val="TableParagraph"/>
              <w:tabs>
                <w:tab w:val="left" w:pos="1465"/>
              </w:tabs>
              <w:spacing w:line="240" w:lineRule="auto"/>
              <w:ind w:right="98"/>
              <w:rPr>
                <w:sz w:val="24"/>
              </w:rPr>
            </w:pPr>
            <w:proofErr w:type="spellStart"/>
            <w:r>
              <w:rPr>
                <w:spacing w:val="-2"/>
                <w:sz w:val="24"/>
              </w:rPr>
              <w:t>Внутришкольный</w:t>
            </w:r>
            <w:proofErr w:type="spellEnd"/>
            <w:r>
              <w:rPr>
                <w:spacing w:val="80"/>
                <w:sz w:val="24"/>
              </w:rPr>
              <w:t xml:space="preserve"> </w:t>
            </w:r>
            <w:r>
              <w:rPr>
                <w:spacing w:val="-4"/>
                <w:sz w:val="24"/>
              </w:rPr>
              <w:t>этап</w:t>
            </w:r>
            <w:r>
              <w:rPr>
                <w:sz w:val="24"/>
              </w:rPr>
              <w:tab/>
            </w:r>
            <w:r>
              <w:rPr>
                <w:spacing w:val="-2"/>
                <w:sz w:val="24"/>
              </w:rPr>
              <w:t>конкурса</w:t>
            </w:r>
          </w:p>
          <w:p w:rsidR="00360D84" w:rsidRDefault="00F03F7C">
            <w:pPr>
              <w:pStyle w:val="TableParagraph"/>
              <w:spacing w:line="240" w:lineRule="auto"/>
              <w:ind w:right="96"/>
              <w:rPr>
                <w:sz w:val="24"/>
              </w:rPr>
            </w:pPr>
            <w:r>
              <w:rPr>
                <w:sz w:val="24"/>
              </w:rPr>
              <w:t>«Профессии</w:t>
            </w:r>
            <w:r>
              <w:rPr>
                <w:spacing w:val="40"/>
                <w:sz w:val="24"/>
              </w:rPr>
              <w:t xml:space="preserve"> </w:t>
            </w:r>
            <w:proofErr w:type="gramStart"/>
            <w:r>
              <w:rPr>
                <w:sz w:val="24"/>
              </w:rPr>
              <w:t>от</w:t>
            </w:r>
            <w:proofErr w:type="gramEnd"/>
            <w:r>
              <w:rPr>
                <w:spacing w:val="40"/>
                <w:sz w:val="24"/>
              </w:rPr>
              <w:t xml:space="preserve"> </w:t>
            </w:r>
            <w:r>
              <w:rPr>
                <w:sz w:val="24"/>
              </w:rPr>
              <w:t>а</w:t>
            </w:r>
            <w:r>
              <w:rPr>
                <w:spacing w:val="40"/>
                <w:sz w:val="24"/>
              </w:rPr>
              <w:t xml:space="preserve"> </w:t>
            </w:r>
            <w:r>
              <w:rPr>
                <w:sz w:val="24"/>
              </w:rPr>
              <w:t xml:space="preserve">до </w:t>
            </w:r>
            <w:r>
              <w:rPr>
                <w:spacing w:val="-6"/>
                <w:sz w:val="24"/>
              </w:rPr>
              <w:t>Я»</w:t>
            </w:r>
          </w:p>
          <w:p w:rsidR="00360D84" w:rsidRDefault="00F03F7C">
            <w:pPr>
              <w:pStyle w:val="TableParagraph"/>
              <w:spacing w:line="270" w:lineRule="atLeast"/>
              <w:rPr>
                <w:sz w:val="24"/>
              </w:rPr>
            </w:pPr>
            <w:r>
              <w:rPr>
                <w:spacing w:val="-2"/>
                <w:sz w:val="24"/>
              </w:rPr>
              <w:t>(интеллектуальный марафон)</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2</w:t>
            </w:r>
          </w:p>
        </w:tc>
        <w:tc>
          <w:tcPr>
            <w:tcW w:w="1249" w:type="dxa"/>
          </w:tcPr>
          <w:p w:rsidR="00360D84" w:rsidRDefault="00F03F7C">
            <w:pPr>
              <w:pStyle w:val="TableParagraph"/>
              <w:ind w:left="110"/>
              <w:rPr>
                <w:sz w:val="24"/>
              </w:rPr>
            </w:pPr>
            <w:r>
              <w:rPr>
                <w:sz w:val="24"/>
              </w:rPr>
              <w:t>2</w:t>
            </w:r>
          </w:p>
        </w:tc>
        <w:tc>
          <w:tcPr>
            <w:tcW w:w="2507" w:type="dxa"/>
          </w:tcPr>
          <w:p w:rsidR="00360D84" w:rsidRDefault="00F03F7C">
            <w:pPr>
              <w:pStyle w:val="TableParagraph"/>
              <w:ind w:left="109"/>
              <w:rPr>
                <w:sz w:val="24"/>
              </w:rPr>
            </w:pPr>
            <w:r>
              <w:rPr>
                <w:spacing w:val="-2"/>
                <w:sz w:val="24"/>
              </w:rPr>
              <w:t>Игра-</w:t>
            </w:r>
          </w:p>
          <w:p w:rsidR="00360D84" w:rsidRDefault="00F03F7C">
            <w:pPr>
              <w:pStyle w:val="TableParagraph"/>
              <w:spacing w:line="240" w:lineRule="auto"/>
              <w:ind w:left="109"/>
              <w:rPr>
                <w:sz w:val="24"/>
              </w:rPr>
            </w:pPr>
            <w:r>
              <w:rPr>
                <w:spacing w:val="-2"/>
                <w:sz w:val="24"/>
              </w:rPr>
              <w:t>соревнование/конкурс</w:t>
            </w:r>
          </w:p>
        </w:tc>
      </w:tr>
      <w:tr w:rsidR="00360D84">
        <w:trPr>
          <w:trHeight w:val="1380"/>
        </w:trPr>
        <w:tc>
          <w:tcPr>
            <w:tcW w:w="535" w:type="dxa"/>
          </w:tcPr>
          <w:p w:rsidR="00360D84" w:rsidRDefault="00F03F7C">
            <w:pPr>
              <w:pStyle w:val="TableParagraph"/>
              <w:rPr>
                <w:sz w:val="24"/>
              </w:rPr>
            </w:pPr>
            <w:r>
              <w:rPr>
                <w:spacing w:val="-5"/>
                <w:sz w:val="24"/>
              </w:rPr>
              <w:t>24</w:t>
            </w:r>
          </w:p>
        </w:tc>
        <w:tc>
          <w:tcPr>
            <w:tcW w:w="2508" w:type="dxa"/>
          </w:tcPr>
          <w:p w:rsidR="00360D84" w:rsidRDefault="00F03F7C">
            <w:pPr>
              <w:pStyle w:val="TableParagraph"/>
              <w:tabs>
                <w:tab w:val="left" w:pos="1127"/>
                <w:tab w:val="left" w:pos="1244"/>
                <w:tab w:val="left" w:pos="1623"/>
                <w:tab w:val="left" w:pos="1916"/>
              </w:tabs>
              <w:spacing w:line="240" w:lineRule="auto"/>
              <w:ind w:right="92"/>
              <w:rPr>
                <w:sz w:val="24"/>
              </w:rPr>
            </w:pPr>
            <w:r>
              <w:rPr>
                <w:spacing w:val="-2"/>
                <w:sz w:val="24"/>
              </w:rPr>
              <w:t>Профессиональные пробы</w:t>
            </w:r>
            <w:r>
              <w:rPr>
                <w:sz w:val="24"/>
              </w:rPr>
              <w:tab/>
            </w:r>
            <w:r>
              <w:rPr>
                <w:spacing w:val="-10"/>
                <w:sz w:val="24"/>
              </w:rPr>
              <w:t>и</w:t>
            </w:r>
            <w:r>
              <w:rPr>
                <w:sz w:val="24"/>
              </w:rPr>
              <w:tab/>
            </w:r>
            <w:r>
              <w:rPr>
                <w:spacing w:val="-2"/>
                <w:sz w:val="24"/>
              </w:rPr>
              <w:t>мастер- классы</w:t>
            </w:r>
            <w:r>
              <w:rPr>
                <w:sz w:val="24"/>
              </w:rPr>
              <w:tab/>
            </w:r>
            <w:r>
              <w:rPr>
                <w:sz w:val="24"/>
              </w:rPr>
              <w:tab/>
            </w:r>
            <w:r>
              <w:rPr>
                <w:spacing w:val="-5"/>
                <w:sz w:val="24"/>
              </w:rPr>
              <w:t>по</w:t>
            </w:r>
            <w:r>
              <w:rPr>
                <w:sz w:val="24"/>
              </w:rPr>
              <w:tab/>
            </w:r>
            <w:r>
              <w:rPr>
                <w:sz w:val="24"/>
              </w:rPr>
              <w:tab/>
            </w:r>
            <w:r>
              <w:rPr>
                <w:spacing w:val="-4"/>
                <w:sz w:val="24"/>
              </w:rPr>
              <w:t>типу</w:t>
            </w:r>
          </w:p>
          <w:p w:rsidR="00360D84" w:rsidRDefault="00F03F7C">
            <w:pPr>
              <w:pStyle w:val="TableParagraph"/>
              <w:spacing w:line="270" w:lineRule="atLeast"/>
              <w:rPr>
                <w:sz w:val="24"/>
              </w:rPr>
            </w:pPr>
            <w:r>
              <w:rPr>
                <w:spacing w:val="-2"/>
                <w:sz w:val="24"/>
              </w:rPr>
              <w:t>«</w:t>
            </w:r>
            <w:proofErr w:type="gramStart"/>
            <w:r>
              <w:rPr>
                <w:spacing w:val="-2"/>
                <w:sz w:val="24"/>
              </w:rPr>
              <w:t>Человек-Знаковая</w:t>
            </w:r>
            <w:proofErr w:type="gramEnd"/>
            <w:r>
              <w:rPr>
                <w:spacing w:val="-2"/>
                <w:sz w:val="24"/>
              </w:rPr>
              <w:t xml:space="preserve"> система»</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tabs>
                <w:tab w:val="left" w:pos="1625"/>
              </w:tabs>
              <w:spacing w:line="240" w:lineRule="auto"/>
              <w:ind w:left="109" w:right="94"/>
              <w:rPr>
                <w:sz w:val="24"/>
              </w:rPr>
            </w:pPr>
            <w:r>
              <w:rPr>
                <w:spacing w:val="-2"/>
                <w:sz w:val="24"/>
              </w:rPr>
              <w:t>Профессиональная проба,</w:t>
            </w:r>
            <w:r>
              <w:rPr>
                <w:sz w:val="24"/>
              </w:rPr>
              <w:tab/>
            </w:r>
            <w:r>
              <w:rPr>
                <w:spacing w:val="-2"/>
                <w:sz w:val="24"/>
              </w:rPr>
              <w:t xml:space="preserve">мастер- класс/тематический </w:t>
            </w:r>
            <w:proofErr w:type="spellStart"/>
            <w:r>
              <w:rPr>
                <w:spacing w:val="-2"/>
                <w:sz w:val="24"/>
              </w:rPr>
              <w:t>квест</w:t>
            </w:r>
            <w:proofErr w:type="spellEnd"/>
            <w:r>
              <w:rPr>
                <w:spacing w:val="-2"/>
                <w:sz w:val="24"/>
              </w:rPr>
              <w:t>/игры/викторина</w:t>
            </w:r>
          </w:p>
        </w:tc>
      </w:tr>
      <w:tr w:rsidR="00360D84">
        <w:trPr>
          <w:trHeight w:val="275"/>
        </w:trPr>
        <w:tc>
          <w:tcPr>
            <w:tcW w:w="535" w:type="dxa"/>
          </w:tcPr>
          <w:p w:rsidR="00360D84" w:rsidRDefault="00F03F7C">
            <w:pPr>
              <w:pStyle w:val="TableParagraph"/>
              <w:spacing w:line="256" w:lineRule="exact"/>
              <w:rPr>
                <w:sz w:val="24"/>
              </w:rPr>
            </w:pPr>
            <w:r>
              <w:rPr>
                <w:spacing w:val="-5"/>
                <w:sz w:val="24"/>
              </w:rPr>
              <w:t>25</w:t>
            </w:r>
          </w:p>
        </w:tc>
        <w:tc>
          <w:tcPr>
            <w:tcW w:w="2508" w:type="dxa"/>
          </w:tcPr>
          <w:p w:rsidR="00360D84" w:rsidRDefault="00F03F7C">
            <w:pPr>
              <w:pStyle w:val="TableParagraph"/>
              <w:spacing w:line="256" w:lineRule="exact"/>
              <w:rPr>
                <w:sz w:val="24"/>
              </w:rPr>
            </w:pPr>
            <w:r>
              <w:rPr>
                <w:spacing w:val="-2"/>
                <w:sz w:val="24"/>
              </w:rPr>
              <w:t>Экскурсия</w:t>
            </w: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6" w:lineRule="exact"/>
              <w:ind w:left="109"/>
              <w:rPr>
                <w:sz w:val="24"/>
              </w:rPr>
            </w:pPr>
            <w:r>
              <w:rPr>
                <w:sz w:val="24"/>
              </w:rPr>
              <w:t>1</w:t>
            </w:r>
          </w:p>
        </w:tc>
        <w:tc>
          <w:tcPr>
            <w:tcW w:w="1249" w:type="dxa"/>
          </w:tcPr>
          <w:p w:rsidR="00360D84" w:rsidRDefault="00F03F7C">
            <w:pPr>
              <w:pStyle w:val="TableParagraph"/>
              <w:spacing w:line="256" w:lineRule="exact"/>
              <w:ind w:left="110"/>
              <w:rPr>
                <w:sz w:val="24"/>
              </w:rPr>
            </w:pPr>
            <w:r>
              <w:rPr>
                <w:sz w:val="24"/>
              </w:rPr>
              <w:t>1</w:t>
            </w:r>
          </w:p>
        </w:tc>
        <w:tc>
          <w:tcPr>
            <w:tcW w:w="2507" w:type="dxa"/>
          </w:tcPr>
          <w:p w:rsidR="00360D84" w:rsidRDefault="00F03F7C">
            <w:pPr>
              <w:pStyle w:val="TableParagraph"/>
              <w:spacing w:line="256" w:lineRule="exact"/>
              <w:ind w:left="109"/>
              <w:rPr>
                <w:sz w:val="24"/>
              </w:rPr>
            </w:pPr>
            <w:r>
              <w:rPr>
                <w:spacing w:val="-2"/>
                <w:sz w:val="24"/>
              </w:rPr>
              <w:t>Экскурсия</w:t>
            </w:r>
          </w:p>
        </w:tc>
      </w:tr>
      <w:tr w:rsidR="00360D84">
        <w:trPr>
          <w:trHeight w:val="829"/>
        </w:trPr>
        <w:tc>
          <w:tcPr>
            <w:tcW w:w="535" w:type="dxa"/>
          </w:tcPr>
          <w:p w:rsidR="00360D84" w:rsidRDefault="00F03F7C">
            <w:pPr>
              <w:pStyle w:val="TableParagraph"/>
              <w:rPr>
                <w:sz w:val="24"/>
              </w:rPr>
            </w:pPr>
            <w:r>
              <w:rPr>
                <w:spacing w:val="-5"/>
                <w:sz w:val="24"/>
              </w:rPr>
              <w:t>26</w:t>
            </w:r>
          </w:p>
        </w:tc>
        <w:tc>
          <w:tcPr>
            <w:tcW w:w="2508" w:type="dxa"/>
          </w:tcPr>
          <w:p w:rsidR="00360D84" w:rsidRDefault="00F03F7C">
            <w:pPr>
              <w:pStyle w:val="TableParagraph"/>
              <w:tabs>
                <w:tab w:val="left" w:pos="1127"/>
                <w:tab w:val="left" w:pos="1623"/>
              </w:tabs>
              <w:spacing w:line="240" w:lineRule="auto"/>
              <w:ind w:right="97"/>
              <w:rPr>
                <w:sz w:val="24"/>
              </w:rPr>
            </w:pPr>
            <w:r>
              <w:rPr>
                <w:spacing w:val="-2"/>
                <w:sz w:val="24"/>
              </w:rPr>
              <w:t>Профессиональные пробы</w:t>
            </w:r>
            <w:r>
              <w:rPr>
                <w:sz w:val="24"/>
              </w:rPr>
              <w:tab/>
            </w:r>
            <w:r>
              <w:rPr>
                <w:spacing w:val="-10"/>
                <w:sz w:val="24"/>
              </w:rPr>
              <w:t>и</w:t>
            </w:r>
            <w:r>
              <w:rPr>
                <w:sz w:val="24"/>
              </w:rPr>
              <w:tab/>
            </w:r>
            <w:r>
              <w:rPr>
                <w:spacing w:val="-2"/>
                <w:sz w:val="24"/>
              </w:rPr>
              <w:t>мастер-</w:t>
            </w:r>
          </w:p>
          <w:p w:rsidR="00360D84" w:rsidRDefault="00F03F7C">
            <w:pPr>
              <w:pStyle w:val="TableParagraph"/>
              <w:tabs>
                <w:tab w:val="left" w:pos="1244"/>
                <w:tab w:val="left" w:pos="1916"/>
              </w:tabs>
              <w:spacing w:line="269" w:lineRule="exact"/>
              <w:rPr>
                <w:sz w:val="24"/>
              </w:rPr>
            </w:pPr>
            <w:r>
              <w:rPr>
                <w:spacing w:val="-2"/>
                <w:sz w:val="24"/>
              </w:rPr>
              <w:t>классы</w:t>
            </w:r>
            <w:r>
              <w:rPr>
                <w:sz w:val="24"/>
              </w:rPr>
              <w:tab/>
            </w:r>
            <w:r>
              <w:rPr>
                <w:spacing w:val="-5"/>
                <w:sz w:val="24"/>
              </w:rPr>
              <w:t>по</w:t>
            </w:r>
            <w:r>
              <w:rPr>
                <w:sz w:val="24"/>
              </w:rPr>
              <w:tab/>
            </w:r>
            <w:r>
              <w:rPr>
                <w:spacing w:val="-4"/>
                <w:sz w:val="24"/>
              </w:rPr>
              <w:t>типу</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tabs>
                <w:tab w:val="left" w:pos="1625"/>
              </w:tabs>
              <w:spacing w:line="240" w:lineRule="auto"/>
              <w:ind w:left="109" w:right="94"/>
              <w:rPr>
                <w:sz w:val="24"/>
              </w:rPr>
            </w:pPr>
            <w:r>
              <w:rPr>
                <w:spacing w:val="-2"/>
                <w:sz w:val="24"/>
              </w:rPr>
              <w:t>Профессиональная проба,</w:t>
            </w:r>
            <w:r>
              <w:rPr>
                <w:sz w:val="24"/>
              </w:rPr>
              <w:tab/>
            </w:r>
            <w:r>
              <w:rPr>
                <w:spacing w:val="-2"/>
                <w:sz w:val="24"/>
              </w:rPr>
              <w:t>мастер-</w:t>
            </w:r>
          </w:p>
          <w:p w:rsidR="00360D84" w:rsidRDefault="00F03F7C">
            <w:pPr>
              <w:pStyle w:val="TableParagraph"/>
              <w:spacing w:line="269" w:lineRule="exact"/>
              <w:ind w:left="109"/>
              <w:rPr>
                <w:sz w:val="24"/>
              </w:rPr>
            </w:pPr>
            <w:r>
              <w:rPr>
                <w:spacing w:val="-2"/>
                <w:sz w:val="24"/>
              </w:rPr>
              <w:t>класс/тематический</w:t>
            </w:r>
          </w:p>
        </w:tc>
      </w:tr>
    </w:tbl>
    <w:p w:rsidR="00360D84" w:rsidRDefault="00360D84">
      <w:pPr>
        <w:spacing w:line="269" w:lineRule="exact"/>
        <w:rPr>
          <w:sz w:val="24"/>
        </w:rPr>
        <w:sectPr w:rsidR="00360D84">
          <w:type w:val="continuous"/>
          <w:pgSz w:w="11910" w:h="16840"/>
          <w:pgMar w:top="1120" w:right="560" w:bottom="1140" w:left="1480" w:header="0" w:footer="945" w:gutter="0"/>
          <w:cols w:space="720"/>
        </w:sect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5"/>
        <w:gridCol w:w="2508"/>
        <w:gridCol w:w="1319"/>
        <w:gridCol w:w="1449"/>
        <w:gridCol w:w="1249"/>
        <w:gridCol w:w="2507"/>
      </w:tblGrid>
      <w:tr w:rsidR="00360D84">
        <w:trPr>
          <w:trHeight w:val="830"/>
        </w:trPr>
        <w:tc>
          <w:tcPr>
            <w:tcW w:w="535" w:type="dxa"/>
          </w:tcPr>
          <w:p w:rsidR="00360D84" w:rsidRDefault="00360D84">
            <w:pPr>
              <w:pStyle w:val="TableParagraph"/>
              <w:spacing w:line="240" w:lineRule="auto"/>
              <w:ind w:left="0"/>
              <w:rPr>
                <w:sz w:val="24"/>
              </w:rPr>
            </w:pPr>
          </w:p>
        </w:tc>
        <w:tc>
          <w:tcPr>
            <w:tcW w:w="2508" w:type="dxa"/>
          </w:tcPr>
          <w:p w:rsidR="00360D84" w:rsidRDefault="00F03F7C">
            <w:pPr>
              <w:pStyle w:val="TableParagraph"/>
              <w:spacing w:line="267" w:lineRule="exact"/>
              <w:rPr>
                <w:sz w:val="24"/>
              </w:rPr>
            </w:pPr>
            <w:r>
              <w:rPr>
                <w:spacing w:val="-2"/>
                <w:sz w:val="24"/>
              </w:rPr>
              <w:t>«Человек-</w:t>
            </w:r>
          </w:p>
          <w:p w:rsidR="00360D84" w:rsidRDefault="00F03F7C">
            <w:pPr>
              <w:pStyle w:val="TableParagraph"/>
              <w:spacing w:line="276" w:lineRule="exact"/>
              <w:rPr>
                <w:sz w:val="24"/>
              </w:rPr>
            </w:pPr>
            <w:r>
              <w:rPr>
                <w:spacing w:val="-2"/>
                <w:sz w:val="24"/>
              </w:rPr>
              <w:t>Художественный образ»</w:t>
            </w:r>
          </w:p>
        </w:tc>
        <w:tc>
          <w:tcPr>
            <w:tcW w:w="1319" w:type="dxa"/>
          </w:tcPr>
          <w:p w:rsidR="00360D84" w:rsidRDefault="00360D84">
            <w:pPr>
              <w:pStyle w:val="TableParagraph"/>
              <w:spacing w:line="240" w:lineRule="auto"/>
              <w:ind w:left="0"/>
              <w:rPr>
                <w:sz w:val="24"/>
              </w:rPr>
            </w:pPr>
          </w:p>
        </w:tc>
        <w:tc>
          <w:tcPr>
            <w:tcW w:w="1449" w:type="dxa"/>
          </w:tcPr>
          <w:p w:rsidR="00360D84" w:rsidRDefault="00360D84">
            <w:pPr>
              <w:pStyle w:val="TableParagraph"/>
              <w:spacing w:line="240" w:lineRule="auto"/>
              <w:ind w:left="0"/>
              <w:rPr>
                <w:sz w:val="24"/>
              </w:rPr>
            </w:pPr>
          </w:p>
        </w:tc>
        <w:tc>
          <w:tcPr>
            <w:tcW w:w="1249" w:type="dxa"/>
          </w:tcPr>
          <w:p w:rsidR="00360D84" w:rsidRDefault="00360D84">
            <w:pPr>
              <w:pStyle w:val="TableParagraph"/>
              <w:spacing w:line="240" w:lineRule="auto"/>
              <w:ind w:left="0"/>
              <w:rPr>
                <w:sz w:val="24"/>
              </w:rPr>
            </w:pPr>
          </w:p>
        </w:tc>
        <w:tc>
          <w:tcPr>
            <w:tcW w:w="2507" w:type="dxa"/>
          </w:tcPr>
          <w:p w:rsidR="00360D84" w:rsidRDefault="00F03F7C">
            <w:pPr>
              <w:pStyle w:val="TableParagraph"/>
              <w:spacing w:line="267" w:lineRule="exact"/>
              <w:ind w:left="109"/>
              <w:rPr>
                <w:sz w:val="24"/>
              </w:rPr>
            </w:pPr>
            <w:proofErr w:type="spellStart"/>
            <w:r>
              <w:rPr>
                <w:spacing w:val="-2"/>
                <w:sz w:val="24"/>
              </w:rPr>
              <w:t>квест</w:t>
            </w:r>
            <w:proofErr w:type="spellEnd"/>
            <w:r>
              <w:rPr>
                <w:spacing w:val="-2"/>
                <w:sz w:val="24"/>
              </w:rPr>
              <w:t>/игры/викторина</w:t>
            </w:r>
          </w:p>
        </w:tc>
      </w:tr>
      <w:tr w:rsidR="00360D84">
        <w:trPr>
          <w:trHeight w:val="275"/>
        </w:trPr>
        <w:tc>
          <w:tcPr>
            <w:tcW w:w="535" w:type="dxa"/>
          </w:tcPr>
          <w:p w:rsidR="00360D84" w:rsidRDefault="00F03F7C">
            <w:pPr>
              <w:pStyle w:val="TableParagraph"/>
              <w:spacing w:line="256" w:lineRule="exact"/>
              <w:rPr>
                <w:sz w:val="24"/>
              </w:rPr>
            </w:pPr>
            <w:r>
              <w:rPr>
                <w:spacing w:val="-5"/>
                <w:sz w:val="24"/>
              </w:rPr>
              <w:t>27</w:t>
            </w:r>
          </w:p>
        </w:tc>
        <w:tc>
          <w:tcPr>
            <w:tcW w:w="2508" w:type="dxa"/>
          </w:tcPr>
          <w:p w:rsidR="00360D84" w:rsidRDefault="00F03F7C">
            <w:pPr>
              <w:pStyle w:val="TableParagraph"/>
              <w:spacing w:line="256" w:lineRule="exact"/>
              <w:rPr>
                <w:sz w:val="24"/>
              </w:rPr>
            </w:pPr>
            <w:r>
              <w:rPr>
                <w:spacing w:val="-2"/>
                <w:sz w:val="24"/>
              </w:rPr>
              <w:t>Экскурсия</w:t>
            </w: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6" w:lineRule="exact"/>
              <w:ind w:left="109"/>
              <w:rPr>
                <w:sz w:val="24"/>
              </w:rPr>
            </w:pPr>
            <w:r>
              <w:rPr>
                <w:sz w:val="24"/>
              </w:rPr>
              <w:t>1</w:t>
            </w:r>
          </w:p>
        </w:tc>
        <w:tc>
          <w:tcPr>
            <w:tcW w:w="1249" w:type="dxa"/>
          </w:tcPr>
          <w:p w:rsidR="00360D84" w:rsidRDefault="00F03F7C">
            <w:pPr>
              <w:pStyle w:val="TableParagraph"/>
              <w:spacing w:line="256" w:lineRule="exact"/>
              <w:ind w:left="110"/>
              <w:rPr>
                <w:sz w:val="24"/>
              </w:rPr>
            </w:pPr>
            <w:r>
              <w:rPr>
                <w:sz w:val="24"/>
              </w:rPr>
              <w:t>1</w:t>
            </w:r>
          </w:p>
        </w:tc>
        <w:tc>
          <w:tcPr>
            <w:tcW w:w="2507" w:type="dxa"/>
          </w:tcPr>
          <w:p w:rsidR="00360D84" w:rsidRDefault="00F03F7C">
            <w:pPr>
              <w:pStyle w:val="TableParagraph"/>
              <w:spacing w:line="256" w:lineRule="exact"/>
              <w:ind w:left="109"/>
              <w:rPr>
                <w:sz w:val="24"/>
              </w:rPr>
            </w:pPr>
            <w:r>
              <w:rPr>
                <w:spacing w:val="-2"/>
                <w:sz w:val="24"/>
              </w:rPr>
              <w:t>Экскурсия</w:t>
            </w:r>
          </w:p>
        </w:tc>
      </w:tr>
      <w:tr w:rsidR="00360D84">
        <w:trPr>
          <w:trHeight w:val="1103"/>
        </w:trPr>
        <w:tc>
          <w:tcPr>
            <w:tcW w:w="535" w:type="dxa"/>
          </w:tcPr>
          <w:p w:rsidR="00360D84" w:rsidRDefault="00F03F7C">
            <w:pPr>
              <w:pStyle w:val="TableParagraph"/>
              <w:rPr>
                <w:sz w:val="24"/>
              </w:rPr>
            </w:pPr>
            <w:r>
              <w:rPr>
                <w:spacing w:val="-5"/>
                <w:sz w:val="24"/>
              </w:rPr>
              <w:t>28</w:t>
            </w:r>
          </w:p>
        </w:tc>
        <w:tc>
          <w:tcPr>
            <w:tcW w:w="2508" w:type="dxa"/>
          </w:tcPr>
          <w:p w:rsidR="00360D84" w:rsidRDefault="00F03F7C">
            <w:pPr>
              <w:pStyle w:val="TableParagraph"/>
              <w:tabs>
                <w:tab w:val="left" w:pos="1127"/>
                <w:tab w:val="left" w:pos="1244"/>
                <w:tab w:val="left" w:pos="1623"/>
                <w:tab w:val="left" w:pos="1916"/>
              </w:tabs>
              <w:spacing w:line="240" w:lineRule="auto"/>
              <w:ind w:right="91"/>
              <w:rPr>
                <w:sz w:val="24"/>
              </w:rPr>
            </w:pPr>
            <w:r>
              <w:rPr>
                <w:spacing w:val="-2"/>
                <w:sz w:val="24"/>
              </w:rPr>
              <w:t>Профессиональные пробы</w:t>
            </w:r>
            <w:r>
              <w:rPr>
                <w:sz w:val="24"/>
              </w:rPr>
              <w:tab/>
            </w:r>
            <w:r>
              <w:rPr>
                <w:spacing w:val="-10"/>
                <w:sz w:val="24"/>
              </w:rPr>
              <w:t>и</w:t>
            </w:r>
            <w:r>
              <w:rPr>
                <w:sz w:val="24"/>
              </w:rPr>
              <w:tab/>
            </w:r>
            <w:r>
              <w:rPr>
                <w:spacing w:val="-2"/>
                <w:sz w:val="24"/>
              </w:rPr>
              <w:t>мастер- классы</w:t>
            </w:r>
            <w:r>
              <w:rPr>
                <w:sz w:val="24"/>
              </w:rPr>
              <w:tab/>
            </w:r>
            <w:r>
              <w:rPr>
                <w:sz w:val="24"/>
              </w:rPr>
              <w:tab/>
            </w:r>
            <w:r>
              <w:rPr>
                <w:spacing w:val="-5"/>
                <w:sz w:val="24"/>
              </w:rPr>
              <w:t>по</w:t>
            </w:r>
            <w:r>
              <w:rPr>
                <w:sz w:val="24"/>
              </w:rPr>
              <w:tab/>
            </w:r>
            <w:r>
              <w:rPr>
                <w:sz w:val="24"/>
              </w:rPr>
              <w:tab/>
            </w:r>
            <w:r>
              <w:rPr>
                <w:spacing w:val="-4"/>
                <w:sz w:val="24"/>
              </w:rPr>
              <w:t>типу</w:t>
            </w:r>
          </w:p>
          <w:p w:rsidR="00360D84" w:rsidRDefault="00F03F7C">
            <w:pPr>
              <w:pStyle w:val="TableParagraph"/>
              <w:spacing w:line="267" w:lineRule="exact"/>
              <w:rPr>
                <w:sz w:val="24"/>
              </w:rPr>
            </w:pPr>
            <w:r>
              <w:rPr>
                <w:spacing w:val="-2"/>
                <w:sz w:val="24"/>
              </w:rPr>
              <w:t>«Человек-Природа»</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tabs>
                <w:tab w:val="left" w:pos="1625"/>
              </w:tabs>
              <w:spacing w:line="240" w:lineRule="auto"/>
              <w:ind w:left="109" w:right="94"/>
              <w:rPr>
                <w:sz w:val="24"/>
              </w:rPr>
            </w:pPr>
            <w:r>
              <w:rPr>
                <w:spacing w:val="-2"/>
                <w:sz w:val="24"/>
              </w:rPr>
              <w:t>Профессиональная проба,</w:t>
            </w:r>
            <w:r>
              <w:rPr>
                <w:sz w:val="24"/>
              </w:rPr>
              <w:tab/>
            </w:r>
            <w:r>
              <w:rPr>
                <w:spacing w:val="-2"/>
                <w:sz w:val="24"/>
              </w:rPr>
              <w:t>мастер- класс/тематический</w:t>
            </w:r>
          </w:p>
          <w:p w:rsidR="00360D84" w:rsidRDefault="00F03F7C">
            <w:pPr>
              <w:pStyle w:val="TableParagraph"/>
              <w:spacing w:line="267" w:lineRule="exact"/>
              <w:ind w:left="109"/>
              <w:rPr>
                <w:sz w:val="24"/>
              </w:rPr>
            </w:pPr>
            <w:proofErr w:type="spellStart"/>
            <w:r>
              <w:rPr>
                <w:spacing w:val="-2"/>
                <w:sz w:val="24"/>
              </w:rPr>
              <w:t>квест</w:t>
            </w:r>
            <w:proofErr w:type="spellEnd"/>
            <w:r>
              <w:rPr>
                <w:spacing w:val="-2"/>
                <w:sz w:val="24"/>
              </w:rPr>
              <w:t>/игры/викторина</w:t>
            </w:r>
          </w:p>
        </w:tc>
      </w:tr>
      <w:tr w:rsidR="00360D84">
        <w:trPr>
          <w:trHeight w:val="275"/>
        </w:trPr>
        <w:tc>
          <w:tcPr>
            <w:tcW w:w="535" w:type="dxa"/>
          </w:tcPr>
          <w:p w:rsidR="00360D84" w:rsidRDefault="00F03F7C">
            <w:pPr>
              <w:pStyle w:val="TableParagraph"/>
              <w:spacing w:line="256" w:lineRule="exact"/>
              <w:rPr>
                <w:sz w:val="24"/>
              </w:rPr>
            </w:pPr>
            <w:r>
              <w:rPr>
                <w:spacing w:val="-5"/>
                <w:sz w:val="24"/>
              </w:rPr>
              <w:t>29</w:t>
            </w:r>
          </w:p>
        </w:tc>
        <w:tc>
          <w:tcPr>
            <w:tcW w:w="2508" w:type="dxa"/>
          </w:tcPr>
          <w:p w:rsidR="00360D84" w:rsidRDefault="00F03F7C">
            <w:pPr>
              <w:pStyle w:val="TableParagraph"/>
              <w:spacing w:line="256" w:lineRule="exact"/>
              <w:rPr>
                <w:sz w:val="24"/>
              </w:rPr>
            </w:pPr>
            <w:r>
              <w:rPr>
                <w:spacing w:val="-2"/>
                <w:sz w:val="24"/>
              </w:rPr>
              <w:t>Экскурсия</w:t>
            </w: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6" w:lineRule="exact"/>
              <w:ind w:left="109"/>
              <w:rPr>
                <w:sz w:val="24"/>
              </w:rPr>
            </w:pPr>
            <w:r>
              <w:rPr>
                <w:sz w:val="24"/>
              </w:rPr>
              <w:t>1</w:t>
            </w:r>
          </w:p>
        </w:tc>
        <w:tc>
          <w:tcPr>
            <w:tcW w:w="1249" w:type="dxa"/>
          </w:tcPr>
          <w:p w:rsidR="00360D84" w:rsidRDefault="00F03F7C">
            <w:pPr>
              <w:pStyle w:val="TableParagraph"/>
              <w:spacing w:line="256" w:lineRule="exact"/>
              <w:ind w:left="110"/>
              <w:rPr>
                <w:sz w:val="24"/>
              </w:rPr>
            </w:pPr>
            <w:r>
              <w:rPr>
                <w:sz w:val="24"/>
              </w:rPr>
              <w:t>1</w:t>
            </w:r>
          </w:p>
        </w:tc>
        <w:tc>
          <w:tcPr>
            <w:tcW w:w="2507" w:type="dxa"/>
          </w:tcPr>
          <w:p w:rsidR="00360D84" w:rsidRDefault="00F03F7C">
            <w:pPr>
              <w:pStyle w:val="TableParagraph"/>
              <w:spacing w:line="256" w:lineRule="exact"/>
              <w:ind w:left="109"/>
              <w:rPr>
                <w:sz w:val="24"/>
              </w:rPr>
            </w:pPr>
            <w:r>
              <w:rPr>
                <w:spacing w:val="-2"/>
                <w:sz w:val="24"/>
              </w:rPr>
              <w:t>Экскурсия</w:t>
            </w:r>
          </w:p>
        </w:tc>
      </w:tr>
      <w:tr w:rsidR="00360D84">
        <w:trPr>
          <w:trHeight w:val="551"/>
        </w:trPr>
        <w:tc>
          <w:tcPr>
            <w:tcW w:w="535" w:type="dxa"/>
          </w:tcPr>
          <w:p w:rsidR="00360D84" w:rsidRDefault="00F03F7C">
            <w:pPr>
              <w:pStyle w:val="TableParagraph"/>
              <w:rPr>
                <w:sz w:val="24"/>
              </w:rPr>
            </w:pPr>
            <w:r>
              <w:rPr>
                <w:spacing w:val="-5"/>
                <w:sz w:val="24"/>
              </w:rPr>
              <w:t>30</w:t>
            </w:r>
          </w:p>
        </w:tc>
        <w:tc>
          <w:tcPr>
            <w:tcW w:w="2508" w:type="dxa"/>
          </w:tcPr>
          <w:p w:rsidR="00360D84" w:rsidRDefault="00F03F7C">
            <w:pPr>
              <w:pStyle w:val="TableParagraph"/>
              <w:tabs>
                <w:tab w:val="left" w:pos="894"/>
                <w:tab w:val="left" w:pos="1434"/>
              </w:tabs>
              <w:rPr>
                <w:sz w:val="24"/>
              </w:rPr>
            </w:pPr>
            <w:r>
              <w:rPr>
                <w:spacing w:val="-4"/>
                <w:sz w:val="24"/>
              </w:rPr>
              <w:t>Игра</w:t>
            </w:r>
            <w:r>
              <w:rPr>
                <w:sz w:val="24"/>
              </w:rPr>
              <w:tab/>
            </w:r>
            <w:r>
              <w:rPr>
                <w:spacing w:val="-5"/>
                <w:sz w:val="24"/>
              </w:rPr>
              <w:t>по</w:t>
            </w:r>
            <w:r>
              <w:rPr>
                <w:sz w:val="24"/>
              </w:rPr>
              <w:tab/>
            </w:r>
            <w:r>
              <w:rPr>
                <w:spacing w:val="-2"/>
                <w:sz w:val="24"/>
              </w:rPr>
              <w:t>станциям</w:t>
            </w:r>
          </w:p>
          <w:p w:rsidR="00360D84" w:rsidRDefault="00F03F7C">
            <w:pPr>
              <w:pStyle w:val="TableParagraph"/>
              <w:spacing w:line="267" w:lineRule="exact"/>
              <w:rPr>
                <w:sz w:val="24"/>
              </w:rPr>
            </w:pPr>
            <w:r>
              <w:rPr>
                <w:sz w:val="24"/>
              </w:rPr>
              <w:t>«Мир</w:t>
            </w:r>
            <w:r>
              <w:rPr>
                <w:spacing w:val="-5"/>
                <w:sz w:val="24"/>
              </w:rPr>
              <w:t xml:space="preserve"> </w:t>
            </w:r>
            <w:r>
              <w:rPr>
                <w:spacing w:val="-2"/>
                <w:sz w:val="24"/>
              </w:rPr>
              <w:t>профессий»</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4"/>
                <w:sz w:val="24"/>
              </w:rPr>
              <w:t>Игра</w:t>
            </w:r>
          </w:p>
        </w:tc>
      </w:tr>
      <w:tr w:rsidR="00360D84">
        <w:trPr>
          <w:trHeight w:val="275"/>
        </w:trPr>
        <w:tc>
          <w:tcPr>
            <w:tcW w:w="535" w:type="dxa"/>
          </w:tcPr>
          <w:p w:rsidR="00360D84" w:rsidRDefault="00F03F7C">
            <w:pPr>
              <w:pStyle w:val="TableParagraph"/>
              <w:spacing w:line="256" w:lineRule="exact"/>
              <w:rPr>
                <w:sz w:val="24"/>
              </w:rPr>
            </w:pPr>
            <w:r>
              <w:rPr>
                <w:spacing w:val="-5"/>
                <w:sz w:val="24"/>
              </w:rPr>
              <w:t>31</w:t>
            </w:r>
          </w:p>
        </w:tc>
        <w:tc>
          <w:tcPr>
            <w:tcW w:w="2508" w:type="dxa"/>
          </w:tcPr>
          <w:p w:rsidR="00360D84" w:rsidRDefault="00F03F7C">
            <w:pPr>
              <w:pStyle w:val="TableParagraph"/>
              <w:spacing w:line="256" w:lineRule="exact"/>
              <w:rPr>
                <w:sz w:val="24"/>
              </w:rPr>
            </w:pPr>
            <w:r>
              <w:rPr>
                <w:sz w:val="24"/>
              </w:rPr>
              <w:t>Орудие</w:t>
            </w:r>
            <w:r>
              <w:rPr>
                <w:spacing w:val="-5"/>
                <w:sz w:val="24"/>
              </w:rPr>
              <w:t xml:space="preserve"> </w:t>
            </w:r>
            <w:r>
              <w:rPr>
                <w:spacing w:val="-2"/>
                <w:sz w:val="24"/>
              </w:rPr>
              <w:t>труда</w:t>
            </w:r>
          </w:p>
        </w:tc>
        <w:tc>
          <w:tcPr>
            <w:tcW w:w="1319" w:type="dxa"/>
          </w:tcPr>
          <w:p w:rsidR="00360D84" w:rsidRDefault="00F03F7C">
            <w:pPr>
              <w:pStyle w:val="TableParagraph"/>
              <w:spacing w:line="256" w:lineRule="exact"/>
              <w:ind w:left="108"/>
              <w:rPr>
                <w:sz w:val="24"/>
              </w:rPr>
            </w:pPr>
            <w:r>
              <w:rPr>
                <w:spacing w:val="-5"/>
                <w:sz w:val="24"/>
              </w:rPr>
              <w:t>0,5</w:t>
            </w:r>
          </w:p>
        </w:tc>
        <w:tc>
          <w:tcPr>
            <w:tcW w:w="1449" w:type="dxa"/>
          </w:tcPr>
          <w:p w:rsidR="00360D84" w:rsidRDefault="00F03F7C">
            <w:pPr>
              <w:pStyle w:val="TableParagraph"/>
              <w:spacing w:line="256" w:lineRule="exact"/>
              <w:ind w:left="109"/>
              <w:rPr>
                <w:sz w:val="24"/>
              </w:rPr>
            </w:pPr>
            <w:r>
              <w:rPr>
                <w:spacing w:val="-5"/>
                <w:sz w:val="24"/>
              </w:rPr>
              <w:t>0,5</w:t>
            </w:r>
          </w:p>
        </w:tc>
        <w:tc>
          <w:tcPr>
            <w:tcW w:w="1249" w:type="dxa"/>
          </w:tcPr>
          <w:p w:rsidR="00360D84" w:rsidRDefault="00F03F7C">
            <w:pPr>
              <w:pStyle w:val="TableParagraph"/>
              <w:spacing w:line="256" w:lineRule="exact"/>
              <w:ind w:left="110"/>
              <w:rPr>
                <w:sz w:val="24"/>
              </w:rPr>
            </w:pPr>
            <w:r>
              <w:rPr>
                <w:sz w:val="24"/>
              </w:rPr>
              <w:t>1</w:t>
            </w:r>
          </w:p>
        </w:tc>
        <w:tc>
          <w:tcPr>
            <w:tcW w:w="2507" w:type="dxa"/>
          </w:tcPr>
          <w:p w:rsidR="00360D84" w:rsidRDefault="00F03F7C">
            <w:pPr>
              <w:pStyle w:val="TableParagraph"/>
              <w:spacing w:line="256" w:lineRule="exact"/>
              <w:ind w:left="109"/>
              <w:rPr>
                <w:sz w:val="24"/>
              </w:rPr>
            </w:pPr>
            <w:r>
              <w:rPr>
                <w:spacing w:val="-4"/>
                <w:sz w:val="24"/>
              </w:rPr>
              <w:t>Игра</w:t>
            </w:r>
          </w:p>
        </w:tc>
      </w:tr>
      <w:tr w:rsidR="00360D84">
        <w:trPr>
          <w:trHeight w:val="277"/>
        </w:trPr>
        <w:tc>
          <w:tcPr>
            <w:tcW w:w="535" w:type="dxa"/>
          </w:tcPr>
          <w:p w:rsidR="00360D84" w:rsidRDefault="00F03F7C">
            <w:pPr>
              <w:pStyle w:val="TableParagraph"/>
              <w:spacing w:line="258" w:lineRule="exact"/>
              <w:rPr>
                <w:sz w:val="24"/>
              </w:rPr>
            </w:pPr>
            <w:r>
              <w:rPr>
                <w:spacing w:val="-5"/>
                <w:sz w:val="24"/>
              </w:rPr>
              <w:t>32</w:t>
            </w:r>
          </w:p>
        </w:tc>
        <w:tc>
          <w:tcPr>
            <w:tcW w:w="2508" w:type="dxa"/>
          </w:tcPr>
          <w:p w:rsidR="00360D84" w:rsidRDefault="00F03F7C">
            <w:pPr>
              <w:pStyle w:val="TableParagraph"/>
              <w:spacing w:line="258" w:lineRule="exact"/>
              <w:rPr>
                <w:sz w:val="24"/>
              </w:rPr>
            </w:pPr>
            <w:r>
              <w:rPr>
                <w:sz w:val="24"/>
              </w:rPr>
              <w:t>Условия</w:t>
            </w:r>
            <w:r>
              <w:rPr>
                <w:spacing w:val="-1"/>
                <w:sz w:val="24"/>
              </w:rPr>
              <w:t xml:space="preserve"> </w:t>
            </w:r>
            <w:r>
              <w:rPr>
                <w:spacing w:val="-2"/>
                <w:sz w:val="24"/>
              </w:rPr>
              <w:t>труда</w:t>
            </w:r>
          </w:p>
        </w:tc>
        <w:tc>
          <w:tcPr>
            <w:tcW w:w="1319" w:type="dxa"/>
          </w:tcPr>
          <w:p w:rsidR="00360D84" w:rsidRDefault="00F03F7C">
            <w:pPr>
              <w:pStyle w:val="TableParagraph"/>
              <w:spacing w:line="258" w:lineRule="exact"/>
              <w:ind w:left="108"/>
              <w:rPr>
                <w:sz w:val="24"/>
              </w:rPr>
            </w:pPr>
            <w:r>
              <w:rPr>
                <w:spacing w:val="-5"/>
                <w:sz w:val="24"/>
              </w:rPr>
              <w:t>0,5</w:t>
            </w:r>
          </w:p>
        </w:tc>
        <w:tc>
          <w:tcPr>
            <w:tcW w:w="1449" w:type="dxa"/>
          </w:tcPr>
          <w:p w:rsidR="00360D84" w:rsidRDefault="00F03F7C">
            <w:pPr>
              <w:pStyle w:val="TableParagraph"/>
              <w:spacing w:line="258" w:lineRule="exact"/>
              <w:ind w:left="109"/>
              <w:rPr>
                <w:sz w:val="24"/>
              </w:rPr>
            </w:pPr>
            <w:r>
              <w:rPr>
                <w:spacing w:val="-5"/>
                <w:sz w:val="24"/>
              </w:rPr>
              <w:t>0,5</w:t>
            </w:r>
          </w:p>
        </w:tc>
        <w:tc>
          <w:tcPr>
            <w:tcW w:w="1249" w:type="dxa"/>
          </w:tcPr>
          <w:p w:rsidR="00360D84" w:rsidRDefault="00F03F7C">
            <w:pPr>
              <w:pStyle w:val="TableParagraph"/>
              <w:spacing w:line="258" w:lineRule="exact"/>
              <w:ind w:left="110"/>
              <w:rPr>
                <w:sz w:val="24"/>
              </w:rPr>
            </w:pPr>
            <w:r>
              <w:rPr>
                <w:sz w:val="24"/>
              </w:rPr>
              <w:t>1</w:t>
            </w:r>
          </w:p>
        </w:tc>
        <w:tc>
          <w:tcPr>
            <w:tcW w:w="2507" w:type="dxa"/>
          </w:tcPr>
          <w:p w:rsidR="00360D84" w:rsidRDefault="00F03F7C">
            <w:pPr>
              <w:pStyle w:val="TableParagraph"/>
              <w:spacing w:line="258" w:lineRule="exact"/>
              <w:ind w:left="109"/>
              <w:rPr>
                <w:sz w:val="24"/>
              </w:rPr>
            </w:pPr>
            <w:r>
              <w:rPr>
                <w:spacing w:val="-4"/>
                <w:sz w:val="24"/>
              </w:rPr>
              <w:t>Игра</w:t>
            </w:r>
          </w:p>
        </w:tc>
      </w:tr>
      <w:tr w:rsidR="00360D84">
        <w:trPr>
          <w:trHeight w:val="1380"/>
        </w:trPr>
        <w:tc>
          <w:tcPr>
            <w:tcW w:w="535" w:type="dxa"/>
          </w:tcPr>
          <w:p w:rsidR="00360D84" w:rsidRDefault="00F03F7C">
            <w:pPr>
              <w:pStyle w:val="TableParagraph"/>
              <w:rPr>
                <w:sz w:val="24"/>
              </w:rPr>
            </w:pPr>
            <w:r>
              <w:rPr>
                <w:spacing w:val="-5"/>
                <w:sz w:val="24"/>
              </w:rPr>
              <w:t>33-</w:t>
            </w:r>
          </w:p>
          <w:p w:rsidR="00360D84" w:rsidRDefault="00F03F7C">
            <w:pPr>
              <w:pStyle w:val="TableParagraph"/>
              <w:spacing w:line="240" w:lineRule="auto"/>
              <w:rPr>
                <w:sz w:val="24"/>
              </w:rPr>
            </w:pPr>
            <w:r>
              <w:rPr>
                <w:spacing w:val="-5"/>
                <w:sz w:val="24"/>
              </w:rPr>
              <w:t>34</w:t>
            </w:r>
          </w:p>
        </w:tc>
        <w:tc>
          <w:tcPr>
            <w:tcW w:w="2508" w:type="dxa"/>
          </w:tcPr>
          <w:p w:rsidR="00360D84" w:rsidRDefault="00F03F7C">
            <w:pPr>
              <w:pStyle w:val="TableParagraph"/>
              <w:spacing w:line="240" w:lineRule="auto"/>
              <w:ind w:right="92"/>
              <w:jc w:val="both"/>
              <w:rPr>
                <w:sz w:val="24"/>
              </w:rPr>
            </w:pPr>
            <w:proofErr w:type="gramStart"/>
            <w:r>
              <w:rPr>
                <w:sz w:val="24"/>
              </w:rPr>
              <w:t xml:space="preserve">Итоговый контроль: конкурс «Профессии от а до Я» </w:t>
            </w:r>
            <w:r>
              <w:rPr>
                <w:spacing w:val="-2"/>
                <w:sz w:val="24"/>
              </w:rPr>
              <w:t>(интеллектуальный</w:t>
            </w:r>
            <w:proofErr w:type="gramEnd"/>
          </w:p>
          <w:p w:rsidR="00360D84" w:rsidRDefault="00F03F7C">
            <w:pPr>
              <w:pStyle w:val="TableParagraph"/>
              <w:spacing w:line="267" w:lineRule="exact"/>
              <w:rPr>
                <w:sz w:val="24"/>
              </w:rPr>
            </w:pPr>
            <w:r>
              <w:rPr>
                <w:spacing w:val="-2"/>
                <w:sz w:val="24"/>
              </w:rPr>
              <w:t>марафон)</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2</w:t>
            </w:r>
          </w:p>
        </w:tc>
        <w:tc>
          <w:tcPr>
            <w:tcW w:w="1249" w:type="dxa"/>
          </w:tcPr>
          <w:p w:rsidR="00360D84" w:rsidRDefault="00F03F7C">
            <w:pPr>
              <w:pStyle w:val="TableParagraph"/>
              <w:ind w:left="110"/>
              <w:rPr>
                <w:sz w:val="24"/>
              </w:rPr>
            </w:pPr>
            <w:r>
              <w:rPr>
                <w:sz w:val="24"/>
              </w:rPr>
              <w:t>2</w:t>
            </w:r>
          </w:p>
        </w:tc>
        <w:tc>
          <w:tcPr>
            <w:tcW w:w="2507" w:type="dxa"/>
          </w:tcPr>
          <w:p w:rsidR="00360D84" w:rsidRDefault="00F03F7C">
            <w:pPr>
              <w:pStyle w:val="TableParagraph"/>
              <w:ind w:left="109"/>
              <w:rPr>
                <w:sz w:val="24"/>
              </w:rPr>
            </w:pPr>
            <w:r>
              <w:rPr>
                <w:spacing w:val="-2"/>
                <w:sz w:val="24"/>
              </w:rPr>
              <w:t>Игра-</w:t>
            </w:r>
          </w:p>
          <w:p w:rsidR="00360D84" w:rsidRDefault="00F03F7C">
            <w:pPr>
              <w:pStyle w:val="TableParagraph"/>
              <w:spacing w:line="240" w:lineRule="auto"/>
              <w:ind w:left="109"/>
              <w:rPr>
                <w:sz w:val="24"/>
              </w:rPr>
            </w:pPr>
            <w:r>
              <w:rPr>
                <w:spacing w:val="-2"/>
                <w:sz w:val="24"/>
              </w:rPr>
              <w:t>соревнование/конкурс</w:t>
            </w:r>
          </w:p>
        </w:tc>
      </w:tr>
      <w:tr w:rsidR="00360D84">
        <w:trPr>
          <w:trHeight w:val="275"/>
        </w:trPr>
        <w:tc>
          <w:tcPr>
            <w:tcW w:w="535" w:type="dxa"/>
          </w:tcPr>
          <w:p w:rsidR="00360D84" w:rsidRDefault="00360D84">
            <w:pPr>
              <w:pStyle w:val="TableParagraph"/>
              <w:spacing w:line="240" w:lineRule="auto"/>
              <w:ind w:left="0"/>
              <w:rPr>
                <w:sz w:val="20"/>
              </w:rPr>
            </w:pPr>
          </w:p>
        </w:tc>
        <w:tc>
          <w:tcPr>
            <w:tcW w:w="2508" w:type="dxa"/>
          </w:tcPr>
          <w:p w:rsidR="00360D84" w:rsidRDefault="00F03F7C">
            <w:pPr>
              <w:pStyle w:val="TableParagraph"/>
              <w:spacing w:line="256" w:lineRule="exact"/>
              <w:rPr>
                <w:sz w:val="24"/>
              </w:rPr>
            </w:pPr>
            <w:r>
              <w:rPr>
                <w:spacing w:val="-2"/>
                <w:sz w:val="24"/>
              </w:rPr>
              <w:t>Итого</w:t>
            </w:r>
          </w:p>
        </w:tc>
        <w:tc>
          <w:tcPr>
            <w:tcW w:w="1319" w:type="dxa"/>
          </w:tcPr>
          <w:p w:rsidR="00360D84" w:rsidRDefault="00F03F7C">
            <w:pPr>
              <w:pStyle w:val="TableParagraph"/>
              <w:spacing w:line="256" w:lineRule="exact"/>
              <w:ind w:left="108"/>
              <w:rPr>
                <w:sz w:val="24"/>
              </w:rPr>
            </w:pPr>
            <w:r>
              <w:rPr>
                <w:sz w:val="24"/>
              </w:rPr>
              <w:t>8</w:t>
            </w:r>
          </w:p>
        </w:tc>
        <w:tc>
          <w:tcPr>
            <w:tcW w:w="1449" w:type="dxa"/>
          </w:tcPr>
          <w:p w:rsidR="00360D84" w:rsidRDefault="00F03F7C">
            <w:pPr>
              <w:pStyle w:val="TableParagraph"/>
              <w:spacing w:line="256" w:lineRule="exact"/>
              <w:ind w:left="109"/>
              <w:rPr>
                <w:sz w:val="24"/>
              </w:rPr>
            </w:pPr>
            <w:r>
              <w:rPr>
                <w:spacing w:val="-5"/>
                <w:sz w:val="24"/>
              </w:rPr>
              <w:t>26</w:t>
            </w:r>
          </w:p>
        </w:tc>
        <w:tc>
          <w:tcPr>
            <w:tcW w:w="1249" w:type="dxa"/>
          </w:tcPr>
          <w:p w:rsidR="00360D84" w:rsidRDefault="00F03F7C">
            <w:pPr>
              <w:pStyle w:val="TableParagraph"/>
              <w:spacing w:line="256" w:lineRule="exact"/>
              <w:ind w:left="110"/>
              <w:rPr>
                <w:sz w:val="24"/>
              </w:rPr>
            </w:pPr>
            <w:r>
              <w:rPr>
                <w:spacing w:val="-5"/>
                <w:sz w:val="24"/>
              </w:rPr>
              <w:t>34</w:t>
            </w:r>
          </w:p>
        </w:tc>
        <w:tc>
          <w:tcPr>
            <w:tcW w:w="2507" w:type="dxa"/>
          </w:tcPr>
          <w:p w:rsidR="00360D84" w:rsidRDefault="00360D84">
            <w:pPr>
              <w:pStyle w:val="TableParagraph"/>
              <w:spacing w:line="240" w:lineRule="auto"/>
              <w:ind w:left="0"/>
              <w:rPr>
                <w:sz w:val="20"/>
              </w:rPr>
            </w:pPr>
          </w:p>
        </w:tc>
      </w:tr>
    </w:tbl>
    <w:p w:rsidR="00360D84" w:rsidRDefault="00360D84">
      <w:pPr>
        <w:pStyle w:val="a3"/>
        <w:ind w:left="0"/>
        <w:jc w:val="left"/>
        <w:rPr>
          <w:b/>
          <w:sz w:val="16"/>
        </w:rPr>
      </w:pPr>
    </w:p>
    <w:p w:rsidR="00360D84" w:rsidRDefault="00F03F7C">
      <w:pPr>
        <w:spacing w:before="90"/>
        <w:ind w:left="930"/>
        <w:rPr>
          <w:b/>
          <w:sz w:val="24"/>
        </w:rPr>
      </w:pPr>
      <w:r>
        <w:rPr>
          <w:b/>
          <w:sz w:val="24"/>
        </w:rPr>
        <w:t>Учебно-тематический</w:t>
      </w:r>
      <w:r>
        <w:rPr>
          <w:b/>
          <w:spacing w:val="-4"/>
          <w:sz w:val="24"/>
        </w:rPr>
        <w:t xml:space="preserve"> </w:t>
      </w:r>
      <w:r>
        <w:rPr>
          <w:b/>
          <w:sz w:val="24"/>
        </w:rPr>
        <w:t>план 8</w:t>
      </w:r>
      <w:r>
        <w:rPr>
          <w:b/>
          <w:spacing w:val="-3"/>
          <w:sz w:val="24"/>
        </w:rPr>
        <w:t xml:space="preserve"> </w:t>
      </w:r>
      <w:r>
        <w:rPr>
          <w:b/>
          <w:spacing w:val="-2"/>
          <w:sz w:val="24"/>
        </w:rPr>
        <w:t>класс</w:t>
      </w:r>
    </w:p>
    <w:p w:rsidR="00360D84" w:rsidRDefault="00360D84">
      <w:pPr>
        <w:pStyle w:val="a3"/>
        <w:spacing w:before="1"/>
        <w:ind w:left="0"/>
        <w:jc w:val="left"/>
        <w:rPr>
          <w:b/>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5"/>
        <w:gridCol w:w="2508"/>
        <w:gridCol w:w="1319"/>
        <w:gridCol w:w="1449"/>
        <w:gridCol w:w="1249"/>
        <w:gridCol w:w="2507"/>
      </w:tblGrid>
      <w:tr w:rsidR="00360D84">
        <w:trPr>
          <w:trHeight w:val="275"/>
        </w:trPr>
        <w:tc>
          <w:tcPr>
            <w:tcW w:w="535" w:type="dxa"/>
            <w:vMerge w:val="restart"/>
          </w:tcPr>
          <w:p w:rsidR="00360D84" w:rsidRDefault="00F03F7C">
            <w:pPr>
              <w:pStyle w:val="TableParagraph"/>
              <w:spacing w:line="275" w:lineRule="exact"/>
              <w:rPr>
                <w:b/>
                <w:sz w:val="24"/>
              </w:rPr>
            </w:pPr>
            <w:r>
              <w:rPr>
                <w:b/>
                <w:sz w:val="24"/>
              </w:rPr>
              <w:t>№</w:t>
            </w:r>
          </w:p>
        </w:tc>
        <w:tc>
          <w:tcPr>
            <w:tcW w:w="2508" w:type="dxa"/>
            <w:vMerge w:val="restart"/>
          </w:tcPr>
          <w:p w:rsidR="00360D84" w:rsidRDefault="00F03F7C">
            <w:pPr>
              <w:pStyle w:val="TableParagraph"/>
              <w:spacing w:line="276" w:lineRule="exact"/>
              <w:rPr>
                <w:b/>
                <w:sz w:val="24"/>
              </w:rPr>
            </w:pPr>
            <w:r>
              <w:rPr>
                <w:b/>
                <w:spacing w:val="-2"/>
                <w:sz w:val="24"/>
              </w:rPr>
              <w:t xml:space="preserve">Наименование </w:t>
            </w:r>
            <w:r>
              <w:rPr>
                <w:b/>
                <w:sz w:val="24"/>
              </w:rPr>
              <w:t>разделов</w:t>
            </w:r>
            <w:r>
              <w:rPr>
                <w:b/>
                <w:spacing w:val="-1"/>
                <w:sz w:val="24"/>
              </w:rPr>
              <w:t xml:space="preserve"> </w:t>
            </w:r>
            <w:r>
              <w:rPr>
                <w:b/>
                <w:sz w:val="24"/>
              </w:rPr>
              <w:t xml:space="preserve">и </w:t>
            </w:r>
            <w:r>
              <w:rPr>
                <w:b/>
                <w:spacing w:val="-5"/>
                <w:sz w:val="24"/>
              </w:rPr>
              <w:t>тем</w:t>
            </w:r>
          </w:p>
        </w:tc>
        <w:tc>
          <w:tcPr>
            <w:tcW w:w="4017" w:type="dxa"/>
            <w:gridSpan w:val="3"/>
          </w:tcPr>
          <w:p w:rsidR="00360D84" w:rsidRDefault="00F03F7C">
            <w:pPr>
              <w:pStyle w:val="TableParagraph"/>
              <w:spacing w:line="256" w:lineRule="exact"/>
              <w:ind w:left="108"/>
              <w:rPr>
                <w:b/>
                <w:sz w:val="24"/>
              </w:rPr>
            </w:pPr>
            <w:r>
              <w:rPr>
                <w:b/>
                <w:sz w:val="24"/>
              </w:rPr>
              <w:t>Количество</w:t>
            </w:r>
            <w:r>
              <w:rPr>
                <w:b/>
                <w:spacing w:val="-6"/>
                <w:sz w:val="24"/>
              </w:rPr>
              <w:t xml:space="preserve"> </w:t>
            </w:r>
            <w:r>
              <w:rPr>
                <w:b/>
                <w:spacing w:val="-4"/>
                <w:sz w:val="24"/>
              </w:rPr>
              <w:t>часов</w:t>
            </w:r>
          </w:p>
        </w:tc>
        <w:tc>
          <w:tcPr>
            <w:tcW w:w="2507" w:type="dxa"/>
            <w:vMerge w:val="restart"/>
          </w:tcPr>
          <w:p w:rsidR="00360D84" w:rsidRDefault="00F03F7C">
            <w:pPr>
              <w:pStyle w:val="TableParagraph"/>
              <w:tabs>
                <w:tab w:val="left" w:pos="1140"/>
              </w:tabs>
              <w:spacing w:line="276" w:lineRule="exact"/>
              <w:ind w:left="109" w:right="92"/>
              <w:rPr>
                <w:b/>
                <w:sz w:val="24"/>
              </w:rPr>
            </w:pPr>
            <w:r>
              <w:rPr>
                <w:b/>
                <w:spacing w:val="-2"/>
                <w:sz w:val="24"/>
              </w:rPr>
              <w:t>Форма</w:t>
            </w:r>
            <w:r>
              <w:rPr>
                <w:b/>
                <w:sz w:val="24"/>
              </w:rPr>
              <w:tab/>
            </w:r>
            <w:r>
              <w:rPr>
                <w:b/>
                <w:spacing w:val="-2"/>
                <w:sz w:val="24"/>
              </w:rPr>
              <w:t>проведения занятия</w:t>
            </w:r>
          </w:p>
        </w:tc>
      </w:tr>
      <w:tr w:rsidR="00360D84">
        <w:trPr>
          <w:trHeight w:val="275"/>
        </w:trPr>
        <w:tc>
          <w:tcPr>
            <w:tcW w:w="535" w:type="dxa"/>
            <w:vMerge/>
            <w:tcBorders>
              <w:top w:val="nil"/>
            </w:tcBorders>
          </w:tcPr>
          <w:p w:rsidR="00360D84" w:rsidRDefault="00360D84">
            <w:pPr>
              <w:rPr>
                <w:sz w:val="2"/>
                <w:szCs w:val="2"/>
              </w:rPr>
            </w:pPr>
          </w:p>
        </w:tc>
        <w:tc>
          <w:tcPr>
            <w:tcW w:w="2508" w:type="dxa"/>
            <w:vMerge/>
            <w:tcBorders>
              <w:top w:val="nil"/>
            </w:tcBorders>
          </w:tcPr>
          <w:p w:rsidR="00360D84" w:rsidRDefault="00360D84">
            <w:pPr>
              <w:rPr>
                <w:sz w:val="2"/>
                <w:szCs w:val="2"/>
              </w:rPr>
            </w:pPr>
          </w:p>
        </w:tc>
        <w:tc>
          <w:tcPr>
            <w:tcW w:w="1319" w:type="dxa"/>
          </w:tcPr>
          <w:p w:rsidR="00360D84" w:rsidRDefault="00F03F7C">
            <w:pPr>
              <w:pStyle w:val="TableParagraph"/>
              <w:spacing w:line="256" w:lineRule="exact"/>
              <w:ind w:left="108"/>
              <w:rPr>
                <w:b/>
                <w:sz w:val="24"/>
              </w:rPr>
            </w:pPr>
            <w:r>
              <w:rPr>
                <w:b/>
                <w:spacing w:val="-2"/>
                <w:sz w:val="24"/>
              </w:rPr>
              <w:t>теория</w:t>
            </w:r>
          </w:p>
        </w:tc>
        <w:tc>
          <w:tcPr>
            <w:tcW w:w="1449" w:type="dxa"/>
          </w:tcPr>
          <w:p w:rsidR="00360D84" w:rsidRDefault="00F03F7C">
            <w:pPr>
              <w:pStyle w:val="TableParagraph"/>
              <w:spacing w:line="256" w:lineRule="exact"/>
              <w:ind w:left="109"/>
              <w:rPr>
                <w:b/>
                <w:sz w:val="24"/>
              </w:rPr>
            </w:pPr>
            <w:r>
              <w:rPr>
                <w:b/>
                <w:spacing w:val="-2"/>
                <w:sz w:val="24"/>
              </w:rPr>
              <w:t>практика</w:t>
            </w:r>
          </w:p>
        </w:tc>
        <w:tc>
          <w:tcPr>
            <w:tcW w:w="1249" w:type="dxa"/>
          </w:tcPr>
          <w:p w:rsidR="00360D84" w:rsidRDefault="00F03F7C">
            <w:pPr>
              <w:pStyle w:val="TableParagraph"/>
              <w:spacing w:line="256" w:lineRule="exact"/>
              <w:ind w:left="110"/>
              <w:rPr>
                <w:b/>
                <w:sz w:val="24"/>
              </w:rPr>
            </w:pPr>
            <w:r>
              <w:rPr>
                <w:b/>
                <w:spacing w:val="-2"/>
                <w:sz w:val="24"/>
              </w:rPr>
              <w:t>всего</w:t>
            </w:r>
          </w:p>
        </w:tc>
        <w:tc>
          <w:tcPr>
            <w:tcW w:w="2507" w:type="dxa"/>
            <w:vMerge/>
            <w:tcBorders>
              <w:top w:val="nil"/>
            </w:tcBorders>
          </w:tcPr>
          <w:p w:rsidR="00360D84" w:rsidRDefault="00360D84">
            <w:pPr>
              <w:rPr>
                <w:sz w:val="2"/>
                <w:szCs w:val="2"/>
              </w:rPr>
            </w:pPr>
          </w:p>
        </w:tc>
      </w:tr>
      <w:tr w:rsidR="00360D84">
        <w:trPr>
          <w:trHeight w:val="275"/>
        </w:trPr>
        <w:tc>
          <w:tcPr>
            <w:tcW w:w="9567" w:type="dxa"/>
            <w:gridSpan w:val="6"/>
          </w:tcPr>
          <w:p w:rsidR="00360D84" w:rsidRDefault="00F03F7C">
            <w:pPr>
              <w:pStyle w:val="TableParagraph"/>
              <w:spacing w:line="256" w:lineRule="exact"/>
              <w:ind w:left="1295" w:right="1283"/>
              <w:jc w:val="center"/>
              <w:rPr>
                <w:b/>
                <w:sz w:val="24"/>
              </w:rPr>
            </w:pPr>
            <w:r>
              <w:rPr>
                <w:b/>
                <w:sz w:val="24"/>
              </w:rPr>
              <w:t>Раздел</w:t>
            </w:r>
            <w:r>
              <w:rPr>
                <w:b/>
                <w:spacing w:val="-3"/>
                <w:sz w:val="24"/>
              </w:rPr>
              <w:t xml:space="preserve"> </w:t>
            </w:r>
            <w:r>
              <w:rPr>
                <w:b/>
                <w:sz w:val="24"/>
              </w:rPr>
              <w:t>1</w:t>
            </w:r>
            <w:r>
              <w:rPr>
                <w:b/>
                <w:spacing w:val="-1"/>
                <w:sz w:val="24"/>
              </w:rPr>
              <w:t xml:space="preserve"> </w:t>
            </w:r>
            <w:r>
              <w:rPr>
                <w:b/>
                <w:sz w:val="24"/>
              </w:rPr>
              <w:t>.</w:t>
            </w:r>
            <w:r>
              <w:rPr>
                <w:b/>
                <w:spacing w:val="1"/>
                <w:sz w:val="24"/>
              </w:rPr>
              <w:t xml:space="preserve"> </w:t>
            </w:r>
            <w:r>
              <w:rPr>
                <w:b/>
                <w:sz w:val="24"/>
              </w:rPr>
              <w:t>Мир</w:t>
            </w:r>
            <w:r>
              <w:rPr>
                <w:b/>
                <w:spacing w:val="-1"/>
                <w:sz w:val="24"/>
              </w:rPr>
              <w:t xml:space="preserve"> </w:t>
            </w:r>
            <w:r>
              <w:rPr>
                <w:b/>
                <w:sz w:val="24"/>
              </w:rPr>
              <w:t>профессий</w:t>
            </w:r>
            <w:r>
              <w:rPr>
                <w:b/>
                <w:spacing w:val="2"/>
                <w:sz w:val="24"/>
              </w:rPr>
              <w:t xml:space="preserve"> </w:t>
            </w:r>
            <w:r>
              <w:rPr>
                <w:b/>
                <w:sz w:val="24"/>
              </w:rPr>
              <w:t>–</w:t>
            </w:r>
            <w:r>
              <w:rPr>
                <w:b/>
                <w:spacing w:val="-1"/>
                <w:sz w:val="24"/>
              </w:rPr>
              <w:t xml:space="preserve"> </w:t>
            </w:r>
            <w:r>
              <w:rPr>
                <w:b/>
                <w:sz w:val="24"/>
              </w:rPr>
              <w:t>2</w:t>
            </w:r>
            <w:r>
              <w:rPr>
                <w:b/>
                <w:spacing w:val="-1"/>
                <w:sz w:val="24"/>
              </w:rPr>
              <w:t xml:space="preserve"> </w:t>
            </w:r>
            <w:r>
              <w:rPr>
                <w:b/>
                <w:spacing w:val="-4"/>
                <w:sz w:val="24"/>
              </w:rPr>
              <w:t>часа</w:t>
            </w:r>
          </w:p>
        </w:tc>
      </w:tr>
      <w:tr w:rsidR="00360D84">
        <w:trPr>
          <w:trHeight w:val="554"/>
        </w:trPr>
        <w:tc>
          <w:tcPr>
            <w:tcW w:w="535" w:type="dxa"/>
          </w:tcPr>
          <w:p w:rsidR="00360D84" w:rsidRDefault="00F03F7C">
            <w:pPr>
              <w:pStyle w:val="TableParagraph"/>
              <w:spacing w:line="273" w:lineRule="exact"/>
              <w:rPr>
                <w:sz w:val="24"/>
              </w:rPr>
            </w:pPr>
            <w:r>
              <w:rPr>
                <w:spacing w:val="-2"/>
                <w:sz w:val="24"/>
              </w:rPr>
              <w:t>1-</w:t>
            </w:r>
            <w:r>
              <w:rPr>
                <w:spacing w:val="-10"/>
                <w:sz w:val="24"/>
              </w:rPr>
              <w:t>2</w:t>
            </w:r>
          </w:p>
        </w:tc>
        <w:tc>
          <w:tcPr>
            <w:tcW w:w="2508" w:type="dxa"/>
          </w:tcPr>
          <w:p w:rsidR="00360D84" w:rsidRDefault="00F03F7C">
            <w:pPr>
              <w:pStyle w:val="TableParagraph"/>
              <w:tabs>
                <w:tab w:val="left" w:pos="1481"/>
                <w:tab w:val="left" w:pos="1997"/>
              </w:tabs>
              <w:spacing w:line="273" w:lineRule="exact"/>
              <w:rPr>
                <w:sz w:val="24"/>
              </w:rPr>
            </w:pPr>
            <w:r>
              <w:rPr>
                <w:spacing w:val="-2"/>
                <w:sz w:val="24"/>
              </w:rPr>
              <w:t>Введение</w:t>
            </w:r>
            <w:r>
              <w:rPr>
                <w:sz w:val="24"/>
              </w:rPr>
              <w:tab/>
            </w:r>
            <w:r>
              <w:rPr>
                <w:spacing w:val="-10"/>
                <w:sz w:val="24"/>
              </w:rPr>
              <w:t>в</w:t>
            </w:r>
            <w:r>
              <w:rPr>
                <w:sz w:val="24"/>
              </w:rPr>
              <w:tab/>
            </w:r>
            <w:r>
              <w:rPr>
                <w:spacing w:val="-5"/>
                <w:sz w:val="24"/>
              </w:rPr>
              <w:t>мир</w:t>
            </w:r>
          </w:p>
          <w:p w:rsidR="00360D84" w:rsidRDefault="00F03F7C">
            <w:pPr>
              <w:pStyle w:val="TableParagraph"/>
              <w:spacing w:line="261" w:lineRule="exact"/>
              <w:rPr>
                <w:sz w:val="24"/>
              </w:rPr>
            </w:pPr>
            <w:r>
              <w:rPr>
                <w:spacing w:val="-2"/>
                <w:sz w:val="24"/>
              </w:rPr>
              <w:t>профессий</w:t>
            </w:r>
          </w:p>
        </w:tc>
        <w:tc>
          <w:tcPr>
            <w:tcW w:w="1319" w:type="dxa"/>
          </w:tcPr>
          <w:p w:rsidR="00360D84" w:rsidRDefault="00F03F7C">
            <w:pPr>
              <w:pStyle w:val="TableParagraph"/>
              <w:spacing w:line="273" w:lineRule="exact"/>
              <w:ind w:left="108"/>
              <w:rPr>
                <w:sz w:val="24"/>
              </w:rPr>
            </w:pPr>
            <w:r>
              <w:rPr>
                <w:sz w:val="24"/>
              </w:rPr>
              <w:t>1</w:t>
            </w:r>
          </w:p>
        </w:tc>
        <w:tc>
          <w:tcPr>
            <w:tcW w:w="1449" w:type="dxa"/>
          </w:tcPr>
          <w:p w:rsidR="00360D84" w:rsidRDefault="00F03F7C">
            <w:pPr>
              <w:pStyle w:val="TableParagraph"/>
              <w:spacing w:line="273" w:lineRule="exact"/>
              <w:ind w:left="109"/>
              <w:rPr>
                <w:sz w:val="24"/>
              </w:rPr>
            </w:pPr>
            <w:r>
              <w:rPr>
                <w:sz w:val="24"/>
              </w:rPr>
              <w:t>1</w:t>
            </w:r>
          </w:p>
        </w:tc>
        <w:tc>
          <w:tcPr>
            <w:tcW w:w="1249" w:type="dxa"/>
          </w:tcPr>
          <w:p w:rsidR="00360D84" w:rsidRDefault="00F03F7C">
            <w:pPr>
              <w:pStyle w:val="TableParagraph"/>
              <w:spacing w:line="273" w:lineRule="exact"/>
              <w:ind w:left="110"/>
              <w:rPr>
                <w:sz w:val="24"/>
              </w:rPr>
            </w:pPr>
            <w:r>
              <w:rPr>
                <w:sz w:val="24"/>
              </w:rPr>
              <w:t>2</w:t>
            </w:r>
          </w:p>
        </w:tc>
        <w:tc>
          <w:tcPr>
            <w:tcW w:w="2507" w:type="dxa"/>
          </w:tcPr>
          <w:p w:rsidR="00360D84" w:rsidRDefault="00F03F7C">
            <w:pPr>
              <w:pStyle w:val="TableParagraph"/>
              <w:spacing w:line="273" w:lineRule="exact"/>
              <w:ind w:left="109"/>
              <w:rPr>
                <w:sz w:val="24"/>
              </w:rPr>
            </w:pPr>
            <w:r>
              <w:rPr>
                <w:spacing w:val="-2"/>
                <w:sz w:val="24"/>
              </w:rPr>
              <w:t>Упражнение</w:t>
            </w:r>
          </w:p>
        </w:tc>
      </w:tr>
      <w:tr w:rsidR="00360D84">
        <w:trPr>
          <w:trHeight w:val="275"/>
        </w:trPr>
        <w:tc>
          <w:tcPr>
            <w:tcW w:w="9567" w:type="dxa"/>
            <w:gridSpan w:val="6"/>
          </w:tcPr>
          <w:p w:rsidR="00360D84" w:rsidRDefault="00F03F7C">
            <w:pPr>
              <w:pStyle w:val="TableParagraph"/>
              <w:spacing w:line="256" w:lineRule="exact"/>
              <w:ind w:left="1295" w:right="1281"/>
              <w:jc w:val="center"/>
              <w:rPr>
                <w:b/>
                <w:sz w:val="24"/>
              </w:rPr>
            </w:pPr>
            <w:r>
              <w:rPr>
                <w:b/>
                <w:sz w:val="24"/>
              </w:rPr>
              <w:t>Раздел</w:t>
            </w:r>
            <w:r>
              <w:rPr>
                <w:b/>
                <w:spacing w:val="-5"/>
                <w:sz w:val="24"/>
              </w:rPr>
              <w:t xml:space="preserve"> </w:t>
            </w:r>
            <w:r>
              <w:rPr>
                <w:b/>
                <w:sz w:val="24"/>
              </w:rPr>
              <w:t>2</w:t>
            </w:r>
            <w:r>
              <w:rPr>
                <w:b/>
                <w:spacing w:val="-1"/>
                <w:sz w:val="24"/>
              </w:rPr>
              <w:t xml:space="preserve"> </w:t>
            </w:r>
            <w:r>
              <w:rPr>
                <w:b/>
                <w:sz w:val="24"/>
              </w:rPr>
              <w:t>Система</w:t>
            </w:r>
            <w:r>
              <w:rPr>
                <w:b/>
                <w:spacing w:val="-2"/>
                <w:sz w:val="24"/>
              </w:rPr>
              <w:t xml:space="preserve"> </w:t>
            </w:r>
            <w:r>
              <w:rPr>
                <w:b/>
                <w:sz w:val="24"/>
              </w:rPr>
              <w:t>профессионального</w:t>
            </w:r>
            <w:r>
              <w:rPr>
                <w:b/>
                <w:spacing w:val="-2"/>
                <w:sz w:val="24"/>
              </w:rPr>
              <w:t xml:space="preserve"> </w:t>
            </w:r>
            <w:r>
              <w:rPr>
                <w:b/>
                <w:sz w:val="24"/>
              </w:rPr>
              <w:t>образования -</w:t>
            </w:r>
            <w:r>
              <w:rPr>
                <w:b/>
                <w:spacing w:val="-2"/>
                <w:sz w:val="24"/>
              </w:rPr>
              <w:t xml:space="preserve"> </w:t>
            </w:r>
            <w:r>
              <w:rPr>
                <w:b/>
                <w:sz w:val="24"/>
              </w:rPr>
              <w:t>16</w:t>
            </w:r>
            <w:r>
              <w:rPr>
                <w:b/>
                <w:spacing w:val="-2"/>
                <w:sz w:val="24"/>
              </w:rPr>
              <w:t xml:space="preserve"> часов</w:t>
            </w:r>
          </w:p>
        </w:tc>
      </w:tr>
      <w:tr w:rsidR="00360D84">
        <w:trPr>
          <w:trHeight w:val="827"/>
        </w:trPr>
        <w:tc>
          <w:tcPr>
            <w:tcW w:w="535" w:type="dxa"/>
          </w:tcPr>
          <w:p w:rsidR="00360D84" w:rsidRDefault="00F03F7C">
            <w:pPr>
              <w:pStyle w:val="TableParagraph"/>
              <w:spacing w:line="270" w:lineRule="exact"/>
              <w:rPr>
                <w:sz w:val="24"/>
              </w:rPr>
            </w:pPr>
            <w:r>
              <w:rPr>
                <w:spacing w:val="-2"/>
                <w:sz w:val="24"/>
              </w:rPr>
              <w:t>3-</w:t>
            </w:r>
            <w:r>
              <w:rPr>
                <w:spacing w:val="-10"/>
                <w:sz w:val="24"/>
              </w:rPr>
              <w:t>4</w:t>
            </w:r>
          </w:p>
        </w:tc>
        <w:tc>
          <w:tcPr>
            <w:tcW w:w="2508" w:type="dxa"/>
          </w:tcPr>
          <w:p w:rsidR="00360D84" w:rsidRDefault="00F03F7C">
            <w:pPr>
              <w:pStyle w:val="TableParagraph"/>
              <w:spacing w:line="270" w:lineRule="exact"/>
              <w:rPr>
                <w:sz w:val="24"/>
              </w:rPr>
            </w:pPr>
            <w:r>
              <w:rPr>
                <w:sz w:val="24"/>
              </w:rPr>
              <w:t>Школьное</w:t>
            </w:r>
            <w:r>
              <w:rPr>
                <w:spacing w:val="11"/>
                <w:sz w:val="24"/>
              </w:rPr>
              <w:t xml:space="preserve"> </w:t>
            </w:r>
            <w:r>
              <w:rPr>
                <w:sz w:val="24"/>
              </w:rPr>
              <w:t>обучение</w:t>
            </w:r>
            <w:r>
              <w:rPr>
                <w:spacing w:val="18"/>
                <w:sz w:val="24"/>
              </w:rPr>
              <w:t xml:space="preserve"> </w:t>
            </w:r>
            <w:r>
              <w:rPr>
                <w:spacing w:val="-10"/>
                <w:sz w:val="24"/>
              </w:rPr>
              <w:t>–</w:t>
            </w:r>
          </w:p>
          <w:p w:rsidR="00360D84" w:rsidRDefault="00F03F7C">
            <w:pPr>
              <w:pStyle w:val="TableParagraph"/>
              <w:tabs>
                <w:tab w:val="left" w:pos="851"/>
                <w:tab w:val="left" w:pos="1441"/>
                <w:tab w:val="left" w:pos="2278"/>
              </w:tabs>
              <w:spacing w:line="270" w:lineRule="atLeast"/>
              <w:ind w:right="100"/>
              <w:rPr>
                <w:sz w:val="24"/>
              </w:rPr>
            </w:pPr>
            <w:r>
              <w:rPr>
                <w:spacing w:val="-4"/>
                <w:sz w:val="24"/>
              </w:rPr>
              <w:t>шаг</w:t>
            </w:r>
            <w:r>
              <w:rPr>
                <w:sz w:val="24"/>
              </w:rPr>
              <w:tab/>
            </w:r>
            <w:r>
              <w:rPr>
                <w:spacing w:val="-6"/>
                <w:sz w:val="24"/>
              </w:rPr>
              <w:t>на</w:t>
            </w:r>
            <w:r>
              <w:rPr>
                <w:sz w:val="24"/>
              </w:rPr>
              <w:tab/>
            </w:r>
            <w:r>
              <w:rPr>
                <w:spacing w:val="-4"/>
                <w:sz w:val="24"/>
              </w:rPr>
              <w:t>пути</w:t>
            </w:r>
            <w:r>
              <w:rPr>
                <w:sz w:val="24"/>
              </w:rPr>
              <w:tab/>
            </w:r>
            <w:r>
              <w:rPr>
                <w:spacing w:val="-10"/>
                <w:sz w:val="24"/>
              </w:rPr>
              <w:t xml:space="preserve">к </w:t>
            </w:r>
            <w:r>
              <w:rPr>
                <w:spacing w:val="-2"/>
                <w:sz w:val="24"/>
              </w:rPr>
              <w:t>будущему</w:t>
            </w:r>
          </w:p>
        </w:tc>
        <w:tc>
          <w:tcPr>
            <w:tcW w:w="1319" w:type="dxa"/>
          </w:tcPr>
          <w:p w:rsidR="00360D84" w:rsidRDefault="00F03F7C">
            <w:pPr>
              <w:pStyle w:val="TableParagraph"/>
              <w:spacing w:line="270" w:lineRule="exact"/>
              <w:ind w:left="108"/>
              <w:rPr>
                <w:sz w:val="24"/>
              </w:rPr>
            </w:pPr>
            <w:r>
              <w:rPr>
                <w:sz w:val="24"/>
              </w:rPr>
              <w:t>1</w:t>
            </w:r>
          </w:p>
        </w:tc>
        <w:tc>
          <w:tcPr>
            <w:tcW w:w="1449" w:type="dxa"/>
          </w:tcPr>
          <w:p w:rsidR="00360D84" w:rsidRDefault="00F03F7C">
            <w:pPr>
              <w:pStyle w:val="TableParagraph"/>
              <w:spacing w:line="270" w:lineRule="exact"/>
              <w:ind w:left="109"/>
              <w:rPr>
                <w:sz w:val="24"/>
              </w:rPr>
            </w:pPr>
            <w:r>
              <w:rPr>
                <w:sz w:val="24"/>
              </w:rPr>
              <w:t>1</w:t>
            </w:r>
          </w:p>
        </w:tc>
        <w:tc>
          <w:tcPr>
            <w:tcW w:w="1249" w:type="dxa"/>
          </w:tcPr>
          <w:p w:rsidR="00360D84" w:rsidRDefault="00F03F7C">
            <w:pPr>
              <w:pStyle w:val="TableParagraph"/>
              <w:spacing w:line="270" w:lineRule="exact"/>
              <w:ind w:left="110"/>
              <w:rPr>
                <w:sz w:val="24"/>
              </w:rPr>
            </w:pPr>
            <w:r>
              <w:rPr>
                <w:sz w:val="24"/>
              </w:rPr>
              <w:t>2</w:t>
            </w:r>
          </w:p>
        </w:tc>
        <w:tc>
          <w:tcPr>
            <w:tcW w:w="2507" w:type="dxa"/>
          </w:tcPr>
          <w:p w:rsidR="00360D84" w:rsidRDefault="00F03F7C">
            <w:pPr>
              <w:pStyle w:val="TableParagraph"/>
              <w:spacing w:line="270" w:lineRule="exact"/>
              <w:ind w:left="109"/>
              <w:rPr>
                <w:sz w:val="24"/>
              </w:rPr>
            </w:pPr>
            <w:r>
              <w:rPr>
                <w:spacing w:val="-4"/>
                <w:sz w:val="24"/>
              </w:rPr>
              <w:t>Игры</w:t>
            </w:r>
          </w:p>
        </w:tc>
      </w:tr>
      <w:tr w:rsidR="00360D84">
        <w:trPr>
          <w:trHeight w:val="551"/>
        </w:trPr>
        <w:tc>
          <w:tcPr>
            <w:tcW w:w="535" w:type="dxa"/>
          </w:tcPr>
          <w:p w:rsidR="00360D84" w:rsidRDefault="00F03F7C">
            <w:pPr>
              <w:pStyle w:val="TableParagraph"/>
              <w:spacing w:line="270" w:lineRule="exact"/>
              <w:rPr>
                <w:sz w:val="24"/>
              </w:rPr>
            </w:pPr>
            <w:r>
              <w:rPr>
                <w:spacing w:val="-2"/>
                <w:sz w:val="24"/>
              </w:rPr>
              <w:t>5-</w:t>
            </w:r>
            <w:r>
              <w:rPr>
                <w:spacing w:val="-10"/>
                <w:sz w:val="24"/>
              </w:rPr>
              <w:t>6</w:t>
            </w:r>
          </w:p>
        </w:tc>
        <w:tc>
          <w:tcPr>
            <w:tcW w:w="2508" w:type="dxa"/>
          </w:tcPr>
          <w:p w:rsidR="00360D84" w:rsidRDefault="00F03F7C">
            <w:pPr>
              <w:pStyle w:val="TableParagraph"/>
              <w:spacing w:line="270" w:lineRule="exact"/>
              <w:rPr>
                <w:sz w:val="24"/>
              </w:rPr>
            </w:pPr>
            <w:r>
              <w:rPr>
                <w:sz w:val="24"/>
              </w:rPr>
              <w:t>«Своя</w:t>
            </w:r>
            <w:r>
              <w:rPr>
                <w:spacing w:val="9"/>
                <w:sz w:val="24"/>
              </w:rPr>
              <w:t xml:space="preserve"> </w:t>
            </w:r>
            <w:r>
              <w:rPr>
                <w:sz w:val="24"/>
              </w:rPr>
              <w:t>игра»</w:t>
            </w:r>
            <w:r>
              <w:rPr>
                <w:spacing w:val="8"/>
                <w:sz w:val="24"/>
              </w:rPr>
              <w:t xml:space="preserve"> </w:t>
            </w:r>
            <w:r>
              <w:rPr>
                <w:sz w:val="24"/>
              </w:rPr>
              <w:t>по</w:t>
            </w:r>
            <w:r>
              <w:rPr>
                <w:spacing w:val="15"/>
                <w:sz w:val="24"/>
              </w:rPr>
              <w:t xml:space="preserve"> </w:t>
            </w:r>
            <w:r>
              <w:rPr>
                <w:spacing w:val="-4"/>
                <w:sz w:val="24"/>
              </w:rPr>
              <w:t>типам</w:t>
            </w:r>
          </w:p>
          <w:p w:rsidR="00360D84" w:rsidRDefault="00F03F7C">
            <w:pPr>
              <w:pStyle w:val="TableParagraph"/>
              <w:spacing w:line="261" w:lineRule="exact"/>
              <w:rPr>
                <w:sz w:val="24"/>
              </w:rPr>
            </w:pPr>
            <w:r>
              <w:rPr>
                <w:spacing w:val="-2"/>
                <w:sz w:val="24"/>
              </w:rPr>
              <w:t>профессий)</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70" w:lineRule="exact"/>
              <w:ind w:left="109"/>
              <w:rPr>
                <w:sz w:val="24"/>
              </w:rPr>
            </w:pPr>
            <w:r>
              <w:rPr>
                <w:sz w:val="24"/>
              </w:rPr>
              <w:t>2</w:t>
            </w:r>
          </w:p>
        </w:tc>
        <w:tc>
          <w:tcPr>
            <w:tcW w:w="1249" w:type="dxa"/>
          </w:tcPr>
          <w:p w:rsidR="00360D84" w:rsidRDefault="00F03F7C">
            <w:pPr>
              <w:pStyle w:val="TableParagraph"/>
              <w:spacing w:line="270" w:lineRule="exact"/>
              <w:ind w:left="110"/>
              <w:rPr>
                <w:sz w:val="24"/>
              </w:rPr>
            </w:pPr>
            <w:r>
              <w:rPr>
                <w:sz w:val="24"/>
              </w:rPr>
              <w:t>2</w:t>
            </w:r>
          </w:p>
        </w:tc>
        <w:tc>
          <w:tcPr>
            <w:tcW w:w="2507" w:type="dxa"/>
          </w:tcPr>
          <w:p w:rsidR="00360D84" w:rsidRDefault="00F03F7C">
            <w:pPr>
              <w:pStyle w:val="TableParagraph"/>
              <w:spacing w:line="270" w:lineRule="exact"/>
              <w:ind w:left="109"/>
              <w:rPr>
                <w:sz w:val="24"/>
              </w:rPr>
            </w:pPr>
            <w:r>
              <w:rPr>
                <w:spacing w:val="-4"/>
                <w:sz w:val="24"/>
              </w:rPr>
              <w:t>Игры</w:t>
            </w:r>
          </w:p>
        </w:tc>
      </w:tr>
      <w:tr w:rsidR="00360D84">
        <w:trPr>
          <w:trHeight w:val="827"/>
        </w:trPr>
        <w:tc>
          <w:tcPr>
            <w:tcW w:w="535" w:type="dxa"/>
          </w:tcPr>
          <w:p w:rsidR="00360D84" w:rsidRDefault="00F03F7C">
            <w:pPr>
              <w:pStyle w:val="TableParagraph"/>
              <w:spacing w:line="270" w:lineRule="exact"/>
              <w:rPr>
                <w:sz w:val="24"/>
              </w:rPr>
            </w:pPr>
            <w:r>
              <w:rPr>
                <w:spacing w:val="-2"/>
                <w:sz w:val="24"/>
              </w:rPr>
              <w:t>7-</w:t>
            </w:r>
            <w:r>
              <w:rPr>
                <w:spacing w:val="-10"/>
                <w:sz w:val="24"/>
              </w:rPr>
              <w:t>8</w:t>
            </w:r>
          </w:p>
        </w:tc>
        <w:tc>
          <w:tcPr>
            <w:tcW w:w="2508" w:type="dxa"/>
          </w:tcPr>
          <w:p w:rsidR="00360D84" w:rsidRDefault="00F03F7C">
            <w:pPr>
              <w:pStyle w:val="TableParagraph"/>
              <w:tabs>
                <w:tab w:val="left" w:pos="1314"/>
              </w:tabs>
              <w:spacing w:line="270" w:lineRule="exact"/>
              <w:rPr>
                <w:sz w:val="24"/>
              </w:rPr>
            </w:pPr>
            <w:r>
              <w:rPr>
                <w:spacing w:val="-4"/>
                <w:sz w:val="24"/>
              </w:rPr>
              <w:t>Пути</w:t>
            </w:r>
            <w:r>
              <w:rPr>
                <w:sz w:val="24"/>
              </w:rPr>
              <w:tab/>
            </w:r>
            <w:r>
              <w:rPr>
                <w:spacing w:val="-2"/>
                <w:sz w:val="24"/>
              </w:rPr>
              <w:t>получения</w:t>
            </w:r>
          </w:p>
          <w:p w:rsidR="00360D84" w:rsidRDefault="00F03F7C">
            <w:pPr>
              <w:pStyle w:val="TableParagraph"/>
              <w:tabs>
                <w:tab w:val="left" w:pos="1546"/>
              </w:tabs>
              <w:spacing w:line="270" w:lineRule="atLeast"/>
              <w:ind w:right="97"/>
              <w:rPr>
                <w:sz w:val="24"/>
              </w:rPr>
            </w:pPr>
            <w:r>
              <w:rPr>
                <w:spacing w:val="-2"/>
                <w:sz w:val="24"/>
              </w:rPr>
              <w:t>профессий:</w:t>
            </w:r>
            <w:r>
              <w:rPr>
                <w:sz w:val="24"/>
              </w:rPr>
              <w:tab/>
            </w:r>
            <w:r>
              <w:rPr>
                <w:spacing w:val="-2"/>
                <w:sz w:val="24"/>
              </w:rPr>
              <w:t xml:space="preserve">ГБПОУ, </w:t>
            </w:r>
            <w:r>
              <w:rPr>
                <w:spacing w:val="-4"/>
                <w:sz w:val="24"/>
              </w:rPr>
              <w:t>ВУЗ</w:t>
            </w:r>
          </w:p>
        </w:tc>
        <w:tc>
          <w:tcPr>
            <w:tcW w:w="1319" w:type="dxa"/>
          </w:tcPr>
          <w:p w:rsidR="00360D84" w:rsidRDefault="00F03F7C">
            <w:pPr>
              <w:pStyle w:val="TableParagraph"/>
              <w:spacing w:line="270" w:lineRule="exact"/>
              <w:ind w:left="108"/>
              <w:rPr>
                <w:sz w:val="24"/>
              </w:rPr>
            </w:pPr>
            <w:r>
              <w:rPr>
                <w:sz w:val="24"/>
              </w:rPr>
              <w:t>1</w:t>
            </w:r>
          </w:p>
        </w:tc>
        <w:tc>
          <w:tcPr>
            <w:tcW w:w="1449" w:type="dxa"/>
          </w:tcPr>
          <w:p w:rsidR="00360D84" w:rsidRDefault="00F03F7C">
            <w:pPr>
              <w:pStyle w:val="TableParagraph"/>
              <w:spacing w:line="270" w:lineRule="exact"/>
              <w:ind w:left="109"/>
              <w:rPr>
                <w:sz w:val="24"/>
              </w:rPr>
            </w:pPr>
            <w:r>
              <w:rPr>
                <w:sz w:val="24"/>
              </w:rPr>
              <w:t>1</w:t>
            </w:r>
          </w:p>
        </w:tc>
        <w:tc>
          <w:tcPr>
            <w:tcW w:w="1249" w:type="dxa"/>
          </w:tcPr>
          <w:p w:rsidR="00360D84" w:rsidRDefault="00F03F7C">
            <w:pPr>
              <w:pStyle w:val="TableParagraph"/>
              <w:spacing w:line="270" w:lineRule="exact"/>
              <w:ind w:left="110"/>
              <w:rPr>
                <w:sz w:val="24"/>
              </w:rPr>
            </w:pPr>
            <w:r>
              <w:rPr>
                <w:sz w:val="24"/>
              </w:rPr>
              <w:t>2</w:t>
            </w:r>
          </w:p>
        </w:tc>
        <w:tc>
          <w:tcPr>
            <w:tcW w:w="2507" w:type="dxa"/>
          </w:tcPr>
          <w:p w:rsidR="00360D84" w:rsidRDefault="00F03F7C">
            <w:pPr>
              <w:pStyle w:val="TableParagraph"/>
              <w:spacing w:line="270" w:lineRule="exact"/>
              <w:ind w:left="109"/>
              <w:rPr>
                <w:sz w:val="24"/>
              </w:rPr>
            </w:pPr>
            <w:r>
              <w:rPr>
                <w:spacing w:val="-4"/>
                <w:sz w:val="24"/>
              </w:rPr>
              <w:t>Игры</w:t>
            </w:r>
          </w:p>
        </w:tc>
      </w:tr>
      <w:tr w:rsidR="00360D84">
        <w:trPr>
          <w:trHeight w:val="1379"/>
        </w:trPr>
        <w:tc>
          <w:tcPr>
            <w:tcW w:w="535" w:type="dxa"/>
          </w:tcPr>
          <w:p w:rsidR="00360D84" w:rsidRDefault="00F03F7C">
            <w:pPr>
              <w:pStyle w:val="TableParagraph"/>
              <w:spacing w:line="270" w:lineRule="exact"/>
              <w:rPr>
                <w:sz w:val="24"/>
              </w:rPr>
            </w:pPr>
            <w:r>
              <w:rPr>
                <w:spacing w:val="-5"/>
                <w:sz w:val="24"/>
              </w:rPr>
              <w:t>9-</w:t>
            </w:r>
          </w:p>
          <w:p w:rsidR="00360D84" w:rsidRDefault="00F03F7C">
            <w:pPr>
              <w:pStyle w:val="TableParagraph"/>
              <w:spacing w:line="240" w:lineRule="auto"/>
              <w:rPr>
                <w:sz w:val="24"/>
              </w:rPr>
            </w:pPr>
            <w:r>
              <w:rPr>
                <w:spacing w:val="-5"/>
                <w:sz w:val="24"/>
              </w:rPr>
              <w:t>10</w:t>
            </w:r>
          </w:p>
        </w:tc>
        <w:tc>
          <w:tcPr>
            <w:tcW w:w="2508" w:type="dxa"/>
          </w:tcPr>
          <w:p w:rsidR="00360D84" w:rsidRDefault="00F03F7C">
            <w:pPr>
              <w:pStyle w:val="TableParagraph"/>
              <w:spacing w:line="240" w:lineRule="auto"/>
              <w:ind w:right="97"/>
              <w:rPr>
                <w:sz w:val="24"/>
              </w:rPr>
            </w:pPr>
            <w:r>
              <w:rPr>
                <w:spacing w:val="-2"/>
                <w:sz w:val="24"/>
              </w:rPr>
              <w:t>Профессиональные образовательные учреждения: колледжи,</w:t>
            </w:r>
          </w:p>
          <w:p w:rsidR="00360D84" w:rsidRDefault="00F03F7C">
            <w:pPr>
              <w:pStyle w:val="TableParagraph"/>
              <w:spacing w:line="261" w:lineRule="exact"/>
              <w:rPr>
                <w:sz w:val="24"/>
              </w:rPr>
            </w:pPr>
            <w:r>
              <w:rPr>
                <w:sz w:val="24"/>
              </w:rPr>
              <w:t>техникумы,</w:t>
            </w:r>
            <w:r>
              <w:rPr>
                <w:spacing w:val="-3"/>
                <w:sz w:val="24"/>
              </w:rPr>
              <w:t xml:space="preserve"> </w:t>
            </w:r>
            <w:r>
              <w:rPr>
                <w:spacing w:val="-2"/>
                <w:sz w:val="24"/>
              </w:rPr>
              <w:t>училища</w:t>
            </w:r>
          </w:p>
        </w:tc>
        <w:tc>
          <w:tcPr>
            <w:tcW w:w="1319" w:type="dxa"/>
          </w:tcPr>
          <w:p w:rsidR="00360D84" w:rsidRDefault="00F03F7C">
            <w:pPr>
              <w:pStyle w:val="TableParagraph"/>
              <w:spacing w:line="270" w:lineRule="exact"/>
              <w:ind w:left="108"/>
              <w:rPr>
                <w:sz w:val="24"/>
              </w:rPr>
            </w:pPr>
            <w:r>
              <w:rPr>
                <w:sz w:val="24"/>
              </w:rPr>
              <w:t>1</w:t>
            </w:r>
          </w:p>
        </w:tc>
        <w:tc>
          <w:tcPr>
            <w:tcW w:w="1449" w:type="dxa"/>
          </w:tcPr>
          <w:p w:rsidR="00360D84" w:rsidRDefault="00F03F7C">
            <w:pPr>
              <w:pStyle w:val="TableParagraph"/>
              <w:spacing w:line="270" w:lineRule="exact"/>
              <w:ind w:left="109"/>
              <w:rPr>
                <w:sz w:val="24"/>
              </w:rPr>
            </w:pPr>
            <w:r>
              <w:rPr>
                <w:sz w:val="24"/>
              </w:rPr>
              <w:t>1</w:t>
            </w:r>
          </w:p>
        </w:tc>
        <w:tc>
          <w:tcPr>
            <w:tcW w:w="1249" w:type="dxa"/>
          </w:tcPr>
          <w:p w:rsidR="00360D84" w:rsidRDefault="00F03F7C">
            <w:pPr>
              <w:pStyle w:val="TableParagraph"/>
              <w:spacing w:line="270" w:lineRule="exact"/>
              <w:ind w:left="110"/>
              <w:rPr>
                <w:sz w:val="24"/>
              </w:rPr>
            </w:pPr>
            <w:r>
              <w:rPr>
                <w:sz w:val="24"/>
              </w:rPr>
              <w:t>2</w:t>
            </w:r>
          </w:p>
        </w:tc>
        <w:tc>
          <w:tcPr>
            <w:tcW w:w="2507" w:type="dxa"/>
          </w:tcPr>
          <w:p w:rsidR="00360D84" w:rsidRDefault="00F03F7C">
            <w:pPr>
              <w:pStyle w:val="TableParagraph"/>
              <w:spacing w:line="270" w:lineRule="exact"/>
              <w:ind w:left="109"/>
              <w:rPr>
                <w:sz w:val="24"/>
              </w:rPr>
            </w:pPr>
            <w:r>
              <w:rPr>
                <w:spacing w:val="-4"/>
                <w:sz w:val="24"/>
              </w:rPr>
              <w:t>Игры</w:t>
            </w:r>
          </w:p>
        </w:tc>
      </w:tr>
      <w:tr w:rsidR="00360D84">
        <w:trPr>
          <w:trHeight w:val="552"/>
        </w:trPr>
        <w:tc>
          <w:tcPr>
            <w:tcW w:w="535" w:type="dxa"/>
          </w:tcPr>
          <w:p w:rsidR="00360D84" w:rsidRDefault="00F03F7C">
            <w:pPr>
              <w:pStyle w:val="TableParagraph"/>
              <w:spacing w:line="270" w:lineRule="exact"/>
              <w:rPr>
                <w:sz w:val="24"/>
              </w:rPr>
            </w:pPr>
            <w:r>
              <w:rPr>
                <w:spacing w:val="-5"/>
                <w:sz w:val="24"/>
              </w:rPr>
              <w:t>11-</w:t>
            </w:r>
          </w:p>
          <w:p w:rsidR="00360D84" w:rsidRDefault="00F03F7C">
            <w:pPr>
              <w:pStyle w:val="TableParagraph"/>
              <w:spacing w:line="261" w:lineRule="exact"/>
              <w:rPr>
                <w:sz w:val="24"/>
              </w:rPr>
            </w:pPr>
            <w:r>
              <w:rPr>
                <w:spacing w:val="-5"/>
                <w:sz w:val="24"/>
              </w:rPr>
              <w:t>12</w:t>
            </w:r>
          </w:p>
        </w:tc>
        <w:tc>
          <w:tcPr>
            <w:tcW w:w="2508" w:type="dxa"/>
          </w:tcPr>
          <w:p w:rsidR="00360D84" w:rsidRDefault="00F03F7C">
            <w:pPr>
              <w:pStyle w:val="TableParagraph"/>
              <w:spacing w:line="270" w:lineRule="exact"/>
              <w:rPr>
                <w:sz w:val="24"/>
              </w:rPr>
            </w:pPr>
            <w:r>
              <w:rPr>
                <w:sz w:val="24"/>
              </w:rPr>
              <w:t>Экскурсия</w:t>
            </w:r>
            <w:r>
              <w:rPr>
                <w:spacing w:val="-3"/>
                <w:sz w:val="24"/>
              </w:rPr>
              <w:t xml:space="preserve"> </w:t>
            </w:r>
            <w:r>
              <w:rPr>
                <w:sz w:val="24"/>
              </w:rPr>
              <w:t>в</w:t>
            </w:r>
            <w:r>
              <w:rPr>
                <w:spacing w:val="-3"/>
                <w:sz w:val="24"/>
              </w:rPr>
              <w:t xml:space="preserve"> </w:t>
            </w:r>
            <w:r>
              <w:rPr>
                <w:spacing w:val="-2"/>
                <w:sz w:val="24"/>
              </w:rPr>
              <w:t>ГБПОУ</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70" w:lineRule="exact"/>
              <w:ind w:left="109"/>
              <w:rPr>
                <w:sz w:val="24"/>
              </w:rPr>
            </w:pPr>
            <w:r>
              <w:rPr>
                <w:sz w:val="24"/>
              </w:rPr>
              <w:t>2</w:t>
            </w:r>
          </w:p>
        </w:tc>
        <w:tc>
          <w:tcPr>
            <w:tcW w:w="1249" w:type="dxa"/>
          </w:tcPr>
          <w:p w:rsidR="00360D84" w:rsidRDefault="00F03F7C">
            <w:pPr>
              <w:pStyle w:val="TableParagraph"/>
              <w:spacing w:line="270" w:lineRule="exact"/>
              <w:ind w:left="110"/>
              <w:rPr>
                <w:sz w:val="24"/>
              </w:rPr>
            </w:pPr>
            <w:r>
              <w:rPr>
                <w:sz w:val="24"/>
              </w:rPr>
              <w:t>2</w:t>
            </w:r>
          </w:p>
        </w:tc>
        <w:tc>
          <w:tcPr>
            <w:tcW w:w="2507" w:type="dxa"/>
          </w:tcPr>
          <w:p w:rsidR="00360D84" w:rsidRDefault="00F03F7C">
            <w:pPr>
              <w:pStyle w:val="TableParagraph"/>
              <w:spacing w:line="270" w:lineRule="exact"/>
              <w:ind w:left="109"/>
              <w:rPr>
                <w:sz w:val="24"/>
              </w:rPr>
            </w:pPr>
            <w:r>
              <w:rPr>
                <w:spacing w:val="-2"/>
                <w:sz w:val="24"/>
              </w:rPr>
              <w:t>Экскурсия</w:t>
            </w:r>
          </w:p>
        </w:tc>
      </w:tr>
      <w:tr w:rsidR="00360D84">
        <w:trPr>
          <w:trHeight w:val="830"/>
        </w:trPr>
        <w:tc>
          <w:tcPr>
            <w:tcW w:w="535" w:type="dxa"/>
          </w:tcPr>
          <w:p w:rsidR="00360D84" w:rsidRDefault="00F03F7C">
            <w:pPr>
              <w:pStyle w:val="TableParagraph"/>
              <w:spacing w:line="273" w:lineRule="exact"/>
              <w:rPr>
                <w:sz w:val="24"/>
              </w:rPr>
            </w:pPr>
            <w:r>
              <w:rPr>
                <w:spacing w:val="-5"/>
                <w:sz w:val="24"/>
              </w:rPr>
              <w:t>13-</w:t>
            </w:r>
          </w:p>
          <w:p w:rsidR="00360D84" w:rsidRDefault="00F03F7C">
            <w:pPr>
              <w:pStyle w:val="TableParagraph"/>
              <w:spacing w:line="240" w:lineRule="auto"/>
              <w:rPr>
                <w:sz w:val="24"/>
              </w:rPr>
            </w:pPr>
            <w:r>
              <w:rPr>
                <w:spacing w:val="-5"/>
                <w:sz w:val="24"/>
              </w:rPr>
              <w:t>14</w:t>
            </w:r>
          </w:p>
        </w:tc>
        <w:tc>
          <w:tcPr>
            <w:tcW w:w="2508" w:type="dxa"/>
          </w:tcPr>
          <w:p w:rsidR="00360D84" w:rsidRDefault="00F03F7C">
            <w:pPr>
              <w:pStyle w:val="TableParagraph"/>
              <w:tabs>
                <w:tab w:val="left" w:pos="1127"/>
                <w:tab w:val="left" w:pos="1623"/>
              </w:tabs>
              <w:spacing w:line="240" w:lineRule="auto"/>
              <w:ind w:right="97"/>
              <w:rPr>
                <w:sz w:val="24"/>
              </w:rPr>
            </w:pPr>
            <w:r>
              <w:rPr>
                <w:spacing w:val="-2"/>
                <w:sz w:val="24"/>
              </w:rPr>
              <w:t>Профессиональные пробы</w:t>
            </w:r>
            <w:r>
              <w:rPr>
                <w:sz w:val="24"/>
              </w:rPr>
              <w:tab/>
            </w:r>
            <w:r>
              <w:rPr>
                <w:spacing w:val="-10"/>
                <w:sz w:val="24"/>
              </w:rPr>
              <w:t>и</w:t>
            </w:r>
            <w:r>
              <w:rPr>
                <w:sz w:val="24"/>
              </w:rPr>
              <w:tab/>
            </w:r>
            <w:r>
              <w:rPr>
                <w:spacing w:val="-2"/>
                <w:sz w:val="24"/>
              </w:rPr>
              <w:t>мастер-</w:t>
            </w:r>
          </w:p>
          <w:p w:rsidR="00360D84" w:rsidRDefault="00F03F7C">
            <w:pPr>
              <w:pStyle w:val="TableParagraph"/>
              <w:spacing w:line="261" w:lineRule="exact"/>
              <w:rPr>
                <w:sz w:val="24"/>
              </w:rPr>
            </w:pPr>
            <w:r>
              <w:rPr>
                <w:spacing w:val="-2"/>
                <w:sz w:val="24"/>
              </w:rPr>
              <w:t>классы</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73" w:lineRule="exact"/>
              <w:ind w:left="109"/>
              <w:rPr>
                <w:sz w:val="24"/>
              </w:rPr>
            </w:pPr>
            <w:r>
              <w:rPr>
                <w:sz w:val="24"/>
              </w:rPr>
              <w:t>2</w:t>
            </w:r>
          </w:p>
        </w:tc>
        <w:tc>
          <w:tcPr>
            <w:tcW w:w="1249" w:type="dxa"/>
          </w:tcPr>
          <w:p w:rsidR="00360D84" w:rsidRDefault="00F03F7C">
            <w:pPr>
              <w:pStyle w:val="TableParagraph"/>
              <w:spacing w:line="273" w:lineRule="exact"/>
              <w:ind w:left="110"/>
              <w:rPr>
                <w:sz w:val="24"/>
              </w:rPr>
            </w:pPr>
            <w:r>
              <w:rPr>
                <w:sz w:val="24"/>
              </w:rPr>
              <w:t>2</w:t>
            </w:r>
          </w:p>
        </w:tc>
        <w:tc>
          <w:tcPr>
            <w:tcW w:w="2507" w:type="dxa"/>
          </w:tcPr>
          <w:p w:rsidR="00360D84" w:rsidRDefault="00F03F7C">
            <w:pPr>
              <w:pStyle w:val="TableParagraph"/>
              <w:spacing w:line="273" w:lineRule="exact"/>
              <w:ind w:left="109"/>
              <w:rPr>
                <w:sz w:val="24"/>
              </w:rPr>
            </w:pPr>
            <w:r>
              <w:rPr>
                <w:spacing w:val="-2"/>
                <w:sz w:val="24"/>
              </w:rPr>
              <w:t>Игры/презентация</w:t>
            </w:r>
          </w:p>
        </w:tc>
      </w:tr>
      <w:tr w:rsidR="00360D84">
        <w:trPr>
          <w:trHeight w:val="1103"/>
        </w:trPr>
        <w:tc>
          <w:tcPr>
            <w:tcW w:w="535" w:type="dxa"/>
          </w:tcPr>
          <w:p w:rsidR="00360D84" w:rsidRDefault="00F03F7C">
            <w:pPr>
              <w:pStyle w:val="TableParagraph"/>
              <w:spacing w:line="270" w:lineRule="exact"/>
              <w:rPr>
                <w:sz w:val="24"/>
              </w:rPr>
            </w:pPr>
            <w:r>
              <w:rPr>
                <w:spacing w:val="-5"/>
                <w:sz w:val="24"/>
              </w:rPr>
              <w:t>15-</w:t>
            </w:r>
          </w:p>
          <w:p w:rsidR="00360D84" w:rsidRDefault="00F03F7C">
            <w:pPr>
              <w:pStyle w:val="TableParagraph"/>
              <w:spacing w:line="240" w:lineRule="auto"/>
              <w:rPr>
                <w:sz w:val="24"/>
              </w:rPr>
            </w:pPr>
            <w:r>
              <w:rPr>
                <w:spacing w:val="-5"/>
                <w:sz w:val="24"/>
              </w:rPr>
              <w:t>16</w:t>
            </w:r>
          </w:p>
        </w:tc>
        <w:tc>
          <w:tcPr>
            <w:tcW w:w="2508" w:type="dxa"/>
          </w:tcPr>
          <w:p w:rsidR="00360D84" w:rsidRDefault="00F03F7C">
            <w:pPr>
              <w:pStyle w:val="TableParagraph"/>
              <w:tabs>
                <w:tab w:val="left" w:pos="1506"/>
              </w:tabs>
              <w:spacing w:line="240" w:lineRule="auto"/>
              <w:ind w:right="97"/>
              <w:rPr>
                <w:sz w:val="24"/>
              </w:rPr>
            </w:pPr>
            <w:r>
              <w:rPr>
                <w:spacing w:val="-2"/>
                <w:sz w:val="24"/>
              </w:rPr>
              <w:t>Система</w:t>
            </w:r>
            <w:r>
              <w:rPr>
                <w:sz w:val="24"/>
              </w:rPr>
              <w:tab/>
            </w:r>
            <w:r>
              <w:rPr>
                <w:spacing w:val="-2"/>
                <w:sz w:val="24"/>
              </w:rPr>
              <w:t>высшего образования:</w:t>
            </w:r>
          </w:p>
          <w:p w:rsidR="00360D84" w:rsidRDefault="00F03F7C">
            <w:pPr>
              <w:pStyle w:val="TableParagraph"/>
              <w:tabs>
                <w:tab w:val="left" w:pos="1520"/>
              </w:tabs>
              <w:spacing w:line="270" w:lineRule="atLeast"/>
              <w:ind w:right="100"/>
              <w:rPr>
                <w:sz w:val="24"/>
              </w:rPr>
            </w:pPr>
            <w:r>
              <w:rPr>
                <w:spacing w:val="-2"/>
                <w:sz w:val="24"/>
              </w:rPr>
              <w:t>бакалавр,</w:t>
            </w:r>
            <w:r>
              <w:rPr>
                <w:sz w:val="24"/>
              </w:rPr>
              <w:tab/>
            </w:r>
            <w:r>
              <w:rPr>
                <w:spacing w:val="-2"/>
                <w:sz w:val="24"/>
              </w:rPr>
              <w:t>магистр, специалист</w:t>
            </w:r>
          </w:p>
        </w:tc>
        <w:tc>
          <w:tcPr>
            <w:tcW w:w="1319" w:type="dxa"/>
          </w:tcPr>
          <w:p w:rsidR="00360D84" w:rsidRDefault="00F03F7C">
            <w:pPr>
              <w:pStyle w:val="TableParagraph"/>
              <w:spacing w:line="270" w:lineRule="exact"/>
              <w:ind w:left="108"/>
              <w:rPr>
                <w:sz w:val="24"/>
              </w:rPr>
            </w:pPr>
            <w:r>
              <w:rPr>
                <w:sz w:val="24"/>
              </w:rPr>
              <w:t>1</w:t>
            </w:r>
          </w:p>
        </w:tc>
        <w:tc>
          <w:tcPr>
            <w:tcW w:w="1449" w:type="dxa"/>
          </w:tcPr>
          <w:p w:rsidR="00360D84" w:rsidRDefault="00F03F7C">
            <w:pPr>
              <w:pStyle w:val="TableParagraph"/>
              <w:spacing w:line="270" w:lineRule="exact"/>
              <w:ind w:left="109"/>
              <w:rPr>
                <w:sz w:val="24"/>
              </w:rPr>
            </w:pPr>
            <w:r>
              <w:rPr>
                <w:sz w:val="24"/>
              </w:rPr>
              <w:t>1</w:t>
            </w:r>
          </w:p>
        </w:tc>
        <w:tc>
          <w:tcPr>
            <w:tcW w:w="1249" w:type="dxa"/>
          </w:tcPr>
          <w:p w:rsidR="00360D84" w:rsidRDefault="00F03F7C">
            <w:pPr>
              <w:pStyle w:val="TableParagraph"/>
              <w:spacing w:line="270" w:lineRule="exact"/>
              <w:ind w:left="110"/>
              <w:rPr>
                <w:sz w:val="24"/>
              </w:rPr>
            </w:pPr>
            <w:r>
              <w:rPr>
                <w:sz w:val="24"/>
              </w:rPr>
              <w:t>2</w:t>
            </w:r>
          </w:p>
        </w:tc>
        <w:tc>
          <w:tcPr>
            <w:tcW w:w="2507" w:type="dxa"/>
          </w:tcPr>
          <w:p w:rsidR="00360D84" w:rsidRDefault="00F03F7C">
            <w:pPr>
              <w:pStyle w:val="TableParagraph"/>
              <w:spacing w:line="270" w:lineRule="exact"/>
              <w:ind w:left="109"/>
              <w:rPr>
                <w:sz w:val="24"/>
              </w:rPr>
            </w:pPr>
            <w:r>
              <w:rPr>
                <w:spacing w:val="-2"/>
                <w:sz w:val="24"/>
              </w:rPr>
              <w:t>Игры/презентация</w:t>
            </w:r>
          </w:p>
        </w:tc>
      </w:tr>
      <w:tr w:rsidR="00360D84">
        <w:trPr>
          <w:trHeight w:val="275"/>
        </w:trPr>
        <w:tc>
          <w:tcPr>
            <w:tcW w:w="535" w:type="dxa"/>
          </w:tcPr>
          <w:p w:rsidR="00360D84" w:rsidRDefault="00F03F7C">
            <w:pPr>
              <w:pStyle w:val="TableParagraph"/>
              <w:spacing w:line="255" w:lineRule="exact"/>
              <w:rPr>
                <w:sz w:val="24"/>
              </w:rPr>
            </w:pPr>
            <w:r>
              <w:rPr>
                <w:spacing w:val="-5"/>
                <w:sz w:val="24"/>
              </w:rPr>
              <w:t>17-</w:t>
            </w:r>
          </w:p>
        </w:tc>
        <w:tc>
          <w:tcPr>
            <w:tcW w:w="2508" w:type="dxa"/>
          </w:tcPr>
          <w:p w:rsidR="00360D84" w:rsidRDefault="00F03F7C">
            <w:pPr>
              <w:pStyle w:val="TableParagraph"/>
              <w:spacing w:line="255" w:lineRule="exact"/>
              <w:rPr>
                <w:sz w:val="24"/>
              </w:rPr>
            </w:pPr>
            <w:r>
              <w:rPr>
                <w:sz w:val="24"/>
              </w:rPr>
              <w:t>Экскурсия</w:t>
            </w:r>
            <w:r>
              <w:rPr>
                <w:spacing w:val="-3"/>
                <w:sz w:val="24"/>
              </w:rPr>
              <w:t xml:space="preserve"> </w:t>
            </w:r>
            <w:r>
              <w:rPr>
                <w:sz w:val="24"/>
              </w:rPr>
              <w:t>в</w:t>
            </w:r>
            <w:r>
              <w:rPr>
                <w:spacing w:val="-3"/>
                <w:sz w:val="24"/>
              </w:rPr>
              <w:t xml:space="preserve"> </w:t>
            </w:r>
            <w:r>
              <w:rPr>
                <w:spacing w:val="-5"/>
                <w:sz w:val="24"/>
              </w:rPr>
              <w:t>ВУЗ</w:t>
            </w: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5" w:lineRule="exact"/>
              <w:ind w:left="109"/>
              <w:rPr>
                <w:sz w:val="24"/>
              </w:rPr>
            </w:pPr>
            <w:r>
              <w:rPr>
                <w:sz w:val="24"/>
              </w:rPr>
              <w:t>2</w:t>
            </w:r>
          </w:p>
        </w:tc>
        <w:tc>
          <w:tcPr>
            <w:tcW w:w="1249" w:type="dxa"/>
          </w:tcPr>
          <w:p w:rsidR="00360D84" w:rsidRDefault="00F03F7C">
            <w:pPr>
              <w:pStyle w:val="TableParagraph"/>
              <w:spacing w:line="255" w:lineRule="exact"/>
              <w:ind w:left="110"/>
              <w:rPr>
                <w:sz w:val="24"/>
              </w:rPr>
            </w:pPr>
            <w:r>
              <w:rPr>
                <w:sz w:val="24"/>
              </w:rPr>
              <w:t>2</w:t>
            </w:r>
          </w:p>
        </w:tc>
        <w:tc>
          <w:tcPr>
            <w:tcW w:w="2507" w:type="dxa"/>
          </w:tcPr>
          <w:p w:rsidR="00360D84" w:rsidRDefault="00F03F7C">
            <w:pPr>
              <w:pStyle w:val="TableParagraph"/>
              <w:spacing w:line="255" w:lineRule="exact"/>
              <w:ind w:left="109"/>
              <w:rPr>
                <w:sz w:val="24"/>
              </w:rPr>
            </w:pPr>
            <w:r>
              <w:rPr>
                <w:spacing w:val="-2"/>
                <w:sz w:val="24"/>
              </w:rPr>
              <w:t>Экскурсия</w:t>
            </w:r>
          </w:p>
        </w:tc>
      </w:tr>
    </w:tbl>
    <w:p w:rsidR="00360D84" w:rsidRDefault="00360D84">
      <w:pPr>
        <w:spacing w:line="255" w:lineRule="exact"/>
        <w:rPr>
          <w:sz w:val="24"/>
        </w:rPr>
        <w:sectPr w:rsidR="00360D84">
          <w:type w:val="continuous"/>
          <w:pgSz w:w="11910" w:h="16840"/>
          <w:pgMar w:top="1120" w:right="560" w:bottom="1275" w:left="1480" w:header="0" w:footer="945" w:gutter="0"/>
          <w:cols w:space="720"/>
        </w:sect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5"/>
        <w:gridCol w:w="2508"/>
        <w:gridCol w:w="1319"/>
        <w:gridCol w:w="1449"/>
        <w:gridCol w:w="1249"/>
        <w:gridCol w:w="2507"/>
      </w:tblGrid>
      <w:tr w:rsidR="00360D84">
        <w:trPr>
          <w:trHeight w:val="277"/>
        </w:trPr>
        <w:tc>
          <w:tcPr>
            <w:tcW w:w="535" w:type="dxa"/>
          </w:tcPr>
          <w:p w:rsidR="00360D84" w:rsidRDefault="00F03F7C">
            <w:pPr>
              <w:pStyle w:val="TableParagraph"/>
              <w:spacing w:line="258" w:lineRule="exact"/>
              <w:rPr>
                <w:sz w:val="24"/>
              </w:rPr>
            </w:pPr>
            <w:r>
              <w:rPr>
                <w:spacing w:val="-5"/>
                <w:sz w:val="24"/>
              </w:rPr>
              <w:lastRenderedPageBreak/>
              <w:t>18</w:t>
            </w:r>
          </w:p>
        </w:tc>
        <w:tc>
          <w:tcPr>
            <w:tcW w:w="2508" w:type="dxa"/>
          </w:tcPr>
          <w:p w:rsidR="00360D84" w:rsidRDefault="00360D84">
            <w:pPr>
              <w:pStyle w:val="TableParagraph"/>
              <w:spacing w:line="240" w:lineRule="auto"/>
              <w:ind w:left="0"/>
              <w:rPr>
                <w:sz w:val="20"/>
              </w:rPr>
            </w:pPr>
          </w:p>
        </w:tc>
        <w:tc>
          <w:tcPr>
            <w:tcW w:w="1319" w:type="dxa"/>
          </w:tcPr>
          <w:p w:rsidR="00360D84" w:rsidRDefault="00360D84">
            <w:pPr>
              <w:pStyle w:val="TableParagraph"/>
              <w:spacing w:line="240" w:lineRule="auto"/>
              <w:ind w:left="0"/>
              <w:rPr>
                <w:sz w:val="20"/>
              </w:rPr>
            </w:pPr>
          </w:p>
        </w:tc>
        <w:tc>
          <w:tcPr>
            <w:tcW w:w="1449" w:type="dxa"/>
          </w:tcPr>
          <w:p w:rsidR="00360D84" w:rsidRDefault="00360D84">
            <w:pPr>
              <w:pStyle w:val="TableParagraph"/>
              <w:spacing w:line="240" w:lineRule="auto"/>
              <w:ind w:left="0"/>
              <w:rPr>
                <w:sz w:val="20"/>
              </w:rPr>
            </w:pPr>
          </w:p>
        </w:tc>
        <w:tc>
          <w:tcPr>
            <w:tcW w:w="1249" w:type="dxa"/>
          </w:tcPr>
          <w:p w:rsidR="00360D84" w:rsidRDefault="00360D84">
            <w:pPr>
              <w:pStyle w:val="TableParagraph"/>
              <w:spacing w:line="240" w:lineRule="auto"/>
              <w:ind w:left="0"/>
              <w:rPr>
                <w:sz w:val="20"/>
              </w:rPr>
            </w:pPr>
          </w:p>
        </w:tc>
        <w:tc>
          <w:tcPr>
            <w:tcW w:w="2507" w:type="dxa"/>
          </w:tcPr>
          <w:p w:rsidR="00360D84" w:rsidRDefault="00360D84">
            <w:pPr>
              <w:pStyle w:val="TableParagraph"/>
              <w:spacing w:line="240" w:lineRule="auto"/>
              <w:ind w:left="0"/>
              <w:rPr>
                <w:sz w:val="20"/>
              </w:rPr>
            </w:pPr>
          </w:p>
        </w:tc>
      </w:tr>
      <w:tr w:rsidR="00360D84">
        <w:trPr>
          <w:trHeight w:val="827"/>
        </w:trPr>
        <w:tc>
          <w:tcPr>
            <w:tcW w:w="535" w:type="dxa"/>
          </w:tcPr>
          <w:p w:rsidR="00360D84" w:rsidRDefault="00F03F7C">
            <w:pPr>
              <w:pStyle w:val="TableParagraph"/>
              <w:rPr>
                <w:sz w:val="24"/>
              </w:rPr>
            </w:pPr>
            <w:r>
              <w:rPr>
                <w:spacing w:val="-5"/>
                <w:sz w:val="24"/>
              </w:rPr>
              <w:t>19-</w:t>
            </w:r>
          </w:p>
          <w:p w:rsidR="00360D84" w:rsidRDefault="00F03F7C">
            <w:pPr>
              <w:pStyle w:val="TableParagraph"/>
              <w:spacing w:line="240" w:lineRule="auto"/>
              <w:rPr>
                <w:sz w:val="24"/>
              </w:rPr>
            </w:pPr>
            <w:r>
              <w:rPr>
                <w:spacing w:val="-5"/>
                <w:sz w:val="24"/>
              </w:rPr>
              <w:t>20</w:t>
            </w:r>
          </w:p>
        </w:tc>
        <w:tc>
          <w:tcPr>
            <w:tcW w:w="2508" w:type="dxa"/>
          </w:tcPr>
          <w:p w:rsidR="00360D84" w:rsidRDefault="00F03F7C">
            <w:pPr>
              <w:pStyle w:val="TableParagraph"/>
              <w:rPr>
                <w:sz w:val="24"/>
              </w:rPr>
            </w:pPr>
            <w:r>
              <w:rPr>
                <w:spacing w:val="-2"/>
                <w:sz w:val="24"/>
              </w:rPr>
              <w:t>Профессиональные</w:t>
            </w:r>
          </w:p>
          <w:p w:rsidR="00360D84" w:rsidRDefault="00F03F7C">
            <w:pPr>
              <w:pStyle w:val="TableParagraph"/>
              <w:tabs>
                <w:tab w:val="left" w:pos="1127"/>
                <w:tab w:val="left" w:pos="1623"/>
              </w:tabs>
              <w:spacing w:line="270" w:lineRule="atLeast"/>
              <w:ind w:right="97"/>
              <w:rPr>
                <w:sz w:val="24"/>
              </w:rPr>
            </w:pPr>
            <w:r>
              <w:rPr>
                <w:spacing w:val="-2"/>
                <w:sz w:val="24"/>
              </w:rPr>
              <w:t>пробы</w:t>
            </w:r>
            <w:r>
              <w:rPr>
                <w:sz w:val="24"/>
              </w:rPr>
              <w:tab/>
            </w:r>
            <w:r>
              <w:rPr>
                <w:spacing w:val="-10"/>
                <w:sz w:val="24"/>
              </w:rPr>
              <w:t>и</w:t>
            </w:r>
            <w:r>
              <w:rPr>
                <w:sz w:val="24"/>
              </w:rPr>
              <w:tab/>
            </w:r>
            <w:r>
              <w:rPr>
                <w:spacing w:val="-2"/>
                <w:sz w:val="24"/>
              </w:rPr>
              <w:t>мастер- классы</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2</w:t>
            </w:r>
          </w:p>
        </w:tc>
        <w:tc>
          <w:tcPr>
            <w:tcW w:w="1249" w:type="dxa"/>
          </w:tcPr>
          <w:p w:rsidR="00360D84" w:rsidRDefault="00F03F7C">
            <w:pPr>
              <w:pStyle w:val="TableParagraph"/>
              <w:ind w:left="110"/>
              <w:rPr>
                <w:sz w:val="24"/>
              </w:rPr>
            </w:pPr>
            <w:r>
              <w:rPr>
                <w:sz w:val="24"/>
              </w:rPr>
              <w:t>2</w:t>
            </w:r>
          </w:p>
        </w:tc>
        <w:tc>
          <w:tcPr>
            <w:tcW w:w="2507" w:type="dxa"/>
          </w:tcPr>
          <w:p w:rsidR="00360D84" w:rsidRDefault="00F03F7C">
            <w:pPr>
              <w:pStyle w:val="TableParagraph"/>
              <w:ind w:left="109"/>
              <w:rPr>
                <w:sz w:val="24"/>
              </w:rPr>
            </w:pPr>
            <w:r>
              <w:rPr>
                <w:spacing w:val="-2"/>
                <w:sz w:val="24"/>
              </w:rPr>
              <w:t>Игры/презентация</w:t>
            </w:r>
          </w:p>
        </w:tc>
      </w:tr>
      <w:tr w:rsidR="00360D84">
        <w:trPr>
          <w:trHeight w:val="551"/>
        </w:trPr>
        <w:tc>
          <w:tcPr>
            <w:tcW w:w="535" w:type="dxa"/>
          </w:tcPr>
          <w:p w:rsidR="00360D84" w:rsidRDefault="00F03F7C">
            <w:pPr>
              <w:pStyle w:val="TableParagraph"/>
              <w:rPr>
                <w:sz w:val="24"/>
              </w:rPr>
            </w:pPr>
            <w:r>
              <w:rPr>
                <w:spacing w:val="-5"/>
                <w:sz w:val="24"/>
              </w:rPr>
              <w:t>21-</w:t>
            </w:r>
          </w:p>
          <w:p w:rsidR="00360D84" w:rsidRDefault="00F03F7C">
            <w:pPr>
              <w:pStyle w:val="TableParagraph"/>
              <w:spacing w:line="267" w:lineRule="exact"/>
              <w:rPr>
                <w:sz w:val="24"/>
              </w:rPr>
            </w:pPr>
            <w:r>
              <w:rPr>
                <w:spacing w:val="-5"/>
                <w:sz w:val="24"/>
              </w:rPr>
              <w:t>22</w:t>
            </w:r>
          </w:p>
        </w:tc>
        <w:tc>
          <w:tcPr>
            <w:tcW w:w="2508" w:type="dxa"/>
          </w:tcPr>
          <w:p w:rsidR="00360D84" w:rsidRDefault="00F03F7C">
            <w:pPr>
              <w:pStyle w:val="TableParagraph"/>
              <w:tabs>
                <w:tab w:val="left" w:pos="1225"/>
              </w:tabs>
              <w:rPr>
                <w:sz w:val="24"/>
              </w:rPr>
            </w:pPr>
            <w:r>
              <w:rPr>
                <w:spacing w:val="-4"/>
                <w:sz w:val="24"/>
              </w:rPr>
              <w:t>Пути</w:t>
            </w:r>
            <w:r>
              <w:rPr>
                <w:sz w:val="24"/>
              </w:rPr>
              <w:tab/>
            </w:r>
            <w:r>
              <w:rPr>
                <w:spacing w:val="-2"/>
                <w:sz w:val="24"/>
              </w:rPr>
              <w:t>построения</w:t>
            </w:r>
          </w:p>
          <w:p w:rsidR="00360D84" w:rsidRDefault="00F03F7C">
            <w:pPr>
              <w:pStyle w:val="TableParagraph"/>
              <w:spacing w:line="267" w:lineRule="exact"/>
              <w:rPr>
                <w:sz w:val="24"/>
              </w:rPr>
            </w:pPr>
            <w:r>
              <w:rPr>
                <w:spacing w:val="-2"/>
                <w:sz w:val="24"/>
              </w:rPr>
              <w:t>карьеры</w:t>
            </w:r>
          </w:p>
        </w:tc>
        <w:tc>
          <w:tcPr>
            <w:tcW w:w="1319" w:type="dxa"/>
          </w:tcPr>
          <w:p w:rsidR="00360D84" w:rsidRDefault="00F03F7C">
            <w:pPr>
              <w:pStyle w:val="TableParagraph"/>
              <w:ind w:left="108"/>
              <w:rPr>
                <w:sz w:val="24"/>
              </w:rPr>
            </w:pPr>
            <w:r>
              <w:rPr>
                <w:sz w:val="24"/>
              </w:rPr>
              <w:t>1</w:t>
            </w: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2</w:t>
            </w:r>
          </w:p>
        </w:tc>
        <w:tc>
          <w:tcPr>
            <w:tcW w:w="2507" w:type="dxa"/>
          </w:tcPr>
          <w:p w:rsidR="00360D84" w:rsidRDefault="00F03F7C">
            <w:pPr>
              <w:pStyle w:val="TableParagraph"/>
              <w:ind w:left="109"/>
              <w:rPr>
                <w:sz w:val="24"/>
              </w:rPr>
            </w:pPr>
            <w:r>
              <w:rPr>
                <w:spacing w:val="-2"/>
                <w:sz w:val="24"/>
              </w:rPr>
              <w:t>Игра/презентация</w:t>
            </w:r>
          </w:p>
        </w:tc>
      </w:tr>
      <w:tr w:rsidR="00360D84">
        <w:trPr>
          <w:trHeight w:val="1103"/>
        </w:trPr>
        <w:tc>
          <w:tcPr>
            <w:tcW w:w="535" w:type="dxa"/>
          </w:tcPr>
          <w:p w:rsidR="00360D84" w:rsidRDefault="00F03F7C">
            <w:pPr>
              <w:pStyle w:val="TableParagraph"/>
              <w:rPr>
                <w:sz w:val="24"/>
              </w:rPr>
            </w:pPr>
            <w:r>
              <w:rPr>
                <w:spacing w:val="-5"/>
                <w:sz w:val="24"/>
              </w:rPr>
              <w:t>23-</w:t>
            </w:r>
          </w:p>
          <w:p w:rsidR="00360D84" w:rsidRDefault="00F03F7C">
            <w:pPr>
              <w:pStyle w:val="TableParagraph"/>
              <w:spacing w:line="240" w:lineRule="auto"/>
              <w:rPr>
                <w:sz w:val="24"/>
              </w:rPr>
            </w:pPr>
            <w:r>
              <w:rPr>
                <w:spacing w:val="-5"/>
                <w:sz w:val="24"/>
              </w:rPr>
              <w:t>30</w:t>
            </w:r>
          </w:p>
        </w:tc>
        <w:tc>
          <w:tcPr>
            <w:tcW w:w="2508" w:type="dxa"/>
          </w:tcPr>
          <w:p w:rsidR="00360D84" w:rsidRDefault="00F03F7C">
            <w:pPr>
              <w:pStyle w:val="TableParagraph"/>
              <w:tabs>
                <w:tab w:val="left" w:pos="1466"/>
              </w:tabs>
              <w:spacing w:line="240" w:lineRule="auto"/>
              <w:ind w:right="98"/>
              <w:rPr>
                <w:sz w:val="24"/>
              </w:rPr>
            </w:pPr>
            <w:proofErr w:type="spellStart"/>
            <w:r>
              <w:rPr>
                <w:spacing w:val="-2"/>
                <w:sz w:val="24"/>
              </w:rPr>
              <w:t>Внутришкольный</w:t>
            </w:r>
            <w:proofErr w:type="spellEnd"/>
            <w:r>
              <w:rPr>
                <w:spacing w:val="80"/>
                <w:sz w:val="24"/>
              </w:rPr>
              <w:t xml:space="preserve"> </w:t>
            </w:r>
            <w:r>
              <w:rPr>
                <w:spacing w:val="-4"/>
                <w:sz w:val="24"/>
              </w:rPr>
              <w:t>этап</w:t>
            </w:r>
            <w:r>
              <w:rPr>
                <w:sz w:val="24"/>
              </w:rPr>
              <w:tab/>
            </w:r>
            <w:r>
              <w:rPr>
                <w:spacing w:val="-2"/>
                <w:sz w:val="24"/>
              </w:rPr>
              <w:t>конкурса</w:t>
            </w:r>
          </w:p>
          <w:p w:rsidR="00360D84" w:rsidRDefault="00F03F7C">
            <w:pPr>
              <w:pStyle w:val="TableParagraph"/>
              <w:spacing w:line="270" w:lineRule="atLeast"/>
              <w:ind w:right="96"/>
              <w:rPr>
                <w:sz w:val="24"/>
              </w:rPr>
            </w:pPr>
            <w:r>
              <w:rPr>
                <w:sz w:val="24"/>
              </w:rPr>
              <w:t>«Профессии</w:t>
            </w:r>
            <w:r>
              <w:rPr>
                <w:spacing w:val="40"/>
                <w:sz w:val="24"/>
              </w:rPr>
              <w:t xml:space="preserve"> </w:t>
            </w:r>
            <w:proofErr w:type="gramStart"/>
            <w:r>
              <w:rPr>
                <w:sz w:val="24"/>
              </w:rPr>
              <w:t>от</w:t>
            </w:r>
            <w:proofErr w:type="gramEnd"/>
            <w:r>
              <w:rPr>
                <w:spacing w:val="40"/>
                <w:sz w:val="24"/>
              </w:rPr>
              <w:t xml:space="preserve"> </w:t>
            </w:r>
            <w:r>
              <w:rPr>
                <w:sz w:val="24"/>
              </w:rPr>
              <w:t>а</w:t>
            </w:r>
            <w:r>
              <w:rPr>
                <w:spacing w:val="40"/>
                <w:sz w:val="24"/>
              </w:rPr>
              <w:t xml:space="preserve"> </w:t>
            </w:r>
            <w:r>
              <w:rPr>
                <w:sz w:val="24"/>
              </w:rPr>
              <w:t xml:space="preserve">до </w:t>
            </w:r>
            <w:r>
              <w:rPr>
                <w:spacing w:val="-6"/>
                <w:sz w:val="24"/>
              </w:rPr>
              <w:t>Я»</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8</w:t>
            </w:r>
          </w:p>
        </w:tc>
        <w:tc>
          <w:tcPr>
            <w:tcW w:w="1249" w:type="dxa"/>
          </w:tcPr>
          <w:p w:rsidR="00360D84" w:rsidRDefault="00F03F7C">
            <w:pPr>
              <w:pStyle w:val="TableParagraph"/>
              <w:ind w:left="110"/>
              <w:rPr>
                <w:sz w:val="24"/>
              </w:rPr>
            </w:pPr>
            <w:r>
              <w:rPr>
                <w:sz w:val="24"/>
              </w:rPr>
              <w:t>8</w:t>
            </w:r>
          </w:p>
        </w:tc>
        <w:tc>
          <w:tcPr>
            <w:tcW w:w="2507" w:type="dxa"/>
          </w:tcPr>
          <w:p w:rsidR="00360D84" w:rsidRDefault="00F03F7C">
            <w:pPr>
              <w:pStyle w:val="TableParagraph"/>
              <w:ind w:left="109"/>
              <w:rPr>
                <w:sz w:val="24"/>
              </w:rPr>
            </w:pPr>
            <w:r>
              <w:rPr>
                <w:spacing w:val="-2"/>
                <w:sz w:val="24"/>
              </w:rPr>
              <w:t>Игра-</w:t>
            </w:r>
          </w:p>
          <w:p w:rsidR="00360D84" w:rsidRDefault="00F03F7C">
            <w:pPr>
              <w:pStyle w:val="TableParagraph"/>
              <w:spacing w:line="240" w:lineRule="auto"/>
              <w:ind w:left="109"/>
              <w:rPr>
                <w:sz w:val="24"/>
              </w:rPr>
            </w:pPr>
            <w:r>
              <w:rPr>
                <w:spacing w:val="-2"/>
                <w:sz w:val="24"/>
              </w:rPr>
              <w:t>соревнование/конкурс</w:t>
            </w:r>
          </w:p>
        </w:tc>
      </w:tr>
      <w:tr w:rsidR="00360D84">
        <w:trPr>
          <w:trHeight w:val="1379"/>
        </w:trPr>
        <w:tc>
          <w:tcPr>
            <w:tcW w:w="535" w:type="dxa"/>
          </w:tcPr>
          <w:p w:rsidR="00360D84" w:rsidRDefault="00F03F7C">
            <w:pPr>
              <w:pStyle w:val="TableParagraph"/>
              <w:spacing w:line="264" w:lineRule="exact"/>
              <w:rPr>
                <w:sz w:val="24"/>
              </w:rPr>
            </w:pPr>
            <w:r>
              <w:rPr>
                <w:spacing w:val="-5"/>
                <w:sz w:val="24"/>
              </w:rPr>
              <w:t>31-</w:t>
            </w:r>
          </w:p>
          <w:p w:rsidR="00360D84" w:rsidRDefault="00F03F7C">
            <w:pPr>
              <w:pStyle w:val="TableParagraph"/>
              <w:spacing w:line="240" w:lineRule="auto"/>
              <w:rPr>
                <w:sz w:val="24"/>
              </w:rPr>
            </w:pPr>
            <w:r>
              <w:rPr>
                <w:spacing w:val="-5"/>
                <w:sz w:val="24"/>
              </w:rPr>
              <w:t>34</w:t>
            </w:r>
          </w:p>
        </w:tc>
        <w:tc>
          <w:tcPr>
            <w:tcW w:w="2508" w:type="dxa"/>
          </w:tcPr>
          <w:p w:rsidR="00360D84" w:rsidRDefault="00F03F7C">
            <w:pPr>
              <w:pStyle w:val="TableParagraph"/>
              <w:spacing w:line="240" w:lineRule="auto"/>
              <w:ind w:right="92"/>
              <w:jc w:val="both"/>
              <w:rPr>
                <w:sz w:val="24"/>
              </w:rPr>
            </w:pPr>
            <w:proofErr w:type="gramStart"/>
            <w:r>
              <w:rPr>
                <w:sz w:val="24"/>
              </w:rPr>
              <w:t xml:space="preserve">Итоговый контроль: конкурс «Профессии от а до Я» </w:t>
            </w:r>
            <w:r>
              <w:rPr>
                <w:spacing w:val="-2"/>
                <w:sz w:val="24"/>
              </w:rPr>
              <w:t>(интеллектуальный</w:t>
            </w:r>
            <w:proofErr w:type="gramEnd"/>
          </w:p>
          <w:p w:rsidR="00360D84" w:rsidRDefault="00F03F7C">
            <w:pPr>
              <w:pStyle w:val="TableParagraph"/>
              <w:spacing w:line="267" w:lineRule="exact"/>
              <w:rPr>
                <w:sz w:val="24"/>
              </w:rPr>
            </w:pPr>
            <w:r>
              <w:rPr>
                <w:spacing w:val="-2"/>
                <w:sz w:val="24"/>
              </w:rPr>
              <w:t>марафон)</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64" w:lineRule="exact"/>
              <w:ind w:left="109"/>
              <w:rPr>
                <w:sz w:val="24"/>
              </w:rPr>
            </w:pPr>
            <w:r>
              <w:rPr>
                <w:sz w:val="24"/>
              </w:rPr>
              <w:t>4</w:t>
            </w:r>
          </w:p>
        </w:tc>
        <w:tc>
          <w:tcPr>
            <w:tcW w:w="1249" w:type="dxa"/>
          </w:tcPr>
          <w:p w:rsidR="00360D84" w:rsidRDefault="00F03F7C">
            <w:pPr>
              <w:pStyle w:val="TableParagraph"/>
              <w:spacing w:line="264" w:lineRule="exact"/>
              <w:ind w:left="110"/>
              <w:rPr>
                <w:sz w:val="24"/>
              </w:rPr>
            </w:pPr>
            <w:r>
              <w:rPr>
                <w:sz w:val="24"/>
              </w:rPr>
              <w:t>4</w:t>
            </w:r>
          </w:p>
        </w:tc>
        <w:tc>
          <w:tcPr>
            <w:tcW w:w="2507" w:type="dxa"/>
          </w:tcPr>
          <w:p w:rsidR="00360D84" w:rsidRDefault="00F03F7C">
            <w:pPr>
              <w:pStyle w:val="TableParagraph"/>
              <w:spacing w:line="264" w:lineRule="exact"/>
              <w:ind w:left="109"/>
              <w:rPr>
                <w:sz w:val="24"/>
              </w:rPr>
            </w:pPr>
            <w:r>
              <w:rPr>
                <w:spacing w:val="-2"/>
                <w:sz w:val="24"/>
              </w:rPr>
              <w:t>Игра-</w:t>
            </w:r>
          </w:p>
          <w:p w:rsidR="00360D84" w:rsidRDefault="00F03F7C">
            <w:pPr>
              <w:pStyle w:val="TableParagraph"/>
              <w:spacing w:line="240" w:lineRule="auto"/>
              <w:ind w:left="109"/>
              <w:rPr>
                <w:sz w:val="24"/>
              </w:rPr>
            </w:pPr>
            <w:r>
              <w:rPr>
                <w:spacing w:val="-2"/>
                <w:sz w:val="24"/>
              </w:rPr>
              <w:t>соревнование/конкурс</w:t>
            </w:r>
          </w:p>
        </w:tc>
      </w:tr>
      <w:tr w:rsidR="00360D84">
        <w:trPr>
          <w:trHeight w:val="278"/>
        </w:trPr>
        <w:tc>
          <w:tcPr>
            <w:tcW w:w="535" w:type="dxa"/>
          </w:tcPr>
          <w:p w:rsidR="00360D84" w:rsidRDefault="00360D84">
            <w:pPr>
              <w:pStyle w:val="TableParagraph"/>
              <w:spacing w:line="240" w:lineRule="auto"/>
              <w:ind w:left="0"/>
              <w:rPr>
                <w:sz w:val="20"/>
              </w:rPr>
            </w:pPr>
          </w:p>
        </w:tc>
        <w:tc>
          <w:tcPr>
            <w:tcW w:w="2508" w:type="dxa"/>
          </w:tcPr>
          <w:p w:rsidR="00360D84" w:rsidRDefault="00F03F7C">
            <w:pPr>
              <w:pStyle w:val="TableParagraph"/>
              <w:spacing w:line="259" w:lineRule="exact"/>
              <w:rPr>
                <w:sz w:val="24"/>
              </w:rPr>
            </w:pPr>
            <w:r>
              <w:rPr>
                <w:spacing w:val="-2"/>
                <w:sz w:val="24"/>
              </w:rPr>
              <w:t>Итого</w:t>
            </w:r>
          </w:p>
        </w:tc>
        <w:tc>
          <w:tcPr>
            <w:tcW w:w="1319" w:type="dxa"/>
          </w:tcPr>
          <w:p w:rsidR="00360D84" w:rsidRDefault="00F03F7C">
            <w:pPr>
              <w:pStyle w:val="TableParagraph"/>
              <w:spacing w:line="259" w:lineRule="exact"/>
              <w:ind w:left="108"/>
              <w:rPr>
                <w:sz w:val="24"/>
              </w:rPr>
            </w:pPr>
            <w:r>
              <w:rPr>
                <w:sz w:val="24"/>
              </w:rPr>
              <w:t>6</w:t>
            </w:r>
          </w:p>
        </w:tc>
        <w:tc>
          <w:tcPr>
            <w:tcW w:w="1449" w:type="dxa"/>
          </w:tcPr>
          <w:p w:rsidR="00360D84" w:rsidRDefault="00F03F7C">
            <w:pPr>
              <w:pStyle w:val="TableParagraph"/>
              <w:spacing w:line="259" w:lineRule="exact"/>
              <w:ind w:left="109"/>
              <w:rPr>
                <w:sz w:val="24"/>
              </w:rPr>
            </w:pPr>
            <w:r>
              <w:rPr>
                <w:spacing w:val="-5"/>
                <w:sz w:val="24"/>
              </w:rPr>
              <w:t>28</w:t>
            </w:r>
          </w:p>
        </w:tc>
        <w:tc>
          <w:tcPr>
            <w:tcW w:w="1249" w:type="dxa"/>
          </w:tcPr>
          <w:p w:rsidR="00360D84" w:rsidRDefault="00F03F7C">
            <w:pPr>
              <w:pStyle w:val="TableParagraph"/>
              <w:spacing w:line="259" w:lineRule="exact"/>
              <w:ind w:left="110"/>
              <w:rPr>
                <w:sz w:val="24"/>
              </w:rPr>
            </w:pPr>
            <w:r>
              <w:rPr>
                <w:spacing w:val="-5"/>
                <w:sz w:val="24"/>
              </w:rPr>
              <w:t>34</w:t>
            </w:r>
          </w:p>
        </w:tc>
        <w:tc>
          <w:tcPr>
            <w:tcW w:w="2507" w:type="dxa"/>
          </w:tcPr>
          <w:p w:rsidR="00360D84" w:rsidRDefault="00360D84">
            <w:pPr>
              <w:pStyle w:val="TableParagraph"/>
              <w:spacing w:line="240" w:lineRule="auto"/>
              <w:ind w:left="0"/>
              <w:rPr>
                <w:sz w:val="20"/>
              </w:rPr>
            </w:pPr>
          </w:p>
        </w:tc>
      </w:tr>
    </w:tbl>
    <w:p w:rsidR="00360D84" w:rsidRDefault="00360D84">
      <w:pPr>
        <w:pStyle w:val="a3"/>
        <w:spacing w:before="8"/>
        <w:ind w:left="0"/>
        <w:jc w:val="left"/>
        <w:rPr>
          <w:b/>
          <w:sz w:val="15"/>
        </w:rPr>
      </w:pPr>
    </w:p>
    <w:p w:rsidR="00360D84" w:rsidRDefault="00F03F7C">
      <w:pPr>
        <w:spacing w:before="90"/>
        <w:ind w:left="930"/>
        <w:rPr>
          <w:b/>
          <w:sz w:val="24"/>
        </w:rPr>
      </w:pPr>
      <w:r>
        <w:rPr>
          <w:b/>
          <w:sz w:val="24"/>
        </w:rPr>
        <w:t>Учебно-тематический</w:t>
      </w:r>
      <w:r>
        <w:rPr>
          <w:b/>
          <w:spacing w:val="-4"/>
          <w:sz w:val="24"/>
        </w:rPr>
        <w:t xml:space="preserve"> </w:t>
      </w:r>
      <w:r>
        <w:rPr>
          <w:b/>
          <w:sz w:val="24"/>
        </w:rPr>
        <w:t>план</w:t>
      </w:r>
      <w:r>
        <w:rPr>
          <w:b/>
          <w:spacing w:val="-4"/>
          <w:sz w:val="24"/>
        </w:rPr>
        <w:t xml:space="preserve"> </w:t>
      </w:r>
      <w:r>
        <w:rPr>
          <w:b/>
          <w:sz w:val="24"/>
        </w:rPr>
        <w:t>9</w:t>
      </w:r>
      <w:r>
        <w:rPr>
          <w:b/>
          <w:spacing w:val="-3"/>
          <w:sz w:val="24"/>
        </w:rPr>
        <w:t xml:space="preserve"> </w:t>
      </w:r>
      <w:r>
        <w:rPr>
          <w:b/>
          <w:spacing w:val="-4"/>
          <w:sz w:val="24"/>
        </w:rPr>
        <w:t>класс</w:t>
      </w:r>
    </w:p>
    <w:p w:rsidR="00360D84" w:rsidRDefault="00360D84">
      <w:pPr>
        <w:pStyle w:val="a3"/>
        <w:spacing w:before="1"/>
        <w:ind w:left="0"/>
        <w:jc w:val="left"/>
        <w:rPr>
          <w:b/>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5"/>
        <w:gridCol w:w="2508"/>
        <w:gridCol w:w="1319"/>
        <w:gridCol w:w="1449"/>
        <w:gridCol w:w="1249"/>
        <w:gridCol w:w="2507"/>
      </w:tblGrid>
      <w:tr w:rsidR="00360D84">
        <w:trPr>
          <w:trHeight w:val="277"/>
        </w:trPr>
        <w:tc>
          <w:tcPr>
            <w:tcW w:w="535" w:type="dxa"/>
            <w:vMerge w:val="restart"/>
          </w:tcPr>
          <w:p w:rsidR="00360D84" w:rsidRDefault="00F03F7C">
            <w:pPr>
              <w:pStyle w:val="TableParagraph"/>
              <w:spacing w:before="1" w:line="240" w:lineRule="auto"/>
              <w:rPr>
                <w:b/>
                <w:sz w:val="24"/>
              </w:rPr>
            </w:pPr>
            <w:r>
              <w:rPr>
                <w:b/>
                <w:sz w:val="24"/>
              </w:rPr>
              <w:t>№</w:t>
            </w:r>
          </w:p>
        </w:tc>
        <w:tc>
          <w:tcPr>
            <w:tcW w:w="2508" w:type="dxa"/>
            <w:vMerge w:val="restart"/>
          </w:tcPr>
          <w:p w:rsidR="00360D84" w:rsidRDefault="00F03F7C">
            <w:pPr>
              <w:pStyle w:val="TableParagraph"/>
              <w:spacing w:line="270" w:lineRule="atLeast"/>
              <w:rPr>
                <w:b/>
                <w:sz w:val="24"/>
              </w:rPr>
            </w:pPr>
            <w:r>
              <w:rPr>
                <w:b/>
                <w:spacing w:val="-2"/>
                <w:sz w:val="24"/>
              </w:rPr>
              <w:t xml:space="preserve">Наименование </w:t>
            </w:r>
            <w:r>
              <w:rPr>
                <w:b/>
                <w:sz w:val="24"/>
              </w:rPr>
              <w:t>разделов</w:t>
            </w:r>
            <w:r>
              <w:rPr>
                <w:b/>
                <w:spacing w:val="-1"/>
                <w:sz w:val="24"/>
              </w:rPr>
              <w:t xml:space="preserve"> </w:t>
            </w:r>
            <w:r>
              <w:rPr>
                <w:b/>
                <w:sz w:val="24"/>
              </w:rPr>
              <w:t>и</w:t>
            </w:r>
            <w:r>
              <w:rPr>
                <w:b/>
                <w:spacing w:val="1"/>
                <w:sz w:val="24"/>
              </w:rPr>
              <w:t xml:space="preserve"> </w:t>
            </w:r>
            <w:r>
              <w:rPr>
                <w:b/>
                <w:spacing w:val="-5"/>
                <w:sz w:val="24"/>
              </w:rPr>
              <w:t>тем</w:t>
            </w:r>
          </w:p>
        </w:tc>
        <w:tc>
          <w:tcPr>
            <w:tcW w:w="4017" w:type="dxa"/>
            <w:gridSpan w:val="3"/>
          </w:tcPr>
          <w:p w:rsidR="00360D84" w:rsidRDefault="00F03F7C">
            <w:pPr>
              <w:pStyle w:val="TableParagraph"/>
              <w:spacing w:before="1" w:line="257" w:lineRule="exact"/>
              <w:ind w:left="108"/>
              <w:rPr>
                <w:b/>
                <w:sz w:val="24"/>
              </w:rPr>
            </w:pPr>
            <w:r>
              <w:rPr>
                <w:b/>
                <w:sz w:val="24"/>
              </w:rPr>
              <w:t>Количество</w:t>
            </w:r>
            <w:r>
              <w:rPr>
                <w:b/>
                <w:spacing w:val="-6"/>
                <w:sz w:val="24"/>
              </w:rPr>
              <w:t xml:space="preserve"> </w:t>
            </w:r>
            <w:r>
              <w:rPr>
                <w:b/>
                <w:spacing w:val="-4"/>
                <w:sz w:val="24"/>
              </w:rPr>
              <w:t>часов</w:t>
            </w:r>
          </w:p>
        </w:tc>
        <w:tc>
          <w:tcPr>
            <w:tcW w:w="2507" w:type="dxa"/>
            <w:vMerge w:val="restart"/>
          </w:tcPr>
          <w:p w:rsidR="00360D84" w:rsidRDefault="00F03F7C">
            <w:pPr>
              <w:pStyle w:val="TableParagraph"/>
              <w:tabs>
                <w:tab w:val="left" w:pos="1140"/>
              </w:tabs>
              <w:spacing w:line="270" w:lineRule="atLeast"/>
              <w:ind w:left="109" w:right="92"/>
              <w:rPr>
                <w:b/>
                <w:sz w:val="24"/>
              </w:rPr>
            </w:pPr>
            <w:r>
              <w:rPr>
                <w:b/>
                <w:spacing w:val="-2"/>
                <w:sz w:val="24"/>
              </w:rPr>
              <w:t>Форма</w:t>
            </w:r>
            <w:r>
              <w:rPr>
                <w:b/>
                <w:sz w:val="24"/>
              </w:rPr>
              <w:tab/>
            </w:r>
            <w:r>
              <w:rPr>
                <w:b/>
                <w:spacing w:val="-2"/>
                <w:sz w:val="24"/>
              </w:rPr>
              <w:t>проведения занятия</w:t>
            </w:r>
          </w:p>
        </w:tc>
      </w:tr>
      <w:tr w:rsidR="00360D84">
        <w:trPr>
          <w:trHeight w:val="275"/>
        </w:trPr>
        <w:tc>
          <w:tcPr>
            <w:tcW w:w="535" w:type="dxa"/>
            <w:vMerge/>
            <w:tcBorders>
              <w:top w:val="nil"/>
            </w:tcBorders>
          </w:tcPr>
          <w:p w:rsidR="00360D84" w:rsidRDefault="00360D84">
            <w:pPr>
              <w:rPr>
                <w:sz w:val="2"/>
                <w:szCs w:val="2"/>
              </w:rPr>
            </w:pPr>
          </w:p>
        </w:tc>
        <w:tc>
          <w:tcPr>
            <w:tcW w:w="2508" w:type="dxa"/>
            <w:vMerge/>
            <w:tcBorders>
              <w:top w:val="nil"/>
            </w:tcBorders>
          </w:tcPr>
          <w:p w:rsidR="00360D84" w:rsidRDefault="00360D84">
            <w:pPr>
              <w:rPr>
                <w:sz w:val="2"/>
                <w:szCs w:val="2"/>
              </w:rPr>
            </w:pPr>
          </w:p>
        </w:tc>
        <w:tc>
          <w:tcPr>
            <w:tcW w:w="1319" w:type="dxa"/>
          </w:tcPr>
          <w:p w:rsidR="00360D84" w:rsidRDefault="00F03F7C">
            <w:pPr>
              <w:pStyle w:val="TableParagraph"/>
              <w:spacing w:line="256" w:lineRule="exact"/>
              <w:ind w:left="108"/>
              <w:rPr>
                <w:b/>
                <w:sz w:val="24"/>
              </w:rPr>
            </w:pPr>
            <w:r>
              <w:rPr>
                <w:b/>
                <w:spacing w:val="-2"/>
                <w:sz w:val="24"/>
              </w:rPr>
              <w:t>теория</w:t>
            </w:r>
          </w:p>
        </w:tc>
        <w:tc>
          <w:tcPr>
            <w:tcW w:w="1449" w:type="dxa"/>
          </w:tcPr>
          <w:p w:rsidR="00360D84" w:rsidRDefault="00F03F7C">
            <w:pPr>
              <w:pStyle w:val="TableParagraph"/>
              <w:spacing w:line="256" w:lineRule="exact"/>
              <w:ind w:left="109"/>
              <w:rPr>
                <w:b/>
                <w:sz w:val="24"/>
              </w:rPr>
            </w:pPr>
            <w:r>
              <w:rPr>
                <w:b/>
                <w:spacing w:val="-2"/>
                <w:sz w:val="24"/>
              </w:rPr>
              <w:t>практика</w:t>
            </w:r>
          </w:p>
        </w:tc>
        <w:tc>
          <w:tcPr>
            <w:tcW w:w="1249" w:type="dxa"/>
          </w:tcPr>
          <w:p w:rsidR="00360D84" w:rsidRDefault="00F03F7C">
            <w:pPr>
              <w:pStyle w:val="TableParagraph"/>
              <w:spacing w:line="256" w:lineRule="exact"/>
              <w:ind w:left="110"/>
              <w:rPr>
                <w:b/>
                <w:sz w:val="24"/>
              </w:rPr>
            </w:pPr>
            <w:r>
              <w:rPr>
                <w:b/>
                <w:spacing w:val="-2"/>
                <w:sz w:val="24"/>
              </w:rPr>
              <w:t>всего</w:t>
            </w:r>
          </w:p>
        </w:tc>
        <w:tc>
          <w:tcPr>
            <w:tcW w:w="2507" w:type="dxa"/>
            <w:vMerge/>
            <w:tcBorders>
              <w:top w:val="nil"/>
            </w:tcBorders>
          </w:tcPr>
          <w:p w:rsidR="00360D84" w:rsidRDefault="00360D84">
            <w:pPr>
              <w:rPr>
                <w:sz w:val="2"/>
                <w:szCs w:val="2"/>
              </w:rPr>
            </w:pPr>
          </w:p>
        </w:tc>
      </w:tr>
      <w:tr w:rsidR="00360D84">
        <w:trPr>
          <w:trHeight w:val="275"/>
        </w:trPr>
        <w:tc>
          <w:tcPr>
            <w:tcW w:w="9567" w:type="dxa"/>
            <w:gridSpan w:val="6"/>
          </w:tcPr>
          <w:p w:rsidR="00360D84" w:rsidRDefault="00F03F7C">
            <w:pPr>
              <w:pStyle w:val="TableParagraph"/>
              <w:spacing w:line="256" w:lineRule="exact"/>
              <w:ind w:left="1293" w:right="1283"/>
              <w:jc w:val="center"/>
              <w:rPr>
                <w:b/>
                <w:sz w:val="24"/>
              </w:rPr>
            </w:pPr>
            <w:r>
              <w:rPr>
                <w:b/>
                <w:sz w:val="24"/>
              </w:rPr>
              <w:t>Раздел</w:t>
            </w:r>
            <w:r>
              <w:rPr>
                <w:b/>
                <w:spacing w:val="-2"/>
                <w:sz w:val="24"/>
              </w:rPr>
              <w:t xml:space="preserve"> </w:t>
            </w:r>
            <w:r>
              <w:rPr>
                <w:b/>
                <w:sz w:val="24"/>
              </w:rPr>
              <w:t>1</w:t>
            </w:r>
            <w:r>
              <w:rPr>
                <w:b/>
                <w:spacing w:val="-1"/>
                <w:sz w:val="24"/>
              </w:rPr>
              <w:t xml:space="preserve"> </w:t>
            </w:r>
            <w:r>
              <w:rPr>
                <w:b/>
                <w:sz w:val="24"/>
              </w:rPr>
              <w:t>.</w:t>
            </w:r>
            <w:r>
              <w:rPr>
                <w:b/>
                <w:spacing w:val="-1"/>
                <w:sz w:val="24"/>
              </w:rPr>
              <w:t xml:space="preserve"> </w:t>
            </w:r>
            <w:r>
              <w:rPr>
                <w:b/>
                <w:sz w:val="24"/>
              </w:rPr>
              <w:t>Выбор</w:t>
            </w:r>
            <w:r>
              <w:rPr>
                <w:b/>
                <w:spacing w:val="-1"/>
                <w:sz w:val="24"/>
              </w:rPr>
              <w:t xml:space="preserve"> </w:t>
            </w:r>
            <w:r>
              <w:rPr>
                <w:b/>
                <w:sz w:val="24"/>
              </w:rPr>
              <w:t>профиля</w:t>
            </w:r>
            <w:r>
              <w:rPr>
                <w:b/>
                <w:spacing w:val="-1"/>
                <w:sz w:val="24"/>
              </w:rPr>
              <w:t xml:space="preserve"> </w:t>
            </w:r>
            <w:r>
              <w:rPr>
                <w:b/>
                <w:sz w:val="24"/>
              </w:rPr>
              <w:t>обучения-</w:t>
            </w:r>
            <w:r>
              <w:rPr>
                <w:b/>
                <w:spacing w:val="-2"/>
                <w:sz w:val="24"/>
              </w:rPr>
              <w:t>17часов</w:t>
            </w:r>
          </w:p>
        </w:tc>
      </w:tr>
      <w:tr w:rsidR="00360D84">
        <w:trPr>
          <w:trHeight w:val="1379"/>
        </w:trPr>
        <w:tc>
          <w:tcPr>
            <w:tcW w:w="535" w:type="dxa"/>
          </w:tcPr>
          <w:p w:rsidR="00360D84" w:rsidRDefault="00F03F7C">
            <w:pPr>
              <w:pStyle w:val="TableParagraph"/>
              <w:spacing w:line="270" w:lineRule="exact"/>
              <w:rPr>
                <w:sz w:val="24"/>
              </w:rPr>
            </w:pPr>
            <w:r>
              <w:rPr>
                <w:sz w:val="24"/>
              </w:rPr>
              <w:t>1</w:t>
            </w:r>
          </w:p>
        </w:tc>
        <w:tc>
          <w:tcPr>
            <w:tcW w:w="2508" w:type="dxa"/>
          </w:tcPr>
          <w:p w:rsidR="00360D84" w:rsidRDefault="00F03F7C">
            <w:pPr>
              <w:pStyle w:val="TableParagraph"/>
              <w:spacing w:line="240" w:lineRule="auto"/>
              <w:ind w:right="930"/>
              <w:rPr>
                <w:sz w:val="24"/>
              </w:rPr>
            </w:pPr>
            <w:r>
              <w:rPr>
                <w:spacing w:val="-2"/>
                <w:sz w:val="24"/>
              </w:rPr>
              <w:t xml:space="preserve">Современное общество, </w:t>
            </w:r>
            <w:r>
              <w:rPr>
                <w:sz w:val="24"/>
              </w:rPr>
              <w:t>образование</w:t>
            </w:r>
            <w:r>
              <w:rPr>
                <w:spacing w:val="-15"/>
                <w:sz w:val="24"/>
              </w:rPr>
              <w:t xml:space="preserve"> </w:t>
            </w:r>
            <w:r>
              <w:rPr>
                <w:sz w:val="24"/>
              </w:rPr>
              <w:t xml:space="preserve">и </w:t>
            </w:r>
            <w:r>
              <w:rPr>
                <w:spacing w:val="-2"/>
                <w:sz w:val="24"/>
              </w:rPr>
              <w:t>профессия.</w:t>
            </w:r>
          </w:p>
          <w:p w:rsidR="00360D84" w:rsidRDefault="00F03F7C">
            <w:pPr>
              <w:pStyle w:val="TableParagraph"/>
              <w:spacing w:line="261" w:lineRule="exact"/>
              <w:rPr>
                <w:sz w:val="24"/>
              </w:rPr>
            </w:pPr>
            <w:r>
              <w:rPr>
                <w:sz w:val="24"/>
              </w:rPr>
              <w:t>Профиль</w:t>
            </w:r>
            <w:r>
              <w:rPr>
                <w:spacing w:val="-4"/>
                <w:sz w:val="24"/>
              </w:rPr>
              <w:t xml:space="preserve"> </w:t>
            </w:r>
            <w:r>
              <w:rPr>
                <w:spacing w:val="-2"/>
                <w:sz w:val="24"/>
              </w:rPr>
              <w:t>обучения</w:t>
            </w:r>
          </w:p>
        </w:tc>
        <w:tc>
          <w:tcPr>
            <w:tcW w:w="1319" w:type="dxa"/>
          </w:tcPr>
          <w:p w:rsidR="00360D84" w:rsidRDefault="00F03F7C">
            <w:pPr>
              <w:pStyle w:val="TableParagraph"/>
              <w:spacing w:line="270" w:lineRule="exact"/>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spacing w:line="270" w:lineRule="exact"/>
              <w:ind w:left="110"/>
              <w:rPr>
                <w:sz w:val="24"/>
              </w:rPr>
            </w:pPr>
            <w:r>
              <w:rPr>
                <w:sz w:val="24"/>
              </w:rPr>
              <w:t>1</w:t>
            </w:r>
          </w:p>
        </w:tc>
        <w:tc>
          <w:tcPr>
            <w:tcW w:w="2507" w:type="dxa"/>
          </w:tcPr>
          <w:p w:rsidR="00360D84" w:rsidRDefault="00F03F7C">
            <w:pPr>
              <w:pStyle w:val="TableParagraph"/>
              <w:spacing w:line="270" w:lineRule="exact"/>
              <w:ind w:left="109"/>
              <w:rPr>
                <w:sz w:val="24"/>
              </w:rPr>
            </w:pPr>
            <w:r>
              <w:rPr>
                <w:spacing w:val="-2"/>
                <w:sz w:val="24"/>
              </w:rPr>
              <w:t>Беседа</w:t>
            </w:r>
          </w:p>
        </w:tc>
      </w:tr>
      <w:tr w:rsidR="00360D84">
        <w:trPr>
          <w:trHeight w:val="1103"/>
        </w:trPr>
        <w:tc>
          <w:tcPr>
            <w:tcW w:w="535" w:type="dxa"/>
          </w:tcPr>
          <w:p w:rsidR="00360D84" w:rsidRDefault="00F03F7C">
            <w:pPr>
              <w:pStyle w:val="TableParagraph"/>
              <w:spacing w:line="270" w:lineRule="exact"/>
              <w:rPr>
                <w:sz w:val="24"/>
              </w:rPr>
            </w:pPr>
            <w:r>
              <w:rPr>
                <w:sz w:val="24"/>
              </w:rPr>
              <w:t>2</w:t>
            </w:r>
          </w:p>
        </w:tc>
        <w:tc>
          <w:tcPr>
            <w:tcW w:w="2508" w:type="dxa"/>
          </w:tcPr>
          <w:p w:rsidR="00360D84" w:rsidRDefault="00F03F7C">
            <w:pPr>
              <w:pStyle w:val="TableParagraph"/>
              <w:spacing w:line="240" w:lineRule="auto"/>
              <w:ind w:right="96"/>
              <w:rPr>
                <w:sz w:val="24"/>
              </w:rPr>
            </w:pPr>
            <w:r>
              <w:rPr>
                <w:sz w:val="24"/>
              </w:rPr>
              <w:t>Формула выбора профессии.</w:t>
            </w:r>
            <w:r>
              <w:rPr>
                <w:spacing w:val="80"/>
                <w:sz w:val="24"/>
              </w:rPr>
              <w:t xml:space="preserve"> </w:t>
            </w:r>
            <w:r>
              <w:rPr>
                <w:sz w:val="24"/>
              </w:rPr>
              <w:t>Подходы к выбору</w:t>
            </w:r>
          </w:p>
          <w:p w:rsidR="00360D84" w:rsidRDefault="00F03F7C">
            <w:pPr>
              <w:pStyle w:val="TableParagraph"/>
              <w:spacing w:line="261" w:lineRule="exact"/>
              <w:rPr>
                <w:sz w:val="24"/>
              </w:rPr>
            </w:pPr>
            <w:r>
              <w:rPr>
                <w:sz w:val="24"/>
              </w:rPr>
              <w:t>профиля</w:t>
            </w:r>
            <w:r>
              <w:rPr>
                <w:spacing w:val="-1"/>
                <w:sz w:val="24"/>
              </w:rPr>
              <w:t xml:space="preserve"> </w:t>
            </w:r>
            <w:r>
              <w:rPr>
                <w:spacing w:val="-2"/>
                <w:sz w:val="24"/>
              </w:rPr>
              <w:t>обучения</w:t>
            </w:r>
          </w:p>
        </w:tc>
        <w:tc>
          <w:tcPr>
            <w:tcW w:w="1319" w:type="dxa"/>
          </w:tcPr>
          <w:p w:rsidR="00360D84" w:rsidRDefault="00F03F7C">
            <w:pPr>
              <w:pStyle w:val="TableParagraph"/>
              <w:spacing w:line="270" w:lineRule="exact"/>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spacing w:line="270" w:lineRule="exact"/>
              <w:ind w:left="110"/>
              <w:rPr>
                <w:sz w:val="24"/>
              </w:rPr>
            </w:pPr>
            <w:r>
              <w:rPr>
                <w:sz w:val="24"/>
              </w:rPr>
              <w:t>1</w:t>
            </w:r>
          </w:p>
        </w:tc>
        <w:tc>
          <w:tcPr>
            <w:tcW w:w="2507" w:type="dxa"/>
          </w:tcPr>
          <w:p w:rsidR="00360D84" w:rsidRDefault="00F03F7C">
            <w:pPr>
              <w:pStyle w:val="TableParagraph"/>
              <w:spacing w:line="270" w:lineRule="exact"/>
              <w:ind w:left="109"/>
              <w:rPr>
                <w:sz w:val="24"/>
              </w:rPr>
            </w:pPr>
            <w:r>
              <w:rPr>
                <w:spacing w:val="-2"/>
                <w:sz w:val="24"/>
              </w:rPr>
              <w:t>Беседа</w:t>
            </w:r>
          </w:p>
        </w:tc>
      </w:tr>
      <w:tr w:rsidR="00360D84">
        <w:trPr>
          <w:trHeight w:val="1103"/>
        </w:trPr>
        <w:tc>
          <w:tcPr>
            <w:tcW w:w="535" w:type="dxa"/>
          </w:tcPr>
          <w:p w:rsidR="00360D84" w:rsidRDefault="00F03F7C">
            <w:pPr>
              <w:pStyle w:val="TableParagraph"/>
              <w:spacing w:line="270" w:lineRule="exact"/>
              <w:rPr>
                <w:sz w:val="24"/>
              </w:rPr>
            </w:pPr>
            <w:r>
              <w:rPr>
                <w:sz w:val="24"/>
              </w:rPr>
              <w:t>3</w:t>
            </w:r>
          </w:p>
        </w:tc>
        <w:tc>
          <w:tcPr>
            <w:tcW w:w="2508" w:type="dxa"/>
          </w:tcPr>
          <w:p w:rsidR="00360D84" w:rsidRDefault="00F03F7C">
            <w:pPr>
              <w:pStyle w:val="TableParagraph"/>
              <w:spacing w:line="240" w:lineRule="auto"/>
              <w:ind w:right="426"/>
              <w:rPr>
                <w:sz w:val="24"/>
              </w:rPr>
            </w:pPr>
            <w:r>
              <w:rPr>
                <w:sz w:val="24"/>
              </w:rPr>
              <w:t>Алгоритм выбора профиля</w:t>
            </w:r>
            <w:r>
              <w:rPr>
                <w:spacing w:val="-15"/>
                <w:sz w:val="24"/>
              </w:rPr>
              <w:t xml:space="preserve"> </w:t>
            </w:r>
            <w:r>
              <w:rPr>
                <w:sz w:val="24"/>
              </w:rPr>
              <w:t xml:space="preserve">обучения, </w:t>
            </w:r>
            <w:r>
              <w:rPr>
                <w:spacing w:val="-2"/>
                <w:sz w:val="24"/>
              </w:rPr>
              <w:t>маршруты</w:t>
            </w:r>
          </w:p>
          <w:p w:rsidR="00360D84" w:rsidRDefault="00F03F7C">
            <w:pPr>
              <w:pStyle w:val="TableParagraph"/>
              <w:spacing w:line="261" w:lineRule="exact"/>
              <w:rPr>
                <w:sz w:val="24"/>
              </w:rPr>
            </w:pPr>
            <w:r>
              <w:rPr>
                <w:spacing w:val="-2"/>
                <w:sz w:val="24"/>
              </w:rPr>
              <w:t>обучения</w:t>
            </w:r>
          </w:p>
        </w:tc>
        <w:tc>
          <w:tcPr>
            <w:tcW w:w="1319" w:type="dxa"/>
          </w:tcPr>
          <w:p w:rsidR="00360D84" w:rsidRDefault="00F03F7C">
            <w:pPr>
              <w:pStyle w:val="TableParagraph"/>
              <w:spacing w:line="270" w:lineRule="exact"/>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spacing w:line="270" w:lineRule="exact"/>
              <w:ind w:left="110"/>
              <w:rPr>
                <w:sz w:val="24"/>
              </w:rPr>
            </w:pPr>
            <w:r>
              <w:rPr>
                <w:sz w:val="24"/>
              </w:rPr>
              <w:t>1</w:t>
            </w:r>
          </w:p>
        </w:tc>
        <w:tc>
          <w:tcPr>
            <w:tcW w:w="2507" w:type="dxa"/>
          </w:tcPr>
          <w:p w:rsidR="00360D84" w:rsidRDefault="00F03F7C">
            <w:pPr>
              <w:pStyle w:val="TableParagraph"/>
              <w:spacing w:line="270" w:lineRule="exact"/>
              <w:ind w:left="109"/>
              <w:rPr>
                <w:sz w:val="24"/>
              </w:rPr>
            </w:pPr>
            <w:r>
              <w:rPr>
                <w:spacing w:val="-2"/>
                <w:sz w:val="24"/>
              </w:rPr>
              <w:t>Тестирование</w:t>
            </w:r>
          </w:p>
        </w:tc>
      </w:tr>
      <w:tr w:rsidR="00360D84">
        <w:trPr>
          <w:trHeight w:val="1103"/>
        </w:trPr>
        <w:tc>
          <w:tcPr>
            <w:tcW w:w="535" w:type="dxa"/>
          </w:tcPr>
          <w:p w:rsidR="00360D84" w:rsidRDefault="00F03F7C">
            <w:pPr>
              <w:pStyle w:val="TableParagraph"/>
              <w:spacing w:line="270" w:lineRule="exact"/>
              <w:rPr>
                <w:sz w:val="24"/>
              </w:rPr>
            </w:pPr>
            <w:r>
              <w:rPr>
                <w:sz w:val="24"/>
              </w:rPr>
              <w:t>4</w:t>
            </w:r>
          </w:p>
        </w:tc>
        <w:tc>
          <w:tcPr>
            <w:tcW w:w="2508" w:type="dxa"/>
          </w:tcPr>
          <w:p w:rsidR="00360D84" w:rsidRDefault="00F03F7C">
            <w:pPr>
              <w:pStyle w:val="TableParagraph"/>
              <w:spacing w:line="240" w:lineRule="auto"/>
              <w:ind w:right="572"/>
              <w:jc w:val="both"/>
              <w:rPr>
                <w:sz w:val="24"/>
              </w:rPr>
            </w:pPr>
            <w:r>
              <w:rPr>
                <w:spacing w:val="-2"/>
                <w:sz w:val="24"/>
              </w:rPr>
              <w:t>Информационн</w:t>
            </w:r>
            <w:proofErr w:type="gramStart"/>
            <w:r>
              <w:rPr>
                <w:spacing w:val="-2"/>
                <w:sz w:val="24"/>
              </w:rPr>
              <w:t>о-</w:t>
            </w:r>
            <w:proofErr w:type="gramEnd"/>
            <w:r>
              <w:rPr>
                <w:spacing w:val="-2"/>
                <w:sz w:val="24"/>
              </w:rPr>
              <w:t xml:space="preserve"> технологический, математический</w:t>
            </w:r>
          </w:p>
          <w:p w:rsidR="00360D84" w:rsidRDefault="00F03F7C">
            <w:pPr>
              <w:pStyle w:val="TableParagraph"/>
              <w:spacing w:line="261" w:lineRule="exact"/>
              <w:rPr>
                <w:sz w:val="24"/>
              </w:rPr>
            </w:pPr>
            <w:r>
              <w:rPr>
                <w:spacing w:val="-2"/>
                <w:sz w:val="24"/>
              </w:rPr>
              <w:t>маршрут</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70" w:lineRule="exact"/>
              <w:ind w:left="109"/>
              <w:rPr>
                <w:sz w:val="24"/>
              </w:rPr>
            </w:pPr>
            <w:r>
              <w:rPr>
                <w:sz w:val="24"/>
              </w:rPr>
              <w:t>1</w:t>
            </w:r>
          </w:p>
        </w:tc>
        <w:tc>
          <w:tcPr>
            <w:tcW w:w="1249" w:type="dxa"/>
          </w:tcPr>
          <w:p w:rsidR="00360D84" w:rsidRDefault="00360D84">
            <w:pPr>
              <w:pStyle w:val="TableParagraph"/>
              <w:spacing w:line="240" w:lineRule="auto"/>
              <w:ind w:left="0"/>
              <w:rPr>
                <w:sz w:val="24"/>
              </w:rPr>
            </w:pPr>
          </w:p>
        </w:tc>
        <w:tc>
          <w:tcPr>
            <w:tcW w:w="2507" w:type="dxa"/>
          </w:tcPr>
          <w:p w:rsidR="00360D84" w:rsidRDefault="00F03F7C">
            <w:pPr>
              <w:pStyle w:val="TableParagraph"/>
              <w:spacing w:line="270" w:lineRule="exact"/>
              <w:ind w:left="109"/>
              <w:rPr>
                <w:sz w:val="24"/>
              </w:rPr>
            </w:pPr>
            <w:r>
              <w:rPr>
                <w:spacing w:val="-2"/>
                <w:sz w:val="24"/>
              </w:rPr>
              <w:t>Тестирование</w:t>
            </w:r>
          </w:p>
        </w:tc>
      </w:tr>
      <w:tr w:rsidR="00360D84">
        <w:trPr>
          <w:trHeight w:val="1106"/>
        </w:trPr>
        <w:tc>
          <w:tcPr>
            <w:tcW w:w="535" w:type="dxa"/>
          </w:tcPr>
          <w:p w:rsidR="00360D84" w:rsidRDefault="00F03F7C">
            <w:pPr>
              <w:pStyle w:val="TableParagraph"/>
              <w:spacing w:line="273" w:lineRule="exact"/>
              <w:rPr>
                <w:sz w:val="24"/>
              </w:rPr>
            </w:pPr>
            <w:r>
              <w:rPr>
                <w:sz w:val="24"/>
              </w:rPr>
              <w:t>5</w:t>
            </w:r>
          </w:p>
        </w:tc>
        <w:tc>
          <w:tcPr>
            <w:tcW w:w="2508" w:type="dxa"/>
          </w:tcPr>
          <w:p w:rsidR="00360D84" w:rsidRDefault="00F03F7C">
            <w:pPr>
              <w:pStyle w:val="TableParagraph"/>
              <w:spacing w:line="240" w:lineRule="auto"/>
              <w:rPr>
                <w:sz w:val="24"/>
              </w:rPr>
            </w:pPr>
            <w:r>
              <w:rPr>
                <w:spacing w:val="-2"/>
                <w:sz w:val="24"/>
              </w:rPr>
              <w:t xml:space="preserve">Инженерно- </w:t>
            </w:r>
            <w:r>
              <w:rPr>
                <w:sz w:val="24"/>
              </w:rPr>
              <w:t>технический</w:t>
            </w:r>
            <w:r>
              <w:rPr>
                <w:spacing w:val="1"/>
                <w:sz w:val="24"/>
              </w:rPr>
              <w:t xml:space="preserve"> </w:t>
            </w:r>
            <w:r>
              <w:rPr>
                <w:sz w:val="24"/>
              </w:rPr>
              <w:t>(</w:t>
            </w:r>
            <w:proofErr w:type="gramStart"/>
            <w:r>
              <w:rPr>
                <w:sz w:val="24"/>
              </w:rPr>
              <w:t xml:space="preserve">физико- </w:t>
            </w:r>
            <w:r>
              <w:rPr>
                <w:spacing w:val="-2"/>
                <w:sz w:val="24"/>
              </w:rPr>
              <w:t>технический</w:t>
            </w:r>
            <w:proofErr w:type="gramEnd"/>
            <w:r>
              <w:rPr>
                <w:spacing w:val="-2"/>
                <w:sz w:val="24"/>
              </w:rPr>
              <w:t>)</w:t>
            </w:r>
          </w:p>
          <w:p w:rsidR="00360D84" w:rsidRDefault="00F03F7C">
            <w:pPr>
              <w:pStyle w:val="TableParagraph"/>
              <w:spacing w:line="261" w:lineRule="exact"/>
              <w:rPr>
                <w:sz w:val="24"/>
              </w:rPr>
            </w:pPr>
            <w:r>
              <w:rPr>
                <w:spacing w:val="-2"/>
                <w:sz w:val="24"/>
              </w:rPr>
              <w:t>маршрут</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73" w:lineRule="exact"/>
              <w:ind w:left="109"/>
              <w:rPr>
                <w:sz w:val="24"/>
              </w:rPr>
            </w:pPr>
            <w:r>
              <w:rPr>
                <w:sz w:val="24"/>
              </w:rPr>
              <w:t>1</w:t>
            </w:r>
          </w:p>
        </w:tc>
        <w:tc>
          <w:tcPr>
            <w:tcW w:w="1249" w:type="dxa"/>
          </w:tcPr>
          <w:p w:rsidR="00360D84" w:rsidRDefault="00F03F7C">
            <w:pPr>
              <w:pStyle w:val="TableParagraph"/>
              <w:spacing w:line="273" w:lineRule="exact"/>
              <w:ind w:left="110"/>
              <w:rPr>
                <w:sz w:val="24"/>
              </w:rPr>
            </w:pPr>
            <w:r>
              <w:rPr>
                <w:sz w:val="24"/>
              </w:rPr>
              <w:t>1</w:t>
            </w:r>
          </w:p>
        </w:tc>
        <w:tc>
          <w:tcPr>
            <w:tcW w:w="2507" w:type="dxa"/>
          </w:tcPr>
          <w:p w:rsidR="00360D84" w:rsidRDefault="00F03F7C">
            <w:pPr>
              <w:pStyle w:val="TableParagraph"/>
              <w:spacing w:line="273" w:lineRule="exact"/>
              <w:ind w:left="109"/>
              <w:rPr>
                <w:sz w:val="24"/>
              </w:rPr>
            </w:pPr>
            <w:r>
              <w:rPr>
                <w:spacing w:val="-2"/>
                <w:sz w:val="24"/>
              </w:rPr>
              <w:t>Тестирование</w:t>
            </w:r>
          </w:p>
        </w:tc>
      </w:tr>
      <w:tr w:rsidR="00360D84">
        <w:trPr>
          <w:trHeight w:val="827"/>
        </w:trPr>
        <w:tc>
          <w:tcPr>
            <w:tcW w:w="535" w:type="dxa"/>
          </w:tcPr>
          <w:p w:rsidR="00360D84" w:rsidRDefault="00F03F7C">
            <w:pPr>
              <w:pStyle w:val="TableParagraph"/>
              <w:spacing w:line="270" w:lineRule="exact"/>
              <w:rPr>
                <w:sz w:val="24"/>
              </w:rPr>
            </w:pPr>
            <w:r>
              <w:rPr>
                <w:sz w:val="24"/>
              </w:rPr>
              <w:t>6</w:t>
            </w:r>
          </w:p>
        </w:tc>
        <w:tc>
          <w:tcPr>
            <w:tcW w:w="2508" w:type="dxa"/>
          </w:tcPr>
          <w:p w:rsidR="00360D84" w:rsidRDefault="00F03F7C">
            <w:pPr>
              <w:pStyle w:val="TableParagraph"/>
              <w:spacing w:line="240" w:lineRule="auto"/>
              <w:rPr>
                <w:sz w:val="24"/>
              </w:rPr>
            </w:pPr>
            <w:r>
              <w:rPr>
                <w:spacing w:val="-2"/>
                <w:sz w:val="24"/>
              </w:rPr>
              <w:t>Финансов</w:t>
            </w:r>
            <w:proofErr w:type="gramStart"/>
            <w:r>
              <w:rPr>
                <w:spacing w:val="-2"/>
                <w:sz w:val="24"/>
              </w:rPr>
              <w:t>о-</w:t>
            </w:r>
            <w:proofErr w:type="gramEnd"/>
            <w:r>
              <w:rPr>
                <w:spacing w:val="-2"/>
                <w:sz w:val="24"/>
              </w:rPr>
              <w:t xml:space="preserve"> экономический</w:t>
            </w:r>
          </w:p>
          <w:p w:rsidR="00360D84" w:rsidRDefault="00F03F7C">
            <w:pPr>
              <w:pStyle w:val="TableParagraph"/>
              <w:spacing w:line="261" w:lineRule="exact"/>
              <w:rPr>
                <w:sz w:val="24"/>
              </w:rPr>
            </w:pPr>
            <w:r>
              <w:rPr>
                <w:spacing w:val="-2"/>
                <w:sz w:val="24"/>
              </w:rPr>
              <w:t>маршрут</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70" w:lineRule="exact"/>
              <w:ind w:left="109"/>
              <w:rPr>
                <w:sz w:val="24"/>
              </w:rPr>
            </w:pPr>
            <w:r>
              <w:rPr>
                <w:sz w:val="24"/>
              </w:rPr>
              <w:t>1</w:t>
            </w:r>
          </w:p>
        </w:tc>
        <w:tc>
          <w:tcPr>
            <w:tcW w:w="1249" w:type="dxa"/>
          </w:tcPr>
          <w:p w:rsidR="00360D84" w:rsidRDefault="00F03F7C">
            <w:pPr>
              <w:pStyle w:val="TableParagraph"/>
              <w:spacing w:line="270" w:lineRule="exact"/>
              <w:ind w:left="110"/>
              <w:rPr>
                <w:sz w:val="24"/>
              </w:rPr>
            </w:pPr>
            <w:r>
              <w:rPr>
                <w:sz w:val="24"/>
              </w:rPr>
              <w:t>1</w:t>
            </w:r>
          </w:p>
        </w:tc>
        <w:tc>
          <w:tcPr>
            <w:tcW w:w="2507" w:type="dxa"/>
          </w:tcPr>
          <w:p w:rsidR="00360D84" w:rsidRDefault="00F03F7C">
            <w:pPr>
              <w:pStyle w:val="TableParagraph"/>
              <w:spacing w:line="270" w:lineRule="exact"/>
              <w:ind w:left="109"/>
              <w:rPr>
                <w:sz w:val="24"/>
              </w:rPr>
            </w:pPr>
            <w:r>
              <w:rPr>
                <w:spacing w:val="-2"/>
                <w:sz w:val="24"/>
              </w:rPr>
              <w:t>Тестирование</w:t>
            </w:r>
          </w:p>
        </w:tc>
      </w:tr>
      <w:tr w:rsidR="00360D84">
        <w:trPr>
          <w:trHeight w:val="551"/>
        </w:trPr>
        <w:tc>
          <w:tcPr>
            <w:tcW w:w="535" w:type="dxa"/>
          </w:tcPr>
          <w:p w:rsidR="00360D84" w:rsidRDefault="00F03F7C">
            <w:pPr>
              <w:pStyle w:val="TableParagraph"/>
              <w:spacing w:line="270" w:lineRule="exact"/>
              <w:rPr>
                <w:sz w:val="24"/>
              </w:rPr>
            </w:pPr>
            <w:r>
              <w:rPr>
                <w:sz w:val="24"/>
              </w:rPr>
              <w:t>7</w:t>
            </w:r>
          </w:p>
        </w:tc>
        <w:tc>
          <w:tcPr>
            <w:tcW w:w="2508" w:type="dxa"/>
          </w:tcPr>
          <w:p w:rsidR="00360D84" w:rsidRDefault="00F03F7C">
            <w:pPr>
              <w:pStyle w:val="TableParagraph"/>
              <w:spacing w:line="270" w:lineRule="exact"/>
              <w:rPr>
                <w:sz w:val="24"/>
              </w:rPr>
            </w:pPr>
            <w:proofErr w:type="gramStart"/>
            <w:r>
              <w:rPr>
                <w:spacing w:val="-2"/>
                <w:sz w:val="24"/>
              </w:rPr>
              <w:t>Естественно-научный</w:t>
            </w:r>
            <w:proofErr w:type="gramEnd"/>
          </w:p>
          <w:p w:rsidR="00360D84" w:rsidRDefault="00F03F7C">
            <w:pPr>
              <w:pStyle w:val="TableParagraph"/>
              <w:spacing w:line="261" w:lineRule="exact"/>
              <w:rPr>
                <w:sz w:val="24"/>
              </w:rPr>
            </w:pPr>
            <w:r>
              <w:rPr>
                <w:spacing w:val="-2"/>
                <w:sz w:val="24"/>
              </w:rPr>
              <w:t>маршрут</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70" w:lineRule="exact"/>
              <w:ind w:left="109"/>
              <w:rPr>
                <w:sz w:val="24"/>
              </w:rPr>
            </w:pPr>
            <w:r>
              <w:rPr>
                <w:sz w:val="24"/>
              </w:rPr>
              <w:t>1</w:t>
            </w:r>
          </w:p>
        </w:tc>
        <w:tc>
          <w:tcPr>
            <w:tcW w:w="1249" w:type="dxa"/>
          </w:tcPr>
          <w:p w:rsidR="00360D84" w:rsidRDefault="00F03F7C">
            <w:pPr>
              <w:pStyle w:val="TableParagraph"/>
              <w:spacing w:line="270" w:lineRule="exact"/>
              <w:ind w:left="110"/>
              <w:rPr>
                <w:sz w:val="24"/>
              </w:rPr>
            </w:pPr>
            <w:r>
              <w:rPr>
                <w:sz w:val="24"/>
              </w:rPr>
              <w:t>1</w:t>
            </w:r>
          </w:p>
        </w:tc>
        <w:tc>
          <w:tcPr>
            <w:tcW w:w="2507" w:type="dxa"/>
          </w:tcPr>
          <w:p w:rsidR="00360D84" w:rsidRDefault="00F03F7C">
            <w:pPr>
              <w:pStyle w:val="TableParagraph"/>
              <w:spacing w:line="270" w:lineRule="exact"/>
              <w:ind w:left="109"/>
              <w:rPr>
                <w:sz w:val="24"/>
              </w:rPr>
            </w:pPr>
            <w:r>
              <w:rPr>
                <w:spacing w:val="-2"/>
                <w:sz w:val="24"/>
              </w:rPr>
              <w:t>Тестирование</w:t>
            </w:r>
          </w:p>
        </w:tc>
      </w:tr>
      <w:tr w:rsidR="00360D84">
        <w:trPr>
          <w:trHeight w:val="827"/>
        </w:trPr>
        <w:tc>
          <w:tcPr>
            <w:tcW w:w="535" w:type="dxa"/>
          </w:tcPr>
          <w:p w:rsidR="00360D84" w:rsidRDefault="00F03F7C">
            <w:pPr>
              <w:pStyle w:val="TableParagraph"/>
              <w:spacing w:line="270" w:lineRule="exact"/>
              <w:rPr>
                <w:sz w:val="24"/>
              </w:rPr>
            </w:pPr>
            <w:r>
              <w:rPr>
                <w:sz w:val="24"/>
              </w:rPr>
              <w:t>8</w:t>
            </w:r>
          </w:p>
        </w:tc>
        <w:tc>
          <w:tcPr>
            <w:tcW w:w="2508" w:type="dxa"/>
          </w:tcPr>
          <w:p w:rsidR="00360D84" w:rsidRDefault="00F03F7C">
            <w:pPr>
              <w:pStyle w:val="TableParagraph"/>
              <w:spacing w:line="240" w:lineRule="auto"/>
              <w:rPr>
                <w:sz w:val="24"/>
              </w:rPr>
            </w:pPr>
            <w:r>
              <w:rPr>
                <w:spacing w:val="-2"/>
                <w:sz w:val="24"/>
              </w:rPr>
              <w:t>Производственн</w:t>
            </w:r>
            <w:proofErr w:type="gramStart"/>
            <w:r>
              <w:rPr>
                <w:spacing w:val="-2"/>
                <w:sz w:val="24"/>
              </w:rPr>
              <w:t>о-</w:t>
            </w:r>
            <w:proofErr w:type="gramEnd"/>
            <w:r>
              <w:rPr>
                <w:spacing w:val="-2"/>
                <w:sz w:val="24"/>
              </w:rPr>
              <w:t xml:space="preserve"> технологический</w:t>
            </w:r>
          </w:p>
          <w:p w:rsidR="00360D84" w:rsidRDefault="00F03F7C">
            <w:pPr>
              <w:pStyle w:val="TableParagraph"/>
              <w:spacing w:line="261" w:lineRule="exact"/>
              <w:rPr>
                <w:sz w:val="24"/>
              </w:rPr>
            </w:pPr>
            <w:r>
              <w:rPr>
                <w:spacing w:val="-2"/>
                <w:sz w:val="24"/>
              </w:rPr>
              <w:t>маршрут</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70" w:lineRule="exact"/>
              <w:ind w:left="109"/>
              <w:rPr>
                <w:sz w:val="24"/>
              </w:rPr>
            </w:pPr>
            <w:r>
              <w:rPr>
                <w:sz w:val="24"/>
              </w:rPr>
              <w:t>1</w:t>
            </w:r>
          </w:p>
        </w:tc>
        <w:tc>
          <w:tcPr>
            <w:tcW w:w="1249" w:type="dxa"/>
          </w:tcPr>
          <w:p w:rsidR="00360D84" w:rsidRDefault="00F03F7C">
            <w:pPr>
              <w:pStyle w:val="TableParagraph"/>
              <w:spacing w:line="270" w:lineRule="exact"/>
              <w:ind w:left="110"/>
              <w:rPr>
                <w:sz w:val="24"/>
              </w:rPr>
            </w:pPr>
            <w:r>
              <w:rPr>
                <w:sz w:val="24"/>
              </w:rPr>
              <w:t>1</w:t>
            </w:r>
          </w:p>
        </w:tc>
        <w:tc>
          <w:tcPr>
            <w:tcW w:w="2507" w:type="dxa"/>
          </w:tcPr>
          <w:p w:rsidR="00360D84" w:rsidRDefault="00F03F7C">
            <w:pPr>
              <w:pStyle w:val="TableParagraph"/>
              <w:spacing w:line="270" w:lineRule="exact"/>
              <w:ind w:left="109"/>
              <w:rPr>
                <w:sz w:val="24"/>
              </w:rPr>
            </w:pPr>
            <w:r>
              <w:rPr>
                <w:spacing w:val="-2"/>
                <w:sz w:val="24"/>
              </w:rPr>
              <w:t>Тестирование</w:t>
            </w:r>
          </w:p>
        </w:tc>
      </w:tr>
    </w:tbl>
    <w:p w:rsidR="00360D84" w:rsidRDefault="00360D84">
      <w:pPr>
        <w:spacing w:line="270" w:lineRule="exact"/>
        <w:rPr>
          <w:sz w:val="24"/>
        </w:rPr>
        <w:sectPr w:rsidR="00360D84">
          <w:type w:val="continuous"/>
          <w:pgSz w:w="11910" w:h="16840"/>
          <w:pgMar w:top="1120" w:right="560" w:bottom="1140" w:left="1480" w:header="0" w:footer="945" w:gutter="0"/>
          <w:cols w:space="720"/>
        </w:sect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5"/>
        <w:gridCol w:w="2508"/>
        <w:gridCol w:w="1319"/>
        <w:gridCol w:w="1449"/>
        <w:gridCol w:w="1249"/>
        <w:gridCol w:w="2507"/>
      </w:tblGrid>
      <w:tr w:rsidR="00360D84">
        <w:trPr>
          <w:trHeight w:val="830"/>
        </w:trPr>
        <w:tc>
          <w:tcPr>
            <w:tcW w:w="535" w:type="dxa"/>
          </w:tcPr>
          <w:p w:rsidR="00360D84" w:rsidRDefault="00F03F7C">
            <w:pPr>
              <w:pStyle w:val="TableParagraph"/>
              <w:spacing w:line="267" w:lineRule="exact"/>
              <w:rPr>
                <w:sz w:val="24"/>
              </w:rPr>
            </w:pPr>
            <w:r>
              <w:rPr>
                <w:sz w:val="24"/>
              </w:rPr>
              <w:lastRenderedPageBreak/>
              <w:t>9</w:t>
            </w:r>
          </w:p>
        </w:tc>
        <w:tc>
          <w:tcPr>
            <w:tcW w:w="2508" w:type="dxa"/>
          </w:tcPr>
          <w:p w:rsidR="00360D84" w:rsidRDefault="00F03F7C">
            <w:pPr>
              <w:pStyle w:val="TableParagraph"/>
              <w:spacing w:line="240" w:lineRule="auto"/>
              <w:rPr>
                <w:sz w:val="24"/>
              </w:rPr>
            </w:pPr>
            <w:r>
              <w:rPr>
                <w:spacing w:val="-2"/>
                <w:sz w:val="24"/>
              </w:rPr>
              <w:t>Социальн</w:t>
            </w:r>
            <w:proofErr w:type="gramStart"/>
            <w:r>
              <w:rPr>
                <w:spacing w:val="-2"/>
                <w:sz w:val="24"/>
              </w:rPr>
              <w:t>о-</w:t>
            </w:r>
            <w:proofErr w:type="gramEnd"/>
            <w:r>
              <w:rPr>
                <w:spacing w:val="-2"/>
                <w:sz w:val="24"/>
              </w:rPr>
              <w:t xml:space="preserve"> гуманитарный</w:t>
            </w:r>
          </w:p>
          <w:p w:rsidR="00360D84" w:rsidRDefault="00F03F7C">
            <w:pPr>
              <w:pStyle w:val="TableParagraph"/>
              <w:spacing w:line="267" w:lineRule="exact"/>
              <w:rPr>
                <w:sz w:val="24"/>
              </w:rPr>
            </w:pPr>
            <w:r>
              <w:rPr>
                <w:spacing w:val="-2"/>
                <w:sz w:val="24"/>
              </w:rPr>
              <w:t>маршрут</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67" w:lineRule="exact"/>
              <w:ind w:left="109"/>
              <w:rPr>
                <w:sz w:val="24"/>
              </w:rPr>
            </w:pPr>
            <w:r>
              <w:rPr>
                <w:sz w:val="24"/>
              </w:rPr>
              <w:t>1</w:t>
            </w:r>
          </w:p>
        </w:tc>
        <w:tc>
          <w:tcPr>
            <w:tcW w:w="1249" w:type="dxa"/>
          </w:tcPr>
          <w:p w:rsidR="00360D84" w:rsidRDefault="00F03F7C">
            <w:pPr>
              <w:pStyle w:val="TableParagraph"/>
              <w:spacing w:line="267" w:lineRule="exact"/>
              <w:ind w:left="110"/>
              <w:rPr>
                <w:sz w:val="24"/>
              </w:rPr>
            </w:pPr>
            <w:r>
              <w:rPr>
                <w:sz w:val="24"/>
              </w:rPr>
              <w:t>1</w:t>
            </w:r>
          </w:p>
        </w:tc>
        <w:tc>
          <w:tcPr>
            <w:tcW w:w="2507" w:type="dxa"/>
          </w:tcPr>
          <w:p w:rsidR="00360D84" w:rsidRDefault="00F03F7C">
            <w:pPr>
              <w:pStyle w:val="TableParagraph"/>
              <w:spacing w:line="267" w:lineRule="exact"/>
              <w:ind w:left="109"/>
              <w:rPr>
                <w:sz w:val="24"/>
              </w:rPr>
            </w:pPr>
            <w:r>
              <w:rPr>
                <w:spacing w:val="-2"/>
                <w:sz w:val="24"/>
              </w:rPr>
              <w:t>Тестирование</w:t>
            </w:r>
          </w:p>
        </w:tc>
      </w:tr>
      <w:tr w:rsidR="00360D84">
        <w:trPr>
          <w:trHeight w:val="275"/>
        </w:trPr>
        <w:tc>
          <w:tcPr>
            <w:tcW w:w="535" w:type="dxa"/>
          </w:tcPr>
          <w:p w:rsidR="00360D84" w:rsidRDefault="00F03F7C">
            <w:pPr>
              <w:pStyle w:val="TableParagraph"/>
              <w:spacing w:line="256" w:lineRule="exact"/>
              <w:rPr>
                <w:sz w:val="24"/>
              </w:rPr>
            </w:pPr>
            <w:r>
              <w:rPr>
                <w:spacing w:val="-5"/>
                <w:sz w:val="24"/>
              </w:rPr>
              <w:t>10</w:t>
            </w:r>
          </w:p>
        </w:tc>
        <w:tc>
          <w:tcPr>
            <w:tcW w:w="2508" w:type="dxa"/>
          </w:tcPr>
          <w:p w:rsidR="00360D84" w:rsidRDefault="00F03F7C">
            <w:pPr>
              <w:pStyle w:val="TableParagraph"/>
              <w:spacing w:line="256" w:lineRule="exact"/>
              <w:rPr>
                <w:sz w:val="24"/>
              </w:rPr>
            </w:pPr>
            <w:r>
              <w:rPr>
                <w:sz w:val="24"/>
              </w:rPr>
              <w:t>Творческий</w:t>
            </w:r>
            <w:r>
              <w:rPr>
                <w:spacing w:val="-4"/>
                <w:sz w:val="24"/>
              </w:rPr>
              <w:t xml:space="preserve"> </w:t>
            </w:r>
            <w:r>
              <w:rPr>
                <w:spacing w:val="-2"/>
                <w:sz w:val="24"/>
              </w:rPr>
              <w:t>маршрут</w:t>
            </w:r>
          </w:p>
        </w:tc>
        <w:tc>
          <w:tcPr>
            <w:tcW w:w="1319" w:type="dxa"/>
          </w:tcPr>
          <w:p w:rsidR="00360D84" w:rsidRDefault="00360D84">
            <w:pPr>
              <w:pStyle w:val="TableParagraph"/>
              <w:spacing w:line="240" w:lineRule="auto"/>
              <w:ind w:left="0"/>
              <w:rPr>
                <w:sz w:val="20"/>
              </w:rPr>
            </w:pPr>
          </w:p>
        </w:tc>
        <w:tc>
          <w:tcPr>
            <w:tcW w:w="1449" w:type="dxa"/>
          </w:tcPr>
          <w:p w:rsidR="00360D84" w:rsidRDefault="00F03F7C">
            <w:pPr>
              <w:pStyle w:val="TableParagraph"/>
              <w:spacing w:line="256" w:lineRule="exact"/>
              <w:ind w:left="109"/>
              <w:rPr>
                <w:sz w:val="24"/>
              </w:rPr>
            </w:pPr>
            <w:r>
              <w:rPr>
                <w:sz w:val="24"/>
              </w:rPr>
              <w:t>1</w:t>
            </w:r>
          </w:p>
        </w:tc>
        <w:tc>
          <w:tcPr>
            <w:tcW w:w="1249" w:type="dxa"/>
          </w:tcPr>
          <w:p w:rsidR="00360D84" w:rsidRDefault="00F03F7C">
            <w:pPr>
              <w:pStyle w:val="TableParagraph"/>
              <w:spacing w:line="256" w:lineRule="exact"/>
              <w:ind w:left="110"/>
              <w:rPr>
                <w:sz w:val="24"/>
              </w:rPr>
            </w:pPr>
            <w:r>
              <w:rPr>
                <w:sz w:val="24"/>
              </w:rPr>
              <w:t>1</w:t>
            </w:r>
          </w:p>
        </w:tc>
        <w:tc>
          <w:tcPr>
            <w:tcW w:w="2507" w:type="dxa"/>
          </w:tcPr>
          <w:p w:rsidR="00360D84" w:rsidRDefault="00F03F7C">
            <w:pPr>
              <w:pStyle w:val="TableParagraph"/>
              <w:spacing w:line="256" w:lineRule="exact"/>
              <w:ind w:left="109"/>
              <w:rPr>
                <w:sz w:val="24"/>
              </w:rPr>
            </w:pPr>
            <w:r>
              <w:rPr>
                <w:spacing w:val="-2"/>
                <w:sz w:val="24"/>
              </w:rPr>
              <w:t>Тестирование</w:t>
            </w:r>
          </w:p>
        </w:tc>
      </w:tr>
      <w:tr w:rsidR="00360D84">
        <w:trPr>
          <w:trHeight w:val="551"/>
        </w:trPr>
        <w:tc>
          <w:tcPr>
            <w:tcW w:w="535" w:type="dxa"/>
          </w:tcPr>
          <w:p w:rsidR="00360D84" w:rsidRDefault="00F03F7C">
            <w:pPr>
              <w:pStyle w:val="TableParagraph"/>
              <w:rPr>
                <w:sz w:val="24"/>
              </w:rPr>
            </w:pPr>
            <w:r>
              <w:rPr>
                <w:spacing w:val="-5"/>
                <w:sz w:val="24"/>
              </w:rPr>
              <w:t>11</w:t>
            </w:r>
          </w:p>
        </w:tc>
        <w:tc>
          <w:tcPr>
            <w:tcW w:w="2508" w:type="dxa"/>
          </w:tcPr>
          <w:p w:rsidR="00360D84" w:rsidRDefault="00F03F7C">
            <w:pPr>
              <w:pStyle w:val="TableParagraph"/>
              <w:rPr>
                <w:sz w:val="24"/>
              </w:rPr>
            </w:pPr>
            <w:r>
              <w:rPr>
                <w:spacing w:val="-2"/>
                <w:sz w:val="24"/>
              </w:rPr>
              <w:t>Военно-спортивный</w:t>
            </w:r>
          </w:p>
          <w:p w:rsidR="00360D84" w:rsidRDefault="00F03F7C">
            <w:pPr>
              <w:pStyle w:val="TableParagraph"/>
              <w:spacing w:line="267" w:lineRule="exact"/>
              <w:rPr>
                <w:sz w:val="24"/>
              </w:rPr>
            </w:pPr>
            <w:r>
              <w:rPr>
                <w:spacing w:val="-2"/>
                <w:sz w:val="24"/>
              </w:rPr>
              <w:t>маршрут</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2"/>
                <w:sz w:val="24"/>
              </w:rPr>
              <w:t>Тестирование</w:t>
            </w:r>
          </w:p>
        </w:tc>
      </w:tr>
      <w:tr w:rsidR="00360D84">
        <w:trPr>
          <w:trHeight w:val="827"/>
        </w:trPr>
        <w:tc>
          <w:tcPr>
            <w:tcW w:w="535" w:type="dxa"/>
          </w:tcPr>
          <w:p w:rsidR="00360D84" w:rsidRDefault="00F03F7C">
            <w:pPr>
              <w:pStyle w:val="TableParagraph"/>
              <w:rPr>
                <w:sz w:val="24"/>
              </w:rPr>
            </w:pPr>
            <w:r>
              <w:rPr>
                <w:spacing w:val="-5"/>
                <w:sz w:val="24"/>
              </w:rPr>
              <w:t>12</w:t>
            </w:r>
          </w:p>
        </w:tc>
        <w:tc>
          <w:tcPr>
            <w:tcW w:w="2508" w:type="dxa"/>
          </w:tcPr>
          <w:p w:rsidR="00360D84" w:rsidRDefault="00F03F7C">
            <w:pPr>
              <w:pStyle w:val="TableParagraph"/>
              <w:tabs>
                <w:tab w:val="left" w:pos="940"/>
                <w:tab w:val="left" w:pos="1664"/>
                <w:tab w:val="left" w:pos="2269"/>
              </w:tabs>
              <w:spacing w:line="240" w:lineRule="auto"/>
              <w:ind w:right="95"/>
              <w:rPr>
                <w:sz w:val="24"/>
              </w:rPr>
            </w:pPr>
            <w:r>
              <w:rPr>
                <w:spacing w:val="-4"/>
                <w:sz w:val="24"/>
              </w:rPr>
              <w:t>Мои</w:t>
            </w:r>
            <w:r>
              <w:rPr>
                <w:sz w:val="24"/>
              </w:rPr>
              <w:tab/>
            </w:r>
            <w:r>
              <w:rPr>
                <w:spacing w:val="-2"/>
                <w:sz w:val="24"/>
              </w:rPr>
              <w:t>интересы</w:t>
            </w:r>
            <w:r>
              <w:rPr>
                <w:sz w:val="24"/>
              </w:rPr>
              <w:tab/>
            </w:r>
            <w:r>
              <w:rPr>
                <w:spacing w:val="-10"/>
                <w:sz w:val="24"/>
              </w:rPr>
              <w:t xml:space="preserve">и </w:t>
            </w:r>
            <w:r>
              <w:rPr>
                <w:spacing w:val="-2"/>
                <w:sz w:val="24"/>
              </w:rPr>
              <w:t>склонности.</w:t>
            </w:r>
            <w:r>
              <w:rPr>
                <w:sz w:val="24"/>
              </w:rPr>
              <w:tab/>
            </w:r>
            <w:r>
              <w:rPr>
                <w:spacing w:val="-2"/>
                <w:sz w:val="24"/>
              </w:rPr>
              <w:t>Анкета</w:t>
            </w:r>
          </w:p>
          <w:p w:rsidR="00360D84" w:rsidRDefault="00F03F7C">
            <w:pPr>
              <w:pStyle w:val="TableParagraph"/>
              <w:spacing w:line="267" w:lineRule="exact"/>
              <w:rPr>
                <w:sz w:val="24"/>
              </w:rPr>
            </w:pPr>
            <w:r>
              <w:rPr>
                <w:spacing w:val="-2"/>
                <w:sz w:val="24"/>
              </w:rPr>
              <w:t>«Профориентация»</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2"/>
                <w:sz w:val="24"/>
              </w:rPr>
              <w:t>Тестирование</w:t>
            </w:r>
          </w:p>
        </w:tc>
      </w:tr>
      <w:tr w:rsidR="00360D84">
        <w:trPr>
          <w:trHeight w:val="1103"/>
        </w:trPr>
        <w:tc>
          <w:tcPr>
            <w:tcW w:w="535" w:type="dxa"/>
          </w:tcPr>
          <w:p w:rsidR="00360D84" w:rsidRDefault="00F03F7C">
            <w:pPr>
              <w:pStyle w:val="TableParagraph"/>
              <w:rPr>
                <w:sz w:val="24"/>
              </w:rPr>
            </w:pPr>
            <w:r>
              <w:rPr>
                <w:spacing w:val="-5"/>
                <w:sz w:val="24"/>
              </w:rPr>
              <w:t>13</w:t>
            </w:r>
          </w:p>
        </w:tc>
        <w:tc>
          <w:tcPr>
            <w:tcW w:w="2508" w:type="dxa"/>
          </w:tcPr>
          <w:p w:rsidR="00360D84" w:rsidRDefault="00F03F7C">
            <w:pPr>
              <w:pStyle w:val="TableParagraph"/>
              <w:tabs>
                <w:tab w:val="left" w:pos="1525"/>
                <w:tab w:val="left" w:pos="2269"/>
              </w:tabs>
              <w:spacing w:line="240" w:lineRule="auto"/>
              <w:ind w:right="94"/>
              <w:jc w:val="both"/>
              <w:rPr>
                <w:sz w:val="24"/>
              </w:rPr>
            </w:pPr>
            <w:r>
              <w:rPr>
                <w:spacing w:val="-4"/>
                <w:sz w:val="24"/>
              </w:rPr>
              <w:t>Связь</w:t>
            </w:r>
            <w:r>
              <w:rPr>
                <w:sz w:val="24"/>
              </w:rPr>
              <w:tab/>
            </w:r>
            <w:r>
              <w:rPr>
                <w:spacing w:val="-2"/>
                <w:sz w:val="24"/>
              </w:rPr>
              <w:t>учебных предметов</w:t>
            </w:r>
            <w:r>
              <w:rPr>
                <w:sz w:val="24"/>
              </w:rPr>
              <w:tab/>
            </w:r>
            <w:r>
              <w:rPr>
                <w:sz w:val="24"/>
              </w:rPr>
              <w:tab/>
            </w:r>
            <w:r>
              <w:rPr>
                <w:spacing w:val="-10"/>
                <w:sz w:val="24"/>
              </w:rPr>
              <w:t xml:space="preserve">и </w:t>
            </w:r>
            <w:r>
              <w:rPr>
                <w:sz w:val="24"/>
              </w:rPr>
              <w:t>профессий.</w:t>
            </w:r>
            <w:r>
              <w:rPr>
                <w:spacing w:val="49"/>
                <w:sz w:val="24"/>
              </w:rPr>
              <w:t xml:space="preserve"> </w:t>
            </w:r>
            <w:r>
              <w:rPr>
                <w:spacing w:val="-2"/>
                <w:sz w:val="24"/>
              </w:rPr>
              <w:t>Методика</w:t>
            </w:r>
          </w:p>
          <w:p w:rsidR="00360D84" w:rsidRDefault="00F03F7C">
            <w:pPr>
              <w:pStyle w:val="TableParagraph"/>
              <w:spacing w:line="267" w:lineRule="exact"/>
              <w:rPr>
                <w:sz w:val="24"/>
              </w:rPr>
            </w:pPr>
            <w:r>
              <w:rPr>
                <w:spacing w:val="-2"/>
                <w:sz w:val="24"/>
              </w:rPr>
              <w:t>«Профиль».</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2"/>
                <w:sz w:val="24"/>
              </w:rPr>
              <w:t>Тестирование</w:t>
            </w:r>
          </w:p>
        </w:tc>
      </w:tr>
      <w:tr w:rsidR="00360D84">
        <w:trPr>
          <w:trHeight w:val="1380"/>
        </w:trPr>
        <w:tc>
          <w:tcPr>
            <w:tcW w:w="535" w:type="dxa"/>
          </w:tcPr>
          <w:p w:rsidR="00360D84" w:rsidRDefault="00F03F7C">
            <w:pPr>
              <w:pStyle w:val="TableParagraph"/>
              <w:rPr>
                <w:sz w:val="24"/>
              </w:rPr>
            </w:pPr>
            <w:r>
              <w:rPr>
                <w:spacing w:val="-5"/>
                <w:sz w:val="24"/>
              </w:rPr>
              <w:t>14</w:t>
            </w:r>
          </w:p>
        </w:tc>
        <w:tc>
          <w:tcPr>
            <w:tcW w:w="2508" w:type="dxa"/>
          </w:tcPr>
          <w:p w:rsidR="00360D84" w:rsidRDefault="00F03F7C">
            <w:pPr>
              <w:pStyle w:val="TableParagraph"/>
              <w:spacing w:line="240" w:lineRule="auto"/>
              <w:ind w:right="930"/>
              <w:rPr>
                <w:sz w:val="24"/>
              </w:rPr>
            </w:pPr>
            <w:r>
              <w:rPr>
                <w:spacing w:val="-2"/>
                <w:sz w:val="24"/>
              </w:rPr>
              <w:t>Профильное обучение.</w:t>
            </w:r>
          </w:p>
          <w:p w:rsidR="00360D84" w:rsidRDefault="00F03F7C">
            <w:pPr>
              <w:pStyle w:val="TableParagraph"/>
              <w:spacing w:line="270" w:lineRule="atLeast"/>
              <w:ind w:right="599"/>
              <w:jc w:val="both"/>
              <w:rPr>
                <w:sz w:val="24"/>
              </w:rPr>
            </w:pPr>
            <w:r>
              <w:rPr>
                <w:spacing w:val="-2"/>
                <w:sz w:val="24"/>
              </w:rPr>
              <w:t>Индивидуальный образовательный маршрут.</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4"/>
                <w:sz w:val="24"/>
              </w:rPr>
              <w:t>Игра</w:t>
            </w:r>
          </w:p>
        </w:tc>
      </w:tr>
      <w:tr w:rsidR="00360D84">
        <w:trPr>
          <w:trHeight w:val="1655"/>
        </w:trPr>
        <w:tc>
          <w:tcPr>
            <w:tcW w:w="535" w:type="dxa"/>
          </w:tcPr>
          <w:p w:rsidR="00360D84" w:rsidRDefault="00F03F7C">
            <w:pPr>
              <w:pStyle w:val="TableParagraph"/>
              <w:rPr>
                <w:sz w:val="24"/>
              </w:rPr>
            </w:pPr>
            <w:r>
              <w:rPr>
                <w:spacing w:val="-5"/>
                <w:sz w:val="24"/>
              </w:rPr>
              <w:t>15</w:t>
            </w:r>
          </w:p>
        </w:tc>
        <w:tc>
          <w:tcPr>
            <w:tcW w:w="2508" w:type="dxa"/>
          </w:tcPr>
          <w:p w:rsidR="00360D84" w:rsidRDefault="00F03F7C">
            <w:pPr>
              <w:pStyle w:val="TableParagraph"/>
              <w:spacing w:line="240" w:lineRule="auto"/>
              <w:rPr>
                <w:sz w:val="24"/>
              </w:rPr>
            </w:pPr>
            <w:r>
              <w:rPr>
                <w:spacing w:val="-2"/>
                <w:sz w:val="24"/>
              </w:rPr>
              <w:t>Возможности профессионального образования.</w:t>
            </w:r>
          </w:p>
          <w:p w:rsidR="00360D84" w:rsidRDefault="00F03F7C">
            <w:pPr>
              <w:pStyle w:val="TableParagraph"/>
              <w:spacing w:line="270" w:lineRule="atLeast"/>
              <w:ind w:right="599"/>
              <w:jc w:val="both"/>
              <w:rPr>
                <w:sz w:val="24"/>
              </w:rPr>
            </w:pPr>
            <w:r>
              <w:rPr>
                <w:spacing w:val="-2"/>
                <w:sz w:val="24"/>
              </w:rPr>
              <w:t>Индивидуальный образовательный маршрут.</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2"/>
                <w:sz w:val="24"/>
              </w:rPr>
              <w:t>Беседа</w:t>
            </w:r>
          </w:p>
        </w:tc>
      </w:tr>
      <w:tr w:rsidR="00360D84">
        <w:trPr>
          <w:trHeight w:val="830"/>
        </w:trPr>
        <w:tc>
          <w:tcPr>
            <w:tcW w:w="535" w:type="dxa"/>
          </w:tcPr>
          <w:p w:rsidR="00360D84" w:rsidRDefault="00F03F7C">
            <w:pPr>
              <w:pStyle w:val="TableParagraph"/>
              <w:spacing w:line="267" w:lineRule="exact"/>
              <w:rPr>
                <w:sz w:val="24"/>
              </w:rPr>
            </w:pPr>
            <w:r>
              <w:rPr>
                <w:spacing w:val="-5"/>
                <w:sz w:val="24"/>
              </w:rPr>
              <w:t>16</w:t>
            </w:r>
          </w:p>
        </w:tc>
        <w:tc>
          <w:tcPr>
            <w:tcW w:w="2508" w:type="dxa"/>
          </w:tcPr>
          <w:p w:rsidR="00360D84" w:rsidRDefault="00F03F7C">
            <w:pPr>
              <w:pStyle w:val="TableParagraph"/>
              <w:tabs>
                <w:tab w:val="left" w:pos="1254"/>
                <w:tab w:val="left" w:pos="1656"/>
              </w:tabs>
              <w:spacing w:line="240" w:lineRule="auto"/>
              <w:ind w:right="96"/>
              <w:rPr>
                <w:sz w:val="24"/>
              </w:rPr>
            </w:pPr>
            <w:r>
              <w:rPr>
                <w:spacing w:val="-2"/>
                <w:sz w:val="24"/>
              </w:rPr>
              <w:t>Ошибки</w:t>
            </w:r>
            <w:r>
              <w:rPr>
                <w:sz w:val="24"/>
              </w:rPr>
              <w:tab/>
            </w:r>
            <w:r>
              <w:rPr>
                <w:spacing w:val="-10"/>
                <w:sz w:val="24"/>
              </w:rPr>
              <w:t>в</w:t>
            </w:r>
            <w:r>
              <w:rPr>
                <w:sz w:val="24"/>
              </w:rPr>
              <w:tab/>
            </w:r>
            <w:r>
              <w:rPr>
                <w:spacing w:val="-2"/>
                <w:sz w:val="24"/>
              </w:rPr>
              <w:t xml:space="preserve">выборе </w:t>
            </w:r>
            <w:r>
              <w:rPr>
                <w:sz w:val="24"/>
              </w:rPr>
              <w:t>профиля</w:t>
            </w:r>
            <w:r>
              <w:rPr>
                <w:spacing w:val="66"/>
                <w:w w:val="150"/>
                <w:sz w:val="24"/>
              </w:rPr>
              <w:t xml:space="preserve"> </w:t>
            </w:r>
            <w:r>
              <w:rPr>
                <w:sz w:val="24"/>
              </w:rPr>
              <w:t>обучения</w:t>
            </w:r>
            <w:r>
              <w:rPr>
                <w:spacing w:val="70"/>
                <w:w w:val="150"/>
                <w:sz w:val="24"/>
              </w:rPr>
              <w:t xml:space="preserve"> </w:t>
            </w:r>
            <w:r>
              <w:rPr>
                <w:spacing w:val="-12"/>
                <w:sz w:val="24"/>
              </w:rPr>
              <w:t>и</w:t>
            </w:r>
          </w:p>
          <w:p w:rsidR="00360D84" w:rsidRDefault="00F03F7C">
            <w:pPr>
              <w:pStyle w:val="TableParagraph"/>
              <w:spacing w:line="267" w:lineRule="exact"/>
              <w:rPr>
                <w:sz w:val="24"/>
              </w:rPr>
            </w:pPr>
            <w:r>
              <w:rPr>
                <w:spacing w:val="-2"/>
                <w:sz w:val="24"/>
              </w:rPr>
              <w:t>профессии.</w:t>
            </w:r>
          </w:p>
        </w:tc>
        <w:tc>
          <w:tcPr>
            <w:tcW w:w="1319" w:type="dxa"/>
          </w:tcPr>
          <w:p w:rsidR="00360D84" w:rsidRDefault="00F03F7C">
            <w:pPr>
              <w:pStyle w:val="TableParagraph"/>
              <w:spacing w:line="267" w:lineRule="exact"/>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spacing w:line="267" w:lineRule="exact"/>
              <w:ind w:left="110"/>
              <w:rPr>
                <w:sz w:val="24"/>
              </w:rPr>
            </w:pPr>
            <w:r>
              <w:rPr>
                <w:sz w:val="24"/>
              </w:rPr>
              <w:t>1</w:t>
            </w:r>
          </w:p>
        </w:tc>
        <w:tc>
          <w:tcPr>
            <w:tcW w:w="2507" w:type="dxa"/>
          </w:tcPr>
          <w:p w:rsidR="00360D84" w:rsidRDefault="00F03F7C">
            <w:pPr>
              <w:pStyle w:val="TableParagraph"/>
              <w:spacing w:line="267" w:lineRule="exact"/>
              <w:ind w:left="109"/>
              <w:rPr>
                <w:sz w:val="24"/>
              </w:rPr>
            </w:pPr>
            <w:r>
              <w:rPr>
                <w:sz w:val="24"/>
              </w:rPr>
              <w:t>Беседа,</w:t>
            </w:r>
            <w:r>
              <w:rPr>
                <w:spacing w:val="-3"/>
                <w:sz w:val="24"/>
              </w:rPr>
              <w:t xml:space="preserve"> </w:t>
            </w:r>
            <w:r>
              <w:rPr>
                <w:sz w:val="24"/>
              </w:rPr>
              <w:t>круглый</w:t>
            </w:r>
            <w:r>
              <w:rPr>
                <w:spacing w:val="-3"/>
                <w:sz w:val="24"/>
              </w:rPr>
              <w:t xml:space="preserve"> </w:t>
            </w:r>
            <w:r>
              <w:rPr>
                <w:spacing w:val="-4"/>
                <w:sz w:val="24"/>
              </w:rPr>
              <w:t>стол</w:t>
            </w:r>
          </w:p>
        </w:tc>
      </w:tr>
      <w:tr w:rsidR="00360D84">
        <w:trPr>
          <w:trHeight w:val="551"/>
        </w:trPr>
        <w:tc>
          <w:tcPr>
            <w:tcW w:w="535" w:type="dxa"/>
          </w:tcPr>
          <w:p w:rsidR="00360D84" w:rsidRDefault="00F03F7C">
            <w:pPr>
              <w:pStyle w:val="TableParagraph"/>
              <w:rPr>
                <w:sz w:val="24"/>
              </w:rPr>
            </w:pPr>
            <w:r>
              <w:rPr>
                <w:spacing w:val="-5"/>
                <w:sz w:val="24"/>
              </w:rPr>
              <w:t>17</w:t>
            </w:r>
          </w:p>
        </w:tc>
        <w:tc>
          <w:tcPr>
            <w:tcW w:w="2508" w:type="dxa"/>
          </w:tcPr>
          <w:p w:rsidR="00360D84" w:rsidRDefault="00F03F7C">
            <w:pPr>
              <w:pStyle w:val="TableParagraph"/>
              <w:tabs>
                <w:tab w:val="left" w:pos="1516"/>
              </w:tabs>
              <w:rPr>
                <w:sz w:val="24"/>
              </w:rPr>
            </w:pPr>
            <w:r>
              <w:rPr>
                <w:spacing w:val="-2"/>
                <w:sz w:val="24"/>
              </w:rPr>
              <w:t>Выбор</w:t>
            </w:r>
            <w:r>
              <w:rPr>
                <w:sz w:val="24"/>
              </w:rPr>
              <w:tab/>
            </w:r>
            <w:r>
              <w:rPr>
                <w:spacing w:val="-2"/>
                <w:sz w:val="24"/>
              </w:rPr>
              <w:t>профиля</w:t>
            </w:r>
          </w:p>
          <w:p w:rsidR="00360D84" w:rsidRDefault="00F03F7C">
            <w:pPr>
              <w:pStyle w:val="TableParagraph"/>
              <w:spacing w:line="267" w:lineRule="exact"/>
              <w:rPr>
                <w:sz w:val="24"/>
              </w:rPr>
            </w:pPr>
            <w:r>
              <w:rPr>
                <w:spacing w:val="-2"/>
                <w:sz w:val="24"/>
              </w:rPr>
              <w:t>обучения.</w:t>
            </w:r>
          </w:p>
        </w:tc>
        <w:tc>
          <w:tcPr>
            <w:tcW w:w="1319" w:type="dxa"/>
          </w:tcPr>
          <w:p w:rsidR="00360D84" w:rsidRDefault="00360D84">
            <w:pPr>
              <w:pStyle w:val="TableParagraph"/>
              <w:spacing w:line="240" w:lineRule="auto"/>
              <w:ind w:left="0"/>
              <w:rPr>
                <w:sz w:val="24"/>
              </w:rPr>
            </w:pPr>
          </w:p>
        </w:tc>
        <w:tc>
          <w:tcPr>
            <w:tcW w:w="1449" w:type="dxa"/>
          </w:tcPr>
          <w:p w:rsidR="00360D84" w:rsidRDefault="00360D84">
            <w:pPr>
              <w:pStyle w:val="TableParagraph"/>
              <w:spacing w:line="240" w:lineRule="auto"/>
              <w:ind w:left="0"/>
              <w:rPr>
                <w:sz w:val="24"/>
              </w:rPr>
            </w:pPr>
          </w:p>
        </w:tc>
        <w:tc>
          <w:tcPr>
            <w:tcW w:w="1249" w:type="dxa"/>
          </w:tcPr>
          <w:p w:rsidR="00360D84" w:rsidRDefault="00360D84">
            <w:pPr>
              <w:pStyle w:val="TableParagraph"/>
              <w:spacing w:line="240" w:lineRule="auto"/>
              <w:ind w:left="0"/>
              <w:rPr>
                <w:sz w:val="24"/>
              </w:rPr>
            </w:pPr>
          </w:p>
        </w:tc>
        <w:tc>
          <w:tcPr>
            <w:tcW w:w="2507" w:type="dxa"/>
          </w:tcPr>
          <w:p w:rsidR="00360D84" w:rsidRDefault="00F03F7C">
            <w:pPr>
              <w:pStyle w:val="TableParagraph"/>
              <w:ind w:left="109"/>
              <w:rPr>
                <w:sz w:val="24"/>
              </w:rPr>
            </w:pPr>
            <w:r>
              <w:rPr>
                <w:spacing w:val="-2"/>
                <w:sz w:val="24"/>
              </w:rPr>
              <w:t>Тестирование</w:t>
            </w:r>
          </w:p>
        </w:tc>
      </w:tr>
      <w:tr w:rsidR="00360D84">
        <w:trPr>
          <w:trHeight w:val="276"/>
        </w:trPr>
        <w:tc>
          <w:tcPr>
            <w:tcW w:w="9567" w:type="dxa"/>
            <w:gridSpan w:val="6"/>
          </w:tcPr>
          <w:p w:rsidR="00360D84" w:rsidRDefault="00F03F7C">
            <w:pPr>
              <w:pStyle w:val="TableParagraph"/>
              <w:spacing w:line="256" w:lineRule="exact"/>
              <w:ind w:left="1295" w:right="1283"/>
              <w:jc w:val="center"/>
              <w:rPr>
                <w:b/>
                <w:sz w:val="24"/>
              </w:rPr>
            </w:pPr>
            <w:r>
              <w:rPr>
                <w:b/>
                <w:sz w:val="24"/>
              </w:rPr>
              <w:t>Раздел</w:t>
            </w:r>
            <w:r>
              <w:rPr>
                <w:b/>
                <w:spacing w:val="-3"/>
                <w:sz w:val="24"/>
              </w:rPr>
              <w:t xml:space="preserve"> </w:t>
            </w:r>
            <w:r>
              <w:rPr>
                <w:b/>
                <w:sz w:val="24"/>
              </w:rPr>
              <w:t>2. Мир</w:t>
            </w:r>
            <w:r>
              <w:rPr>
                <w:b/>
                <w:spacing w:val="-1"/>
                <w:sz w:val="24"/>
              </w:rPr>
              <w:t xml:space="preserve"> </w:t>
            </w:r>
            <w:r>
              <w:rPr>
                <w:b/>
                <w:sz w:val="24"/>
              </w:rPr>
              <w:t>профессий-17</w:t>
            </w:r>
            <w:r>
              <w:rPr>
                <w:b/>
                <w:spacing w:val="-1"/>
                <w:sz w:val="24"/>
              </w:rPr>
              <w:t xml:space="preserve"> </w:t>
            </w:r>
            <w:r>
              <w:rPr>
                <w:b/>
                <w:spacing w:val="-4"/>
                <w:sz w:val="24"/>
              </w:rPr>
              <w:t>часов</w:t>
            </w:r>
          </w:p>
        </w:tc>
      </w:tr>
      <w:tr w:rsidR="00360D84">
        <w:trPr>
          <w:trHeight w:val="1655"/>
        </w:trPr>
        <w:tc>
          <w:tcPr>
            <w:tcW w:w="535" w:type="dxa"/>
          </w:tcPr>
          <w:p w:rsidR="00360D84" w:rsidRDefault="00F03F7C">
            <w:pPr>
              <w:pStyle w:val="TableParagraph"/>
              <w:rPr>
                <w:sz w:val="24"/>
              </w:rPr>
            </w:pPr>
            <w:r>
              <w:rPr>
                <w:spacing w:val="-5"/>
                <w:sz w:val="24"/>
              </w:rPr>
              <w:t>18</w:t>
            </w:r>
          </w:p>
        </w:tc>
        <w:tc>
          <w:tcPr>
            <w:tcW w:w="2508" w:type="dxa"/>
          </w:tcPr>
          <w:p w:rsidR="00360D84" w:rsidRDefault="00F03F7C">
            <w:pPr>
              <w:pStyle w:val="TableParagraph"/>
              <w:tabs>
                <w:tab w:val="left" w:pos="1252"/>
                <w:tab w:val="left" w:pos="2153"/>
              </w:tabs>
              <w:spacing w:line="240" w:lineRule="auto"/>
              <w:ind w:right="93"/>
              <w:rPr>
                <w:sz w:val="24"/>
              </w:rPr>
            </w:pPr>
            <w:r>
              <w:rPr>
                <w:spacing w:val="-2"/>
                <w:sz w:val="24"/>
              </w:rPr>
              <w:t>Классификация профессий</w:t>
            </w:r>
            <w:r>
              <w:rPr>
                <w:sz w:val="24"/>
              </w:rPr>
              <w:tab/>
            </w:r>
            <w:r>
              <w:rPr>
                <w:sz w:val="24"/>
              </w:rPr>
              <w:tab/>
            </w:r>
            <w:r>
              <w:rPr>
                <w:spacing w:val="-6"/>
                <w:sz w:val="24"/>
              </w:rPr>
              <w:t xml:space="preserve">по </w:t>
            </w:r>
            <w:r>
              <w:rPr>
                <w:sz w:val="24"/>
              </w:rPr>
              <w:t xml:space="preserve">предмету и характеру </w:t>
            </w:r>
            <w:r>
              <w:rPr>
                <w:spacing w:val="-2"/>
                <w:sz w:val="24"/>
              </w:rPr>
              <w:t>труда.</w:t>
            </w:r>
            <w:r>
              <w:rPr>
                <w:sz w:val="24"/>
              </w:rPr>
              <w:tab/>
            </w:r>
            <w:r>
              <w:rPr>
                <w:spacing w:val="-2"/>
                <w:sz w:val="24"/>
              </w:rPr>
              <w:t>Профессии</w:t>
            </w:r>
          </w:p>
          <w:p w:rsidR="00360D84" w:rsidRDefault="00F03F7C">
            <w:pPr>
              <w:pStyle w:val="TableParagraph"/>
              <w:tabs>
                <w:tab w:val="left" w:pos="1400"/>
              </w:tabs>
              <w:spacing w:line="270" w:lineRule="atLeast"/>
              <w:ind w:right="97"/>
              <w:rPr>
                <w:sz w:val="24"/>
              </w:rPr>
            </w:pPr>
            <w:r>
              <w:rPr>
                <w:spacing w:val="-4"/>
                <w:sz w:val="24"/>
              </w:rPr>
              <w:t>типа</w:t>
            </w:r>
            <w:r>
              <w:rPr>
                <w:sz w:val="24"/>
              </w:rPr>
              <w:tab/>
            </w:r>
            <w:r>
              <w:rPr>
                <w:spacing w:val="-2"/>
                <w:sz w:val="24"/>
              </w:rPr>
              <w:t>«человек- человек».</w:t>
            </w:r>
          </w:p>
        </w:tc>
        <w:tc>
          <w:tcPr>
            <w:tcW w:w="1319" w:type="dxa"/>
          </w:tcPr>
          <w:p w:rsidR="00360D84" w:rsidRDefault="00F03F7C">
            <w:pPr>
              <w:pStyle w:val="TableParagraph"/>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2"/>
                <w:sz w:val="24"/>
              </w:rPr>
              <w:t>Беседа</w:t>
            </w:r>
          </w:p>
        </w:tc>
      </w:tr>
      <w:tr w:rsidR="00360D84">
        <w:trPr>
          <w:trHeight w:val="1103"/>
        </w:trPr>
        <w:tc>
          <w:tcPr>
            <w:tcW w:w="535" w:type="dxa"/>
          </w:tcPr>
          <w:p w:rsidR="00360D84" w:rsidRDefault="00F03F7C">
            <w:pPr>
              <w:pStyle w:val="TableParagraph"/>
              <w:spacing w:line="264" w:lineRule="exact"/>
              <w:rPr>
                <w:sz w:val="24"/>
              </w:rPr>
            </w:pPr>
            <w:r>
              <w:rPr>
                <w:spacing w:val="-5"/>
                <w:sz w:val="24"/>
              </w:rPr>
              <w:t>19</w:t>
            </w:r>
          </w:p>
        </w:tc>
        <w:tc>
          <w:tcPr>
            <w:tcW w:w="2508" w:type="dxa"/>
          </w:tcPr>
          <w:p w:rsidR="00360D84" w:rsidRDefault="00F03F7C">
            <w:pPr>
              <w:pStyle w:val="TableParagraph"/>
              <w:tabs>
                <w:tab w:val="left" w:pos="1400"/>
              </w:tabs>
              <w:spacing w:line="240" w:lineRule="auto"/>
              <w:ind w:right="97"/>
              <w:rPr>
                <w:sz w:val="24"/>
              </w:rPr>
            </w:pPr>
            <w:r>
              <w:rPr>
                <w:spacing w:val="-2"/>
                <w:sz w:val="24"/>
              </w:rPr>
              <w:t xml:space="preserve">Профессиональные </w:t>
            </w:r>
            <w:r>
              <w:rPr>
                <w:sz w:val="24"/>
              </w:rPr>
              <w:t>пробы по</w:t>
            </w:r>
            <w:r>
              <w:rPr>
                <w:spacing w:val="-2"/>
                <w:sz w:val="24"/>
              </w:rPr>
              <w:t xml:space="preserve"> </w:t>
            </w:r>
            <w:r>
              <w:rPr>
                <w:sz w:val="24"/>
              </w:rPr>
              <w:t xml:space="preserve">профессиям </w:t>
            </w:r>
            <w:r>
              <w:rPr>
                <w:spacing w:val="-4"/>
                <w:sz w:val="24"/>
              </w:rPr>
              <w:t>типа</w:t>
            </w:r>
            <w:r>
              <w:rPr>
                <w:sz w:val="24"/>
              </w:rPr>
              <w:tab/>
            </w:r>
            <w:r>
              <w:rPr>
                <w:spacing w:val="-2"/>
                <w:sz w:val="24"/>
              </w:rPr>
              <w:t>«человек-</w:t>
            </w:r>
          </w:p>
          <w:p w:rsidR="00360D84" w:rsidRDefault="00F03F7C">
            <w:pPr>
              <w:pStyle w:val="TableParagraph"/>
              <w:spacing w:line="267" w:lineRule="exact"/>
              <w:rPr>
                <w:sz w:val="24"/>
              </w:rPr>
            </w:pPr>
            <w:r>
              <w:rPr>
                <w:spacing w:val="-2"/>
                <w:sz w:val="24"/>
              </w:rPr>
              <w:t>человек».</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64" w:lineRule="exact"/>
              <w:ind w:left="109"/>
              <w:rPr>
                <w:sz w:val="24"/>
              </w:rPr>
            </w:pPr>
            <w:r>
              <w:rPr>
                <w:sz w:val="24"/>
              </w:rPr>
              <w:t>1</w:t>
            </w:r>
          </w:p>
        </w:tc>
        <w:tc>
          <w:tcPr>
            <w:tcW w:w="1249" w:type="dxa"/>
          </w:tcPr>
          <w:p w:rsidR="00360D84" w:rsidRDefault="00F03F7C">
            <w:pPr>
              <w:pStyle w:val="TableParagraph"/>
              <w:spacing w:line="264" w:lineRule="exact"/>
              <w:ind w:left="110"/>
              <w:rPr>
                <w:sz w:val="24"/>
              </w:rPr>
            </w:pPr>
            <w:r>
              <w:rPr>
                <w:sz w:val="24"/>
              </w:rPr>
              <w:t>1</w:t>
            </w:r>
          </w:p>
        </w:tc>
        <w:tc>
          <w:tcPr>
            <w:tcW w:w="2507" w:type="dxa"/>
          </w:tcPr>
          <w:p w:rsidR="00360D84" w:rsidRDefault="00F03F7C">
            <w:pPr>
              <w:pStyle w:val="TableParagraph"/>
              <w:spacing w:line="264" w:lineRule="exact"/>
              <w:ind w:left="109"/>
              <w:rPr>
                <w:sz w:val="24"/>
              </w:rPr>
            </w:pPr>
            <w:r>
              <w:rPr>
                <w:spacing w:val="-4"/>
                <w:sz w:val="24"/>
              </w:rPr>
              <w:t>Игра</w:t>
            </w:r>
          </w:p>
        </w:tc>
      </w:tr>
      <w:tr w:rsidR="00360D84">
        <w:trPr>
          <w:trHeight w:val="551"/>
        </w:trPr>
        <w:tc>
          <w:tcPr>
            <w:tcW w:w="535" w:type="dxa"/>
          </w:tcPr>
          <w:p w:rsidR="00360D84" w:rsidRDefault="00F03F7C">
            <w:pPr>
              <w:pStyle w:val="TableParagraph"/>
              <w:rPr>
                <w:sz w:val="24"/>
              </w:rPr>
            </w:pPr>
            <w:r>
              <w:rPr>
                <w:spacing w:val="-5"/>
                <w:sz w:val="24"/>
              </w:rPr>
              <w:t>20</w:t>
            </w:r>
          </w:p>
        </w:tc>
        <w:tc>
          <w:tcPr>
            <w:tcW w:w="2508" w:type="dxa"/>
          </w:tcPr>
          <w:p w:rsidR="00360D84" w:rsidRDefault="00F03F7C">
            <w:pPr>
              <w:pStyle w:val="TableParagraph"/>
              <w:tabs>
                <w:tab w:val="left" w:pos="1931"/>
              </w:tabs>
              <w:rPr>
                <w:sz w:val="24"/>
              </w:rPr>
            </w:pPr>
            <w:r>
              <w:rPr>
                <w:spacing w:val="-2"/>
                <w:sz w:val="24"/>
              </w:rPr>
              <w:t>Профессии</w:t>
            </w:r>
            <w:r>
              <w:rPr>
                <w:sz w:val="24"/>
              </w:rPr>
              <w:tab/>
            </w:r>
            <w:r>
              <w:rPr>
                <w:spacing w:val="-4"/>
                <w:sz w:val="24"/>
              </w:rPr>
              <w:t>типа</w:t>
            </w:r>
          </w:p>
          <w:p w:rsidR="00360D84" w:rsidRDefault="00F03F7C">
            <w:pPr>
              <w:pStyle w:val="TableParagraph"/>
              <w:spacing w:line="267" w:lineRule="exact"/>
              <w:rPr>
                <w:sz w:val="24"/>
              </w:rPr>
            </w:pPr>
            <w:r>
              <w:rPr>
                <w:sz w:val="24"/>
              </w:rPr>
              <w:t>«челове</w:t>
            </w:r>
            <w:proofErr w:type="gramStart"/>
            <w:r>
              <w:rPr>
                <w:sz w:val="24"/>
              </w:rPr>
              <w:t>к-</w:t>
            </w:r>
            <w:proofErr w:type="gramEnd"/>
            <w:r>
              <w:rPr>
                <w:spacing w:val="-5"/>
                <w:sz w:val="24"/>
              </w:rPr>
              <w:t xml:space="preserve"> </w:t>
            </w:r>
            <w:r>
              <w:rPr>
                <w:spacing w:val="-2"/>
                <w:sz w:val="24"/>
              </w:rPr>
              <w:t>техника».</w:t>
            </w:r>
          </w:p>
        </w:tc>
        <w:tc>
          <w:tcPr>
            <w:tcW w:w="1319" w:type="dxa"/>
          </w:tcPr>
          <w:p w:rsidR="00360D84" w:rsidRDefault="00F03F7C">
            <w:pPr>
              <w:pStyle w:val="TableParagraph"/>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2"/>
                <w:sz w:val="24"/>
              </w:rPr>
              <w:t>Беседа</w:t>
            </w:r>
          </w:p>
        </w:tc>
      </w:tr>
      <w:tr w:rsidR="00360D84">
        <w:trPr>
          <w:trHeight w:val="1104"/>
        </w:trPr>
        <w:tc>
          <w:tcPr>
            <w:tcW w:w="535" w:type="dxa"/>
          </w:tcPr>
          <w:p w:rsidR="00360D84" w:rsidRDefault="00F03F7C">
            <w:pPr>
              <w:pStyle w:val="TableParagraph"/>
              <w:rPr>
                <w:sz w:val="24"/>
              </w:rPr>
            </w:pPr>
            <w:r>
              <w:rPr>
                <w:spacing w:val="-5"/>
                <w:sz w:val="24"/>
              </w:rPr>
              <w:t>21</w:t>
            </w:r>
          </w:p>
        </w:tc>
        <w:tc>
          <w:tcPr>
            <w:tcW w:w="2508" w:type="dxa"/>
          </w:tcPr>
          <w:p w:rsidR="00360D84" w:rsidRDefault="00F03F7C">
            <w:pPr>
              <w:pStyle w:val="TableParagraph"/>
              <w:spacing w:line="240" w:lineRule="auto"/>
              <w:rPr>
                <w:sz w:val="24"/>
              </w:rPr>
            </w:pPr>
            <w:r>
              <w:rPr>
                <w:spacing w:val="-2"/>
                <w:sz w:val="24"/>
              </w:rPr>
              <w:t xml:space="preserve">Профессиональные </w:t>
            </w:r>
            <w:r>
              <w:rPr>
                <w:sz w:val="24"/>
              </w:rPr>
              <w:t>пробы</w:t>
            </w:r>
            <w:r>
              <w:rPr>
                <w:spacing w:val="19"/>
                <w:sz w:val="24"/>
              </w:rPr>
              <w:t xml:space="preserve"> </w:t>
            </w:r>
            <w:r>
              <w:rPr>
                <w:sz w:val="24"/>
              </w:rPr>
              <w:t>по</w:t>
            </w:r>
            <w:r>
              <w:rPr>
                <w:spacing w:val="16"/>
                <w:sz w:val="24"/>
              </w:rPr>
              <w:t xml:space="preserve"> </w:t>
            </w:r>
            <w:r>
              <w:rPr>
                <w:spacing w:val="-2"/>
                <w:sz w:val="24"/>
              </w:rPr>
              <w:t>профессиям</w:t>
            </w:r>
          </w:p>
          <w:p w:rsidR="00360D84" w:rsidRDefault="00F03F7C">
            <w:pPr>
              <w:pStyle w:val="TableParagraph"/>
              <w:tabs>
                <w:tab w:val="left" w:pos="1400"/>
              </w:tabs>
              <w:spacing w:line="270" w:lineRule="atLeast"/>
              <w:ind w:right="97"/>
              <w:rPr>
                <w:sz w:val="24"/>
              </w:rPr>
            </w:pPr>
            <w:r>
              <w:rPr>
                <w:spacing w:val="-4"/>
                <w:sz w:val="24"/>
              </w:rPr>
              <w:t>типа</w:t>
            </w:r>
            <w:r>
              <w:rPr>
                <w:sz w:val="24"/>
              </w:rPr>
              <w:tab/>
            </w:r>
            <w:r>
              <w:rPr>
                <w:spacing w:val="-2"/>
                <w:sz w:val="24"/>
              </w:rPr>
              <w:t>«челове</w:t>
            </w:r>
            <w:proofErr w:type="gramStart"/>
            <w:r>
              <w:rPr>
                <w:spacing w:val="-2"/>
                <w:sz w:val="24"/>
              </w:rPr>
              <w:t>к-</w:t>
            </w:r>
            <w:proofErr w:type="gramEnd"/>
            <w:r>
              <w:rPr>
                <w:spacing w:val="-2"/>
                <w:sz w:val="24"/>
              </w:rPr>
              <w:t xml:space="preserve"> техника».</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4"/>
                <w:sz w:val="24"/>
              </w:rPr>
              <w:t>Игра</w:t>
            </w:r>
          </w:p>
        </w:tc>
      </w:tr>
      <w:tr w:rsidR="00360D84">
        <w:trPr>
          <w:trHeight w:val="830"/>
        </w:trPr>
        <w:tc>
          <w:tcPr>
            <w:tcW w:w="535" w:type="dxa"/>
          </w:tcPr>
          <w:p w:rsidR="00360D84" w:rsidRDefault="00F03F7C">
            <w:pPr>
              <w:pStyle w:val="TableParagraph"/>
              <w:spacing w:line="267" w:lineRule="exact"/>
              <w:rPr>
                <w:sz w:val="24"/>
              </w:rPr>
            </w:pPr>
            <w:r>
              <w:rPr>
                <w:spacing w:val="-5"/>
                <w:sz w:val="24"/>
              </w:rPr>
              <w:t>22</w:t>
            </w:r>
          </w:p>
        </w:tc>
        <w:tc>
          <w:tcPr>
            <w:tcW w:w="2508" w:type="dxa"/>
          </w:tcPr>
          <w:p w:rsidR="00360D84" w:rsidRDefault="00F03F7C">
            <w:pPr>
              <w:pStyle w:val="TableParagraph"/>
              <w:tabs>
                <w:tab w:val="left" w:pos="1931"/>
              </w:tabs>
              <w:spacing w:line="267" w:lineRule="exact"/>
              <w:rPr>
                <w:sz w:val="24"/>
              </w:rPr>
            </w:pPr>
            <w:r>
              <w:rPr>
                <w:spacing w:val="-2"/>
                <w:sz w:val="24"/>
              </w:rPr>
              <w:t>Профессии</w:t>
            </w:r>
            <w:r>
              <w:rPr>
                <w:sz w:val="24"/>
              </w:rPr>
              <w:tab/>
            </w:r>
            <w:r>
              <w:rPr>
                <w:spacing w:val="-4"/>
                <w:sz w:val="24"/>
              </w:rPr>
              <w:t>типа</w:t>
            </w:r>
          </w:p>
          <w:p w:rsidR="00360D84" w:rsidRDefault="00F03F7C">
            <w:pPr>
              <w:pStyle w:val="TableParagraph"/>
              <w:tabs>
                <w:tab w:val="left" w:pos="1499"/>
              </w:tabs>
              <w:spacing w:line="270" w:lineRule="atLeast"/>
              <w:ind w:right="99"/>
              <w:rPr>
                <w:sz w:val="24"/>
              </w:rPr>
            </w:pPr>
            <w:r>
              <w:rPr>
                <w:spacing w:val="-2"/>
                <w:sz w:val="24"/>
              </w:rPr>
              <w:t>«челове</w:t>
            </w:r>
            <w:proofErr w:type="gramStart"/>
            <w:r>
              <w:rPr>
                <w:spacing w:val="-2"/>
                <w:sz w:val="24"/>
              </w:rPr>
              <w:t>к-</w:t>
            </w:r>
            <w:proofErr w:type="gramEnd"/>
            <w:r>
              <w:rPr>
                <w:sz w:val="24"/>
              </w:rPr>
              <w:tab/>
            </w:r>
            <w:r>
              <w:rPr>
                <w:spacing w:val="-2"/>
                <w:sz w:val="24"/>
              </w:rPr>
              <w:t>знаковая система».</w:t>
            </w:r>
          </w:p>
        </w:tc>
        <w:tc>
          <w:tcPr>
            <w:tcW w:w="1319" w:type="dxa"/>
          </w:tcPr>
          <w:p w:rsidR="00360D84" w:rsidRDefault="00F03F7C">
            <w:pPr>
              <w:pStyle w:val="TableParagraph"/>
              <w:spacing w:line="267" w:lineRule="exact"/>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spacing w:line="267" w:lineRule="exact"/>
              <w:ind w:left="110"/>
              <w:rPr>
                <w:sz w:val="24"/>
              </w:rPr>
            </w:pPr>
            <w:r>
              <w:rPr>
                <w:sz w:val="24"/>
              </w:rPr>
              <w:t>1</w:t>
            </w:r>
          </w:p>
        </w:tc>
        <w:tc>
          <w:tcPr>
            <w:tcW w:w="2507" w:type="dxa"/>
          </w:tcPr>
          <w:p w:rsidR="00360D84" w:rsidRDefault="00F03F7C">
            <w:pPr>
              <w:pStyle w:val="TableParagraph"/>
              <w:spacing w:line="267" w:lineRule="exact"/>
              <w:ind w:left="109"/>
              <w:rPr>
                <w:sz w:val="24"/>
              </w:rPr>
            </w:pPr>
            <w:r>
              <w:rPr>
                <w:spacing w:val="-2"/>
                <w:sz w:val="24"/>
              </w:rPr>
              <w:t>Беседа</w:t>
            </w:r>
          </w:p>
        </w:tc>
      </w:tr>
      <w:tr w:rsidR="00360D84">
        <w:trPr>
          <w:trHeight w:val="551"/>
        </w:trPr>
        <w:tc>
          <w:tcPr>
            <w:tcW w:w="535" w:type="dxa"/>
          </w:tcPr>
          <w:p w:rsidR="00360D84" w:rsidRDefault="00F03F7C">
            <w:pPr>
              <w:pStyle w:val="TableParagraph"/>
              <w:spacing w:line="264" w:lineRule="exact"/>
              <w:rPr>
                <w:sz w:val="24"/>
              </w:rPr>
            </w:pPr>
            <w:r>
              <w:rPr>
                <w:spacing w:val="-5"/>
                <w:sz w:val="24"/>
              </w:rPr>
              <w:t>23</w:t>
            </w:r>
          </w:p>
        </w:tc>
        <w:tc>
          <w:tcPr>
            <w:tcW w:w="2508" w:type="dxa"/>
          </w:tcPr>
          <w:p w:rsidR="00360D84" w:rsidRDefault="00F03F7C">
            <w:pPr>
              <w:pStyle w:val="TableParagraph"/>
              <w:spacing w:line="264" w:lineRule="exact"/>
              <w:rPr>
                <w:sz w:val="24"/>
              </w:rPr>
            </w:pPr>
            <w:r>
              <w:rPr>
                <w:spacing w:val="-2"/>
                <w:sz w:val="24"/>
              </w:rPr>
              <w:t>Профессиональные</w:t>
            </w:r>
          </w:p>
          <w:p w:rsidR="00360D84" w:rsidRDefault="00F03F7C">
            <w:pPr>
              <w:pStyle w:val="TableParagraph"/>
              <w:spacing w:line="267" w:lineRule="exact"/>
              <w:rPr>
                <w:sz w:val="24"/>
              </w:rPr>
            </w:pPr>
            <w:r>
              <w:rPr>
                <w:sz w:val="24"/>
              </w:rPr>
              <w:t>пробы</w:t>
            </w:r>
            <w:r>
              <w:rPr>
                <w:spacing w:val="18"/>
                <w:sz w:val="24"/>
              </w:rPr>
              <w:t xml:space="preserve"> </w:t>
            </w:r>
            <w:r>
              <w:rPr>
                <w:sz w:val="24"/>
              </w:rPr>
              <w:t>по</w:t>
            </w:r>
            <w:r>
              <w:rPr>
                <w:spacing w:val="16"/>
                <w:sz w:val="24"/>
              </w:rPr>
              <w:t xml:space="preserve"> </w:t>
            </w:r>
            <w:r>
              <w:rPr>
                <w:spacing w:val="-2"/>
                <w:sz w:val="24"/>
              </w:rPr>
              <w:t>профессиям</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64" w:lineRule="exact"/>
              <w:ind w:left="109"/>
              <w:rPr>
                <w:sz w:val="24"/>
              </w:rPr>
            </w:pPr>
            <w:r>
              <w:rPr>
                <w:sz w:val="24"/>
              </w:rPr>
              <w:t>1</w:t>
            </w:r>
          </w:p>
        </w:tc>
        <w:tc>
          <w:tcPr>
            <w:tcW w:w="1249" w:type="dxa"/>
          </w:tcPr>
          <w:p w:rsidR="00360D84" w:rsidRDefault="00F03F7C">
            <w:pPr>
              <w:pStyle w:val="TableParagraph"/>
              <w:spacing w:line="264" w:lineRule="exact"/>
              <w:ind w:left="110"/>
              <w:rPr>
                <w:sz w:val="24"/>
              </w:rPr>
            </w:pPr>
            <w:r>
              <w:rPr>
                <w:sz w:val="24"/>
              </w:rPr>
              <w:t>1</w:t>
            </w:r>
          </w:p>
        </w:tc>
        <w:tc>
          <w:tcPr>
            <w:tcW w:w="2507" w:type="dxa"/>
          </w:tcPr>
          <w:p w:rsidR="00360D84" w:rsidRDefault="00F03F7C">
            <w:pPr>
              <w:pStyle w:val="TableParagraph"/>
              <w:spacing w:line="264" w:lineRule="exact"/>
              <w:ind w:left="109"/>
              <w:rPr>
                <w:sz w:val="24"/>
              </w:rPr>
            </w:pPr>
            <w:r>
              <w:rPr>
                <w:spacing w:val="-4"/>
                <w:sz w:val="24"/>
              </w:rPr>
              <w:t>Игра</w:t>
            </w:r>
          </w:p>
        </w:tc>
      </w:tr>
    </w:tbl>
    <w:p w:rsidR="00360D84" w:rsidRDefault="00360D84">
      <w:pPr>
        <w:spacing w:line="264" w:lineRule="exact"/>
        <w:rPr>
          <w:sz w:val="24"/>
        </w:rPr>
        <w:sectPr w:rsidR="00360D84">
          <w:type w:val="continuous"/>
          <w:pgSz w:w="11910" w:h="16840"/>
          <w:pgMar w:top="1120" w:right="560" w:bottom="1140" w:left="1480" w:header="0" w:footer="945" w:gutter="0"/>
          <w:cols w:space="720"/>
        </w:sect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5"/>
        <w:gridCol w:w="2508"/>
        <w:gridCol w:w="1319"/>
        <w:gridCol w:w="1449"/>
        <w:gridCol w:w="1249"/>
        <w:gridCol w:w="2507"/>
      </w:tblGrid>
      <w:tr w:rsidR="00360D84">
        <w:trPr>
          <w:trHeight w:val="553"/>
        </w:trPr>
        <w:tc>
          <w:tcPr>
            <w:tcW w:w="535" w:type="dxa"/>
          </w:tcPr>
          <w:p w:rsidR="00360D84" w:rsidRDefault="00360D84">
            <w:pPr>
              <w:pStyle w:val="TableParagraph"/>
              <w:spacing w:line="240" w:lineRule="auto"/>
              <w:ind w:left="0"/>
              <w:rPr>
                <w:sz w:val="24"/>
              </w:rPr>
            </w:pPr>
          </w:p>
        </w:tc>
        <w:tc>
          <w:tcPr>
            <w:tcW w:w="2508" w:type="dxa"/>
          </w:tcPr>
          <w:p w:rsidR="00360D84" w:rsidRDefault="00F03F7C">
            <w:pPr>
              <w:pStyle w:val="TableParagraph"/>
              <w:tabs>
                <w:tab w:val="left" w:pos="1400"/>
              </w:tabs>
              <w:spacing w:line="267" w:lineRule="exact"/>
              <w:rPr>
                <w:sz w:val="24"/>
              </w:rPr>
            </w:pPr>
            <w:r>
              <w:rPr>
                <w:spacing w:val="-4"/>
                <w:sz w:val="24"/>
              </w:rPr>
              <w:t>типа</w:t>
            </w:r>
            <w:r>
              <w:rPr>
                <w:sz w:val="24"/>
              </w:rPr>
              <w:tab/>
            </w:r>
            <w:r>
              <w:rPr>
                <w:spacing w:val="-2"/>
                <w:sz w:val="24"/>
              </w:rPr>
              <w:t>«человек-</w:t>
            </w:r>
          </w:p>
          <w:p w:rsidR="00360D84" w:rsidRDefault="00F03F7C">
            <w:pPr>
              <w:pStyle w:val="TableParagraph"/>
              <w:spacing w:line="267" w:lineRule="exact"/>
              <w:rPr>
                <w:sz w:val="24"/>
              </w:rPr>
            </w:pPr>
            <w:r>
              <w:rPr>
                <w:sz w:val="24"/>
              </w:rPr>
              <w:t>знаковая</w:t>
            </w:r>
            <w:r>
              <w:rPr>
                <w:spacing w:val="-3"/>
                <w:sz w:val="24"/>
              </w:rPr>
              <w:t xml:space="preserve"> </w:t>
            </w:r>
            <w:r>
              <w:rPr>
                <w:spacing w:val="-2"/>
                <w:sz w:val="24"/>
              </w:rPr>
              <w:t>система».</w:t>
            </w:r>
          </w:p>
        </w:tc>
        <w:tc>
          <w:tcPr>
            <w:tcW w:w="1319" w:type="dxa"/>
          </w:tcPr>
          <w:p w:rsidR="00360D84" w:rsidRDefault="00360D84">
            <w:pPr>
              <w:pStyle w:val="TableParagraph"/>
              <w:spacing w:line="240" w:lineRule="auto"/>
              <w:ind w:left="0"/>
              <w:rPr>
                <w:sz w:val="24"/>
              </w:rPr>
            </w:pPr>
          </w:p>
        </w:tc>
        <w:tc>
          <w:tcPr>
            <w:tcW w:w="1449" w:type="dxa"/>
          </w:tcPr>
          <w:p w:rsidR="00360D84" w:rsidRDefault="00360D84">
            <w:pPr>
              <w:pStyle w:val="TableParagraph"/>
              <w:spacing w:line="240" w:lineRule="auto"/>
              <w:ind w:left="0"/>
              <w:rPr>
                <w:sz w:val="24"/>
              </w:rPr>
            </w:pPr>
          </w:p>
        </w:tc>
        <w:tc>
          <w:tcPr>
            <w:tcW w:w="1249" w:type="dxa"/>
          </w:tcPr>
          <w:p w:rsidR="00360D84" w:rsidRDefault="00360D84">
            <w:pPr>
              <w:pStyle w:val="TableParagraph"/>
              <w:spacing w:line="240" w:lineRule="auto"/>
              <w:ind w:left="0"/>
              <w:rPr>
                <w:sz w:val="24"/>
              </w:rPr>
            </w:pPr>
          </w:p>
        </w:tc>
        <w:tc>
          <w:tcPr>
            <w:tcW w:w="2507" w:type="dxa"/>
          </w:tcPr>
          <w:p w:rsidR="00360D84" w:rsidRDefault="00360D84">
            <w:pPr>
              <w:pStyle w:val="TableParagraph"/>
              <w:spacing w:line="240" w:lineRule="auto"/>
              <w:ind w:left="0"/>
              <w:rPr>
                <w:sz w:val="24"/>
              </w:rPr>
            </w:pPr>
          </w:p>
        </w:tc>
      </w:tr>
      <w:tr w:rsidR="00360D84">
        <w:trPr>
          <w:trHeight w:val="552"/>
        </w:trPr>
        <w:tc>
          <w:tcPr>
            <w:tcW w:w="535" w:type="dxa"/>
          </w:tcPr>
          <w:p w:rsidR="00360D84" w:rsidRDefault="00F03F7C">
            <w:pPr>
              <w:pStyle w:val="TableParagraph"/>
              <w:rPr>
                <w:sz w:val="24"/>
              </w:rPr>
            </w:pPr>
            <w:r>
              <w:rPr>
                <w:spacing w:val="-5"/>
                <w:sz w:val="24"/>
              </w:rPr>
              <w:t>24</w:t>
            </w:r>
          </w:p>
        </w:tc>
        <w:tc>
          <w:tcPr>
            <w:tcW w:w="2508" w:type="dxa"/>
          </w:tcPr>
          <w:p w:rsidR="00360D84" w:rsidRDefault="00F03F7C">
            <w:pPr>
              <w:pStyle w:val="TableParagraph"/>
              <w:tabs>
                <w:tab w:val="left" w:pos="1931"/>
              </w:tabs>
              <w:rPr>
                <w:sz w:val="24"/>
              </w:rPr>
            </w:pPr>
            <w:r>
              <w:rPr>
                <w:spacing w:val="-2"/>
                <w:sz w:val="24"/>
              </w:rPr>
              <w:t>Профессии</w:t>
            </w:r>
            <w:r>
              <w:rPr>
                <w:sz w:val="24"/>
              </w:rPr>
              <w:tab/>
            </w:r>
            <w:r>
              <w:rPr>
                <w:spacing w:val="-4"/>
                <w:sz w:val="24"/>
              </w:rPr>
              <w:t>типа</w:t>
            </w:r>
          </w:p>
          <w:p w:rsidR="00360D84" w:rsidRDefault="00F03F7C">
            <w:pPr>
              <w:pStyle w:val="TableParagraph"/>
              <w:spacing w:line="267" w:lineRule="exact"/>
              <w:rPr>
                <w:sz w:val="24"/>
              </w:rPr>
            </w:pPr>
            <w:r>
              <w:rPr>
                <w:sz w:val="24"/>
              </w:rPr>
              <w:t>«челове</w:t>
            </w:r>
            <w:proofErr w:type="gramStart"/>
            <w:r>
              <w:rPr>
                <w:sz w:val="24"/>
              </w:rPr>
              <w:t>к-</w:t>
            </w:r>
            <w:proofErr w:type="gramEnd"/>
            <w:r>
              <w:rPr>
                <w:spacing w:val="-5"/>
                <w:sz w:val="24"/>
              </w:rPr>
              <w:t xml:space="preserve"> </w:t>
            </w:r>
            <w:r>
              <w:rPr>
                <w:spacing w:val="-2"/>
                <w:sz w:val="24"/>
              </w:rPr>
              <w:t>природа».</w:t>
            </w:r>
          </w:p>
        </w:tc>
        <w:tc>
          <w:tcPr>
            <w:tcW w:w="1319" w:type="dxa"/>
          </w:tcPr>
          <w:p w:rsidR="00360D84" w:rsidRDefault="00F03F7C">
            <w:pPr>
              <w:pStyle w:val="TableParagraph"/>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2"/>
                <w:sz w:val="24"/>
              </w:rPr>
              <w:t>Презентация</w:t>
            </w:r>
          </w:p>
        </w:tc>
      </w:tr>
      <w:tr w:rsidR="00360D84">
        <w:trPr>
          <w:trHeight w:val="1103"/>
        </w:trPr>
        <w:tc>
          <w:tcPr>
            <w:tcW w:w="535" w:type="dxa"/>
          </w:tcPr>
          <w:p w:rsidR="00360D84" w:rsidRDefault="00F03F7C">
            <w:pPr>
              <w:pStyle w:val="TableParagraph"/>
              <w:rPr>
                <w:sz w:val="24"/>
              </w:rPr>
            </w:pPr>
            <w:r>
              <w:rPr>
                <w:spacing w:val="-5"/>
                <w:sz w:val="24"/>
              </w:rPr>
              <w:t>25</w:t>
            </w:r>
          </w:p>
        </w:tc>
        <w:tc>
          <w:tcPr>
            <w:tcW w:w="2508" w:type="dxa"/>
          </w:tcPr>
          <w:p w:rsidR="00360D84" w:rsidRDefault="00F03F7C">
            <w:pPr>
              <w:pStyle w:val="TableParagraph"/>
              <w:tabs>
                <w:tab w:val="left" w:pos="1400"/>
              </w:tabs>
              <w:spacing w:line="240" w:lineRule="auto"/>
              <w:ind w:right="95"/>
              <w:rPr>
                <w:sz w:val="24"/>
              </w:rPr>
            </w:pPr>
            <w:r>
              <w:rPr>
                <w:spacing w:val="-2"/>
                <w:sz w:val="24"/>
              </w:rPr>
              <w:t xml:space="preserve">Профессиональные </w:t>
            </w:r>
            <w:r>
              <w:rPr>
                <w:sz w:val="24"/>
              </w:rPr>
              <w:t>пробы по</w:t>
            </w:r>
            <w:r>
              <w:rPr>
                <w:spacing w:val="-1"/>
                <w:sz w:val="24"/>
              </w:rPr>
              <w:t xml:space="preserve"> </w:t>
            </w:r>
            <w:r>
              <w:rPr>
                <w:sz w:val="24"/>
              </w:rPr>
              <w:t xml:space="preserve">профессиям </w:t>
            </w:r>
            <w:r>
              <w:rPr>
                <w:spacing w:val="-4"/>
                <w:sz w:val="24"/>
              </w:rPr>
              <w:t>типа</w:t>
            </w:r>
            <w:r>
              <w:rPr>
                <w:sz w:val="24"/>
              </w:rPr>
              <w:tab/>
            </w:r>
            <w:r>
              <w:rPr>
                <w:spacing w:val="-2"/>
                <w:sz w:val="24"/>
              </w:rPr>
              <w:t>«человек-</w:t>
            </w:r>
          </w:p>
          <w:p w:rsidR="00360D84" w:rsidRDefault="00F03F7C">
            <w:pPr>
              <w:pStyle w:val="TableParagraph"/>
              <w:spacing w:line="267" w:lineRule="exact"/>
              <w:rPr>
                <w:sz w:val="24"/>
              </w:rPr>
            </w:pPr>
            <w:r>
              <w:rPr>
                <w:spacing w:val="-2"/>
                <w:sz w:val="24"/>
              </w:rPr>
              <w:t>природа».</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4"/>
                <w:sz w:val="24"/>
              </w:rPr>
              <w:t>Игра</w:t>
            </w:r>
          </w:p>
        </w:tc>
      </w:tr>
      <w:tr w:rsidR="00360D84">
        <w:trPr>
          <w:trHeight w:val="1103"/>
        </w:trPr>
        <w:tc>
          <w:tcPr>
            <w:tcW w:w="535" w:type="dxa"/>
          </w:tcPr>
          <w:p w:rsidR="00360D84" w:rsidRDefault="00F03F7C">
            <w:pPr>
              <w:pStyle w:val="TableParagraph"/>
              <w:rPr>
                <w:sz w:val="24"/>
              </w:rPr>
            </w:pPr>
            <w:r>
              <w:rPr>
                <w:spacing w:val="-5"/>
                <w:sz w:val="24"/>
              </w:rPr>
              <w:t>26</w:t>
            </w:r>
          </w:p>
        </w:tc>
        <w:tc>
          <w:tcPr>
            <w:tcW w:w="2508" w:type="dxa"/>
          </w:tcPr>
          <w:p w:rsidR="00360D84" w:rsidRDefault="00F03F7C">
            <w:pPr>
              <w:pStyle w:val="TableParagraph"/>
              <w:tabs>
                <w:tab w:val="left" w:pos="1931"/>
              </w:tabs>
              <w:rPr>
                <w:sz w:val="24"/>
              </w:rPr>
            </w:pPr>
            <w:r>
              <w:rPr>
                <w:spacing w:val="-2"/>
                <w:sz w:val="24"/>
              </w:rPr>
              <w:t>Профессии</w:t>
            </w:r>
            <w:r>
              <w:rPr>
                <w:sz w:val="24"/>
              </w:rPr>
              <w:tab/>
            </w:r>
            <w:r>
              <w:rPr>
                <w:spacing w:val="-4"/>
                <w:sz w:val="24"/>
              </w:rPr>
              <w:t>типа</w:t>
            </w:r>
          </w:p>
          <w:p w:rsidR="00360D84" w:rsidRDefault="00F03F7C">
            <w:pPr>
              <w:pStyle w:val="TableParagraph"/>
              <w:spacing w:line="240" w:lineRule="auto"/>
              <w:rPr>
                <w:sz w:val="24"/>
              </w:rPr>
            </w:pPr>
            <w:r>
              <w:rPr>
                <w:spacing w:val="-2"/>
                <w:sz w:val="24"/>
              </w:rPr>
              <w:t>«человек-</w:t>
            </w:r>
          </w:p>
          <w:p w:rsidR="00360D84" w:rsidRDefault="00F03F7C">
            <w:pPr>
              <w:pStyle w:val="TableParagraph"/>
              <w:spacing w:line="270" w:lineRule="atLeast"/>
              <w:ind w:right="426"/>
              <w:rPr>
                <w:sz w:val="24"/>
              </w:rPr>
            </w:pPr>
            <w:r>
              <w:rPr>
                <w:spacing w:val="-2"/>
                <w:sz w:val="24"/>
              </w:rPr>
              <w:t xml:space="preserve">художественный </w:t>
            </w:r>
            <w:r>
              <w:rPr>
                <w:sz w:val="24"/>
              </w:rPr>
              <w:t>образ ».</w:t>
            </w:r>
          </w:p>
        </w:tc>
        <w:tc>
          <w:tcPr>
            <w:tcW w:w="1319" w:type="dxa"/>
          </w:tcPr>
          <w:p w:rsidR="00360D84" w:rsidRDefault="00F03F7C">
            <w:pPr>
              <w:pStyle w:val="TableParagraph"/>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2"/>
                <w:sz w:val="24"/>
              </w:rPr>
              <w:t>Беседа</w:t>
            </w:r>
          </w:p>
        </w:tc>
      </w:tr>
      <w:tr w:rsidR="00360D84">
        <w:trPr>
          <w:trHeight w:val="1380"/>
        </w:trPr>
        <w:tc>
          <w:tcPr>
            <w:tcW w:w="535" w:type="dxa"/>
          </w:tcPr>
          <w:p w:rsidR="00360D84" w:rsidRDefault="00F03F7C">
            <w:pPr>
              <w:pStyle w:val="TableParagraph"/>
              <w:rPr>
                <w:sz w:val="24"/>
              </w:rPr>
            </w:pPr>
            <w:r>
              <w:rPr>
                <w:spacing w:val="-5"/>
                <w:sz w:val="24"/>
              </w:rPr>
              <w:t>27</w:t>
            </w:r>
          </w:p>
        </w:tc>
        <w:tc>
          <w:tcPr>
            <w:tcW w:w="2508" w:type="dxa"/>
          </w:tcPr>
          <w:p w:rsidR="00360D84" w:rsidRDefault="00F03F7C">
            <w:pPr>
              <w:pStyle w:val="TableParagraph"/>
              <w:tabs>
                <w:tab w:val="left" w:pos="971"/>
                <w:tab w:val="left" w:pos="2280"/>
              </w:tabs>
              <w:spacing w:line="240" w:lineRule="auto"/>
              <w:ind w:right="95"/>
              <w:rPr>
                <w:sz w:val="24"/>
              </w:rPr>
            </w:pPr>
            <w:r>
              <w:rPr>
                <w:spacing w:val="-2"/>
                <w:sz w:val="24"/>
              </w:rPr>
              <w:t xml:space="preserve">Профессиональные </w:t>
            </w:r>
            <w:r>
              <w:rPr>
                <w:sz w:val="24"/>
              </w:rPr>
              <w:t>пробы по</w:t>
            </w:r>
            <w:r>
              <w:rPr>
                <w:spacing w:val="-1"/>
                <w:sz w:val="24"/>
              </w:rPr>
              <w:t xml:space="preserve"> </w:t>
            </w:r>
            <w:r>
              <w:rPr>
                <w:sz w:val="24"/>
              </w:rPr>
              <w:t xml:space="preserve">профессиям </w:t>
            </w:r>
            <w:r>
              <w:rPr>
                <w:spacing w:val="-4"/>
                <w:sz w:val="24"/>
              </w:rPr>
              <w:t>типа</w:t>
            </w:r>
            <w:r>
              <w:rPr>
                <w:sz w:val="24"/>
              </w:rPr>
              <w:tab/>
            </w:r>
            <w:r>
              <w:rPr>
                <w:spacing w:val="-2"/>
                <w:sz w:val="24"/>
              </w:rPr>
              <w:t>«человек</w:t>
            </w:r>
            <w:r>
              <w:rPr>
                <w:sz w:val="24"/>
              </w:rPr>
              <w:tab/>
            </w:r>
            <w:r>
              <w:rPr>
                <w:spacing w:val="-10"/>
                <w:sz w:val="24"/>
              </w:rPr>
              <w:t xml:space="preserve">– </w:t>
            </w:r>
            <w:r>
              <w:rPr>
                <w:spacing w:val="-2"/>
                <w:sz w:val="24"/>
              </w:rPr>
              <w:t>художественный</w:t>
            </w:r>
          </w:p>
          <w:p w:rsidR="00360D84" w:rsidRDefault="00F03F7C">
            <w:pPr>
              <w:pStyle w:val="TableParagraph"/>
              <w:spacing w:line="267" w:lineRule="exact"/>
              <w:rPr>
                <w:sz w:val="24"/>
              </w:rPr>
            </w:pPr>
            <w:r>
              <w:rPr>
                <w:spacing w:val="-2"/>
                <w:sz w:val="24"/>
              </w:rPr>
              <w:t>образ»</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1</w:t>
            </w: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pacing w:val="-4"/>
                <w:sz w:val="24"/>
              </w:rPr>
              <w:t>Игра</w:t>
            </w:r>
          </w:p>
        </w:tc>
      </w:tr>
      <w:tr w:rsidR="00360D84">
        <w:trPr>
          <w:trHeight w:val="551"/>
        </w:trPr>
        <w:tc>
          <w:tcPr>
            <w:tcW w:w="535" w:type="dxa"/>
          </w:tcPr>
          <w:p w:rsidR="00360D84" w:rsidRDefault="00F03F7C">
            <w:pPr>
              <w:pStyle w:val="TableParagraph"/>
              <w:rPr>
                <w:sz w:val="24"/>
              </w:rPr>
            </w:pPr>
            <w:r>
              <w:rPr>
                <w:spacing w:val="-5"/>
                <w:sz w:val="24"/>
              </w:rPr>
              <w:t>28</w:t>
            </w:r>
          </w:p>
        </w:tc>
        <w:tc>
          <w:tcPr>
            <w:tcW w:w="2508" w:type="dxa"/>
          </w:tcPr>
          <w:p w:rsidR="00360D84" w:rsidRDefault="00F03F7C">
            <w:pPr>
              <w:pStyle w:val="TableParagraph"/>
              <w:tabs>
                <w:tab w:val="left" w:pos="1931"/>
              </w:tabs>
              <w:rPr>
                <w:sz w:val="24"/>
              </w:rPr>
            </w:pPr>
            <w:r>
              <w:rPr>
                <w:spacing w:val="-2"/>
                <w:sz w:val="24"/>
              </w:rPr>
              <w:t>Профессии</w:t>
            </w:r>
            <w:r>
              <w:rPr>
                <w:sz w:val="24"/>
              </w:rPr>
              <w:tab/>
            </w:r>
            <w:r>
              <w:rPr>
                <w:spacing w:val="-4"/>
                <w:sz w:val="24"/>
              </w:rPr>
              <w:t>типа</w:t>
            </w:r>
          </w:p>
          <w:p w:rsidR="00360D84" w:rsidRDefault="00F03F7C">
            <w:pPr>
              <w:pStyle w:val="TableParagraph"/>
              <w:spacing w:line="267" w:lineRule="exact"/>
              <w:rPr>
                <w:sz w:val="24"/>
              </w:rPr>
            </w:pPr>
            <w:r>
              <w:rPr>
                <w:sz w:val="24"/>
              </w:rPr>
              <w:t>«человек</w:t>
            </w:r>
            <w:r>
              <w:rPr>
                <w:spacing w:val="-2"/>
                <w:sz w:val="24"/>
              </w:rPr>
              <w:t xml:space="preserve"> </w:t>
            </w:r>
            <w:r>
              <w:rPr>
                <w:sz w:val="24"/>
              </w:rPr>
              <w:t>–</w:t>
            </w:r>
            <w:r>
              <w:rPr>
                <w:spacing w:val="-2"/>
                <w:sz w:val="24"/>
              </w:rPr>
              <w:t xml:space="preserve"> бизнес».</w:t>
            </w:r>
          </w:p>
        </w:tc>
        <w:tc>
          <w:tcPr>
            <w:tcW w:w="1319" w:type="dxa"/>
          </w:tcPr>
          <w:p w:rsidR="00360D84" w:rsidRDefault="00F03F7C">
            <w:pPr>
              <w:pStyle w:val="TableParagraph"/>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z w:val="24"/>
              </w:rPr>
              <w:t xml:space="preserve">Беседа, </w:t>
            </w:r>
            <w:r>
              <w:rPr>
                <w:spacing w:val="-2"/>
                <w:sz w:val="24"/>
              </w:rPr>
              <w:t>упражнение</w:t>
            </w:r>
          </w:p>
        </w:tc>
      </w:tr>
      <w:tr w:rsidR="00360D84">
        <w:trPr>
          <w:trHeight w:val="827"/>
        </w:trPr>
        <w:tc>
          <w:tcPr>
            <w:tcW w:w="535" w:type="dxa"/>
          </w:tcPr>
          <w:p w:rsidR="00360D84" w:rsidRDefault="00F03F7C">
            <w:pPr>
              <w:pStyle w:val="TableParagraph"/>
              <w:rPr>
                <w:sz w:val="24"/>
              </w:rPr>
            </w:pPr>
            <w:r>
              <w:rPr>
                <w:spacing w:val="-5"/>
                <w:sz w:val="24"/>
              </w:rPr>
              <w:t>29</w:t>
            </w:r>
          </w:p>
        </w:tc>
        <w:tc>
          <w:tcPr>
            <w:tcW w:w="2508" w:type="dxa"/>
          </w:tcPr>
          <w:p w:rsidR="00360D84" w:rsidRDefault="00F03F7C">
            <w:pPr>
              <w:pStyle w:val="TableParagraph"/>
              <w:tabs>
                <w:tab w:val="left" w:pos="1237"/>
              </w:tabs>
              <w:rPr>
                <w:sz w:val="24"/>
              </w:rPr>
            </w:pPr>
            <w:r>
              <w:rPr>
                <w:spacing w:val="-4"/>
                <w:sz w:val="24"/>
              </w:rPr>
              <w:t>Карта</w:t>
            </w:r>
            <w:r>
              <w:rPr>
                <w:sz w:val="24"/>
              </w:rPr>
              <w:tab/>
            </w:r>
            <w:r>
              <w:rPr>
                <w:spacing w:val="-2"/>
                <w:sz w:val="24"/>
              </w:rPr>
              <w:t>профессий.</w:t>
            </w:r>
          </w:p>
          <w:p w:rsidR="00360D84" w:rsidRDefault="00F03F7C">
            <w:pPr>
              <w:pStyle w:val="TableParagraph"/>
              <w:tabs>
                <w:tab w:val="left" w:pos="1239"/>
              </w:tabs>
              <w:spacing w:line="270" w:lineRule="atLeast"/>
              <w:ind w:right="95"/>
              <w:rPr>
                <w:sz w:val="24"/>
              </w:rPr>
            </w:pPr>
            <w:r>
              <w:rPr>
                <w:spacing w:val="-2"/>
                <w:sz w:val="24"/>
              </w:rPr>
              <w:t>Матрица</w:t>
            </w:r>
            <w:r>
              <w:rPr>
                <w:sz w:val="24"/>
              </w:rPr>
              <w:tab/>
            </w:r>
            <w:r>
              <w:rPr>
                <w:spacing w:val="-2"/>
                <w:sz w:val="24"/>
              </w:rPr>
              <w:t xml:space="preserve">профессий. </w:t>
            </w:r>
            <w:proofErr w:type="spellStart"/>
            <w:r>
              <w:rPr>
                <w:spacing w:val="-2"/>
                <w:sz w:val="24"/>
              </w:rPr>
              <w:t>Профессиограмма</w:t>
            </w:r>
            <w:proofErr w:type="spellEnd"/>
            <w:r>
              <w:rPr>
                <w:spacing w:val="-2"/>
                <w:sz w:val="24"/>
              </w:rPr>
              <w:t>.</w:t>
            </w:r>
          </w:p>
        </w:tc>
        <w:tc>
          <w:tcPr>
            <w:tcW w:w="1319" w:type="dxa"/>
          </w:tcPr>
          <w:p w:rsidR="00360D84" w:rsidRDefault="00F03F7C">
            <w:pPr>
              <w:pStyle w:val="TableParagraph"/>
              <w:ind w:left="108"/>
              <w:rPr>
                <w:sz w:val="24"/>
              </w:rPr>
            </w:pPr>
            <w:r>
              <w:rPr>
                <w:sz w:val="24"/>
              </w:rPr>
              <w:t>1</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ind w:left="110"/>
              <w:rPr>
                <w:sz w:val="24"/>
              </w:rPr>
            </w:pPr>
            <w:r>
              <w:rPr>
                <w:sz w:val="24"/>
              </w:rPr>
              <w:t>1</w:t>
            </w:r>
          </w:p>
        </w:tc>
        <w:tc>
          <w:tcPr>
            <w:tcW w:w="2507" w:type="dxa"/>
          </w:tcPr>
          <w:p w:rsidR="00360D84" w:rsidRDefault="00F03F7C">
            <w:pPr>
              <w:pStyle w:val="TableParagraph"/>
              <w:ind w:left="109"/>
              <w:rPr>
                <w:sz w:val="24"/>
              </w:rPr>
            </w:pPr>
            <w:r>
              <w:rPr>
                <w:sz w:val="24"/>
              </w:rPr>
              <w:t>Практическая</w:t>
            </w:r>
            <w:r>
              <w:rPr>
                <w:spacing w:val="-9"/>
                <w:sz w:val="24"/>
              </w:rPr>
              <w:t xml:space="preserve"> </w:t>
            </w:r>
            <w:r>
              <w:rPr>
                <w:spacing w:val="-2"/>
                <w:sz w:val="24"/>
              </w:rPr>
              <w:t>работа</w:t>
            </w:r>
          </w:p>
        </w:tc>
      </w:tr>
      <w:tr w:rsidR="00360D84">
        <w:trPr>
          <w:trHeight w:val="1382"/>
        </w:trPr>
        <w:tc>
          <w:tcPr>
            <w:tcW w:w="535" w:type="dxa"/>
          </w:tcPr>
          <w:p w:rsidR="00360D84" w:rsidRDefault="00F03F7C">
            <w:pPr>
              <w:pStyle w:val="TableParagraph"/>
              <w:spacing w:line="267" w:lineRule="exact"/>
              <w:rPr>
                <w:sz w:val="24"/>
              </w:rPr>
            </w:pPr>
            <w:r>
              <w:rPr>
                <w:spacing w:val="-5"/>
                <w:sz w:val="24"/>
              </w:rPr>
              <w:t>30</w:t>
            </w:r>
          </w:p>
        </w:tc>
        <w:tc>
          <w:tcPr>
            <w:tcW w:w="2508" w:type="dxa"/>
          </w:tcPr>
          <w:p w:rsidR="00360D84" w:rsidRDefault="00F03F7C">
            <w:pPr>
              <w:pStyle w:val="TableParagraph"/>
              <w:tabs>
                <w:tab w:val="left" w:pos="1786"/>
                <w:tab w:val="left" w:pos="2163"/>
                <w:tab w:val="left" w:pos="2290"/>
              </w:tabs>
              <w:spacing w:line="240" w:lineRule="auto"/>
              <w:ind w:right="92"/>
              <w:rPr>
                <w:sz w:val="24"/>
              </w:rPr>
            </w:pPr>
            <w:proofErr w:type="gramStart"/>
            <w:r>
              <w:rPr>
                <w:spacing w:val="-2"/>
                <w:sz w:val="24"/>
              </w:rPr>
              <w:t>Экскурсии</w:t>
            </w:r>
            <w:r>
              <w:rPr>
                <w:sz w:val="24"/>
              </w:rPr>
              <w:tab/>
            </w:r>
            <w:r>
              <w:rPr>
                <w:sz w:val="24"/>
              </w:rPr>
              <w:tab/>
            </w:r>
            <w:r>
              <w:rPr>
                <w:spacing w:val="-6"/>
                <w:sz w:val="24"/>
              </w:rPr>
              <w:t xml:space="preserve">на </w:t>
            </w:r>
            <w:r>
              <w:rPr>
                <w:spacing w:val="-2"/>
                <w:sz w:val="24"/>
              </w:rPr>
              <w:t>предприятия</w:t>
            </w:r>
            <w:r>
              <w:rPr>
                <w:sz w:val="24"/>
              </w:rPr>
              <w:tab/>
            </w:r>
            <w:r>
              <w:rPr>
                <w:spacing w:val="-10"/>
                <w:sz w:val="24"/>
              </w:rPr>
              <w:t>и</w:t>
            </w:r>
            <w:r>
              <w:rPr>
                <w:sz w:val="24"/>
              </w:rPr>
              <w:tab/>
            </w:r>
            <w:r>
              <w:rPr>
                <w:sz w:val="24"/>
              </w:rPr>
              <w:tab/>
            </w:r>
            <w:r>
              <w:rPr>
                <w:spacing w:val="-10"/>
                <w:sz w:val="24"/>
              </w:rPr>
              <w:t xml:space="preserve">в </w:t>
            </w:r>
            <w:r>
              <w:rPr>
                <w:spacing w:val="-2"/>
                <w:sz w:val="24"/>
              </w:rPr>
              <w:t>организации профессионального</w:t>
            </w:r>
            <w:proofErr w:type="gramEnd"/>
          </w:p>
          <w:p w:rsidR="00360D84" w:rsidRDefault="00F03F7C">
            <w:pPr>
              <w:pStyle w:val="TableParagraph"/>
              <w:spacing w:line="267" w:lineRule="exact"/>
              <w:rPr>
                <w:sz w:val="24"/>
              </w:rPr>
            </w:pPr>
            <w:r>
              <w:rPr>
                <w:spacing w:val="-2"/>
                <w:sz w:val="24"/>
              </w:rPr>
              <w:t>образования.</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spacing w:line="267" w:lineRule="exact"/>
              <w:ind w:left="109"/>
              <w:rPr>
                <w:sz w:val="24"/>
              </w:rPr>
            </w:pPr>
            <w:r>
              <w:rPr>
                <w:sz w:val="24"/>
              </w:rPr>
              <w:t>1</w:t>
            </w:r>
          </w:p>
        </w:tc>
        <w:tc>
          <w:tcPr>
            <w:tcW w:w="1249" w:type="dxa"/>
          </w:tcPr>
          <w:p w:rsidR="00360D84" w:rsidRDefault="00F03F7C">
            <w:pPr>
              <w:pStyle w:val="TableParagraph"/>
              <w:spacing w:line="267" w:lineRule="exact"/>
              <w:ind w:left="110"/>
              <w:rPr>
                <w:sz w:val="24"/>
              </w:rPr>
            </w:pPr>
            <w:r>
              <w:rPr>
                <w:sz w:val="24"/>
              </w:rPr>
              <w:t>1</w:t>
            </w:r>
          </w:p>
        </w:tc>
        <w:tc>
          <w:tcPr>
            <w:tcW w:w="2507" w:type="dxa"/>
          </w:tcPr>
          <w:p w:rsidR="00360D84" w:rsidRDefault="00F03F7C">
            <w:pPr>
              <w:pStyle w:val="TableParagraph"/>
              <w:spacing w:line="267" w:lineRule="exact"/>
              <w:ind w:left="109"/>
              <w:rPr>
                <w:sz w:val="24"/>
              </w:rPr>
            </w:pPr>
            <w:r>
              <w:rPr>
                <w:spacing w:val="-2"/>
                <w:sz w:val="24"/>
              </w:rPr>
              <w:t>Экскурсия</w:t>
            </w:r>
          </w:p>
        </w:tc>
      </w:tr>
      <w:tr w:rsidR="00360D84">
        <w:trPr>
          <w:trHeight w:val="827"/>
        </w:trPr>
        <w:tc>
          <w:tcPr>
            <w:tcW w:w="535" w:type="dxa"/>
          </w:tcPr>
          <w:p w:rsidR="00360D84" w:rsidRDefault="00F03F7C">
            <w:pPr>
              <w:pStyle w:val="TableParagraph"/>
              <w:rPr>
                <w:sz w:val="24"/>
              </w:rPr>
            </w:pPr>
            <w:r>
              <w:rPr>
                <w:spacing w:val="-5"/>
                <w:sz w:val="24"/>
              </w:rPr>
              <w:t>31-</w:t>
            </w:r>
          </w:p>
          <w:p w:rsidR="00360D84" w:rsidRDefault="00F03F7C">
            <w:pPr>
              <w:pStyle w:val="TableParagraph"/>
              <w:spacing w:line="240" w:lineRule="auto"/>
              <w:rPr>
                <w:sz w:val="24"/>
              </w:rPr>
            </w:pPr>
            <w:r>
              <w:rPr>
                <w:spacing w:val="-5"/>
                <w:sz w:val="24"/>
              </w:rPr>
              <w:t>32</w:t>
            </w:r>
          </w:p>
        </w:tc>
        <w:tc>
          <w:tcPr>
            <w:tcW w:w="2508" w:type="dxa"/>
          </w:tcPr>
          <w:p w:rsidR="00360D84" w:rsidRDefault="00F03F7C">
            <w:pPr>
              <w:pStyle w:val="TableParagraph"/>
              <w:tabs>
                <w:tab w:val="left" w:pos="2284"/>
              </w:tabs>
              <w:rPr>
                <w:sz w:val="24"/>
              </w:rPr>
            </w:pPr>
            <w:r>
              <w:rPr>
                <w:spacing w:val="-2"/>
                <w:sz w:val="24"/>
              </w:rPr>
              <w:t>Участие</w:t>
            </w:r>
            <w:r>
              <w:rPr>
                <w:sz w:val="24"/>
              </w:rPr>
              <w:tab/>
            </w:r>
            <w:proofErr w:type="gramStart"/>
            <w:r>
              <w:rPr>
                <w:spacing w:val="-10"/>
                <w:sz w:val="24"/>
              </w:rPr>
              <w:t>в</w:t>
            </w:r>
            <w:proofErr w:type="gramEnd"/>
          </w:p>
          <w:p w:rsidR="00360D84" w:rsidRDefault="00F03F7C">
            <w:pPr>
              <w:pStyle w:val="TableParagraph"/>
              <w:spacing w:line="276" w:lineRule="exact"/>
              <w:rPr>
                <w:sz w:val="24"/>
              </w:rPr>
            </w:pPr>
            <w:proofErr w:type="spellStart"/>
            <w:r>
              <w:rPr>
                <w:spacing w:val="-2"/>
                <w:sz w:val="24"/>
              </w:rPr>
              <w:t>профориентационных</w:t>
            </w:r>
            <w:proofErr w:type="spellEnd"/>
            <w:r>
              <w:rPr>
                <w:spacing w:val="-2"/>
                <w:sz w:val="24"/>
              </w:rPr>
              <w:t xml:space="preserve"> </w:t>
            </w:r>
            <w:proofErr w:type="gramStart"/>
            <w:r>
              <w:rPr>
                <w:spacing w:val="-2"/>
                <w:sz w:val="24"/>
              </w:rPr>
              <w:t>мероприятиях</w:t>
            </w:r>
            <w:proofErr w:type="gramEnd"/>
            <w:r>
              <w:rPr>
                <w:spacing w:val="-2"/>
                <w:sz w:val="24"/>
              </w:rPr>
              <w:t>.</w:t>
            </w:r>
          </w:p>
        </w:tc>
        <w:tc>
          <w:tcPr>
            <w:tcW w:w="1319" w:type="dxa"/>
          </w:tcPr>
          <w:p w:rsidR="00360D84" w:rsidRDefault="00360D84">
            <w:pPr>
              <w:pStyle w:val="TableParagraph"/>
              <w:spacing w:line="240" w:lineRule="auto"/>
              <w:ind w:left="0"/>
              <w:rPr>
                <w:sz w:val="24"/>
              </w:rPr>
            </w:pPr>
          </w:p>
        </w:tc>
        <w:tc>
          <w:tcPr>
            <w:tcW w:w="1449" w:type="dxa"/>
          </w:tcPr>
          <w:p w:rsidR="00360D84" w:rsidRDefault="00F03F7C">
            <w:pPr>
              <w:pStyle w:val="TableParagraph"/>
              <w:ind w:left="109"/>
              <w:rPr>
                <w:sz w:val="24"/>
              </w:rPr>
            </w:pPr>
            <w:r>
              <w:rPr>
                <w:sz w:val="24"/>
              </w:rPr>
              <w:t>2</w:t>
            </w:r>
          </w:p>
        </w:tc>
        <w:tc>
          <w:tcPr>
            <w:tcW w:w="1249" w:type="dxa"/>
          </w:tcPr>
          <w:p w:rsidR="00360D84" w:rsidRDefault="00F03F7C">
            <w:pPr>
              <w:pStyle w:val="TableParagraph"/>
              <w:ind w:left="110"/>
              <w:rPr>
                <w:sz w:val="24"/>
              </w:rPr>
            </w:pPr>
            <w:r>
              <w:rPr>
                <w:sz w:val="24"/>
              </w:rPr>
              <w:t>2</w:t>
            </w:r>
          </w:p>
        </w:tc>
        <w:tc>
          <w:tcPr>
            <w:tcW w:w="2507" w:type="dxa"/>
          </w:tcPr>
          <w:p w:rsidR="00360D84" w:rsidRDefault="00F03F7C">
            <w:pPr>
              <w:pStyle w:val="TableParagraph"/>
              <w:ind w:left="109"/>
              <w:rPr>
                <w:sz w:val="24"/>
              </w:rPr>
            </w:pPr>
            <w:r>
              <w:rPr>
                <w:spacing w:val="-2"/>
                <w:sz w:val="24"/>
              </w:rPr>
              <w:t>конкурс</w:t>
            </w:r>
          </w:p>
        </w:tc>
      </w:tr>
      <w:tr w:rsidR="00360D84">
        <w:trPr>
          <w:trHeight w:val="1103"/>
        </w:trPr>
        <w:tc>
          <w:tcPr>
            <w:tcW w:w="535" w:type="dxa"/>
          </w:tcPr>
          <w:p w:rsidR="00360D84" w:rsidRDefault="00F03F7C">
            <w:pPr>
              <w:pStyle w:val="TableParagraph"/>
              <w:rPr>
                <w:sz w:val="24"/>
              </w:rPr>
            </w:pPr>
            <w:r>
              <w:rPr>
                <w:spacing w:val="-5"/>
                <w:sz w:val="24"/>
              </w:rPr>
              <w:t>33-</w:t>
            </w:r>
          </w:p>
          <w:p w:rsidR="00360D84" w:rsidRDefault="00F03F7C">
            <w:pPr>
              <w:pStyle w:val="TableParagraph"/>
              <w:spacing w:line="240" w:lineRule="auto"/>
              <w:rPr>
                <w:sz w:val="24"/>
              </w:rPr>
            </w:pPr>
            <w:r>
              <w:rPr>
                <w:spacing w:val="-5"/>
                <w:sz w:val="24"/>
              </w:rPr>
              <w:t>34</w:t>
            </w:r>
          </w:p>
        </w:tc>
        <w:tc>
          <w:tcPr>
            <w:tcW w:w="2508" w:type="dxa"/>
          </w:tcPr>
          <w:p w:rsidR="00360D84" w:rsidRDefault="00F03F7C">
            <w:pPr>
              <w:pStyle w:val="TableParagraph"/>
              <w:spacing w:line="240" w:lineRule="auto"/>
              <w:rPr>
                <w:sz w:val="24"/>
              </w:rPr>
            </w:pPr>
            <w:r>
              <w:rPr>
                <w:spacing w:val="-2"/>
                <w:sz w:val="24"/>
              </w:rPr>
              <w:t xml:space="preserve">Построение </w:t>
            </w:r>
            <w:proofErr w:type="gramStart"/>
            <w:r>
              <w:rPr>
                <w:spacing w:val="-2"/>
                <w:sz w:val="24"/>
              </w:rPr>
              <w:t>индивидуального</w:t>
            </w:r>
            <w:proofErr w:type="gramEnd"/>
            <w:r>
              <w:rPr>
                <w:spacing w:val="-2"/>
                <w:sz w:val="24"/>
              </w:rPr>
              <w:t xml:space="preserve"> профессионального</w:t>
            </w:r>
          </w:p>
          <w:p w:rsidR="00360D84" w:rsidRDefault="00F03F7C">
            <w:pPr>
              <w:pStyle w:val="TableParagraph"/>
              <w:spacing w:line="267" w:lineRule="exact"/>
              <w:rPr>
                <w:sz w:val="24"/>
              </w:rPr>
            </w:pPr>
            <w:r>
              <w:rPr>
                <w:spacing w:val="-2"/>
                <w:sz w:val="24"/>
              </w:rPr>
              <w:t>маршрута.</w:t>
            </w:r>
          </w:p>
        </w:tc>
        <w:tc>
          <w:tcPr>
            <w:tcW w:w="1319" w:type="dxa"/>
          </w:tcPr>
          <w:p w:rsidR="00360D84" w:rsidRDefault="00F03F7C">
            <w:pPr>
              <w:pStyle w:val="TableParagraph"/>
              <w:ind w:left="108"/>
              <w:rPr>
                <w:sz w:val="24"/>
              </w:rPr>
            </w:pPr>
            <w:r>
              <w:rPr>
                <w:sz w:val="24"/>
              </w:rPr>
              <w:t>2</w:t>
            </w:r>
          </w:p>
        </w:tc>
        <w:tc>
          <w:tcPr>
            <w:tcW w:w="1449" w:type="dxa"/>
          </w:tcPr>
          <w:p w:rsidR="00360D84" w:rsidRDefault="00360D84">
            <w:pPr>
              <w:pStyle w:val="TableParagraph"/>
              <w:spacing w:line="240" w:lineRule="auto"/>
              <w:ind w:left="0"/>
              <w:rPr>
                <w:sz w:val="24"/>
              </w:rPr>
            </w:pPr>
          </w:p>
        </w:tc>
        <w:tc>
          <w:tcPr>
            <w:tcW w:w="1249" w:type="dxa"/>
          </w:tcPr>
          <w:p w:rsidR="00360D84" w:rsidRDefault="00F03F7C">
            <w:pPr>
              <w:pStyle w:val="TableParagraph"/>
              <w:ind w:left="110"/>
              <w:rPr>
                <w:sz w:val="24"/>
              </w:rPr>
            </w:pPr>
            <w:r>
              <w:rPr>
                <w:sz w:val="24"/>
              </w:rPr>
              <w:t>2</w:t>
            </w:r>
          </w:p>
        </w:tc>
        <w:tc>
          <w:tcPr>
            <w:tcW w:w="2507" w:type="dxa"/>
          </w:tcPr>
          <w:p w:rsidR="00360D84" w:rsidRDefault="00F03F7C">
            <w:pPr>
              <w:pStyle w:val="TableParagraph"/>
              <w:spacing w:line="240" w:lineRule="auto"/>
              <w:ind w:left="109" w:right="90"/>
              <w:rPr>
                <w:sz w:val="24"/>
              </w:rPr>
            </w:pPr>
            <w:r>
              <w:rPr>
                <w:sz w:val="24"/>
              </w:rPr>
              <w:t>Практическая</w:t>
            </w:r>
            <w:r>
              <w:rPr>
                <w:spacing w:val="80"/>
                <w:sz w:val="24"/>
              </w:rPr>
              <w:t xml:space="preserve"> </w:t>
            </w:r>
            <w:r>
              <w:rPr>
                <w:sz w:val="24"/>
              </w:rPr>
              <w:t>работа с портфолио ученика</w:t>
            </w:r>
          </w:p>
        </w:tc>
      </w:tr>
      <w:tr w:rsidR="00360D84">
        <w:trPr>
          <w:trHeight w:val="275"/>
        </w:trPr>
        <w:tc>
          <w:tcPr>
            <w:tcW w:w="535" w:type="dxa"/>
          </w:tcPr>
          <w:p w:rsidR="00360D84" w:rsidRDefault="00360D84">
            <w:pPr>
              <w:pStyle w:val="TableParagraph"/>
              <w:spacing w:line="240" w:lineRule="auto"/>
              <w:ind w:left="0"/>
              <w:rPr>
                <w:sz w:val="20"/>
              </w:rPr>
            </w:pPr>
          </w:p>
        </w:tc>
        <w:tc>
          <w:tcPr>
            <w:tcW w:w="2508" w:type="dxa"/>
          </w:tcPr>
          <w:p w:rsidR="00360D84" w:rsidRDefault="00F03F7C">
            <w:pPr>
              <w:pStyle w:val="TableParagraph"/>
              <w:spacing w:line="256" w:lineRule="exact"/>
              <w:rPr>
                <w:b/>
                <w:sz w:val="24"/>
              </w:rPr>
            </w:pPr>
            <w:r>
              <w:rPr>
                <w:b/>
                <w:spacing w:val="-2"/>
                <w:sz w:val="24"/>
              </w:rPr>
              <w:t>Итого</w:t>
            </w:r>
          </w:p>
        </w:tc>
        <w:tc>
          <w:tcPr>
            <w:tcW w:w="1319" w:type="dxa"/>
          </w:tcPr>
          <w:p w:rsidR="00360D84" w:rsidRDefault="00F03F7C">
            <w:pPr>
              <w:pStyle w:val="TableParagraph"/>
              <w:spacing w:line="256" w:lineRule="exact"/>
              <w:ind w:left="108"/>
              <w:rPr>
                <w:b/>
                <w:sz w:val="24"/>
              </w:rPr>
            </w:pPr>
            <w:r>
              <w:rPr>
                <w:b/>
                <w:spacing w:val="-5"/>
                <w:sz w:val="24"/>
              </w:rPr>
              <w:t>13</w:t>
            </w:r>
          </w:p>
        </w:tc>
        <w:tc>
          <w:tcPr>
            <w:tcW w:w="1449" w:type="dxa"/>
          </w:tcPr>
          <w:p w:rsidR="00360D84" w:rsidRDefault="00F03F7C">
            <w:pPr>
              <w:pStyle w:val="TableParagraph"/>
              <w:spacing w:line="256" w:lineRule="exact"/>
              <w:ind w:left="109"/>
              <w:rPr>
                <w:b/>
                <w:sz w:val="24"/>
              </w:rPr>
            </w:pPr>
            <w:r>
              <w:rPr>
                <w:b/>
                <w:spacing w:val="-5"/>
                <w:sz w:val="24"/>
              </w:rPr>
              <w:t>21</w:t>
            </w:r>
          </w:p>
        </w:tc>
        <w:tc>
          <w:tcPr>
            <w:tcW w:w="1249" w:type="dxa"/>
          </w:tcPr>
          <w:p w:rsidR="00360D84" w:rsidRDefault="00F03F7C">
            <w:pPr>
              <w:pStyle w:val="TableParagraph"/>
              <w:spacing w:line="256" w:lineRule="exact"/>
              <w:ind w:left="110"/>
              <w:rPr>
                <w:b/>
                <w:sz w:val="24"/>
              </w:rPr>
            </w:pPr>
            <w:r>
              <w:rPr>
                <w:b/>
                <w:spacing w:val="-5"/>
                <w:sz w:val="24"/>
              </w:rPr>
              <w:t>34</w:t>
            </w:r>
          </w:p>
        </w:tc>
        <w:tc>
          <w:tcPr>
            <w:tcW w:w="2507" w:type="dxa"/>
          </w:tcPr>
          <w:p w:rsidR="00360D84" w:rsidRDefault="00360D84">
            <w:pPr>
              <w:pStyle w:val="TableParagraph"/>
              <w:spacing w:line="240" w:lineRule="auto"/>
              <w:ind w:left="0"/>
              <w:rPr>
                <w:sz w:val="20"/>
              </w:rPr>
            </w:pPr>
          </w:p>
        </w:tc>
      </w:tr>
    </w:tbl>
    <w:p w:rsidR="00360D84" w:rsidRDefault="00360D84">
      <w:pPr>
        <w:pStyle w:val="a3"/>
        <w:ind w:left="0"/>
        <w:jc w:val="left"/>
        <w:rPr>
          <w:b/>
          <w:sz w:val="20"/>
        </w:rPr>
      </w:pPr>
    </w:p>
    <w:p w:rsidR="00360D84" w:rsidRDefault="00360D84">
      <w:pPr>
        <w:pStyle w:val="a3"/>
        <w:spacing w:before="1"/>
        <w:ind w:left="0"/>
        <w:jc w:val="left"/>
        <w:rPr>
          <w:b/>
          <w:sz w:val="20"/>
        </w:rPr>
      </w:pPr>
    </w:p>
    <w:p w:rsidR="00360D84" w:rsidRDefault="00F03F7C">
      <w:pPr>
        <w:spacing w:before="90"/>
        <w:ind w:left="930" w:right="4679"/>
        <w:jc w:val="both"/>
        <w:rPr>
          <w:b/>
          <w:sz w:val="24"/>
        </w:rPr>
      </w:pPr>
      <w:r>
        <w:rPr>
          <w:b/>
          <w:sz w:val="24"/>
        </w:rPr>
        <w:t>Методическое</w:t>
      </w:r>
      <w:r>
        <w:rPr>
          <w:b/>
          <w:spacing w:val="-15"/>
          <w:sz w:val="24"/>
        </w:rPr>
        <w:t xml:space="preserve"> </w:t>
      </w:r>
      <w:r>
        <w:rPr>
          <w:b/>
          <w:sz w:val="24"/>
        </w:rPr>
        <w:t>обеспечение</w:t>
      </w:r>
      <w:r>
        <w:rPr>
          <w:b/>
          <w:spacing w:val="-15"/>
          <w:sz w:val="24"/>
        </w:rPr>
        <w:t xml:space="preserve"> </w:t>
      </w:r>
      <w:r>
        <w:rPr>
          <w:b/>
          <w:sz w:val="24"/>
        </w:rPr>
        <w:t>программы 6 класс</w:t>
      </w:r>
    </w:p>
    <w:p w:rsidR="00360D84" w:rsidRDefault="00F03F7C">
      <w:pPr>
        <w:pStyle w:val="a3"/>
        <w:ind w:right="283" w:firstLine="707"/>
      </w:pPr>
      <w:r>
        <w:t>Предложенные в программе варианты экскурсий в музеи, на предприятия и заводы города носят рекомендательный характер и могут быть дополнены. Теоретическая часть в рамках экскурсии предполагает подготовку учащихся (настрой на восприятие материала)</w:t>
      </w:r>
      <w:r>
        <w:rPr>
          <w:spacing w:val="40"/>
        </w:rPr>
        <w:t xml:space="preserve"> </w:t>
      </w:r>
      <w:r>
        <w:t>и последующее обсуждение экскурсии по заранее сформулированным педагогом</w:t>
      </w:r>
      <w:r>
        <w:rPr>
          <w:spacing w:val="40"/>
        </w:rPr>
        <w:t xml:space="preserve"> </w:t>
      </w:r>
      <w:r>
        <w:t>вопросам (по содержанию и по эмоциональному отклику на экскурсию).</w:t>
      </w:r>
    </w:p>
    <w:p w:rsidR="00360D84" w:rsidRDefault="00F03F7C">
      <w:pPr>
        <w:pStyle w:val="a3"/>
        <w:ind w:right="287" w:firstLine="707"/>
      </w:pPr>
      <w:r>
        <w:t xml:space="preserve">Описание игр и упражнений </w:t>
      </w:r>
      <w:r>
        <w:rPr>
          <w:b/>
        </w:rPr>
        <w:t>Упражнение «Древо профессий»</w:t>
      </w:r>
      <w:r>
        <w:t>. Учащиеся составляют (рисуют) генеалогическое древо профессий своих родственников (родителей, бабушек</w:t>
      </w:r>
      <w:r>
        <w:rPr>
          <w:spacing w:val="-4"/>
        </w:rPr>
        <w:t xml:space="preserve"> </w:t>
      </w:r>
      <w:r>
        <w:t>и</w:t>
      </w:r>
      <w:r>
        <w:rPr>
          <w:spacing w:val="-4"/>
        </w:rPr>
        <w:t xml:space="preserve"> </w:t>
      </w:r>
      <w:r>
        <w:t>дедушек,</w:t>
      </w:r>
      <w:r>
        <w:rPr>
          <w:spacing w:val="-4"/>
        </w:rPr>
        <w:t xml:space="preserve"> </w:t>
      </w:r>
      <w:r>
        <w:t>прабабушек</w:t>
      </w:r>
      <w:r>
        <w:rPr>
          <w:spacing w:val="-4"/>
        </w:rPr>
        <w:t xml:space="preserve"> </w:t>
      </w:r>
      <w:r>
        <w:t>и</w:t>
      </w:r>
      <w:r>
        <w:rPr>
          <w:spacing w:val="-4"/>
        </w:rPr>
        <w:t xml:space="preserve"> </w:t>
      </w:r>
      <w:r>
        <w:t>прадедушек).</w:t>
      </w:r>
      <w:r>
        <w:rPr>
          <w:spacing w:val="-4"/>
        </w:rPr>
        <w:t xml:space="preserve"> </w:t>
      </w:r>
      <w:r>
        <w:t>Можно</w:t>
      </w:r>
      <w:r>
        <w:rPr>
          <w:spacing w:val="-2"/>
        </w:rPr>
        <w:t xml:space="preserve"> </w:t>
      </w:r>
      <w:r>
        <w:t>устроить</w:t>
      </w:r>
      <w:r>
        <w:rPr>
          <w:spacing w:val="-3"/>
        </w:rPr>
        <w:t xml:space="preserve"> </w:t>
      </w:r>
      <w:r>
        <w:t>выставку-демонстрацию работ, по желанию учащиеся могут рассказать подробнее о своем «древе».</w:t>
      </w:r>
    </w:p>
    <w:p w:rsidR="00360D84" w:rsidRDefault="00F03F7C">
      <w:pPr>
        <w:pStyle w:val="a3"/>
        <w:ind w:right="283" w:firstLine="707"/>
      </w:pPr>
      <w:r>
        <w:t xml:space="preserve">11 </w:t>
      </w:r>
      <w:r>
        <w:rPr>
          <w:b/>
        </w:rPr>
        <w:t xml:space="preserve">Игра «Алфавит профессий». </w:t>
      </w:r>
      <w:r>
        <w:t>Учащиеся на каждую букву</w:t>
      </w:r>
      <w:r>
        <w:rPr>
          <w:spacing w:val="-1"/>
        </w:rPr>
        <w:t xml:space="preserve"> </w:t>
      </w:r>
      <w:r>
        <w:t xml:space="preserve">алфавита (кроме букв Ё, Й, Ь, Ъ, </w:t>
      </w:r>
      <w:proofErr w:type="gramStart"/>
      <w:r>
        <w:t>Ы</w:t>
      </w:r>
      <w:proofErr w:type="gramEnd"/>
      <w:r>
        <w:t xml:space="preserve">, Щ) вспоминают названия профессий и записывают на листах. Затем по очереди начинают называть записанные профессии. Побеждает в игре тот, кто назовет большее число профессий. Пример: А – архитектор, Б – брокер, </w:t>
      </w:r>
      <w:proofErr w:type="gramStart"/>
      <w:r>
        <w:t>В</w:t>
      </w:r>
      <w:proofErr w:type="gramEnd"/>
      <w:r>
        <w:t xml:space="preserve"> – водитель и т.п.</w:t>
      </w:r>
    </w:p>
    <w:p w:rsidR="00360D84" w:rsidRDefault="00360D84">
      <w:pPr>
        <w:sectPr w:rsidR="00360D84">
          <w:type w:val="continuous"/>
          <w:pgSz w:w="11910" w:h="16840"/>
          <w:pgMar w:top="1120" w:right="560" w:bottom="1140" w:left="1480" w:header="0" w:footer="945" w:gutter="0"/>
          <w:cols w:space="720"/>
        </w:sectPr>
      </w:pPr>
    </w:p>
    <w:p w:rsidR="00360D84" w:rsidRDefault="00F03F7C">
      <w:pPr>
        <w:pStyle w:val="a3"/>
        <w:spacing w:before="68"/>
        <w:ind w:right="292" w:firstLine="707"/>
      </w:pPr>
      <w:r>
        <w:rPr>
          <w:b/>
        </w:rPr>
        <w:lastRenderedPageBreak/>
        <w:t xml:space="preserve">Игра «Снежный ком». </w:t>
      </w:r>
      <w:r>
        <w:t>Ведущий называет первую профессию, следующий по очереди участник называет профессию на</w:t>
      </w:r>
      <w:r>
        <w:rPr>
          <w:spacing w:val="-1"/>
        </w:rPr>
        <w:t xml:space="preserve"> </w:t>
      </w:r>
      <w:r>
        <w:t>последнюю букву. Если профессия не</w:t>
      </w:r>
      <w:r>
        <w:rPr>
          <w:spacing w:val="-1"/>
        </w:rPr>
        <w:t xml:space="preserve"> </w:t>
      </w:r>
      <w:r>
        <w:t>названа</w:t>
      </w:r>
      <w:r>
        <w:rPr>
          <w:spacing w:val="-1"/>
        </w:rPr>
        <w:t xml:space="preserve"> </w:t>
      </w:r>
      <w:r>
        <w:t>и ход передастся следующему по очереди игроку (по более жестким правилам, тот, кто не смог назвать профессию, выбывает из игры и выходит на время из круга). Пример: Дровосек – корректор – радист и т.п.</w:t>
      </w:r>
    </w:p>
    <w:p w:rsidR="00360D84" w:rsidRDefault="00F03F7C">
      <w:pPr>
        <w:pStyle w:val="a3"/>
        <w:spacing w:before="1"/>
        <w:ind w:right="291" w:firstLine="707"/>
      </w:pPr>
      <w:r>
        <w:rPr>
          <w:b/>
        </w:rPr>
        <w:t xml:space="preserve">Игра «Семь нот». </w:t>
      </w:r>
      <w:r>
        <w:t>Учащиеся перечисляют профессии, начинающиеся с названия музыкальных нот: ДО, РЕ, МИ, ФА, СО</w:t>
      </w:r>
      <w:proofErr w:type="gramStart"/>
      <w:r>
        <w:t>Л(</w:t>
      </w:r>
      <w:proofErr w:type="gramEnd"/>
      <w:r>
        <w:t xml:space="preserve">ь), ЛЯ (используется внутри слова), СИ. Пример: </w:t>
      </w:r>
      <w:proofErr w:type="spellStart"/>
      <w:r>
        <w:t>ДОктор</w:t>
      </w:r>
      <w:proofErr w:type="spellEnd"/>
      <w:r>
        <w:t xml:space="preserve">, </w:t>
      </w:r>
      <w:proofErr w:type="spellStart"/>
      <w:r>
        <w:t>РЕдактор</w:t>
      </w:r>
      <w:proofErr w:type="spellEnd"/>
      <w:r>
        <w:t xml:space="preserve">, </w:t>
      </w:r>
      <w:proofErr w:type="spellStart"/>
      <w:r>
        <w:t>МИлиционер</w:t>
      </w:r>
      <w:proofErr w:type="spellEnd"/>
      <w:r>
        <w:t xml:space="preserve"> и т.п.</w:t>
      </w:r>
    </w:p>
    <w:p w:rsidR="00360D84" w:rsidRDefault="00F03F7C">
      <w:pPr>
        <w:pStyle w:val="a3"/>
        <w:ind w:right="287" w:firstLine="707"/>
      </w:pPr>
      <w:r>
        <w:rPr>
          <w:b/>
        </w:rPr>
        <w:t xml:space="preserve">Игра «Чем пахнут ремесла?». </w:t>
      </w:r>
      <w:r>
        <w:t xml:space="preserve">Учащимся предлагается назвать профессию, ориентируясь на то, чем она пахнет. </w:t>
      </w:r>
      <w:proofErr w:type="gramStart"/>
      <w:r>
        <w:t>Пример: тестом и мукой – пекарь, рыбой и морем – рыбак, лекарством – врач, фармацевт и т.д.</w:t>
      </w:r>
      <w:proofErr w:type="gramEnd"/>
    </w:p>
    <w:p w:rsidR="00360D84" w:rsidRDefault="00F03F7C">
      <w:pPr>
        <w:pStyle w:val="a3"/>
        <w:ind w:right="287" w:firstLine="707"/>
      </w:pPr>
      <w:r>
        <w:rPr>
          <w:b/>
        </w:rPr>
        <w:t xml:space="preserve">Игра «Отгадай профессию по действию». </w:t>
      </w:r>
      <w:r>
        <w:t>Учащимся называется действие, которое</w:t>
      </w:r>
      <w:r>
        <w:rPr>
          <w:spacing w:val="-5"/>
        </w:rPr>
        <w:t xml:space="preserve"> </w:t>
      </w:r>
      <w:r>
        <w:t>выполняет</w:t>
      </w:r>
      <w:r>
        <w:rPr>
          <w:spacing w:val="-4"/>
        </w:rPr>
        <w:t xml:space="preserve"> </w:t>
      </w:r>
      <w:r>
        <w:t>представитель</w:t>
      </w:r>
      <w:r>
        <w:rPr>
          <w:spacing w:val="-4"/>
        </w:rPr>
        <w:t xml:space="preserve"> </w:t>
      </w:r>
      <w:r>
        <w:t>какой-либо</w:t>
      </w:r>
      <w:r>
        <w:rPr>
          <w:spacing w:val="-5"/>
        </w:rPr>
        <w:t xml:space="preserve"> </w:t>
      </w:r>
      <w:r>
        <w:t>профессии,</w:t>
      </w:r>
      <w:r>
        <w:rPr>
          <w:spacing w:val="-4"/>
        </w:rPr>
        <w:t xml:space="preserve"> </w:t>
      </w:r>
      <w:r>
        <w:t>их</w:t>
      </w:r>
      <w:r>
        <w:rPr>
          <w:spacing w:val="-2"/>
        </w:rPr>
        <w:t xml:space="preserve"> </w:t>
      </w:r>
      <w:r>
        <w:t>задача</w:t>
      </w:r>
      <w:r>
        <w:rPr>
          <w:spacing w:val="-4"/>
        </w:rPr>
        <w:t xml:space="preserve"> </w:t>
      </w:r>
      <w:r>
        <w:t>–</w:t>
      </w:r>
      <w:r>
        <w:rPr>
          <w:spacing w:val="-2"/>
        </w:rPr>
        <w:t xml:space="preserve"> </w:t>
      </w:r>
      <w:r>
        <w:t>отгадать</w:t>
      </w:r>
      <w:r>
        <w:rPr>
          <w:spacing w:val="-3"/>
        </w:rPr>
        <w:t xml:space="preserve"> </w:t>
      </w:r>
      <w:r>
        <w:t>профессию. Пример: готовит – повар, продает – продавец, проверяет текст – корректор и пр.</w:t>
      </w:r>
    </w:p>
    <w:p w:rsidR="00360D84" w:rsidRDefault="00F03F7C">
      <w:pPr>
        <w:pStyle w:val="a3"/>
        <w:ind w:right="285" w:firstLine="707"/>
      </w:pPr>
      <w:r>
        <w:rPr>
          <w:b/>
        </w:rPr>
        <w:t xml:space="preserve">Игра «Пасьянс профессий». </w:t>
      </w:r>
      <w:r>
        <w:t>Учащимся, объединенным в группы, предлагается разложить карточки (25 штук) с профессиями по какому-либо признаку (признак деления учащиеся выбирают самостоятельно в группах). Далее идет обсуждения</w:t>
      </w:r>
      <w:r>
        <w:rPr>
          <w:spacing w:val="-1"/>
        </w:rPr>
        <w:t xml:space="preserve"> </w:t>
      </w:r>
      <w:r>
        <w:t xml:space="preserve">предложенных 13 вариантов деления профессий. Если деление по предмету труда не было предложено учащимися, то учитель сам вводит этот критерий деления. </w:t>
      </w:r>
      <w:proofErr w:type="gramStart"/>
      <w:r>
        <w:t xml:space="preserve">Пример: бухгалтер, артист, воспитатель, ветеринар, радист, врач, автослесарь, столяр, лесник, дизайнер интерьера и </w:t>
      </w:r>
      <w:r>
        <w:rPr>
          <w:spacing w:val="-4"/>
        </w:rPr>
        <w:t>др.</w:t>
      </w:r>
      <w:proofErr w:type="gramEnd"/>
    </w:p>
    <w:p w:rsidR="00360D84" w:rsidRDefault="00F03F7C">
      <w:pPr>
        <w:pStyle w:val="a3"/>
        <w:spacing w:before="1"/>
        <w:ind w:right="283" w:firstLine="707"/>
      </w:pPr>
      <w:r>
        <w:rPr>
          <w:b/>
        </w:rPr>
        <w:t xml:space="preserve">Игра «Четвертый лишний». </w:t>
      </w:r>
      <w:r>
        <w:t xml:space="preserve">Учитель предлагает определить из 4 названных слов лишнее (по смыслу). </w:t>
      </w:r>
      <w:proofErr w:type="gramStart"/>
      <w:r>
        <w:t>Пример: дети – пациенты – растения – покупатели (лишнее слово – растения, т.к. основание для определения – предмет труда); программист – бухгалтер – парикмахер – нотариус (лишнее слово – парикмахер, т.к. основание для деления – тип профессий); расческа – ножницы – электропаяльник – фен (лишнее слово – электропаяльник, т.к. основания для деления – орудия труда парикмахера) и т.д.</w:t>
      </w:r>
      <w:proofErr w:type="gramEnd"/>
      <w:r>
        <w:t xml:space="preserve"> Примечание: профессии могут подбираться в соответствии с темой занятия</w:t>
      </w:r>
      <w:r>
        <w:rPr>
          <w:spacing w:val="40"/>
        </w:rPr>
        <w:t xml:space="preserve"> </w:t>
      </w:r>
      <w:r>
        <w:t>(определенным типом профессии).</w:t>
      </w:r>
    </w:p>
    <w:p w:rsidR="00360D84" w:rsidRDefault="00F03F7C">
      <w:pPr>
        <w:pStyle w:val="a3"/>
        <w:spacing w:before="1"/>
        <w:ind w:right="284" w:firstLine="707"/>
      </w:pPr>
      <w:r>
        <w:rPr>
          <w:b/>
        </w:rPr>
        <w:t xml:space="preserve">Игра «Доскажи словечко». </w:t>
      </w:r>
      <w:r>
        <w:t>Учащимся зачитывается начало предложения (описание действия, осуществляемого специалистом, или описание места работы), они должны завершить его (назвать профессию). Пример: Стены выкрасил - … маляр. Доску выстругал -… столяр. В доме свет провел - … монтер. В шахте трудится - … шахтер.</w:t>
      </w:r>
    </w:p>
    <w:p w:rsidR="00360D84" w:rsidRDefault="00F03F7C">
      <w:pPr>
        <w:pStyle w:val="a3"/>
        <w:ind w:right="288" w:firstLine="707"/>
      </w:pPr>
      <w:r>
        <w:rPr>
          <w:b/>
        </w:rPr>
        <w:t xml:space="preserve">Игра «Словарь профессий». </w:t>
      </w:r>
      <w:r>
        <w:t>Учащимся предлагаются карточки, разделенные на две части, в одной пишутся названия профессий, в другой – их описания. Необходимо соединить названия профессий с их описаниями. Примечание: профессии подбираются в соответствии</w:t>
      </w:r>
      <w:r>
        <w:rPr>
          <w:spacing w:val="57"/>
          <w:w w:val="150"/>
        </w:rPr>
        <w:t xml:space="preserve"> </w:t>
      </w:r>
      <w:r>
        <w:t>с</w:t>
      </w:r>
      <w:r>
        <w:rPr>
          <w:spacing w:val="56"/>
          <w:w w:val="150"/>
        </w:rPr>
        <w:t xml:space="preserve"> </w:t>
      </w:r>
      <w:r>
        <w:t>темой</w:t>
      </w:r>
      <w:r>
        <w:rPr>
          <w:spacing w:val="57"/>
          <w:w w:val="150"/>
        </w:rPr>
        <w:t xml:space="preserve"> </w:t>
      </w:r>
      <w:r>
        <w:t>занятия</w:t>
      </w:r>
      <w:r>
        <w:rPr>
          <w:spacing w:val="57"/>
          <w:w w:val="150"/>
        </w:rPr>
        <w:t xml:space="preserve"> </w:t>
      </w:r>
      <w:r>
        <w:t>(определенным</w:t>
      </w:r>
      <w:r>
        <w:rPr>
          <w:spacing w:val="56"/>
          <w:w w:val="150"/>
        </w:rPr>
        <w:t xml:space="preserve"> </w:t>
      </w:r>
      <w:r>
        <w:t>типом</w:t>
      </w:r>
      <w:r>
        <w:rPr>
          <w:spacing w:val="56"/>
          <w:w w:val="150"/>
        </w:rPr>
        <w:t xml:space="preserve"> </w:t>
      </w:r>
      <w:r>
        <w:t>профессии).</w:t>
      </w:r>
      <w:r>
        <w:rPr>
          <w:spacing w:val="55"/>
          <w:w w:val="150"/>
        </w:rPr>
        <w:t xml:space="preserve"> </w:t>
      </w:r>
      <w:r>
        <w:t>Пример:</w:t>
      </w:r>
      <w:r>
        <w:rPr>
          <w:spacing w:val="58"/>
          <w:w w:val="150"/>
        </w:rPr>
        <w:t xml:space="preserve"> </w:t>
      </w:r>
      <w:proofErr w:type="gramStart"/>
      <w:r>
        <w:t>(Тема</w:t>
      </w:r>
      <w:r>
        <w:rPr>
          <w:spacing w:val="56"/>
          <w:w w:val="150"/>
        </w:rPr>
        <w:t xml:space="preserve"> </w:t>
      </w:r>
      <w:r>
        <w:rPr>
          <w:spacing w:val="-5"/>
        </w:rPr>
        <w:t>10</w:t>
      </w:r>
      <w:proofErr w:type="gramEnd"/>
    </w:p>
    <w:p w:rsidR="00360D84" w:rsidRDefault="00F03F7C">
      <w:pPr>
        <w:pStyle w:val="a3"/>
        <w:ind w:right="285"/>
      </w:pPr>
      <w:proofErr w:type="gramStart"/>
      <w:r>
        <w:t>«Человек-Художественный образ») Саун дизайнер специалист, умеющий разбираться в ароматах, строить из них композиции, имеющий память на запахи.</w:t>
      </w:r>
      <w:proofErr w:type="gramEnd"/>
      <w:r>
        <w:t xml:space="preserve"> Флорист дизайнер, который создает звуковые образы. Парфюмер человек, который составляет композиции, картины из цветов и растений.</w:t>
      </w:r>
    </w:p>
    <w:p w:rsidR="00360D84" w:rsidRDefault="00F03F7C">
      <w:pPr>
        <w:pStyle w:val="a3"/>
        <w:ind w:right="288" w:firstLine="707"/>
      </w:pPr>
      <w:r>
        <w:rPr>
          <w:b/>
        </w:rPr>
        <w:t xml:space="preserve">Игра «Слова-слова». </w:t>
      </w:r>
      <w:r>
        <w:t>Команды учащихся получают карточки, на которых написаны</w:t>
      </w:r>
      <w:r>
        <w:rPr>
          <w:spacing w:val="-4"/>
        </w:rPr>
        <w:t xml:space="preserve"> </w:t>
      </w:r>
      <w:r>
        <w:t>группы</w:t>
      </w:r>
      <w:r>
        <w:rPr>
          <w:spacing w:val="-4"/>
        </w:rPr>
        <w:t xml:space="preserve"> </w:t>
      </w:r>
      <w:r>
        <w:t>слов,</w:t>
      </w:r>
      <w:r>
        <w:rPr>
          <w:spacing w:val="-1"/>
        </w:rPr>
        <w:t xml:space="preserve"> </w:t>
      </w:r>
      <w:r>
        <w:t>обозначающих</w:t>
      </w:r>
      <w:r>
        <w:rPr>
          <w:spacing w:val="-2"/>
        </w:rPr>
        <w:t xml:space="preserve"> </w:t>
      </w:r>
      <w:r>
        <w:t>предметы,</w:t>
      </w:r>
      <w:r>
        <w:rPr>
          <w:spacing w:val="-4"/>
        </w:rPr>
        <w:t xml:space="preserve"> </w:t>
      </w:r>
      <w:r>
        <w:t>средства</w:t>
      </w:r>
      <w:r>
        <w:rPr>
          <w:spacing w:val="-5"/>
        </w:rPr>
        <w:t xml:space="preserve"> </w:t>
      </w:r>
      <w:r>
        <w:t>и</w:t>
      </w:r>
      <w:r>
        <w:rPr>
          <w:spacing w:val="-4"/>
        </w:rPr>
        <w:t xml:space="preserve"> </w:t>
      </w:r>
      <w:r>
        <w:t>результаты</w:t>
      </w:r>
      <w:r>
        <w:rPr>
          <w:spacing w:val="-4"/>
        </w:rPr>
        <w:t xml:space="preserve"> </w:t>
      </w:r>
      <w:r>
        <w:t>труда.</w:t>
      </w:r>
      <w:r>
        <w:rPr>
          <w:spacing w:val="-2"/>
        </w:rPr>
        <w:t xml:space="preserve"> </w:t>
      </w:r>
      <w:r>
        <w:t>По</w:t>
      </w:r>
      <w:r>
        <w:rPr>
          <w:spacing w:val="-5"/>
        </w:rPr>
        <w:t xml:space="preserve"> </w:t>
      </w:r>
      <w:r>
        <w:t>данным группам слов учащиеся должны определить, о каких профессиях идет речь. Примечание: профессии подбираются в соответствии с темой занятия (определенным типом профессии).</w:t>
      </w:r>
      <w:r>
        <w:rPr>
          <w:spacing w:val="-4"/>
        </w:rPr>
        <w:t xml:space="preserve"> </w:t>
      </w:r>
      <w:proofErr w:type="gramStart"/>
      <w:r>
        <w:t>Пример:</w:t>
      </w:r>
      <w:r>
        <w:rPr>
          <w:spacing w:val="-4"/>
        </w:rPr>
        <w:t xml:space="preserve"> </w:t>
      </w:r>
      <w:r>
        <w:t>компьютер,</w:t>
      </w:r>
      <w:r>
        <w:rPr>
          <w:spacing w:val="-4"/>
        </w:rPr>
        <w:t xml:space="preserve"> </w:t>
      </w:r>
      <w:r>
        <w:t>программа,</w:t>
      </w:r>
      <w:r>
        <w:rPr>
          <w:spacing w:val="-2"/>
        </w:rPr>
        <w:t xml:space="preserve"> </w:t>
      </w:r>
      <w:r>
        <w:t>текст –</w:t>
      </w:r>
      <w:r>
        <w:rPr>
          <w:spacing w:val="-4"/>
        </w:rPr>
        <w:t xml:space="preserve"> </w:t>
      </w:r>
      <w:r>
        <w:t>программист</w:t>
      </w:r>
      <w:r>
        <w:rPr>
          <w:spacing w:val="-4"/>
        </w:rPr>
        <w:t xml:space="preserve"> </w:t>
      </w:r>
      <w:r>
        <w:t>(ЧЗ);</w:t>
      </w:r>
      <w:r>
        <w:rPr>
          <w:spacing w:val="-4"/>
        </w:rPr>
        <w:t xml:space="preserve"> </w:t>
      </w:r>
      <w:r>
        <w:t>животные,</w:t>
      </w:r>
      <w:r>
        <w:rPr>
          <w:spacing w:val="-4"/>
        </w:rPr>
        <w:t xml:space="preserve"> </w:t>
      </w:r>
      <w:r>
        <w:t>шприц, лечебница – ветеринар (ЧП); люди, ножницы, салон – парикмахер (ЧЧ) и т.п.</w:t>
      </w:r>
      <w:proofErr w:type="gramEnd"/>
    </w:p>
    <w:p w:rsidR="00360D84" w:rsidRDefault="00F03F7C">
      <w:pPr>
        <w:pStyle w:val="a3"/>
        <w:spacing w:before="1"/>
        <w:ind w:right="285" w:firstLine="707"/>
      </w:pPr>
      <w:r>
        <w:rPr>
          <w:b/>
        </w:rPr>
        <w:t xml:space="preserve">Игра «Синонимы». </w:t>
      </w:r>
      <w:r>
        <w:t xml:space="preserve">Учащимся дается задание назвать синоним предложенной профессии. Примечание: профессии подбираются в соответствии с темой занятия (определенным типом профессии). </w:t>
      </w:r>
      <w:proofErr w:type="gramStart"/>
      <w:r>
        <w:t>Примеры (Тема 5 «Человек-Человек»): стоматолог - ... (дантист, зубной врач) экскурсовод - … (гид) стюардесса - ... (бортпроводница.)</w:t>
      </w:r>
      <w:proofErr w:type="gramEnd"/>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6" w:firstLine="707"/>
      </w:pPr>
      <w:r>
        <w:rPr>
          <w:b/>
        </w:rPr>
        <w:lastRenderedPageBreak/>
        <w:t xml:space="preserve">Игра «Самая-самая». </w:t>
      </w:r>
      <w:r>
        <w:t>Учащиеся должны назвать профессии, которые больше</w:t>
      </w:r>
      <w:r>
        <w:rPr>
          <w:spacing w:val="40"/>
        </w:rPr>
        <w:t xml:space="preserve"> </w:t>
      </w:r>
      <w:r>
        <w:t>всего подходят заданной характеристике с учетом типа профессии. Примечание: неправильных ответов в данной игре нет, т.к. главное в этой игре – дать аргументацию своего ответа. Примеры: Самая умная профессия</w:t>
      </w:r>
      <w:proofErr w:type="gramStart"/>
      <w:r>
        <w:t xml:space="preserve"> С</w:t>
      </w:r>
      <w:proofErr w:type="gramEnd"/>
      <w:r>
        <w:t xml:space="preserve">амая сладкая профессия Самая нежная </w:t>
      </w:r>
      <w:r>
        <w:rPr>
          <w:spacing w:val="-2"/>
        </w:rPr>
        <w:t>профессия.</w:t>
      </w:r>
    </w:p>
    <w:p w:rsidR="00360D84" w:rsidRDefault="00F03F7C">
      <w:pPr>
        <w:pStyle w:val="a3"/>
        <w:spacing w:before="1"/>
        <w:ind w:right="287" w:firstLine="767"/>
      </w:pPr>
      <w:r>
        <w:rPr>
          <w:b/>
        </w:rPr>
        <w:t xml:space="preserve">Упражнение «Пантомима». </w:t>
      </w:r>
      <w:r>
        <w:t>Команда получает задание изобразить особенности какой-нибудь</w:t>
      </w:r>
      <w:r>
        <w:rPr>
          <w:spacing w:val="-1"/>
        </w:rPr>
        <w:t xml:space="preserve"> </w:t>
      </w:r>
      <w:r>
        <w:t>профессии.</w:t>
      </w:r>
      <w:r>
        <w:rPr>
          <w:spacing w:val="-2"/>
        </w:rPr>
        <w:t xml:space="preserve"> </w:t>
      </w:r>
      <w:r>
        <w:t>Один</w:t>
      </w:r>
      <w:r>
        <w:rPr>
          <w:spacing w:val="-1"/>
        </w:rPr>
        <w:t xml:space="preserve"> </w:t>
      </w:r>
      <w:r>
        <w:t>из</w:t>
      </w:r>
      <w:r>
        <w:rPr>
          <w:spacing w:val="-1"/>
        </w:rPr>
        <w:t xml:space="preserve"> </w:t>
      </w:r>
      <w:r>
        <w:t>представителей</w:t>
      </w:r>
      <w:r>
        <w:rPr>
          <w:spacing w:val="-1"/>
        </w:rPr>
        <w:t xml:space="preserve"> </w:t>
      </w:r>
      <w:r>
        <w:t>команды</w:t>
      </w:r>
      <w:r>
        <w:rPr>
          <w:spacing w:val="-2"/>
        </w:rPr>
        <w:t xml:space="preserve"> </w:t>
      </w:r>
      <w:r>
        <w:t>изображает</w:t>
      </w:r>
      <w:r>
        <w:rPr>
          <w:spacing w:val="-2"/>
        </w:rPr>
        <w:t xml:space="preserve"> </w:t>
      </w:r>
      <w:r>
        <w:t>действия,</w:t>
      </w:r>
      <w:r>
        <w:rPr>
          <w:spacing w:val="-2"/>
        </w:rPr>
        <w:t xml:space="preserve"> </w:t>
      </w:r>
      <w:r>
        <w:t>которые выполняют люди этой профессии. Члены другой команды отгадывают задуманную профессию. Примечание: профессии подбираются в соответствии с темой занятия (определенным типом профессии).</w:t>
      </w:r>
    </w:p>
    <w:p w:rsidR="00360D84" w:rsidRDefault="00F03F7C">
      <w:pPr>
        <w:pStyle w:val="a3"/>
        <w:ind w:right="289" w:firstLine="707"/>
      </w:pPr>
      <w:r>
        <w:rPr>
          <w:b/>
        </w:rPr>
        <w:t xml:space="preserve">Ребусы. </w:t>
      </w:r>
      <w:r>
        <w:t>Учащимся предлагаются ребусы, разгадав которые они получат название профессии или высказывание о труде. Примечание: профессии подбираются в соответствии</w:t>
      </w:r>
      <w:r>
        <w:rPr>
          <w:spacing w:val="64"/>
          <w:w w:val="150"/>
        </w:rPr>
        <w:t xml:space="preserve"> </w:t>
      </w:r>
      <w:r>
        <w:t>с</w:t>
      </w:r>
      <w:r>
        <w:rPr>
          <w:spacing w:val="62"/>
          <w:w w:val="150"/>
        </w:rPr>
        <w:t xml:space="preserve"> </w:t>
      </w:r>
      <w:r>
        <w:t>темой</w:t>
      </w:r>
      <w:r>
        <w:rPr>
          <w:spacing w:val="67"/>
          <w:w w:val="150"/>
        </w:rPr>
        <w:t xml:space="preserve"> </w:t>
      </w:r>
      <w:r>
        <w:t>занятия</w:t>
      </w:r>
      <w:r>
        <w:rPr>
          <w:spacing w:val="64"/>
          <w:w w:val="150"/>
        </w:rPr>
        <w:t xml:space="preserve"> </w:t>
      </w:r>
      <w:r>
        <w:t>(определенным</w:t>
      </w:r>
      <w:r>
        <w:rPr>
          <w:spacing w:val="62"/>
          <w:w w:val="150"/>
        </w:rPr>
        <w:t xml:space="preserve"> </w:t>
      </w:r>
      <w:r>
        <w:t>типом</w:t>
      </w:r>
      <w:r>
        <w:rPr>
          <w:spacing w:val="64"/>
          <w:w w:val="150"/>
        </w:rPr>
        <w:t xml:space="preserve"> </w:t>
      </w:r>
      <w:r>
        <w:t>профессии).</w:t>
      </w:r>
      <w:r>
        <w:rPr>
          <w:spacing w:val="63"/>
          <w:w w:val="150"/>
        </w:rPr>
        <w:t xml:space="preserve"> </w:t>
      </w:r>
      <w:proofErr w:type="gramStart"/>
      <w:r>
        <w:t>Пример</w:t>
      </w:r>
      <w:r>
        <w:rPr>
          <w:spacing w:val="63"/>
          <w:w w:val="150"/>
        </w:rPr>
        <w:t xml:space="preserve"> </w:t>
      </w:r>
      <w:r>
        <w:t>(Тема</w:t>
      </w:r>
      <w:r>
        <w:rPr>
          <w:spacing w:val="66"/>
          <w:w w:val="150"/>
        </w:rPr>
        <w:t xml:space="preserve"> </w:t>
      </w:r>
      <w:r>
        <w:rPr>
          <w:spacing w:val="-5"/>
        </w:rPr>
        <w:t>29</w:t>
      </w:r>
      <w:proofErr w:type="gramEnd"/>
    </w:p>
    <w:p w:rsidR="00360D84" w:rsidRDefault="00F03F7C">
      <w:pPr>
        <w:pStyle w:val="a3"/>
      </w:pPr>
      <w:proofErr w:type="gramStart"/>
      <w:r>
        <w:t>«Человек-Природа»):</w:t>
      </w:r>
      <w:r>
        <w:rPr>
          <w:spacing w:val="-6"/>
        </w:rPr>
        <w:t xml:space="preserve"> </w:t>
      </w:r>
      <w:r>
        <w:t>фермер</w:t>
      </w:r>
      <w:r>
        <w:rPr>
          <w:spacing w:val="-5"/>
        </w:rPr>
        <w:t xml:space="preserve"> </w:t>
      </w:r>
      <w:r>
        <w:rPr>
          <w:spacing w:val="-2"/>
        </w:rPr>
        <w:t>кинолог.</w:t>
      </w:r>
      <w:proofErr w:type="gramEnd"/>
    </w:p>
    <w:p w:rsidR="00360D84" w:rsidRDefault="00F03F7C">
      <w:pPr>
        <w:pStyle w:val="a3"/>
        <w:ind w:right="286" w:firstLine="767"/>
      </w:pPr>
      <w:r>
        <w:rPr>
          <w:b/>
        </w:rPr>
        <w:t xml:space="preserve">Анаграммы. </w:t>
      </w:r>
      <w:r>
        <w:t>Учащимся предлагается переставить буквы в словах так, чтобы получились названия профессий. В качестве подсказки может быть указана буква, с которой должен начинаться правильный ответ. Примечание: профессии подбираются в соответствии</w:t>
      </w:r>
      <w:r>
        <w:rPr>
          <w:spacing w:val="77"/>
          <w:w w:val="150"/>
        </w:rPr>
        <w:t xml:space="preserve"> </w:t>
      </w:r>
      <w:r>
        <w:t>с</w:t>
      </w:r>
      <w:r>
        <w:rPr>
          <w:spacing w:val="77"/>
          <w:w w:val="150"/>
        </w:rPr>
        <w:t xml:space="preserve"> </w:t>
      </w:r>
      <w:r>
        <w:t>темой</w:t>
      </w:r>
      <w:r>
        <w:rPr>
          <w:spacing w:val="79"/>
          <w:w w:val="150"/>
        </w:rPr>
        <w:t xml:space="preserve"> </w:t>
      </w:r>
      <w:r>
        <w:t>занятия</w:t>
      </w:r>
      <w:r>
        <w:rPr>
          <w:spacing w:val="78"/>
          <w:w w:val="150"/>
        </w:rPr>
        <w:t xml:space="preserve"> </w:t>
      </w:r>
      <w:r>
        <w:t>(определенным</w:t>
      </w:r>
      <w:r>
        <w:rPr>
          <w:spacing w:val="78"/>
          <w:w w:val="150"/>
        </w:rPr>
        <w:t xml:space="preserve"> </w:t>
      </w:r>
      <w:r>
        <w:t>типом</w:t>
      </w:r>
      <w:r>
        <w:rPr>
          <w:spacing w:val="77"/>
          <w:w w:val="150"/>
        </w:rPr>
        <w:t xml:space="preserve"> </w:t>
      </w:r>
      <w:r>
        <w:t>профессии).</w:t>
      </w:r>
      <w:r>
        <w:rPr>
          <w:spacing w:val="78"/>
          <w:w w:val="150"/>
        </w:rPr>
        <w:t xml:space="preserve"> </w:t>
      </w:r>
      <w:proofErr w:type="gramStart"/>
      <w:r>
        <w:t>Пример</w:t>
      </w:r>
      <w:r>
        <w:rPr>
          <w:spacing w:val="79"/>
          <w:w w:val="150"/>
        </w:rPr>
        <w:t xml:space="preserve"> </w:t>
      </w:r>
      <w:r>
        <w:t>(Тема</w:t>
      </w:r>
      <w:r>
        <w:rPr>
          <w:spacing w:val="78"/>
          <w:w w:val="150"/>
        </w:rPr>
        <w:t xml:space="preserve"> </w:t>
      </w:r>
      <w:r>
        <w:rPr>
          <w:spacing w:val="-10"/>
        </w:rPr>
        <w:t>5</w:t>
      </w:r>
      <w:proofErr w:type="gramEnd"/>
    </w:p>
    <w:p w:rsidR="00360D84" w:rsidRDefault="00F03F7C">
      <w:pPr>
        <w:pStyle w:val="a3"/>
        <w:spacing w:before="1"/>
      </w:pPr>
      <w:proofErr w:type="gramStart"/>
      <w:r>
        <w:t>«Человек-Человек»):</w:t>
      </w:r>
      <w:proofErr w:type="gramEnd"/>
      <w:r>
        <w:rPr>
          <w:spacing w:val="-2"/>
        </w:rPr>
        <w:t xml:space="preserve"> </w:t>
      </w:r>
      <w:r>
        <w:t>РВАЧ</w:t>
      </w:r>
      <w:r>
        <w:rPr>
          <w:spacing w:val="-2"/>
        </w:rPr>
        <w:t xml:space="preserve"> </w:t>
      </w:r>
      <w:r>
        <w:t>–</w:t>
      </w:r>
      <w:r>
        <w:rPr>
          <w:spacing w:val="-1"/>
        </w:rPr>
        <w:t xml:space="preserve"> </w:t>
      </w:r>
      <w:r>
        <w:t>врач,</w:t>
      </w:r>
      <w:r>
        <w:rPr>
          <w:spacing w:val="-2"/>
        </w:rPr>
        <w:t xml:space="preserve"> </w:t>
      </w:r>
      <w:r>
        <w:t>АВДОТКА</w:t>
      </w:r>
      <w:r>
        <w:rPr>
          <w:spacing w:val="-1"/>
        </w:rPr>
        <w:t xml:space="preserve"> </w:t>
      </w:r>
      <w:r>
        <w:t>–</w:t>
      </w:r>
      <w:r>
        <w:rPr>
          <w:spacing w:val="-2"/>
        </w:rPr>
        <w:t xml:space="preserve"> </w:t>
      </w:r>
      <w:r>
        <w:t>адвокат,</w:t>
      </w:r>
      <w:r>
        <w:rPr>
          <w:spacing w:val="-1"/>
        </w:rPr>
        <w:t xml:space="preserve"> </w:t>
      </w:r>
      <w:r>
        <w:t>СОПЛО</w:t>
      </w:r>
      <w:r>
        <w:rPr>
          <w:spacing w:val="-2"/>
        </w:rPr>
        <w:t xml:space="preserve"> </w:t>
      </w:r>
      <w:r>
        <w:t>–</w:t>
      </w:r>
      <w:r>
        <w:rPr>
          <w:spacing w:val="1"/>
        </w:rPr>
        <w:t xml:space="preserve"> </w:t>
      </w:r>
      <w:r>
        <w:t>посол</w:t>
      </w:r>
      <w:r>
        <w:rPr>
          <w:spacing w:val="-2"/>
        </w:rPr>
        <w:t xml:space="preserve"> </w:t>
      </w:r>
      <w:r>
        <w:t>и</w:t>
      </w:r>
      <w:proofErr w:type="gramStart"/>
      <w:r>
        <w:t xml:space="preserve"> </w:t>
      </w:r>
      <w:r>
        <w:rPr>
          <w:spacing w:val="-2"/>
        </w:rPr>
        <w:t>.</w:t>
      </w:r>
      <w:proofErr w:type="gramEnd"/>
      <w:r>
        <w:rPr>
          <w:spacing w:val="-2"/>
        </w:rPr>
        <w:t>т.д.</w:t>
      </w:r>
    </w:p>
    <w:p w:rsidR="00360D84" w:rsidRDefault="00F03F7C">
      <w:pPr>
        <w:pStyle w:val="a3"/>
        <w:ind w:right="283" w:firstLine="707"/>
      </w:pPr>
      <w:r>
        <w:rPr>
          <w:b/>
        </w:rPr>
        <w:t>Загадки</w:t>
      </w:r>
      <w:r>
        <w:t>. Учащимся предлагаются загадки о профессиях. Примечание: профессии подбираются в соответствии с темой занятия (определенным типом профессии). Пример (Тема 17 «Человек-Техника»): Из кирпича мы строим дом, чтоб смеялось солнце в нем. Чтобы выше, чтобы шире были комнаты в квартире</w:t>
      </w:r>
      <w:proofErr w:type="gramStart"/>
      <w:r>
        <w:t>.</w:t>
      </w:r>
      <w:proofErr w:type="gramEnd"/>
      <w:r>
        <w:t xml:space="preserve"> (</w:t>
      </w:r>
      <w:proofErr w:type="gramStart"/>
      <w:r>
        <w:t>с</w:t>
      </w:r>
      <w:proofErr w:type="gramEnd"/>
      <w:r>
        <w:t>троитель, каменщик) На работе день-деньской Он командует рукой. Поднимает та рука Сто пудов под облака</w:t>
      </w:r>
      <w:proofErr w:type="gramStart"/>
      <w:r>
        <w:t>.</w:t>
      </w:r>
      <w:proofErr w:type="gramEnd"/>
      <w:r>
        <w:t xml:space="preserve"> (</w:t>
      </w:r>
      <w:proofErr w:type="gramStart"/>
      <w:r>
        <w:t>к</w:t>
      </w:r>
      <w:proofErr w:type="gramEnd"/>
      <w:r>
        <w:t>рановщик) На станке детали точит этот кадровый рабочий. Без его умелых рук не собрать ни танк, ни плуг</w:t>
      </w:r>
      <w:proofErr w:type="gramStart"/>
      <w:r>
        <w:t>.</w:t>
      </w:r>
      <w:proofErr w:type="gramEnd"/>
      <w:r>
        <w:t xml:space="preserve"> (</w:t>
      </w:r>
      <w:proofErr w:type="gramStart"/>
      <w:r>
        <w:t>т</w:t>
      </w:r>
      <w:proofErr w:type="gramEnd"/>
      <w:r>
        <w:t>окарь)</w:t>
      </w:r>
    </w:p>
    <w:p w:rsidR="00360D84" w:rsidRDefault="00360D84">
      <w:pPr>
        <w:pStyle w:val="a3"/>
        <w:spacing w:before="5"/>
        <w:ind w:left="0"/>
        <w:jc w:val="left"/>
      </w:pPr>
    </w:p>
    <w:p w:rsidR="00360D84" w:rsidRDefault="00F03F7C">
      <w:pPr>
        <w:pStyle w:val="2"/>
        <w:numPr>
          <w:ilvl w:val="0"/>
          <w:numId w:val="10"/>
        </w:numPr>
        <w:tabs>
          <w:tab w:val="left" w:pos="1110"/>
        </w:tabs>
        <w:spacing w:line="274" w:lineRule="exact"/>
        <w:jc w:val="both"/>
      </w:pPr>
      <w:r>
        <w:rPr>
          <w:spacing w:val="-2"/>
        </w:rPr>
        <w:t>класс</w:t>
      </w:r>
    </w:p>
    <w:p w:rsidR="00360D84" w:rsidRDefault="00F03F7C">
      <w:pPr>
        <w:pStyle w:val="a3"/>
        <w:ind w:right="284" w:firstLine="767"/>
      </w:pPr>
      <w:r>
        <w:t>Предложенные</w:t>
      </w:r>
      <w:r>
        <w:rPr>
          <w:spacing w:val="-2"/>
        </w:rPr>
        <w:t xml:space="preserve"> </w:t>
      </w:r>
      <w:r>
        <w:t>в</w:t>
      </w:r>
      <w:r>
        <w:rPr>
          <w:spacing w:val="-1"/>
        </w:rPr>
        <w:t xml:space="preserve"> </w:t>
      </w:r>
      <w:r>
        <w:t>программе варианты экскурсий в</w:t>
      </w:r>
      <w:r>
        <w:rPr>
          <w:spacing w:val="-1"/>
        </w:rPr>
        <w:t xml:space="preserve"> </w:t>
      </w:r>
      <w:r>
        <w:t>музеи, на</w:t>
      </w:r>
      <w:r>
        <w:rPr>
          <w:spacing w:val="-1"/>
        </w:rPr>
        <w:t xml:space="preserve"> </w:t>
      </w:r>
      <w:r>
        <w:t>предприятия и заводы города носят рекомендательный характер и могут быть дополнены.</w:t>
      </w:r>
      <w:r>
        <w:rPr>
          <w:spacing w:val="80"/>
          <w:w w:val="150"/>
        </w:rPr>
        <w:t xml:space="preserve"> </w:t>
      </w:r>
      <w:r>
        <w:t>Теоретическая часть</w:t>
      </w:r>
      <w:r>
        <w:rPr>
          <w:spacing w:val="40"/>
        </w:rPr>
        <w:t xml:space="preserve"> </w:t>
      </w:r>
      <w:r>
        <w:t>в рамках экскурсии предполагает подготовку учащихся (настрой на восприятие</w:t>
      </w:r>
      <w:r>
        <w:rPr>
          <w:spacing w:val="40"/>
        </w:rPr>
        <w:t xml:space="preserve"> </w:t>
      </w:r>
      <w:r>
        <w:t xml:space="preserve">материала) и последующее обсуждение экскурсии по заранее сформулированным педагогом вопросам (по содержанию и по эмоциональному отклику на экскурсию). Профессиональные пробы и мастер-классы по типам профессий могут быть организованы как самим образовательным учреждением, так и с помощью приглашенных специалистов из предложенных или выбранных самостоятельно колледжей Санкт-Петербурга. Проведение описанных игр и викторин (в рамках тем, связанных с типами профессий) возможно в виде тематического </w:t>
      </w:r>
      <w:proofErr w:type="spellStart"/>
      <w:r>
        <w:t>квеста</w:t>
      </w:r>
      <w:proofErr w:type="spellEnd"/>
      <w:r>
        <w:t>: команды в рамках заранее объявленной легенды проходят этапы, последовательно выполняя предложенные задания.</w:t>
      </w:r>
      <w:r>
        <w:rPr>
          <w:spacing w:val="40"/>
        </w:rPr>
        <w:t xml:space="preserve"> </w:t>
      </w:r>
      <w:r>
        <w:t>Пример: тип профессий «Человек-Человек»: учащиеся должны отгадать слово – профессию, относящуюся к заявленному</w:t>
      </w:r>
      <w:r>
        <w:rPr>
          <w:spacing w:val="-5"/>
        </w:rPr>
        <w:t xml:space="preserve"> </w:t>
      </w:r>
      <w:r>
        <w:t>типу</w:t>
      </w:r>
      <w:r>
        <w:rPr>
          <w:spacing w:val="-3"/>
        </w:rPr>
        <w:t xml:space="preserve"> </w:t>
      </w:r>
      <w:r>
        <w:t>(МИЛИЦИОНЕР). Для этого им необходимо выполнить число заданий, соответствующих количеству букв в загаданной профессии (10 заданий).</w:t>
      </w:r>
      <w:r>
        <w:rPr>
          <w:spacing w:val="40"/>
        </w:rPr>
        <w:t xml:space="preserve"> </w:t>
      </w:r>
      <w:r>
        <w:t>За каждое верно выполненное задание ученики получают в случайном порядке букву из загаданной профессии. Таким образом, чем больше ученики выполняют заданий, тем больше шансов правильно собрать загаданную профессию. Описание игр и упражнений Упражнение «Древо профессий». Учащиеся составляют (рисуют) генеалогическое древо профессий своих родственников (родителей, бабушек и дедушек, прабабушек и прадедушек, близких родственников). Можно устроить выставку демонстрацию работ, по желанию учащиеся могут рассказать подробнее о своем «древе».</w:t>
      </w:r>
    </w:p>
    <w:p w:rsidR="00360D84" w:rsidRDefault="00F03F7C">
      <w:pPr>
        <w:pStyle w:val="a3"/>
        <w:ind w:right="286" w:firstLine="707"/>
      </w:pPr>
      <w:r>
        <w:rPr>
          <w:b/>
        </w:rPr>
        <w:t xml:space="preserve">Игра «Крокодил» </w:t>
      </w:r>
      <w:r>
        <w:t>(«Пойми меня»). Команды учащихся по жребию получают карточки</w:t>
      </w:r>
      <w:r>
        <w:rPr>
          <w:spacing w:val="31"/>
        </w:rPr>
        <w:t xml:space="preserve"> </w:t>
      </w:r>
      <w:r>
        <w:t>с</w:t>
      </w:r>
      <w:r>
        <w:rPr>
          <w:spacing w:val="30"/>
        </w:rPr>
        <w:t xml:space="preserve"> </w:t>
      </w:r>
      <w:r>
        <w:t>названием</w:t>
      </w:r>
      <w:r>
        <w:rPr>
          <w:spacing w:val="30"/>
        </w:rPr>
        <w:t xml:space="preserve"> </w:t>
      </w:r>
      <w:r>
        <w:t>профессии.</w:t>
      </w:r>
      <w:r>
        <w:rPr>
          <w:spacing w:val="32"/>
        </w:rPr>
        <w:t xml:space="preserve"> </w:t>
      </w:r>
      <w:r>
        <w:t>За</w:t>
      </w:r>
      <w:r>
        <w:rPr>
          <w:spacing w:val="32"/>
        </w:rPr>
        <w:t xml:space="preserve"> </w:t>
      </w:r>
      <w:r>
        <w:t>отведенное</w:t>
      </w:r>
      <w:r>
        <w:rPr>
          <w:spacing w:val="32"/>
        </w:rPr>
        <w:t xml:space="preserve"> </w:t>
      </w:r>
      <w:r>
        <w:t>время</w:t>
      </w:r>
      <w:r>
        <w:rPr>
          <w:spacing w:val="32"/>
        </w:rPr>
        <w:t xml:space="preserve"> </w:t>
      </w:r>
      <w:r>
        <w:t>(1-2</w:t>
      </w:r>
      <w:r>
        <w:rPr>
          <w:spacing w:val="33"/>
        </w:rPr>
        <w:t xml:space="preserve"> </w:t>
      </w:r>
      <w:r>
        <w:t>минуты)</w:t>
      </w:r>
      <w:r>
        <w:rPr>
          <w:spacing w:val="35"/>
        </w:rPr>
        <w:t xml:space="preserve"> </w:t>
      </w:r>
      <w:r>
        <w:t>участники</w:t>
      </w:r>
      <w:r>
        <w:rPr>
          <w:spacing w:val="32"/>
        </w:rPr>
        <w:t xml:space="preserve"> </w:t>
      </w:r>
      <w:r>
        <w:rPr>
          <w:spacing w:val="-2"/>
        </w:rPr>
        <w:t>должны</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95"/>
      </w:pPr>
      <w:r>
        <w:lastRenderedPageBreak/>
        <w:t>подготовиться и с помощью пантомимы показать заданную профессию. Другие команды отгадывают загаданную профессию.</w:t>
      </w:r>
    </w:p>
    <w:p w:rsidR="00360D84" w:rsidRDefault="00F03F7C">
      <w:pPr>
        <w:pStyle w:val="a3"/>
        <w:spacing w:before="1"/>
        <w:ind w:right="292" w:firstLine="707"/>
      </w:pPr>
      <w:r>
        <w:rPr>
          <w:b/>
        </w:rPr>
        <w:t xml:space="preserve">Игра «Алфавит профессий». </w:t>
      </w:r>
      <w:r>
        <w:t>Учащиеся на каждую букву</w:t>
      </w:r>
      <w:r>
        <w:rPr>
          <w:spacing w:val="-1"/>
        </w:rPr>
        <w:t xml:space="preserve"> </w:t>
      </w:r>
      <w:r>
        <w:t xml:space="preserve">алфавита (кроме букв Ё, Й, Ь, Ъ, </w:t>
      </w:r>
      <w:proofErr w:type="gramStart"/>
      <w:r>
        <w:t>Ы</w:t>
      </w:r>
      <w:proofErr w:type="gramEnd"/>
      <w:r>
        <w:t>, Щ) вспоминают названия профессий и записывают на листах. Затем по</w:t>
      </w:r>
      <w:r>
        <w:rPr>
          <w:spacing w:val="40"/>
        </w:rPr>
        <w:t xml:space="preserve"> </w:t>
      </w:r>
      <w:r>
        <w:t>очереди начинают называть записанные профессии. Побеждает в игре тот, кто назовет большее число профессий.</w:t>
      </w:r>
      <w:r>
        <w:rPr>
          <w:spacing w:val="40"/>
        </w:rPr>
        <w:t xml:space="preserve"> </w:t>
      </w:r>
      <w:r>
        <w:t xml:space="preserve">Пример: А – архитектор, Б – брокер, </w:t>
      </w:r>
      <w:proofErr w:type="gramStart"/>
      <w:r>
        <w:t>В</w:t>
      </w:r>
      <w:proofErr w:type="gramEnd"/>
      <w:r>
        <w:t xml:space="preserve"> – водитель и т.п.</w:t>
      </w:r>
    </w:p>
    <w:p w:rsidR="00360D84" w:rsidRDefault="00F03F7C">
      <w:pPr>
        <w:pStyle w:val="a3"/>
        <w:ind w:right="292" w:firstLine="707"/>
      </w:pPr>
      <w:r>
        <w:rPr>
          <w:b/>
        </w:rPr>
        <w:t xml:space="preserve">Игра «Снежный ком». </w:t>
      </w:r>
      <w:r>
        <w:t>Ведущий называет первую профессию, следующий по очереди участник называет профессию на</w:t>
      </w:r>
      <w:r>
        <w:rPr>
          <w:spacing w:val="-1"/>
        </w:rPr>
        <w:t xml:space="preserve"> </w:t>
      </w:r>
      <w:r>
        <w:t>последнюю букву. Если профессия не</w:t>
      </w:r>
      <w:r>
        <w:rPr>
          <w:spacing w:val="-1"/>
        </w:rPr>
        <w:t xml:space="preserve"> </w:t>
      </w:r>
      <w:r>
        <w:t>названа</w:t>
      </w:r>
      <w:r>
        <w:rPr>
          <w:spacing w:val="-1"/>
        </w:rPr>
        <w:t xml:space="preserve"> </w:t>
      </w:r>
      <w:r>
        <w:t>и ход передастся следующему по очереди игроку (по более жестким правилам, тот, кто не смог назвать профессию, выбывает из игры и выходит на время из круга).</w:t>
      </w:r>
      <w:r>
        <w:rPr>
          <w:spacing w:val="40"/>
        </w:rPr>
        <w:t xml:space="preserve"> </w:t>
      </w:r>
      <w:r>
        <w:t>Пример: Дровосек – корректор – радист и т.п.</w:t>
      </w:r>
    </w:p>
    <w:p w:rsidR="00360D84" w:rsidRDefault="00F03F7C">
      <w:pPr>
        <w:pStyle w:val="a3"/>
        <w:ind w:right="286" w:firstLine="707"/>
      </w:pPr>
      <w:r>
        <w:rPr>
          <w:b/>
        </w:rPr>
        <w:t>Упражнение «Мои интересы»</w:t>
      </w:r>
      <w:r>
        <w:t>. Учащимся предлагается составить и записать в один столбик перечень собственных интересов (не менее 7), а затем, в другой столбик записать те профессии, которые могут быть связаны с этими интересами. По желанию учащихся интересы и профессии могут быть озвучены в классе.</w:t>
      </w:r>
    </w:p>
    <w:p w:rsidR="00360D84" w:rsidRDefault="00F03F7C">
      <w:pPr>
        <w:pStyle w:val="a3"/>
        <w:ind w:right="287" w:firstLine="707"/>
      </w:pPr>
      <w:r>
        <w:rPr>
          <w:b/>
        </w:rPr>
        <w:t>Игра «Люблю – не люблю».</w:t>
      </w:r>
      <w:r>
        <w:rPr>
          <w:b/>
          <w:spacing w:val="40"/>
        </w:rPr>
        <w:t xml:space="preserve"> </w:t>
      </w:r>
      <w:r>
        <w:t>Игра организуется по принципу «Съедобно</w:t>
      </w:r>
      <w:proofErr w:type="gramStart"/>
      <w:r>
        <w:t>е-</w:t>
      </w:r>
      <w:proofErr w:type="gramEnd"/>
      <w:r>
        <w:t xml:space="preserve"> несъедобное». Ведущий называет какое-либо действие, связанное с профессиональной деятельностью и кидает мяч участнику. Учащийся ловит мяч, если ему нравиться выполнять данное действие или он хотел бы его выполнять в будущем, и не ловит, если это действие вызывает у него негативные эмоции.</w:t>
      </w:r>
      <w:r>
        <w:rPr>
          <w:spacing w:val="40"/>
        </w:rPr>
        <w:t xml:space="preserve"> </w:t>
      </w:r>
      <w:r>
        <w:t>Пример: кормить животных, рисовать костюм, обрабатывать рану и т.п.</w:t>
      </w:r>
    </w:p>
    <w:p w:rsidR="00360D84" w:rsidRDefault="00F03F7C">
      <w:pPr>
        <w:pStyle w:val="a3"/>
        <w:spacing w:before="1"/>
        <w:ind w:right="288" w:firstLine="707"/>
      </w:pPr>
      <w:r>
        <w:rPr>
          <w:b/>
        </w:rPr>
        <w:t>Игра «Да-Нет».</w:t>
      </w:r>
      <w:r>
        <w:rPr>
          <w:b/>
          <w:spacing w:val="40"/>
        </w:rPr>
        <w:t xml:space="preserve"> </w:t>
      </w:r>
      <w:r>
        <w:t>Класс делиться на группы по три человека. Участники каждой команды решают, кто будет первым, кто – вторым, кто – третьим. Первый молча задумывает название какой-нибудь профессии, но никому не сообщает об этом. Задача второго – задав как можно меньше вопросов, отгадать, какая профессия была задумана. Разрешается</w:t>
      </w:r>
      <w:r>
        <w:rPr>
          <w:spacing w:val="33"/>
        </w:rPr>
        <w:t xml:space="preserve"> </w:t>
      </w:r>
      <w:r>
        <w:t>задавать</w:t>
      </w:r>
      <w:r>
        <w:rPr>
          <w:spacing w:val="35"/>
        </w:rPr>
        <w:t xml:space="preserve"> </w:t>
      </w:r>
      <w:r>
        <w:t>только</w:t>
      </w:r>
      <w:r>
        <w:rPr>
          <w:spacing w:val="31"/>
        </w:rPr>
        <w:t xml:space="preserve"> </w:t>
      </w:r>
      <w:r>
        <w:t>такие</w:t>
      </w:r>
      <w:r>
        <w:rPr>
          <w:spacing w:val="32"/>
        </w:rPr>
        <w:t xml:space="preserve"> </w:t>
      </w:r>
      <w:r>
        <w:t>вопросы,</w:t>
      </w:r>
      <w:r>
        <w:rPr>
          <w:spacing w:val="30"/>
        </w:rPr>
        <w:t xml:space="preserve"> </w:t>
      </w:r>
      <w:r>
        <w:t>на</w:t>
      </w:r>
      <w:r>
        <w:rPr>
          <w:spacing w:val="32"/>
        </w:rPr>
        <w:t xml:space="preserve"> </w:t>
      </w:r>
      <w:r>
        <w:t>которые</w:t>
      </w:r>
      <w:r>
        <w:rPr>
          <w:spacing w:val="33"/>
        </w:rPr>
        <w:t xml:space="preserve"> </w:t>
      </w:r>
      <w:r>
        <w:t>первый</w:t>
      </w:r>
      <w:r>
        <w:rPr>
          <w:spacing w:val="34"/>
        </w:rPr>
        <w:t xml:space="preserve"> </w:t>
      </w:r>
      <w:r>
        <w:t>может</w:t>
      </w:r>
      <w:r>
        <w:rPr>
          <w:spacing w:val="34"/>
        </w:rPr>
        <w:t xml:space="preserve"> </w:t>
      </w:r>
      <w:r>
        <w:t>ответить</w:t>
      </w:r>
      <w:r>
        <w:rPr>
          <w:spacing w:val="34"/>
        </w:rPr>
        <w:t xml:space="preserve"> </w:t>
      </w:r>
      <w:r>
        <w:rPr>
          <w:spacing w:val="-2"/>
        </w:rPr>
        <w:t>только</w:t>
      </w:r>
    </w:p>
    <w:p w:rsidR="00360D84" w:rsidRDefault="00F03F7C">
      <w:pPr>
        <w:pStyle w:val="a3"/>
        <w:ind w:right="290"/>
      </w:pPr>
      <w:r>
        <w:t>«да» или «нет». Третий – следить за соблюдением правил игры и считает, сколько вопросов было задано прежде, чем была отгадана профессия. После того, как профессия была угадана, участники меняются ролями.</w:t>
      </w:r>
    </w:p>
    <w:p w:rsidR="00360D84" w:rsidRDefault="00F03F7C">
      <w:pPr>
        <w:pStyle w:val="a3"/>
        <w:spacing w:before="1"/>
        <w:ind w:right="283" w:firstLine="707"/>
      </w:pPr>
      <w:r>
        <w:rPr>
          <w:b/>
        </w:rPr>
        <w:t xml:space="preserve">Игра «Остров надежды». </w:t>
      </w:r>
      <w:r>
        <w:t>Класс делиться на команды. Всем участникам задается ситуация: они попали на необитаемый остров, на котором есть все для жизни – пресная вода, рыба в реках, птицы и звери в лесах, фруктовые деревья и т.п., с собой у них имеются семена подсолнечника, гороха, пшеницы и моркови, а также топор, пила, молоток, моток веревки. Задача команд – составить список из 10 видов профессиональной деятельности, которые являются самыми необходимыми для того, чтобы выжить на необитаемом острове. Каждая команда составляет свой список и поясняет его при необходимости, затем составляется общий список необходимых профессий.</w:t>
      </w:r>
    </w:p>
    <w:p w:rsidR="00360D84" w:rsidRDefault="00F03F7C">
      <w:pPr>
        <w:pStyle w:val="a3"/>
        <w:ind w:right="285" w:firstLine="707"/>
      </w:pPr>
      <w:r>
        <w:rPr>
          <w:b/>
        </w:rPr>
        <w:t xml:space="preserve">Игра «Профессия и личность». </w:t>
      </w:r>
      <w:r>
        <w:t>Команды по жребию получают карточки, на которых написаны названия профессий. Задача участников – за отведенное время перечислить (записать) как можно больше качеств, которыми должен обладать человек, выбирающий данную профессию. Оценивается количество правильно названных качеств.</w:t>
      </w:r>
    </w:p>
    <w:p w:rsidR="00360D84" w:rsidRDefault="00F03F7C">
      <w:pPr>
        <w:pStyle w:val="a3"/>
        <w:ind w:right="290" w:firstLine="707"/>
      </w:pPr>
      <w:r>
        <w:rPr>
          <w:b/>
        </w:rPr>
        <w:t>Игра</w:t>
      </w:r>
      <w:r>
        <w:rPr>
          <w:b/>
          <w:spacing w:val="-2"/>
        </w:rPr>
        <w:t xml:space="preserve"> </w:t>
      </w:r>
      <w:r>
        <w:rPr>
          <w:b/>
        </w:rPr>
        <w:t>«Профессиональные</w:t>
      </w:r>
      <w:r>
        <w:rPr>
          <w:b/>
          <w:spacing w:val="-3"/>
        </w:rPr>
        <w:t xml:space="preserve"> </w:t>
      </w:r>
      <w:r>
        <w:rPr>
          <w:b/>
        </w:rPr>
        <w:t>качества</w:t>
      </w:r>
      <w:r>
        <w:t>». Класс делиться</w:t>
      </w:r>
      <w:r>
        <w:rPr>
          <w:spacing w:val="-2"/>
        </w:rPr>
        <w:t xml:space="preserve"> </w:t>
      </w:r>
      <w:r>
        <w:t>на</w:t>
      </w:r>
      <w:r>
        <w:rPr>
          <w:spacing w:val="-3"/>
        </w:rPr>
        <w:t xml:space="preserve"> </w:t>
      </w:r>
      <w:r>
        <w:t>группы.</w:t>
      </w:r>
      <w:r>
        <w:rPr>
          <w:spacing w:val="-3"/>
        </w:rPr>
        <w:t xml:space="preserve"> </w:t>
      </w:r>
      <w:r>
        <w:t>Каждая</w:t>
      </w:r>
      <w:r>
        <w:rPr>
          <w:spacing w:val="-2"/>
        </w:rPr>
        <w:t xml:space="preserve"> </w:t>
      </w:r>
      <w:r>
        <w:t>команда получает набор карточек, состоящий из одной профессии (у каждой группы профессия своя) и профессионально важных качеств (у всех команд он общий). Задача команды подобрать качества к заданной профессии. Затем команды представляют и при необходимости обосновывают свой выбор.</w:t>
      </w:r>
      <w:r>
        <w:rPr>
          <w:spacing w:val="40"/>
        </w:rPr>
        <w:t xml:space="preserve"> </w:t>
      </w:r>
      <w:r>
        <w:t xml:space="preserve">Возможен вариант игры, когда предлагается набор качеств личности и необходимо найти только три качества, которые подходят к определенному типу профессий. </w:t>
      </w:r>
      <w:proofErr w:type="gramStart"/>
      <w:r>
        <w:t>Возможно</w:t>
      </w:r>
      <w:proofErr w:type="gramEnd"/>
      <w:r>
        <w:t xml:space="preserve"> усложнение игры через введение профессионально важных специальных способностей, характерных только для конкретных специальностей.</w:t>
      </w:r>
    </w:p>
    <w:p w:rsidR="00360D84" w:rsidRDefault="00F03F7C">
      <w:pPr>
        <w:pStyle w:val="a3"/>
        <w:spacing w:before="1"/>
        <w:ind w:right="285" w:firstLine="707"/>
      </w:pPr>
      <w:r>
        <w:t xml:space="preserve">Возможен </w:t>
      </w:r>
      <w:r>
        <w:rPr>
          <w:b/>
        </w:rPr>
        <w:t>вариант игры</w:t>
      </w:r>
      <w:r>
        <w:t>, когда по названным качествам учащиеся должны</w:t>
      </w:r>
      <w:r>
        <w:rPr>
          <w:spacing w:val="80"/>
        </w:rPr>
        <w:t xml:space="preserve"> </w:t>
      </w:r>
      <w:r>
        <w:t>угадать</w:t>
      </w:r>
      <w:r>
        <w:rPr>
          <w:spacing w:val="-4"/>
        </w:rPr>
        <w:t xml:space="preserve"> </w:t>
      </w:r>
      <w:r>
        <w:t>профессию,</w:t>
      </w:r>
      <w:r>
        <w:rPr>
          <w:spacing w:val="-2"/>
        </w:rPr>
        <w:t xml:space="preserve"> </w:t>
      </w:r>
      <w:r>
        <w:t>в</w:t>
      </w:r>
      <w:r>
        <w:rPr>
          <w:spacing w:val="-3"/>
        </w:rPr>
        <w:t xml:space="preserve"> </w:t>
      </w:r>
      <w:r>
        <w:t>которой</w:t>
      </w:r>
      <w:r>
        <w:rPr>
          <w:spacing w:val="-3"/>
        </w:rPr>
        <w:t xml:space="preserve"> </w:t>
      </w:r>
      <w:r>
        <w:t>необходимо</w:t>
      </w:r>
      <w:r>
        <w:rPr>
          <w:spacing w:val="-2"/>
        </w:rPr>
        <w:t xml:space="preserve"> </w:t>
      </w:r>
      <w:r>
        <w:t>наличие</w:t>
      </w:r>
      <w:r>
        <w:rPr>
          <w:spacing w:val="-3"/>
        </w:rPr>
        <w:t xml:space="preserve"> </w:t>
      </w:r>
      <w:r>
        <w:t>данных</w:t>
      </w:r>
      <w:r>
        <w:rPr>
          <w:spacing w:val="-1"/>
        </w:rPr>
        <w:t xml:space="preserve"> </w:t>
      </w:r>
      <w:r>
        <w:t>качеств.</w:t>
      </w:r>
      <w:r>
        <w:rPr>
          <w:spacing w:val="57"/>
        </w:rPr>
        <w:t xml:space="preserve"> </w:t>
      </w:r>
      <w:r>
        <w:t>Пример:</w:t>
      </w:r>
      <w:r>
        <w:rPr>
          <w:spacing w:val="-2"/>
        </w:rPr>
        <w:t xml:space="preserve"> </w:t>
      </w:r>
      <w:r>
        <w:t>профессии</w:t>
      </w:r>
      <w:r>
        <w:rPr>
          <w:spacing w:val="6"/>
        </w:rPr>
        <w:t xml:space="preserve"> </w:t>
      </w:r>
      <w:r>
        <w:rPr>
          <w:spacing w:val="-10"/>
        </w:rPr>
        <w:t>–</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8"/>
      </w:pPr>
      <w:proofErr w:type="gramStart"/>
      <w:r>
        <w:lastRenderedPageBreak/>
        <w:t>врач, учитель, экономист; качества – терпение, гуманность, тактичность, интуиция, воспитанность, ответственность, коммуникабельность, точность, умение оперировать цифрами, собранность, сила воли, эрудированность, информированность, самосовершенствование,</w:t>
      </w:r>
      <w:r>
        <w:rPr>
          <w:spacing w:val="-2"/>
        </w:rPr>
        <w:t xml:space="preserve"> </w:t>
      </w:r>
      <w:r>
        <w:t>находчивость,</w:t>
      </w:r>
      <w:r>
        <w:rPr>
          <w:spacing w:val="-2"/>
        </w:rPr>
        <w:t xml:space="preserve"> </w:t>
      </w:r>
      <w:r>
        <w:t>образованность,</w:t>
      </w:r>
      <w:r>
        <w:rPr>
          <w:spacing w:val="-2"/>
        </w:rPr>
        <w:t xml:space="preserve"> </w:t>
      </w:r>
      <w:r>
        <w:t>порядочность,</w:t>
      </w:r>
      <w:r>
        <w:rPr>
          <w:spacing w:val="-2"/>
        </w:rPr>
        <w:t xml:space="preserve"> </w:t>
      </w:r>
      <w:r>
        <w:t>жизнерадостность, милосердие, ум и т.п.</w:t>
      </w:r>
      <w:proofErr w:type="gramEnd"/>
      <w:r>
        <w:rPr>
          <w:spacing w:val="40"/>
        </w:rPr>
        <w:t xml:space="preserve"> </w:t>
      </w:r>
      <w:r>
        <w:t>Вариант по типам профессий: ЧП: художественный вкус, наблюдательность, чувствительность, понимание состояния людей, терпимость к недостатку комфорта, богатое воображение, способность ориентироваться в различных условиях, доброжелательность.</w:t>
      </w:r>
    </w:p>
    <w:p w:rsidR="00360D84" w:rsidRDefault="00F03F7C">
      <w:pPr>
        <w:pStyle w:val="a3"/>
        <w:spacing w:before="1"/>
        <w:ind w:right="285" w:firstLine="707"/>
      </w:pPr>
      <w:r>
        <w:rPr>
          <w:b/>
        </w:rPr>
        <w:t xml:space="preserve">Игра «Профессия - специальность». </w:t>
      </w:r>
      <w:r>
        <w:t xml:space="preserve">Учащимся предлагается назвать (записать) как можно больше специальностей, относящихся к определенной профессии. </w:t>
      </w:r>
      <w:proofErr w:type="gramStart"/>
      <w:r>
        <w:t>Пример:</w:t>
      </w:r>
      <w:r>
        <w:rPr>
          <w:spacing w:val="40"/>
        </w:rPr>
        <w:t xml:space="preserve"> </w:t>
      </w:r>
      <w:r>
        <w:t>врач – кардиолог, стоматолог, рентгенолог,</w:t>
      </w:r>
      <w:r>
        <w:rPr>
          <w:spacing w:val="-1"/>
        </w:rPr>
        <w:t xml:space="preserve"> </w:t>
      </w:r>
      <w:r>
        <w:t>хирург, офтальмолог, отоларинголог, терапевт и пр.</w:t>
      </w:r>
      <w:proofErr w:type="gramEnd"/>
    </w:p>
    <w:p w:rsidR="00360D84" w:rsidRDefault="00F03F7C">
      <w:pPr>
        <w:pStyle w:val="a3"/>
        <w:ind w:right="287" w:firstLine="707"/>
      </w:pPr>
      <w:r>
        <w:rPr>
          <w:b/>
        </w:rPr>
        <w:t xml:space="preserve">Игра «Что лишнее?». </w:t>
      </w:r>
      <w:r>
        <w:t xml:space="preserve">Учащимся задается одна профессия и выдается набор способностей. Задача учащихся – найти </w:t>
      </w:r>
      <w:proofErr w:type="gramStart"/>
      <w:r>
        <w:t>лишние</w:t>
      </w:r>
      <w:proofErr w:type="gramEnd"/>
      <w:r>
        <w:t xml:space="preserve">, обосновать свой выбор. </w:t>
      </w:r>
      <w:proofErr w:type="gramStart"/>
      <w:r>
        <w:t>Пример: библиотекарь – внимательность, аккуратность, умение считать, усидчивость, общительность, музыкальный слух, выносливость и т.д.</w:t>
      </w:r>
      <w:proofErr w:type="gramEnd"/>
    </w:p>
    <w:p w:rsidR="00360D84" w:rsidRDefault="00F03F7C">
      <w:pPr>
        <w:pStyle w:val="a3"/>
        <w:spacing w:before="1"/>
        <w:ind w:right="288" w:firstLine="707"/>
        <w:jc w:val="right"/>
      </w:pPr>
      <w:r>
        <w:rPr>
          <w:b/>
        </w:rPr>
        <w:t>Игра</w:t>
      </w:r>
      <w:r>
        <w:rPr>
          <w:b/>
          <w:spacing w:val="80"/>
          <w:w w:val="150"/>
        </w:rPr>
        <w:t xml:space="preserve"> </w:t>
      </w:r>
      <w:r>
        <w:rPr>
          <w:b/>
        </w:rPr>
        <w:t>«Кто</w:t>
      </w:r>
      <w:r>
        <w:rPr>
          <w:b/>
          <w:spacing w:val="80"/>
          <w:w w:val="150"/>
        </w:rPr>
        <w:t xml:space="preserve"> </w:t>
      </w:r>
      <w:r>
        <w:rPr>
          <w:b/>
        </w:rPr>
        <w:t>говорит?».</w:t>
      </w:r>
      <w:r>
        <w:rPr>
          <w:b/>
          <w:spacing w:val="80"/>
          <w:w w:val="150"/>
        </w:rPr>
        <w:t xml:space="preserve"> </w:t>
      </w:r>
      <w:r>
        <w:t>Учащиеся</w:t>
      </w:r>
      <w:r>
        <w:rPr>
          <w:spacing w:val="80"/>
          <w:w w:val="150"/>
        </w:rPr>
        <w:t xml:space="preserve"> </w:t>
      </w:r>
      <w:r>
        <w:t>по</w:t>
      </w:r>
      <w:r>
        <w:rPr>
          <w:spacing w:val="80"/>
          <w:w w:val="150"/>
        </w:rPr>
        <w:t xml:space="preserve"> </w:t>
      </w:r>
      <w:r>
        <w:t>произносимой</w:t>
      </w:r>
      <w:r>
        <w:rPr>
          <w:spacing w:val="80"/>
          <w:w w:val="150"/>
        </w:rPr>
        <w:t xml:space="preserve"> </w:t>
      </w:r>
      <w:r>
        <w:t>фразе</w:t>
      </w:r>
      <w:r>
        <w:rPr>
          <w:spacing w:val="80"/>
        </w:rPr>
        <w:t xml:space="preserve"> </w:t>
      </w:r>
      <w:r>
        <w:t>должны</w:t>
      </w:r>
      <w:r>
        <w:rPr>
          <w:spacing w:val="80"/>
          <w:w w:val="150"/>
        </w:rPr>
        <w:t xml:space="preserve"> </w:t>
      </w:r>
      <w:r>
        <w:t>угадать представитель,</w:t>
      </w:r>
      <w:r>
        <w:rPr>
          <w:spacing w:val="40"/>
        </w:rPr>
        <w:t xml:space="preserve"> </w:t>
      </w:r>
      <w:r>
        <w:t>какой</w:t>
      </w:r>
      <w:r>
        <w:rPr>
          <w:spacing w:val="40"/>
        </w:rPr>
        <w:t xml:space="preserve"> </w:t>
      </w:r>
      <w:r>
        <w:t>профессии</w:t>
      </w:r>
      <w:r>
        <w:rPr>
          <w:spacing w:val="40"/>
        </w:rPr>
        <w:t xml:space="preserve"> </w:t>
      </w:r>
      <w:r>
        <w:t>ее</w:t>
      </w:r>
      <w:r>
        <w:rPr>
          <w:spacing w:val="40"/>
        </w:rPr>
        <w:t xml:space="preserve"> </w:t>
      </w:r>
      <w:r>
        <w:t>мог</w:t>
      </w:r>
      <w:r>
        <w:rPr>
          <w:spacing w:val="40"/>
        </w:rPr>
        <w:t xml:space="preserve"> </w:t>
      </w:r>
      <w:r>
        <w:t>бы</w:t>
      </w:r>
      <w:r>
        <w:rPr>
          <w:spacing w:val="40"/>
        </w:rPr>
        <w:t xml:space="preserve"> </w:t>
      </w:r>
      <w:r>
        <w:t>сказать.</w:t>
      </w:r>
      <w:r>
        <w:rPr>
          <w:spacing w:val="40"/>
        </w:rPr>
        <w:t xml:space="preserve"> </w:t>
      </w:r>
      <w:r>
        <w:t>Пример:</w:t>
      </w:r>
      <w:r>
        <w:rPr>
          <w:spacing w:val="40"/>
        </w:rPr>
        <w:t xml:space="preserve"> </w:t>
      </w:r>
      <w:r>
        <w:t>«Местное</w:t>
      </w:r>
      <w:r>
        <w:rPr>
          <w:spacing w:val="40"/>
        </w:rPr>
        <w:t xml:space="preserve"> </w:t>
      </w:r>
      <w:r>
        <w:t>время</w:t>
      </w:r>
      <w:r>
        <w:rPr>
          <w:spacing w:val="40"/>
        </w:rPr>
        <w:t xml:space="preserve"> </w:t>
      </w:r>
      <w:r>
        <w:t>9</w:t>
      </w:r>
      <w:r>
        <w:rPr>
          <w:spacing w:val="40"/>
        </w:rPr>
        <w:t xml:space="preserve"> </w:t>
      </w:r>
      <w:r>
        <w:t>часов» (диктор)</w:t>
      </w:r>
      <w:r>
        <w:rPr>
          <w:spacing w:val="40"/>
        </w:rPr>
        <w:t xml:space="preserve"> </w:t>
      </w:r>
      <w:r>
        <w:t>«Открой рот, скажи: А-</w:t>
      </w:r>
      <w:proofErr w:type="gramStart"/>
      <w:r>
        <w:t>а-</w:t>
      </w:r>
      <w:proofErr w:type="gramEnd"/>
      <w:r>
        <w:t>…»</w:t>
      </w:r>
      <w:r>
        <w:rPr>
          <w:spacing w:val="-4"/>
        </w:rPr>
        <w:t xml:space="preserve"> </w:t>
      </w:r>
      <w:r>
        <w:t>(врач)</w:t>
      </w:r>
      <w:r>
        <w:rPr>
          <w:spacing w:val="40"/>
        </w:rPr>
        <w:t xml:space="preserve"> </w:t>
      </w:r>
      <w:r>
        <w:t>«А теперь идем на прогулку»</w:t>
      </w:r>
      <w:r>
        <w:rPr>
          <w:spacing w:val="-1"/>
        </w:rPr>
        <w:t xml:space="preserve"> </w:t>
      </w:r>
      <w:r>
        <w:t xml:space="preserve">(воспитатель). </w:t>
      </w:r>
      <w:r>
        <w:rPr>
          <w:b/>
        </w:rPr>
        <w:t xml:space="preserve">Игра «Найди пару». </w:t>
      </w:r>
      <w:r>
        <w:t>Учащимся предлагается найти пару к указанным профессиям.</w:t>
      </w:r>
    </w:p>
    <w:p w:rsidR="00360D84" w:rsidRDefault="00F03F7C">
      <w:pPr>
        <w:pStyle w:val="a3"/>
        <w:ind w:right="283"/>
      </w:pPr>
      <w:r>
        <w:t>Профессии могут называться учителем, могут быть представлены на карточках.</w:t>
      </w:r>
      <w:r>
        <w:rPr>
          <w:spacing w:val="40"/>
        </w:rPr>
        <w:t xml:space="preserve"> </w:t>
      </w:r>
      <w:r>
        <w:t>Пример: врач - … пациент</w:t>
      </w:r>
      <w:r>
        <w:rPr>
          <w:spacing w:val="80"/>
        </w:rPr>
        <w:t xml:space="preserve"> </w:t>
      </w:r>
      <w:r>
        <w:t>учитель - … ученик</w:t>
      </w:r>
      <w:r>
        <w:rPr>
          <w:spacing w:val="80"/>
        </w:rPr>
        <w:t xml:space="preserve"> </w:t>
      </w:r>
      <w:r>
        <w:t>экскурсовод - … турист</w:t>
      </w:r>
      <w:r>
        <w:rPr>
          <w:spacing w:val="80"/>
          <w:w w:val="150"/>
        </w:rPr>
        <w:t xml:space="preserve"> </w:t>
      </w:r>
      <w:r>
        <w:t xml:space="preserve">библиотекарь - … </w:t>
      </w:r>
      <w:r>
        <w:rPr>
          <w:spacing w:val="-2"/>
        </w:rPr>
        <w:t>читатель</w:t>
      </w:r>
    </w:p>
    <w:p w:rsidR="00360D84" w:rsidRDefault="00360D84">
      <w:pPr>
        <w:pStyle w:val="a3"/>
        <w:ind w:left="0"/>
        <w:jc w:val="left"/>
      </w:pPr>
    </w:p>
    <w:p w:rsidR="00360D84" w:rsidRDefault="00F03F7C">
      <w:pPr>
        <w:pStyle w:val="a3"/>
        <w:ind w:right="288" w:firstLine="707"/>
      </w:pPr>
      <w:r>
        <w:rPr>
          <w:b/>
        </w:rPr>
        <w:t>Игра «Азбука профессий»</w:t>
      </w:r>
      <w:proofErr w:type="gramStart"/>
      <w:r>
        <w:t>.</w:t>
      </w:r>
      <w:proofErr w:type="gramEnd"/>
      <w:r>
        <w:t xml:space="preserve"> </w:t>
      </w:r>
      <w:proofErr w:type="gramStart"/>
      <w:r>
        <w:t>в</w:t>
      </w:r>
      <w:proofErr w:type="gramEnd"/>
      <w:r>
        <w:t>едущий на карточке показывает какую-либо букву и задает вопрос о профессии, которая должна начинаться с этой буквы. Учащиеся отвечают. Пример: буква</w:t>
      </w:r>
      <w:proofErr w:type="gramStart"/>
      <w:r>
        <w:t xml:space="preserve"> А</w:t>
      </w:r>
      <w:proofErr w:type="gramEnd"/>
      <w:r>
        <w:t xml:space="preserve"> – специалист, оказывающий юридическую помощь гражданам и организациям (адвокат); буква Б – рабочий-строитель, участвующий в закладке фундамента здания (бетонщик); буква В – специалист, оказывающий медицинскую помощь животным (ветеринар) и т.п.</w:t>
      </w:r>
    </w:p>
    <w:p w:rsidR="00360D84" w:rsidRDefault="00F03F7C">
      <w:pPr>
        <w:pStyle w:val="a3"/>
        <w:spacing w:before="1"/>
        <w:ind w:right="284" w:firstLine="767"/>
      </w:pPr>
      <w:r>
        <w:rPr>
          <w:b/>
        </w:rPr>
        <w:t>Игра «Словарь профессий</w:t>
      </w:r>
      <w:r>
        <w:t>». Учащимся предлагаются карточки, разделенные на две части, в одной пишутся названия современных профессий, в другой – их описания. Необходимо соединить названия профессий с их описаниями.</w:t>
      </w:r>
      <w:r>
        <w:rPr>
          <w:spacing w:val="40"/>
        </w:rPr>
        <w:t xml:space="preserve"> </w:t>
      </w:r>
      <w:proofErr w:type="spellStart"/>
      <w:r>
        <w:t>Хендлер</w:t>
      </w:r>
      <w:proofErr w:type="spellEnd"/>
      <w:r>
        <w:t xml:space="preserve"> работает с прохожими и посетителями магазинов и предлагает им определенный товар. Промоутер составитель рекламных текстов. Копирайтер-специалист, </w:t>
      </w:r>
      <w:proofErr w:type="gramStart"/>
      <w:r>
        <w:t>которые</w:t>
      </w:r>
      <w:proofErr w:type="gramEnd"/>
      <w:r>
        <w:t xml:space="preserve"> готовят и демонстрируют собак на различных выставках</w:t>
      </w:r>
    </w:p>
    <w:p w:rsidR="00360D84" w:rsidRDefault="00F03F7C">
      <w:pPr>
        <w:pStyle w:val="a3"/>
        <w:ind w:right="289" w:firstLine="767"/>
      </w:pPr>
      <w:r>
        <w:rPr>
          <w:b/>
        </w:rPr>
        <w:t xml:space="preserve">Игра «Новое время – новые профессии». </w:t>
      </w:r>
      <w:r>
        <w:t>Учащимся даются устаревшие</w:t>
      </w:r>
      <w:r>
        <w:rPr>
          <w:spacing w:val="40"/>
        </w:rPr>
        <w:t xml:space="preserve"> </w:t>
      </w:r>
      <w:r>
        <w:t>названия профессий. Необходимо подобрать современный аналог данных профессий. Пример: цирюльник - … парикмахер извозчик - … шофер зодчий - … архитектор</w:t>
      </w:r>
    </w:p>
    <w:p w:rsidR="00360D84" w:rsidRDefault="00F03F7C">
      <w:pPr>
        <w:pStyle w:val="a3"/>
        <w:ind w:right="285" w:firstLine="707"/>
      </w:pPr>
      <w:r>
        <w:rPr>
          <w:b/>
        </w:rPr>
        <w:t>Игра «Шаг в будущее»</w:t>
      </w:r>
      <w:r>
        <w:t>. Учащимся предлагается перечень учебных предметов (можно класс разбить по группам, в таком случае каждой группе дается 2-3 учебных предмета). Задача учащихся – подобрать и записать профессии и специальности, в</w:t>
      </w:r>
      <w:r>
        <w:rPr>
          <w:spacing w:val="40"/>
        </w:rPr>
        <w:t xml:space="preserve"> </w:t>
      </w:r>
      <w:r>
        <w:t xml:space="preserve">которых изучение данного предмета будет необходимым. </w:t>
      </w:r>
      <w:proofErr w:type="gramStart"/>
      <w:r>
        <w:t>Пример: предмет «физика» – механика,</w:t>
      </w:r>
      <w:r>
        <w:rPr>
          <w:spacing w:val="-1"/>
        </w:rPr>
        <w:t xml:space="preserve"> </w:t>
      </w:r>
      <w:r>
        <w:t>электроника,</w:t>
      </w:r>
      <w:r>
        <w:rPr>
          <w:spacing w:val="-4"/>
        </w:rPr>
        <w:t xml:space="preserve"> </w:t>
      </w:r>
      <w:r>
        <w:t>авиация,</w:t>
      </w:r>
      <w:r>
        <w:rPr>
          <w:spacing w:val="-1"/>
        </w:rPr>
        <w:t xml:space="preserve"> </w:t>
      </w:r>
      <w:r>
        <w:t>связь,</w:t>
      </w:r>
      <w:r>
        <w:rPr>
          <w:spacing w:val="-1"/>
        </w:rPr>
        <w:t xml:space="preserve"> </w:t>
      </w:r>
      <w:r>
        <w:t>оптика,</w:t>
      </w:r>
      <w:r>
        <w:rPr>
          <w:spacing w:val="-4"/>
        </w:rPr>
        <w:t xml:space="preserve"> </w:t>
      </w:r>
      <w:r>
        <w:t>строительство, космонавтика,</w:t>
      </w:r>
      <w:r>
        <w:rPr>
          <w:spacing w:val="-1"/>
        </w:rPr>
        <w:t xml:space="preserve"> </w:t>
      </w:r>
      <w:r>
        <w:t>энергетика</w:t>
      </w:r>
      <w:r>
        <w:rPr>
          <w:spacing w:val="-2"/>
        </w:rPr>
        <w:t xml:space="preserve"> </w:t>
      </w:r>
      <w:r>
        <w:t xml:space="preserve">и </w:t>
      </w:r>
      <w:r>
        <w:rPr>
          <w:spacing w:val="-4"/>
        </w:rPr>
        <w:t>пр.</w:t>
      </w:r>
      <w:proofErr w:type="gramEnd"/>
    </w:p>
    <w:p w:rsidR="00360D84" w:rsidRDefault="00F03F7C">
      <w:pPr>
        <w:pStyle w:val="a3"/>
        <w:ind w:right="284" w:firstLine="707"/>
      </w:pPr>
      <w:r>
        <w:rPr>
          <w:b/>
        </w:rPr>
        <w:t xml:space="preserve">Игра «Один день из жизни». </w:t>
      </w:r>
      <w:r>
        <w:t>Учащимся предлагается составить описание</w:t>
      </w:r>
      <w:r>
        <w:rPr>
          <w:spacing w:val="40"/>
        </w:rPr>
        <w:t xml:space="preserve"> </w:t>
      </w:r>
      <w:r>
        <w:t>рабочего дня одного профессионала (задается ведущим) только с помощью существительных. Игра может выполняться фронтально со всем классом (по цепочке называют существительные), в группах (каждой группе дается своя профессия) или индивидуально (каждый на листе составляет свое описание, после чего некоторые по желанию зачитываются и сравниваются, дополняются и уточняются другими). При этом в случае</w:t>
      </w:r>
      <w:r>
        <w:rPr>
          <w:spacing w:val="16"/>
        </w:rPr>
        <w:t xml:space="preserve"> </w:t>
      </w:r>
      <w:r>
        <w:t>фронтальной</w:t>
      </w:r>
      <w:r>
        <w:rPr>
          <w:spacing w:val="20"/>
        </w:rPr>
        <w:t xml:space="preserve"> </w:t>
      </w:r>
      <w:r>
        <w:t>работы,</w:t>
      </w:r>
      <w:r>
        <w:rPr>
          <w:spacing w:val="18"/>
        </w:rPr>
        <w:t xml:space="preserve"> </w:t>
      </w:r>
      <w:r>
        <w:t>прежде</w:t>
      </w:r>
      <w:r>
        <w:rPr>
          <w:spacing w:val="18"/>
        </w:rPr>
        <w:t xml:space="preserve"> </w:t>
      </w:r>
      <w:r>
        <w:t>чем</w:t>
      </w:r>
      <w:r>
        <w:rPr>
          <w:spacing w:val="18"/>
        </w:rPr>
        <w:t xml:space="preserve"> </w:t>
      </w:r>
      <w:r>
        <w:t>назвать</w:t>
      </w:r>
      <w:r>
        <w:rPr>
          <w:spacing w:val="20"/>
        </w:rPr>
        <w:t xml:space="preserve"> </w:t>
      </w:r>
      <w:r>
        <w:t>свое</w:t>
      </w:r>
      <w:r>
        <w:rPr>
          <w:spacing w:val="17"/>
        </w:rPr>
        <w:t xml:space="preserve"> </w:t>
      </w:r>
      <w:r>
        <w:t>слово,</w:t>
      </w:r>
      <w:r>
        <w:rPr>
          <w:spacing w:val="23"/>
        </w:rPr>
        <w:t xml:space="preserve"> </w:t>
      </w:r>
      <w:r>
        <w:t>участник</w:t>
      </w:r>
      <w:r>
        <w:rPr>
          <w:spacing w:val="20"/>
        </w:rPr>
        <w:t xml:space="preserve"> </w:t>
      </w:r>
      <w:r>
        <w:t>должен</w:t>
      </w:r>
      <w:r>
        <w:rPr>
          <w:spacing w:val="18"/>
        </w:rPr>
        <w:t xml:space="preserve"> </w:t>
      </w:r>
      <w:r>
        <w:rPr>
          <w:spacing w:val="-2"/>
        </w:rPr>
        <w:t>повторить</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pPr>
      <w:r>
        <w:lastRenderedPageBreak/>
        <w:t>все существительные,</w:t>
      </w:r>
      <w:r>
        <w:rPr>
          <w:spacing w:val="3"/>
        </w:rPr>
        <w:t xml:space="preserve"> </w:t>
      </w:r>
      <w:r>
        <w:t>названные</w:t>
      </w:r>
      <w:r>
        <w:rPr>
          <w:spacing w:val="2"/>
        </w:rPr>
        <w:t xml:space="preserve"> </w:t>
      </w:r>
      <w:r>
        <w:t>до</w:t>
      </w:r>
      <w:r>
        <w:rPr>
          <w:spacing w:val="4"/>
        </w:rPr>
        <w:t xml:space="preserve"> </w:t>
      </w:r>
      <w:r>
        <w:t>него.</w:t>
      </w:r>
      <w:r>
        <w:rPr>
          <w:spacing w:val="67"/>
        </w:rPr>
        <w:t xml:space="preserve"> </w:t>
      </w:r>
      <w:r>
        <w:t>Пример:</w:t>
      </w:r>
      <w:r>
        <w:rPr>
          <w:spacing w:val="6"/>
        </w:rPr>
        <w:t xml:space="preserve"> </w:t>
      </w:r>
      <w:r>
        <w:t>учитель:</w:t>
      </w:r>
      <w:r>
        <w:rPr>
          <w:spacing w:val="3"/>
        </w:rPr>
        <w:t xml:space="preserve"> </w:t>
      </w:r>
      <w:r>
        <w:t>будильник</w:t>
      </w:r>
      <w:r>
        <w:rPr>
          <w:spacing w:val="11"/>
        </w:rPr>
        <w:t xml:space="preserve"> </w:t>
      </w:r>
      <w:r>
        <w:t>–</w:t>
      </w:r>
      <w:r>
        <w:rPr>
          <w:spacing w:val="2"/>
        </w:rPr>
        <w:t xml:space="preserve"> </w:t>
      </w:r>
      <w:r>
        <w:t>завтрак</w:t>
      </w:r>
      <w:r>
        <w:rPr>
          <w:spacing w:val="5"/>
        </w:rPr>
        <w:t xml:space="preserve"> </w:t>
      </w:r>
      <w:r>
        <w:t>–</w:t>
      </w:r>
      <w:r>
        <w:rPr>
          <w:spacing w:val="4"/>
        </w:rPr>
        <w:t xml:space="preserve"> </w:t>
      </w:r>
      <w:r>
        <w:rPr>
          <w:spacing w:val="-2"/>
        </w:rPr>
        <w:t>звонок</w:t>
      </w:r>
    </w:p>
    <w:p w:rsidR="00360D84" w:rsidRDefault="00F03F7C">
      <w:pPr>
        <w:pStyle w:val="a3"/>
        <w:ind w:right="285"/>
      </w:pPr>
      <w:proofErr w:type="gramStart"/>
      <w:r>
        <w:t>– урок – отличник – вопрос – ответ – четверка – учительская – директор – совещание – урок – контрольная – звонок – дом – ужин – подготовка – постель.</w:t>
      </w:r>
      <w:proofErr w:type="gramEnd"/>
    </w:p>
    <w:p w:rsidR="00360D84" w:rsidRDefault="00F03F7C">
      <w:pPr>
        <w:pStyle w:val="a3"/>
        <w:spacing w:before="1"/>
        <w:ind w:right="286" w:firstLine="707"/>
      </w:pPr>
      <w:r>
        <w:rPr>
          <w:b/>
        </w:rPr>
        <w:t xml:space="preserve">Игра «Калейдоскоп профессий». </w:t>
      </w:r>
      <w:r>
        <w:t>Учащимся нужно назвать как можно больше профессий, относящихся к определенной (заданной) теме.</w:t>
      </w:r>
      <w:r>
        <w:rPr>
          <w:spacing w:val="80"/>
        </w:rPr>
        <w:t xml:space="preserve"> </w:t>
      </w:r>
      <w:proofErr w:type="gramStart"/>
      <w:r>
        <w:t>Пример: общественное</w:t>
      </w:r>
      <w:r>
        <w:rPr>
          <w:spacing w:val="40"/>
        </w:rPr>
        <w:t xml:space="preserve"> </w:t>
      </w:r>
      <w:r>
        <w:t>питание – шеф-повар, официант, диетолог и т.п.</w:t>
      </w:r>
      <w:r>
        <w:rPr>
          <w:spacing w:val="40"/>
        </w:rPr>
        <w:t xml:space="preserve"> </w:t>
      </w:r>
      <w:r>
        <w:t xml:space="preserve">торговля – продавец, </w:t>
      </w:r>
      <w:proofErr w:type="spellStart"/>
      <w:r>
        <w:t>мерчендайзер</w:t>
      </w:r>
      <w:proofErr w:type="spellEnd"/>
      <w:r>
        <w:t>, кассир, администратор торгового зала, товаровед и пр.</w:t>
      </w:r>
      <w:proofErr w:type="gramEnd"/>
    </w:p>
    <w:p w:rsidR="00360D84" w:rsidRDefault="00F03F7C">
      <w:pPr>
        <w:pStyle w:val="a3"/>
        <w:ind w:right="283" w:firstLine="707"/>
      </w:pPr>
      <w:r>
        <w:rPr>
          <w:b/>
        </w:rPr>
        <w:t xml:space="preserve">Игра «Нужные люди». </w:t>
      </w:r>
      <w:r>
        <w:t>Участники игры делятся на группы по три человека. Каждая группа сама составляет список профессий, которые необходимы в какой-либо одной сфере (сферы задается учителем: производство хлеба, строительство жилого дома, создания телевизионной передачи, охрана общественного порядка, создания школьного учебника и т.п.). Затем каждая группа презентует свой список, учащиеся поясняют свой выбор. Все остальные участники игры задают вопросы, пытаясь сократить список, исключая те профессии, без которых можно было бы обойтись.</w:t>
      </w:r>
    </w:p>
    <w:p w:rsidR="00360D84" w:rsidRDefault="00F03F7C">
      <w:pPr>
        <w:pStyle w:val="a3"/>
        <w:ind w:right="284" w:firstLine="707"/>
      </w:pPr>
      <w:r>
        <w:rPr>
          <w:b/>
        </w:rPr>
        <w:t>Игра «Аукцион профессий»</w:t>
      </w:r>
      <w:r>
        <w:t>. Класс делиться на группы. Учитель предлагает буквы, на которые учащиеся должны в течение 5 минут написать, как можно больше названий профессий, начинающихся с этой буквы. Побеждает команда, написавшая наибольшее число профессий.</w:t>
      </w:r>
    </w:p>
    <w:p w:rsidR="00360D84" w:rsidRDefault="00F03F7C">
      <w:pPr>
        <w:pStyle w:val="a3"/>
        <w:spacing w:before="1"/>
        <w:ind w:right="285" w:firstLine="707"/>
      </w:pPr>
      <w:r>
        <w:rPr>
          <w:b/>
        </w:rPr>
        <w:t xml:space="preserve">Игра «Слова-слова». </w:t>
      </w:r>
      <w:r>
        <w:t>Команды учащихся получают карточки, на которых написаны</w:t>
      </w:r>
      <w:r>
        <w:rPr>
          <w:spacing w:val="-4"/>
        </w:rPr>
        <w:t xml:space="preserve"> </w:t>
      </w:r>
      <w:r>
        <w:t>группы</w:t>
      </w:r>
      <w:r>
        <w:rPr>
          <w:spacing w:val="-4"/>
        </w:rPr>
        <w:t xml:space="preserve"> </w:t>
      </w:r>
      <w:r>
        <w:t>слов, обозначающих</w:t>
      </w:r>
      <w:r>
        <w:rPr>
          <w:spacing w:val="-2"/>
        </w:rPr>
        <w:t xml:space="preserve"> </w:t>
      </w:r>
      <w:r>
        <w:t>предметы,</w:t>
      </w:r>
      <w:r>
        <w:rPr>
          <w:spacing w:val="-4"/>
        </w:rPr>
        <w:t xml:space="preserve"> </w:t>
      </w:r>
      <w:r>
        <w:t>средства</w:t>
      </w:r>
      <w:r>
        <w:rPr>
          <w:spacing w:val="-5"/>
        </w:rPr>
        <w:t xml:space="preserve"> </w:t>
      </w:r>
      <w:r>
        <w:t>и</w:t>
      </w:r>
      <w:r>
        <w:rPr>
          <w:spacing w:val="-4"/>
        </w:rPr>
        <w:t xml:space="preserve"> </w:t>
      </w:r>
      <w:r>
        <w:t>результаты</w:t>
      </w:r>
      <w:r>
        <w:rPr>
          <w:spacing w:val="-4"/>
        </w:rPr>
        <w:t xml:space="preserve"> </w:t>
      </w:r>
      <w:r>
        <w:t>труда.</w:t>
      </w:r>
      <w:r>
        <w:rPr>
          <w:spacing w:val="-2"/>
        </w:rPr>
        <w:t xml:space="preserve"> </w:t>
      </w:r>
      <w:r>
        <w:t>По</w:t>
      </w:r>
      <w:r>
        <w:rPr>
          <w:spacing w:val="-5"/>
        </w:rPr>
        <w:t xml:space="preserve"> </w:t>
      </w:r>
      <w:r>
        <w:t>данным группам слов учащиеся должны определить, о каких профессиях идет речь. Примечание: профессии подбираются в соответствии с темой занятия (определенным типом профессии).</w:t>
      </w:r>
      <w:r>
        <w:rPr>
          <w:spacing w:val="-4"/>
        </w:rPr>
        <w:t xml:space="preserve"> </w:t>
      </w:r>
      <w:proofErr w:type="gramStart"/>
      <w:r>
        <w:t>Пример:</w:t>
      </w:r>
      <w:r>
        <w:rPr>
          <w:spacing w:val="-4"/>
        </w:rPr>
        <w:t xml:space="preserve"> </w:t>
      </w:r>
      <w:r>
        <w:t>компьютер,</w:t>
      </w:r>
      <w:r>
        <w:rPr>
          <w:spacing w:val="-4"/>
        </w:rPr>
        <w:t xml:space="preserve"> </w:t>
      </w:r>
      <w:r>
        <w:t>программа,</w:t>
      </w:r>
      <w:r>
        <w:rPr>
          <w:spacing w:val="-2"/>
        </w:rPr>
        <w:t xml:space="preserve"> </w:t>
      </w:r>
      <w:r>
        <w:t>текст</w:t>
      </w:r>
      <w:r>
        <w:rPr>
          <w:spacing w:val="-1"/>
        </w:rPr>
        <w:t xml:space="preserve"> </w:t>
      </w:r>
      <w:r>
        <w:t>–</w:t>
      </w:r>
      <w:r>
        <w:rPr>
          <w:spacing w:val="-4"/>
        </w:rPr>
        <w:t xml:space="preserve"> </w:t>
      </w:r>
      <w:r>
        <w:t>программист</w:t>
      </w:r>
      <w:r>
        <w:rPr>
          <w:spacing w:val="-4"/>
        </w:rPr>
        <w:t xml:space="preserve"> </w:t>
      </w:r>
      <w:r>
        <w:t>(ЧЗ);</w:t>
      </w:r>
      <w:r>
        <w:rPr>
          <w:spacing w:val="-4"/>
        </w:rPr>
        <w:t xml:space="preserve"> </w:t>
      </w:r>
      <w:r>
        <w:t>животные,</w:t>
      </w:r>
      <w:r>
        <w:rPr>
          <w:spacing w:val="-4"/>
        </w:rPr>
        <w:t xml:space="preserve"> </w:t>
      </w:r>
      <w:r>
        <w:t>шприц, лечебница – ветеринар (ЧП); люди, ножницы, салон – парикмахер (ЧЧ) и т.п.</w:t>
      </w:r>
      <w:proofErr w:type="gramEnd"/>
    </w:p>
    <w:p w:rsidR="00360D84" w:rsidRDefault="00F03F7C">
      <w:pPr>
        <w:pStyle w:val="a3"/>
        <w:ind w:right="285" w:firstLine="707"/>
      </w:pPr>
      <w:r>
        <w:rPr>
          <w:b/>
        </w:rPr>
        <w:t xml:space="preserve">Игра «Пропавшие буквы». </w:t>
      </w:r>
      <w:r>
        <w:t xml:space="preserve">Учащимся предлагаются карточки с профессиями определенного типа (ЧЧ, ЧТ и др.), в названии которых пропущено определенное количество букв. Учащиеся должны вставить недостающие буквы. Пример: </w:t>
      </w:r>
      <w:proofErr w:type="spellStart"/>
      <w:r>
        <w:t>пс</w:t>
      </w:r>
      <w:proofErr w:type="spellEnd"/>
      <w:r>
        <w:t xml:space="preserve"> _ _ о _ </w:t>
      </w:r>
      <w:proofErr w:type="spellStart"/>
      <w:r>
        <w:t>ог</w:t>
      </w:r>
      <w:proofErr w:type="spellEnd"/>
      <w:r>
        <w:t xml:space="preserve"> (психолог</w:t>
      </w:r>
      <w:r>
        <w:rPr>
          <w:spacing w:val="35"/>
        </w:rPr>
        <w:t xml:space="preserve"> </w:t>
      </w:r>
      <w:r>
        <w:t>–</w:t>
      </w:r>
      <w:r>
        <w:rPr>
          <w:spacing w:val="36"/>
        </w:rPr>
        <w:t xml:space="preserve"> </w:t>
      </w:r>
      <w:r>
        <w:t>ЧЧ)</w:t>
      </w:r>
      <w:r>
        <w:rPr>
          <w:spacing w:val="35"/>
        </w:rPr>
        <w:t xml:space="preserve"> </w:t>
      </w:r>
      <w:proofErr w:type="spellStart"/>
      <w:r>
        <w:t>ди</w:t>
      </w:r>
      <w:proofErr w:type="spellEnd"/>
      <w:r>
        <w:rPr>
          <w:spacing w:val="37"/>
        </w:rPr>
        <w:t xml:space="preserve"> </w:t>
      </w:r>
      <w:r>
        <w:t>_</w:t>
      </w:r>
      <w:r>
        <w:rPr>
          <w:spacing w:val="35"/>
        </w:rPr>
        <w:t xml:space="preserve"> </w:t>
      </w:r>
      <w:r>
        <w:t>_</w:t>
      </w:r>
      <w:r>
        <w:rPr>
          <w:spacing w:val="37"/>
        </w:rPr>
        <w:t xml:space="preserve"> </w:t>
      </w:r>
      <w:r>
        <w:t>_</w:t>
      </w:r>
      <w:r>
        <w:rPr>
          <w:spacing w:val="35"/>
        </w:rPr>
        <w:t xml:space="preserve"> </w:t>
      </w:r>
      <w:r>
        <w:t>й</w:t>
      </w:r>
      <w:r>
        <w:rPr>
          <w:spacing w:val="37"/>
        </w:rPr>
        <w:t xml:space="preserve"> </w:t>
      </w:r>
      <w:r>
        <w:t>_</w:t>
      </w:r>
      <w:r>
        <w:rPr>
          <w:spacing w:val="35"/>
        </w:rPr>
        <w:t xml:space="preserve"> </w:t>
      </w:r>
      <w:r>
        <w:t>ер</w:t>
      </w:r>
      <w:r>
        <w:rPr>
          <w:spacing w:val="37"/>
        </w:rPr>
        <w:t xml:space="preserve"> </w:t>
      </w:r>
      <w:r>
        <w:t>(дизайнер</w:t>
      </w:r>
      <w:r>
        <w:rPr>
          <w:spacing w:val="37"/>
        </w:rPr>
        <w:t xml:space="preserve"> </w:t>
      </w:r>
      <w:r>
        <w:t>–</w:t>
      </w:r>
      <w:r>
        <w:rPr>
          <w:spacing w:val="35"/>
        </w:rPr>
        <w:t xml:space="preserve"> </w:t>
      </w:r>
      <w:r>
        <w:t>ЧХО)</w:t>
      </w:r>
      <w:r>
        <w:rPr>
          <w:spacing w:val="35"/>
        </w:rPr>
        <w:t xml:space="preserve"> </w:t>
      </w:r>
      <w:r>
        <w:t>ц</w:t>
      </w:r>
      <w:r>
        <w:rPr>
          <w:spacing w:val="36"/>
        </w:rPr>
        <w:t xml:space="preserve"> </w:t>
      </w:r>
      <w:r>
        <w:t>_</w:t>
      </w:r>
      <w:r>
        <w:rPr>
          <w:spacing w:val="37"/>
        </w:rPr>
        <w:t xml:space="preserve"> </w:t>
      </w:r>
      <w:r>
        <w:t>_</w:t>
      </w:r>
      <w:r>
        <w:rPr>
          <w:spacing w:val="35"/>
        </w:rPr>
        <w:t xml:space="preserve"> </w:t>
      </w:r>
      <w:r>
        <w:t>_</w:t>
      </w:r>
      <w:r>
        <w:rPr>
          <w:spacing w:val="37"/>
        </w:rPr>
        <w:t xml:space="preserve"> </w:t>
      </w:r>
      <w:r>
        <w:t>_</w:t>
      </w:r>
      <w:r>
        <w:rPr>
          <w:spacing w:val="35"/>
        </w:rPr>
        <w:t xml:space="preserve"> </w:t>
      </w:r>
      <w:r>
        <w:t>од</w:t>
      </w:r>
      <w:r>
        <w:rPr>
          <w:spacing w:val="36"/>
        </w:rPr>
        <w:t xml:space="preserve"> </w:t>
      </w:r>
      <w:r>
        <w:t>(цветовод</w:t>
      </w:r>
      <w:r>
        <w:rPr>
          <w:spacing w:val="39"/>
        </w:rPr>
        <w:t xml:space="preserve"> </w:t>
      </w:r>
      <w:r>
        <w:t>–</w:t>
      </w:r>
      <w:r>
        <w:rPr>
          <w:spacing w:val="36"/>
        </w:rPr>
        <w:t xml:space="preserve"> </w:t>
      </w:r>
      <w:r>
        <w:t>ЧП)</w:t>
      </w:r>
      <w:r>
        <w:rPr>
          <w:spacing w:val="35"/>
        </w:rPr>
        <w:t xml:space="preserve"> </w:t>
      </w:r>
      <w:r>
        <w:rPr>
          <w:spacing w:val="-4"/>
        </w:rPr>
        <w:t>Игра</w:t>
      </w:r>
    </w:p>
    <w:p w:rsidR="00360D84" w:rsidRDefault="00F03F7C">
      <w:pPr>
        <w:pStyle w:val="a3"/>
        <w:ind w:right="285"/>
      </w:pPr>
      <w:r>
        <w:t xml:space="preserve">«Бомба». Игра с мячом на время. Учитель предлагает любое место работы. Учащиеся должны называть как можно больше слов, связанных с этим местом работы. Ученик должен быстро называть слово и перекинуть мяч </w:t>
      </w:r>
      <w:proofErr w:type="gramStart"/>
      <w:r>
        <w:t>другому</w:t>
      </w:r>
      <w:proofErr w:type="gramEnd"/>
      <w:r>
        <w:t>. Тот, у кого в руках окажется мяч по истечении времени (песочные часы, будильник; 2 минуты, 1 минута), считается проигравшим и выбывает. Играю до победителя.</w:t>
      </w:r>
      <w:r>
        <w:rPr>
          <w:spacing w:val="40"/>
        </w:rPr>
        <w:t xml:space="preserve"> </w:t>
      </w:r>
      <w:r>
        <w:t>Игра может быть усложнена: учащиеся должны</w:t>
      </w:r>
      <w:r>
        <w:rPr>
          <w:spacing w:val="-3"/>
        </w:rPr>
        <w:t xml:space="preserve"> </w:t>
      </w:r>
      <w:r>
        <w:t>называть</w:t>
      </w:r>
      <w:r>
        <w:rPr>
          <w:spacing w:val="-3"/>
        </w:rPr>
        <w:t xml:space="preserve"> </w:t>
      </w:r>
      <w:r>
        <w:t>профессии,</w:t>
      </w:r>
      <w:r>
        <w:rPr>
          <w:spacing w:val="-2"/>
        </w:rPr>
        <w:t xml:space="preserve"> </w:t>
      </w:r>
      <w:r>
        <w:t>относящиеся</w:t>
      </w:r>
      <w:r>
        <w:rPr>
          <w:spacing w:val="-2"/>
        </w:rPr>
        <w:t xml:space="preserve"> </w:t>
      </w:r>
      <w:r>
        <w:t>к</w:t>
      </w:r>
      <w:r>
        <w:rPr>
          <w:spacing w:val="-2"/>
        </w:rPr>
        <w:t xml:space="preserve"> </w:t>
      </w:r>
      <w:r>
        <w:t>определенному</w:t>
      </w:r>
      <w:r>
        <w:rPr>
          <w:spacing w:val="-7"/>
        </w:rPr>
        <w:t xml:space="preserve"> </w:t>
      </w:r>
      <w:r>
        <w:t xml:space="preserve">типу. </w:t>
      </w:r>
      <w:proofErr w:type="gramStart"/>
      <w:r>
        <w:t>Пример:</w:t>
      </w:r>
      <w:r>
        <w:rPr>
          <w:spacing w:val="-2"/>
        </w:rPr>
        <w:t xml:space="preserve"> </w:t>
      </w:r>
      <w:r>
        <w:t>поликлиника – врач, халат, терапевт, градусник, регистратура, больные, рентген, анализы, карточка и т.д.</w:t>
      </w:r>
      <w:proofErr w:type="gramEnd"/>
    </w:p>
    <w:p w:rsidR="00360D84" w:rsidRDefault="00F03F7C">
      <w:pPr>
        <w:spacing w:before="1"/>
        <w:ind w:left="222" w:right="286" w:firstLine="707"/>
        <w:jc w:val="both"/>
        <w:rPr>
          <w:sz w:val="24"/>
        </w:rPr>
      </w:pPr>
      <w:r>
        <w:rPr>
          <w:b/>
          <w:sz w:val="24"/>
        </w:rPr>
        <w:t xml:space="preserve">Игра по станциям «Мир профессий». </w:t>
      </w:r>
      <w:r>
        <w:rPr>
          <w:sz w:val="24"/>
        </w:rPr>
        <w:t>Учащиеся согласно маршрутному листу проходят несколько станций. Возможные варианты станций:</w:t>
      </w:r>
    </w:p>
    <w:p w:rsidR="00360D84" w:rsidRDefault="00811F40">
      <w:pPr>
        <w:pStyle w:val="a3"/>
        <w:ind w:left="1177"/>
      </w:pPr>
      <w:r>
        <w:pict>
          <v:group id="docshapegroup17" o:spid="_x0000_s1030" style="position:absolute;left:0;text-align:left;margin-left:120.5pt;margin-top:.4pt;width:18.75pt;height:27.15pt;z-index:-17559040;mso-position-horizontal-relative:page" coordorigin="2410,8" coordsize="375,543">
            <v:shape id="docshape18" o:spid="_x0000_s1032" type="#_x0000_t75" style="position:absolute;left:2410;top:8;width:375;height:267">
              <v:imagedata r:id="rId8" o:title=""/>
            </v:shape>
            <v:shape id="docshape19" o:spid="_x0000_s1031" type="#_x0000_t75" style="position:absolute;left:2410;top:284;width:375;height:267">
              <v:imagedata r:id="rId8" o:title=""/>
            </v:shape>
            <w10:wrap anchorx="page"/>
          </v:group>
        </w:pict>
      </w:r>
      <w:proofErr w:type="gramStart"/>
      <w:r w:rsidR="00F03F7C">
        <w:t>Художественная</w:t>
      </w:r>
      <w:proofErr w:type="gramEnd"/>
      <w:r w:rsidR="00F03F7C">
        <w:rPr>
          <w:spacing w:val="-5"/>
        </w:rPr>
        <w:t xml:space="preserve"> </w:t>
      </w:r>
      <w:r w:rsidR="00F03F7C">
        <w:t>(вспомнить</w:t>
      </w:r>
      <w:r w:rsidR="00F03F7C">
        <w:rPr>
          <w:spacing w:val="-1"/>
        </w:rPr>
        <w:t xml:space="preserve"> </w:t>
      </w:r>
      <w:r w:rsidR="00F03F7C">
        <w:t>о</w:t>
      </w:r>
      <w:r w:rsidR="00F03F7C">
        <w:rPr>
          <w:spacing w:val="-5"/>
        </w:rPr>
        <w:t xml:space="preserve"> </w:t>
      </w:r>
      <w:r w:rsidR="00F03F7C">
        <w:t>профессиях:</w:t>
      </w:r>
      <w:r w:rsidR="00F03F7C">
        <w:rPr>
          <w:spacing w:val="-2"/>
        </w:rPr>
        <w:t xml:space="preserve"> </w:t>
      </w:r>
      <w:r w:rsidR="00F03F7C">
        <w:t>песни,</w:t>
      </w:r>
      <w:r w:rsidR="00F03F7C">
        <w:rPr>
          <w:spacing w:val="-2"/>
        </w:rPr>
        <w:t xml:space="preserve"> </w:t>
      </w:r>
      <w:r w:rsidR="00F03F7C">
        <w:t>стихи,</w:t>
      </w:r>
      <w:r w:rsidR="00F03F7C">
        <w:rPr>
          <w:spacing w:val="-2"/>
        </w:rPr>
        <w:t xml:space="preserve"> кинофильмы),</w:t>
      </w:r>
    </w:p>
    <w:p w:rsidR="00360D84" w:rsidRDefault="00F03F7C">
      <w:pPr>
        <w:pStyle w:val="a3"/>
        <w:ind w:right="289" w:firstLine="1111"/>
      </w:pPr>
      <w:r>
        <w:t xml:space="preserve">Известные личности (вспомнить и назвать знаменитых представителей профессий или из перечисленных известных личностей определить, кем они были по </w:t>
      </w:r>
      <w:r>
        <w:rPr>
          <w:spacing w:val="-2"/>
        </w:rPr>
        <w:t>профессии)</w:t>
      </w:r>
    </w:p>
    <w:p w:rsidR="00360D84" w:rsidRDefault="00811F40">
      <w:pPr>
        <w:pStyle w:val="a3"/>
        <w:ind w:left="1177" w:right="321"/>
        <w:jc w:val="left"/>
      </w:pPr>
      <w:r>
        <w:pict>
          <v:group id="docshapegroup20" o:spid="_x0000_s1026" style="position:absolute;left:0;text-align:left;margin-left:120.5pt;margin-top:.4pt;width:18.75pt;height:40.95pt;z-index:-17558528;mso-position-horizontal-relative:page" coordorigin="2410,8" coordsize="375,819">
            <v:shape id="docshape21" o:spid="_x0000_s1029" type="#_x0000_t75" style="position:absolute;left:2410;top:8;width:375;height:267">
              <v:imagedata r:id="rId8" o:title=""/>
            </v:shape>
            <v:shape id="docshape22" o:spid="_x0000_s1028" type="#_x0000_t75" style="position:absolute;left:2410;top:284;width:375;height:267">
              <v:imagedata r:id="rId8" o:title=""/>
            </v:shape>
            <v:shape id="docshape23" o:spid="_x0000_s1027" type="#_x0000_t75" style="position:absolute;left:2410;top:560;width:375;height:267">
              <v:imagedata r:id="rId8" o:title=""/>
            </v:shape>
            <w10:wrap anchorx="page"/>
          </v:group>
        </w:pict>
      </w:r>
      <w:r w:rsidR="00F03F7C">
        <w:t xml:space="preserve">Вопрос – ответ (ответить на вопросы викторины о профессиях и труде) </w:t>
      </w:r>
      <w:proofErr w:type="gramStart"/>
      <w:r w:rsidR="00F03F7C">
        <w:t>Сказочная</w:t>
      </w:r>
      <w:proofErr w:type="gramEnd"/>
      <w:r w:rsidR="00F03F7C">
        <w:rPr>
          <w:spacing w:val="-5"/>
        </w:rPr>
        <w:t xml:space="preserve"> </w:t>
      </w:r>
      <w:r w:rsidR="00F03F7C">
        <w:t>(назвать</w:t>
      </w:r>
      <w:r w:rsidR="00F03F7C">
        <w:rPr>
          <w:spacing w:val="-6"/>
        </w:rPr>
        <w:t xml:space="preserve"> </w:t>
      </w:r>
      <w:r w:rsidR="00F03F7C">
        <w:t>профессии</w:t>
      </w:r>
      <w:r w:rsidR="00F03F7C">
        <w:rPr>
          <w:spacing w:val="-5"/>
        </w:rPr>
        <w:t xml:space="preserve"> </w:t>
      </w:r>
      <w:r w:rsidR="00F03F7C">
        <w:t>героев</w:t>
      </w:r>
      <w:r w:rsidR="00F03F7C">
        <w:rPr>
          <w:spacing w:val="-6"/>
        </w:rPr>
        <w:t xml:space="preserve"> </w:t>
      </w:r>
      <w:r w:rsidR="00F03F7C">
        <w:t>из</w:t>
      </w:r>
      <w:r w:rsidR="00F03F7C">
        <w:rPr>
          <w:spacing w:val="-5"/>
        </w:rPr>
        <w:t xml:space="preserve"> </w:t>
      </w:r>
      <w:r w:rsidR="00F03F7C">
        <w:t>сказок</w:t>
      </w:r>
      <w:r w:rsidR="00F03F7C">
        <w:rPr>
          <w:spacing w:val="-5"/>
        </w:rPr>
        <w:t xml:space="preserve"> </w:t>
      </w:r>
      <w:r w:rsidR="00F03F7C">
        <w:t>и</w:t>
      </w:r>
      <w:r w:rsidR="00F03F7C">
        <w:rPr>
          <w:spacing w:val="-5"/>
        </w:rPr>
        <w:t xml:space="preserve"> </w:t>
      </w:r>
      <w:r w:rsidR="00F03F7C">
        <w:t>литературных</w:t>
      </w:r>
      <w:r w:rsidR="00F03F7C">
        <w:rPr>
          <w:spacing w:val="-3"/>
        </w:rPr>
        <w:t xml:space="preserve"> </w:t>
      </w:r>
      <w:r w:rsidR="00F03F7C">
        <w:t>произведений) Загадки (разгадать загадки о профессиях)</w:t>
      </w:r>
    </w:p>
    <w:p w:rsidR="00360D84" w:rsidRDefault="00F03F7C">
      <w:pPr>
        <w:pStyle w:val="a3"/>
        <w:ind w:right="283" w:firstLine="707"/>
      </w:pPr>
      <w:r>
        <w:t xml:space="preserve">Игра «Четвертый лишний». Учитель предлагает определить из 4 названных слов лишнее (по смыслу). </w:t>
      </w:r>
      <w:proofErr w:type="gramStart"/>
      <w:r>
        <w:t>Пример: расческа – ножницы – электропаяльник – фен (лишнее</w:t>
      </w:r>
      <w:r>
        <w:rPr>
          <w:spacing w:val="40"/>
        </w:rPr>
        <w:t xml:space="preserve"> </w:t>
      </w:r>
      <w:r>
        <w:t>слово – электропаяльник, т.к. основания для деления – орудия труда парикмахера); программист – компьютер – закройщик – оператор (лишнее слово – компьютер, т.к. обозначает средство труда, а остальные слова - профессии) и т.д.</w:t>
      </w:r>
      <w:proofErr w:type="gramEnd"/>
      <w:r>
        <w:t xml:space="preserve"> Примечание: профессии могут подбираться в соответствии с темой занятия (средства труда).</w:t>
      </w:r>
    </w:p>
    <w:p w:rsidR="00360D84" w:rsidRDefault="00F03F7C">
      <w:pPr>
        <w:spacing w:before="1"/>
        <w:ind w:left="222" w:right="292" w:firstLine="707"/>
        <w:jc w:val="both"/>
        <w:rPr>
          <w:sz w:val="24"/>
        </w:rPr>
      </w:pPr>
      <w:r>
        <w:rPr>
          <w:b/>
          <w:sz w:val="24"/>
        </w:rPr>
        <w:t xml:space="preserve">Игра «Действия с инструментами». </w:t>
      </w:r>
      <w:r>
        <w:rPr>
          <w:sz w:val="24"/>
        </w:rPr>
        <w:t>Игра выполняется с мячом. Учитель бросает мяч</w:t>
      </w:r>
      <w:r>
        <w:rPr>
          <w:spacing w:val="62"/>
          <w:sz w:val="24"/>
        </w:rPr>
        <w:t xml:space="preserve"> </w:t>
      </w:r>
      <w:r>
        <w:rPr>
          <w:sz w:val="24"/>
        </w:rPr>
        <w:t>учащимся</w:t>
      </w:r>
      <w:r>
        <w:rPr>
          <w:spacing w:val="61"/>
          <w:sz w:val="24"/>
        </w:rPr>
        <w:t xml:space="preserve"> </w:t>
      </w:r>
      <w:r>
        <w:rPr>
          <w:sz w:val="24"/>
        </w:rPr>
        <w:t>в</w:t>
      </w:r>
      <w:r>
        <w:rPr>
          <w:spacing w:val="63"/>
          <w:sz w:val="24"/>
        </w:rPr>
        <w:t xml:space="preserve"> </w:t>
      </w:r>
      <w:r>
        <w:rPr>
          <w:sz w:val="24"/>
        </w:rPr>
        <w:t>свободном</w:t>
      </w:r>
      <w:r>
        <w:rPr>
          <w:spacing w:val="60"/>
          <w:sz w:val="24"/>
        </w:rPr>
        <w:t xml:space="preserve"> </w:t>
      </w:r>
      <w:r>
        <w:rPr>
          <w:sz w:val="24"/>
        </w:rPr>
        <w:t>порядке,</w:t>
      </w:r>
      <w:r>
        <w:rPr>
          <w:spacing w:val="61"/>
          <w:sz w:val="24"/>
        </w:rPr>
        <w:t xml:space="preserve"> </w:t>
      </w:r>
      <w:r>
        <w:rPr>
          <w:sz w:val="24"/>
        </w:rPr>
        <w:t>называя</w:t>
      </w:r>
      <w:r>
        <w:rPr>
          <w:spacing w:val="62"/>
          <w:sz w:val="24"/>
        </w:rPr>
        <w:t xml:space="preserve"> </w:t>
      </w:r>
      <w:r>
        <w:rPr>
          <w:sz w:val="24"/>
        </w:rPr>
        <w:t>инструмент.</w:t>
      </w:r>
      <w:r>
        <w:rPr>
          <w:spacing w:val="62"/>
          <w:sz w:val="24"/>
        </w:rPr>
        <w:t xml:space="preserve"> </w:t>
      </w:r>
      <w:r>
        <w:rPr>
          <w:sz w:val="24"/>
        </w:rPr>
        <w:t>Учащийся,</w:t>
      </w:r>
      <w:r>
        <w:rPr>
          <w:spacing w:val="61"/>
          <w:sz w:val="24"/>
        </w:rPr>
        <w:t xml:space="preserve"> </w:t>
      </w:r>
      <w:r>
        <w:rPr>
          <w:sz w:val="24"/>
        </w:rPr>
        <w:t>возвращая</w:t>
      </w:r>
      <w:r>
        <w:rPr>
          <w:spacing w:val="63"/>
          <w:sz w:val="24"/>
        </w:rPr>
        <w:t xml:space="preserve"> </w:t>
      </w:r>
      <w:r>
        <w:rPr>
          <w:spacing w:val="-4"/>
          <w:sz w:val="24"/>
        </w:rPr>
        <w:t>мяч,</w:t>
      </w:r>
    </w:p>
    <w:p w:rsidR="00360D84" w:rsidRDefault="00360D84">
      <w:pPr>
        <w:jc w:val="both"/>
        <w:rPr>
          <w:sz w:val="24"/>
        </w:rPr>
        <w:sectPr w:rsidR="00360D84">
          <w:pgSz w:w="11910" w:h="16840"/>
          <w:pgMar w:top="1040" w:right="560" w:bottom="1140" w:left="1480" w:header="0" w:footer="945" w:gutter="0"/>
          <w:cols w:space="720"/>
        </w:sectPr>
      </w:pPr>
    </w:p>
    <w:p w:rsidR="00360D84" w:rsidRDefault="00F03F7C">
      <w:pPr>
        <w:pStyle w:val="a3"/>
        <w:spacing w:before="68"/>
        <w:ind w:right="283"/>
      </w:pPr>
      <w:r>
        <w:lastRenderedPageBreak/>
        <w:t>называет действие, которое совершают названным инструментом. Пример: шило - … прокалывают пила - … пилят весы - … взвешивают.</w:t>
      </w:r>
    </w:p>
    <w:p w:rsidR="00360D84" w:rsidRDefault="00F03F7C">
      <w:pPr>
        <w:pStyle w:val="a3"/>
        <w:spacing w:before="1"/>
        <w:ind w:right="285" w:firstLine="707"/>
      </w:pPr>
      <w:r>
        <w:rPr>
          <w:b/>
        </w:rPr>
        <w:t xml:space="preserve">Игра «Чудо-мешочек». </w:t>
      </w:r>
      <w:r>
        <w:t>В</w:t>
      </w:r>
      <w:r>
        <w:rPr>
          <w:spacing w:val="-2"/>
        </w:rPr>
        <w:t xml:space="preserve"> </w:t>
      </w:r>
      <w:r>
        <w:t>мешке</w:t>
      </w:r>
      <w:r>
        <w:rPr>
          <w:spacing w:val="-1"/>
        </w:rPr>
        <w:t xml:space="preserve"> </w:t>
      </w:r>
      <w:r>
        <w:t>находятся различные</w:t>
      </w:r>
      <w:r>
        <w:rPr>
          <w:spacing w:val="-1"/>
        </w:rPr>
        <w:t xml:space="preserve"> </w:t>
      </w:r>
      <w:r>
        <w:t>инструменты (или</w:t>
      </w:r>
      <w:r>
        <w:rPr>
          <w:spacing w:val="-1"/>
        </w:rPr>
        <w:t xml:space="preserve"> </w:t>
      </w:r>
      <w:r>
        <w:t xml:space="preserve">карточки с изображениями орудий труда). Учащиеся вытаскивают их и говорят, человеку какой профессии они подходят. </w:t>
      </w:r>
      <w:proofErr w:type="gramStart"/>
      <w:r>
        <w:t>Пример: кисточка, карандаш, краски – художник молоток, гвозди, долото – плотник ручка, тетрадь, указка – учитель</w:t>
      </w:r>
      <w:proofErr w:type="gramEnd"/>
    </w:p>
    <w:p w:rsidR="00360D84" w:rsidRDefault="00F03F7C">
      <w:pPr>
        <w:pStyle w:val="a3"/>
        <w:ind w:right="288" w:firstLine="707"/>
      </w:pPr>
      <w:r>
        <w:rPr>
          <w:b/>
        </w:rPr>
        <w:t>Игра</w:t>
      </w:r>
      <w:r>
        <w:rPr>
          <w:b/>
          <w:spacing w:val="-3"/>
        </w:rPr>
        <w:t xml:space="preserve"> </w:t>
      </w:r>
      <w:r>
        <w:rPr>
          <w:b/>
        </w:rPr>
        <w:t>«Кому</w:t>
      </w:r>
      <w:r>
        <w:rPr>
          <w:b/>
          <w:spacing w:val="-3"/>
        </w:rPr>
        <w:t xml:space="preserve"> </w:t>
      </w:r>
      <w:r>
        <w:rPr>
          <w:b/>
        </w:rPr>
        <w:t>что</w:t>
      </w:r>
      <w:r>
        <w:rPr>
          <w:b/>
          <w:spacing w:val="-3"/>
        </w:rPr>
        <w:t xml:space="preserve"> </w:t>
      </w:r>
      <w:r>
        <w:rPr>
          <w:b/>
        </w:rPr>
        <w:t>нужно».</w:t>
      </w:r>
      <w:r>
        <w:rPr>
          <w:b/>
          <w:spacing w:val="-2"/>
        </w:rPr>
        <w:t xml:space="preserve"> </w:t>
      </w:r>
      <w:r>
        <w:t>Выбираются</w:t>
      </w:r>
      <w:r>
        <w:rPr>
          <w:spacing w:val="-3"/>
        </w:rPr>
        <w:t xml:space="preserve"> </w:t>
      </w:r>
      <w:r>
        <w:t>четыре</w:t>
      </w:r>
      <w:r>
        <w:rPr>
          <w:spacing w:val="-2"/>
        </w:rPr>
        <w:t xml:space="preserve"> </w:t>
      </w:r>
      <w:r>
        <w:t>водящих,</w:t>
      </w:r>
      <w:r>
        <w:rPr>
          <w:spacing w:val="-3"/>
        </w:rPr>
        <w:t xml:space="preserve"> </w:t>
      </w:r>
      <w:r>
        <w:t>которым</w:t>
      </w:r>
      <w:r>
        <w:rPr>
          <w:spacing w:val="-3"/>
        </w:rPr>
        <w:t xml:space="preserve"> </w:t>
      </w:r>
      <w:r>
        <w:t>дается</w:t>
      </w:r>
      <w:r>
        <w:rPr>
          <w:spacing w:val="-3"/>
        </w:rPr>
        <w:t xml:space="preserve"> </w:t>
      </w:r>
      <w:r>
        <w:t>карточка</w:t>
      </w:r>
      <w:r>
        <w:rPr>
          <w:spacing w:val="-3"/>
        </w:rPr>
        <w:t xml:space="preserve"> </w:t>
      </w:r>
      <w:r>
        <w:t>с изображением конкретной профессии (учитель, строитель, парикмахер, овощевод). Водящие встают в разные углы комнаты. Остальные участник берут карточки с изображением инструмента и по команде учителя расходятся к водящим, изображающим соответствующую данному инструменту профессию. Побеждает та команда, которая соберется быстрее у своей профессии.</w:t>
      </w:r>
    </w:p>
    <w:p w:rsidR="00360D84" w:rsidRDefault="00F03F7C">
      <w:pPr>
        <w:pStyle w:val="a3"/>
        <w:ind w:right="284" w:firstLine="707"/>
      </w:pPr>
      <w:r>
        <w:rPr>
          <w:b/>
        </w:rPr>
        <w:t>Игра «Найди конец пословицы</w:t>
      </w:r>
      <w:r>
        <w:t>». Класс делиться на группы. Группам дается задание вспомнить и записать пословицы и поговорки о труде (разрешается пользоваться соответствующими книгами). Затем учащиеся в группе готовят задания для соседних команд, разделяя записанные пословицы и поговорки на две части – начало и конец. Соперникам необходимо составить пословицы и поговорки.</w:t>
      </w:r>
      <w:r>
        <w:rPr>
          <w:spacing w:val="74"/>
        </w:rPr>
        <w:t xml:space="preserve"> </w:t>
      </w:r>
      <w:r>
        <w:t xml:space="preserve">Пример: терпение и </w:t>
      </w:r>
      <w:proofErr w:type="gramStart"/>
      <w:r>
        <w:t>труд</w:t>
      </w:r>
      <w:proofErr w:type="gramEnd"/>
      <w:r>
        <w:rPr>
          <w:spacing w:val="75"/>
        </w:rPr>
        <w:t xml:space="preserve">  </w:t>
      </w:r>
      <w:r>
        <w:t>а в одном отличись за много дел не берись, а говори, что сделал не говори, что делал</w:t>
      </w:r>
      <w:r>
        <w:rPr>
          <w:spacing w:val="80"/>
        </w:rPr>
        <w:t xml:space="preserve"> </w:t>
      </w:r>
      <w:r>
        <w:t xml:space="preserve">все </w:t>
      </w:r>
      <w:r>
        <w:rPr>
          <w:spacing w:val="-2"/>
        </w:rPr>
        <w:t>перетрут</w:t>
      </w:r>
    </w:p>
    <w:p w:rsidR="00360D84" w:rsidRDefault="00360D84">
      <w:pPr>
        <w:pStyle w:val="a3"/>
        <w:spacing w:before="1"/>
        <w:ind w:left="0"/>
        <w:jc w:val="left"/>
      </w:pPr>
    </w:p>
    <w:p w:rsidR="00360D84" w:rsidRDefault="00F03F7C">
      <w:pPr>
        <w:pStyle w:val="a3"/>
        <w:ind w:right="285" w:firstLine="707"/>
      </w:pPr>
      <w:r>
        <w:rPr>
          <w:b/>
        </w:rPr>
        <w:t xml:space="preserve">Игра «Профессии в пословицах». </w:t>
      </w:r>
      <w:r>
        <w:t xml:space="preserve">Учащимся зачитываются пословицы и поговорки. Необходимо определить о каких профессиях идет речь. Пример: </w:t>
      </w:r>
      <w:proofErr w:type="gramStart"/>
      <w:r>
        <w:t xml:space="preserve">Лес рубят – щепки летят (лесоруб) Куй железо, пока горячо (кузнец) Не игла шьет, а руки (портной, </w:t>
      </w:r>
      <w:r>
        <w:rPr>
          <w:spacing w:val="-4"/>
        </w:rPr>
        <w:t>швея.</w:t>
      </w:r>
      <w:proofErr w:type="gramEnd"/>
    </w:p>
    <w:p w:rsidR="00360D84" w:rsidRDefault="00360D84">
      <w:pPr>
        <w:pStyle w:val="a3"/>
        <w:spacing w:before="5"/>
        <w:ind w:left="0"/>
        <w:jc w:val="left"/>
      </w:pPr>
    </w:p>
    <w:p w:rsidR="00360D84" w:rsidRDefault="00F03F7C">
      <w:pPr>
        <w:pStyle w:val="2"/>
        <w:numPr>
          <w:ilvl w:val="0"/>
          <w:numId w:val="10"/>
        </w:numPr>
        <w:tabs>
          <w:tab w:val="left" w:pos="1110"/>
        </w:tabs>
      </w:pPr>
      <w:r>
        <w:rPr>
          <w:spacing w:val="-2"/>
        </w:rPr>
        <w:t>класс</w:t>
      </w:r>
    </w:p>
    <w:p w:rsidR="00360D84" w:rsidRDefault="00360D84">
      <w:pPr>
        <w:pStyle w:val="a3"/>
        <w:spacing w:before="6"/>
        <w:ind w:left="0"/>
        <w:jc w:val="left"/>
        <w:rPr>
          <w:b/>
          <w:sz w:val="23"/>
        </w:rPr>
      </w:pPr>
    </w:p>
    <w:p w:rsidR="00360D84" w:rsidRDefault="00F03F7C">
      <w:pPr>
        <w:pStyle w:val="a3"/>
        <w:spacing w:before="1"/>
        <w:ind w:right="293" w:firstLine="707"/>
      </w:pPr>
      <w:r>
        <w:rPr>
          <w:b/>
        </w:rPr>
        <w:t xml:space="preserve">«Своя игра» </w:t>
      </w:r>
      <w:r>
        <w:t xml:space="preserve">по типам профессий представляет собой викторину, организованную по принципу телевизионного шоу «Своя игра». </w:t>
      </w:r>
      <w:proofErr w:type="gramStart"/>
      <w:r>
        <w:t>Учащимся на экране предлагаются пять тем (типы профессий:</w:t>
      </w:r>
      <w:proofErr w:type="gramEnd"/>
      <w:r>
        <w:t xml:space="preserve"> ЧЧ, </w:t>
      </w:r>
      <w:proofErr w:type="gramStart"/>
      <w:r>
        <w:t>ЧТ</w:t>
      </w:r>
      <w:proofErr w:type="gramEnd"/>
      <w:r>
        <w:t xml:space="preserve">, ЧЗ, ЧХО. </w:t>
      </w:r>
      <w:proofErr w:type="gramStart"/>
      <w:r>
        <w:t>ЧП), в каждой из которых содержаться по пять вопросов в каждой.</w:t>
      </w:r>
      <w:proofErr w:type="gramEnd"/>
    </w:p>
    <w:p w:rsidR="00360D84" w:rsidRDefault="00F03F7C">
      <w:pPr>
        <w:pStyle w:val="a3"/>
        <w:ind w:right="285" w:firstLine="707"/>
      </w:pPr>
      <w:r>
        <w:t>Экскурсии в государственное бюджетное профессиональное образовательное учреждение и в высшее учебное заведение выбираются по усмотрению ОУ с учетом интересов учащихся. Профессиональные пробы и мастер-классы проходят в форме игры по станциям. Возможные варианты станций и заданий:</w:t>
      </w:r>
    </w:p>
    <w:p w:rsidR="00360D84" w:rsidRDefault="00F03F7C">
      <w:pPr>
        <w:pStyle w:val="a4"/>
        <w:numPr>
          <w:ilvl w:val="0"/>
          <w:numId w:val="9"/>
        </w:numPr>
        <w:tabs>
          <w:tab w:val="left" w:pos="1154"/>
        </w:tabs>
        <w:spacing w:before="2"/>
        <w:ind w:right="294" w:firstLine="707"/>
        <w:rPr>
          <w:sz w:val="24"/>
        </w:rPr>
      </w:pPr>
      <w:proofErr w:type="gramStart"/>
      <w:r>
        <w:rPr>
          <w:sz w:val="24"/>
        </w:rPr>
        <w:t>Медицинская</w:t>
      </w:r>
      <w:proofErr w:type="gramEnd"/>
      <w:r>
        <w:rPr>
          <w:sz w:val="24"/>
        </w:rPr>
        <w:t xml:space="preserve"> (разложить на манекене или на изображении человека названия медицинских специальностей в соответствии с расположением тех органов, лечением которых занимается данные специалисты)</w:t>
      </w:r>
    </w:p>
    <w:p w:rsidR="00360D84" w:rsidRDefault="00F03F7C">
      <w:pPr>
        <w:pStyle w:val="a4"/>
        <w:numPr>
          <w:ilvl w:val="0"/>
          <w:numId w:val="9"/>
        </w:numPr>
        <w:tabs>
          <w:tab w:val="left" w:pos="1180"/>
        </w:tabs>
        <w:ind w:right="288" w:firstLine="707"/>
        <w:rPr>
          <w:sz w:val="24"/>
        </w:rPr>
      </w:pPr>
      <w:r>
        <w:rPr>
          <w:sz w:val="24"/>
        </w:rPr>
        <w:t>Кулинарная (придумать как можно больше блюд из указанного продукта – капуста; «приготовить»</w:t>
      </w:r>
      <w:r>
        <w:rPr>
          <w:spacing w:val="-6"/>
          <w:sz w:val="24"/>
        </w:rPr>
        <w:t xml:space="preserve"> </w:t>
      </w:r>
      <w:r>
        <w:rPr>
          <w:sz w:val="24"/>
        </w:rPr>
        <w:t>блюдо</w:t>
      </w:r>
      <w:r>
        <w:rPr>
          <w:spacing w:val="-1"/>
          <w:sz w:val="24"/>
        </w:rPr>
        <w:t xml:space="preserve"> </w:t>
      </w:r>
      <w:r>
        <w:rPr>
          <w:sz w:val="24"/>
        </w:rPr>
        <w:t>из</w:t>
      </w:r>
      <w:r>
        <w:rPr>
          <w:spacing w:val="-1"/>
          <w:sz w:val="24"/>
        </w:rPr>
        <w:t xml:space="preserve"> </w:t>
      </w:r>
      <w:r>
        <w:rPr>
          <w:sz w:val="24"/>
        </w:rPr>
        <w:t>предложенного</w:t>
      </w:r>
      <w:r>
        <w:rPr>
          <w:spacing w:val="-2"/>
          <w:sz w:val="24"/>
        </w:rPr>
        <w:t xml:space="preserve"> </w:t>
      </w:r>
      <w:r>
        <w:rPr>
          <w:sz w:val="24"/>
        </w:rPr>
        <w:t>набора</w:t>
      </w:r>
      <w:r>
        <w:rPr>
          <w:spacing w:val="-2"/>
          <w:sz w:val="24"/>
        </w:rPr>
        <w:t xml:space="preserve"> </w:t>
      </w:r>
      <w:r>
        <w:rPr>
          <w:sz w:val="24"/>
        </w:rPr>
        <w:t>продуктов,</w:t>
      </w:r>
      <w:r>
        <w:rPr>
          <w:spacing w:val="-1"/>
          <w:sz w:val="24"/>
        </w:rPr>
        <w:t xml:space="preserve"> </w:t>
      </w:r>
      <w:r>
        <w:rPr>
          <w:sz w:val="24"/>
        </w:rPr>
        <w:t>данных на</w:t>
      </w:r>
      <w:r>
        <w:rPr>
          <w:spacing w:val="-2"/>
          <w:sz w:val="24"/>
        </w:rPr>
        <w:t xml:space="preserve"> </w:t>
      </w:r>
      <w:r>
        <w:rPr>
          <w:sz w:val="24"/>
        </w:rPr>
        <w:t>карточках)</w:t>
      </w:r>
    </w:p>
    <w:p w:rsidR="00360D84" w:rsidRDefault="00F03F7C">
      <w:pPr>
        <w:pStyle w:val="a4"/>
        <w:numPr>
          <w:ilvl w:val="0"/>
          <w:numId w:val="9"/>
        </w:numPr>
        <w:tabs>
          <w:tab w:val="left" w:pos="1348"/>
        </w:tabs>
        <w:spacing w:line="294" w:lineRule="exact"/>
        <w:ind w:left="1347" w:hanging="358"/>
        <w:rPr>
          <w:sz w:val="24"/>
        </w:rPr>
      </w:pPr>
      <w:proofErr w:type="gramStart"/>
      <w:r>
        <w:rPr>
          <w:sz w:val="24"/>
        </w:rPr>
        <w:t>Умелый</w:t>
      </w:r>
      <w:r>
        <w:rPr>
          <w:spacing w:val="61"/>
          <w:sz w:val="24"/>
        </w:rPr>
        <w:t xml:space="preserve">  </w:t>
      </w:r>
      <w:r>
        <w:rPr>
          <w:sz w:val="24"/>
        </w:rPr>
        <w:t>портняжка</w:t>
      </w:r>
      <w:r>
        <w:rPr>
          <w:spacing w:val="62"/>
          <w:sz w:val="24"/>
        </w:rPr>
        <w:t xml:space="preserve">  </w:t>
      </w:r>
      <w:r>
        <w:rPr>
          <w:sz w:val="24"/>
        </w:rPr>
        <w:t>(пришить</w:t>
      </w:r>
      <w:r>
        <w:rPr>
          <w:spacing w:val="62"/>
          <w:sz w:val="24"/>
        </w:rPr>
        <w:t xml:space="preserve">  </w:t>
      </w:r>
      <w:r>
        <w:rPr>
          <w:sz w:val="24"/>
        </w:rPr>
        <w:t>пуговицу,</w:t>
      </w:r>
      <w:r>
        <w:rPr>
          <w:spacing w:val="61"/>
          <w:sz w:val="24"/>
        </w:rPr>
        <w:t xml:space="preserve">  </w:t>
      </w:r>
      <w:r>
        <w:rPr>
          <w:sz w:val="24"/>
        </w:rPr>
        <w:t>разгадать</w:t>
      </w:r>
      <w:r>
        <w:rPr>
          <w:spacing w:val="63"/>
          <w:sz w:val="24"/>
        </w:rPr>
        <w:t xml:space="preserve">  </w:t>
      </w:r>
      <w:r>
        <w:rPr>
          <w:sz w:val="24"/>
        </w:rPr>
        <w:t>загадки,</w:t>
      </w:r>
      <w:r>
        <w:rPr>
          <w:spacing w:val="61"/>
          <w:sz w:val="24"/>
        </w:rPr>
        <w:t xml:space="preserve">  </w:t>
      </w:r>
      <w:r>
        <w:rPr>
          <w:spacing w:val="-2"/>
          <w:sz w:val="24"/>
        </w:rPr>
        <w:t>составить</w:t>
      </w:r>
      <w:proofErr w:type="gramEnd"/>
    </w:p>
    <w:p w:rsidR="00360D84" w:rsidRDefault="00F03F7C">
      <w:pPr>
        <w:pStyle w:val="a3"/>
        <w:spacing w:line="275" w:lineRule="exact"/>
      </w:pPr>
      <w:r>
        <w:t>«вертикаль»</w:t>
      </w:r>
      <w:r>
        <w:rPr>
          <w:spacing w:val="-12"/>
        </w:rPr>
        <w:t xml:space="preserve"> </w:t>
      </w:r>
      <w:r>
        <w:t>профессий,</w:t>
      </w:r>
      <w:r>
        <w:rPr>
          <w:spacing w:val="-2"/>
        </w:rPr>
        <w:t xml:space="preserve"> </w:t>
      </w:r>
      <w:r>
        <w:t>необходимых</w:t>
      </w:r>
      <w:r>
        <w:rPr>
          <w:spacing w:val="-2"/>
        </w:rPr>
        <w:t xml:space="preserve"> </w:t>
      </w:r>
      <w:r>
        <w:t>при</w:t>
      </w:r>
      <w:r>
        <w:rPr>
          <w:spacing w:val="-2"/>
        </w:rPr>
        <w:t xml:space="preserve"> </w:t>
      </w:r>
      <w:r>
        <w:t>создании</w:t>
      </w:r>
      <w:r>
        <w:rPr>
          <w:spacing w:val="-1"/>
        </w:rPr>
        <w:t xml:space="preserve"> </w:t>
      </w:r>
      <w:r>
        <w:rPr>
          <w:spacing w:val="-2"/>
        </w:rPr>
        <w:t>одежды)</w:t>
      </w:r>
    </w:p>
    <w:p w:rsidR="00360D84" w:rsidRDefault="00F03F7C">
      <w:pPr>
        <w:pStyle w:val="a4"/>
        <w:numPr>
          <w:ilvl w:val="0"/>
          <w:numId w:val="9"/>
        </w:numPr>
        <w:tabs>
          <w:tab w:val="left" w:pos="1101"/>
        </w:tabs>
        <w:spacing w:line="294" w:lineRule="exact"/>
        <w:ind w:left="1100" w:hanging="171"/>
        <w:rPr>
          <w:sz w:val="24"/>
        </w:rPr>
      </w:pPr>
      <w:proofErr w:type="gramStart"/>
      <w:r>
        <w:rPr>
          <w:sz w:val="24"/>
        </w:rPr>
        <w:t>Гостеприимная</w:t>
      </w:r>
      <w:proofErr w:type="gramEnd"/>
      <w:r>
        <w:rPr>
          <w:spacing w:val="-5"/>
          <w:sz w:val="24"/>
        </w:rPr>
        <w:t xml:space="preserve"> </w:t>
      </w:r>
      <w:r>
        <w:rPr>
          <w:sz w:val="24"/>
        </w:rPr>
        <w:t>(сервировать</w:t>
      </w:r>
      <w:r>
        <w:rPr>
          <w:spacing w:val="-3"/>
          <w:sz w:val="24"/>
        </w:rPr>
        <w:t xml:space="preserve"> </w:t>
      </w:r>
      <w:r>
        <w:rPr>
          <w:sz w:val="24"/>
        </w:rPr>
        <w:t>стол,</w:t>
      </w:r>
      <w:r>
        <w:rPr>
          <w:spacing w:val="-3"/>
          <w:sz w:val="24"/>
        </w:rPr>
        <w:t xml:space="preserve"> </w:t>
      </w:r>
      <w:r>
        <w:rPr>
          <w:sz w:val="24"/>
        </w:rPr>
        <w:t>создать</w:t>
      </w:r>
      <w:r>
        <w:rPr>
          <w:spacing w:val="-2"/>
          <w:sz w:val="24"/>
        </w:rPr>
        <w:t xml:space="preserve"> </w:t>
      </w:r>
      <w:r>
        <w:rPr>
          <w:sz w:val="24"/>
        </w:rPr>
        <w:t>фигурки</w:t>
      </w:r>
      <w:r>
        <w:rPr>
          <w:spacing w:val="-3"/>
          <w:sz w:val="24"/>
        </w:rPr>
        <w:t xml:space="preserve"> </w:t>
      </w:r>
      <w:r>
        <w:rPr>
          <w:sz w:val="24"/>
        </w:rPr>
        <w:t>из</w:t>
      </w:r>
      <w:r>
        <w:rPr>
          <w:spacing w:val="-4"/>
          <w:sz w:val="24"/>
        </w:rPr>
        <w:t xml:space="preserve"> </w:t>
      </w:r>
      <w:r>
        <w:rPr>
          <w:spacing w:val="-2"/>
          <w:sz w:val="24"/>
        </w:rPr>
        <w:t>полотенец)</w:t>
      </w:r>
    </w:p>
    <w:p w:rsidR="00360D84" w:rsidRDefault="00F03F7C">
      <w:pPr>
        <w:pStyle w:val="a4"/>
        <w:numPr>
          <w:ilvl w:val="0"/>
          <w:numId w:val="9"/>
        </w:numPr>
        <w:tabs>
          <w:tab w:val="left" w:pos="1122"/>
        </w:tabs>
        <w:spacing w:before="2"/>
        <w:ind w:right="285" w:firstLine="707"/>
        <w:rPr>
          <w:sz w:val="24"/>
        </w:rPr>
      </w:pPr>
      <w:r>
        <w:rPr>
          <w:sz w:val="24"/>
        </w:rPr>
        <w:t xml:space="preserve">Техническая (разложить картинки с атрибутами профессий к самим профессиям технической сферы) Игра «Шаг в будущее». Учащимся предлагается перечень учебных предметов (можно класс разбить по группам, в таком случае каждой группе дается 2-3 учебных предмета). Задача учащихся – подобрать и записать профессии и специальности, в которых изучение данного предмета будет необходимым. </w:t>
      </w:r>
      <w:proofErr w:type="gramStart"/>
      <w:r>
        <w:rPr>
          <w:sz w:val="24"/>
        </w:rPr>
        <w:t>Пример: предмет «физика» – механика,</w:t>
      </w:r>
      <w:r>
        <w:rPr>
          <w:spacing w:val="-1"/>
          <w:sz w:val="24"/>
        </w:rPr>
        <w:t xml:space="preserve"> </w:t>
      </w:r>
      <w:r>
        <w:rPr>
          <w:sz w:val="24"/>
        </w:rPr>
        <w:t>электроника,</w:t>
      </w:r>
      <w:r>
        <w:rPr>
          <w:spacing w:val="-3"/>
          <w:sz w:val="24"/>
        </w:rPr>
        <w:t xml:space="preserve"> </w:t>
      </w:r>
      <w:r>
        <w:rPr>
          <w:sz w:val="24"/>
        </w:rPr>
        <w:t>авиация,</w:t>
      </w:r>
      <w:r>
        <w:rPr>
          <w:spacing w:val="-1"/>
          <w:sz w:val="24"/>
        </w:rPr>
        <w:t xml:space="preserve"> </w:t>
      </w:r>
      <w:r>
        <w:rPr>
          <w:sz w:val="24"/>
        </w:rPr>
        <w:t>связь,</w:t>
      </w:r>
      <w:r>
        <w:rPr>
          <w:spacing w:val="-1"/>
          <w:sz w:val="24"/>
        </w:rPr>
        <w:t xml:space="preserve"> </w:t>
      </w:r>
      <w:r>
        <w:rPr>
          <w:sz w:val="24"/>
        </w:rPr>
        <w:t>оптика,</w:t>
      </w:r>
      <w:r>
        <w:rPr>
          <w:spacing w:val="-3"/>
          <w:sz w:val="24"/>
        </w:rPr>
        <w:t xml:space="preserve"> </w:t>
      </w:r>
      <w:r>
        <w:rPr>
          <w:sz w:val="24"/>
        </w:rPr>
        <w:t>строительство,</w:t>
      </w:r>
      <w:r>
        <w:rPr>
          <w:spacing w:val="-1"/>
          <w:sz w:val="24"/>
        </w:rPr>
        <w:t xml:space="preserve"> </w:t>
      </w:r>
      <w:r>
        <w:rPr>
          <w:sz w:val="24"/>
        </w:rPr>
        <w:t>космонавтика,</w:t>
      </w:r>
      <w:r>
        <w:rPr>
          <w:spacing w:val="-1"/>
          <w:sz w:val="24"/>
        </w:rPr>
        <w:t xml:space="preserve"> </w:t>
      </w:r>
      <w:r>
        <w:rPr>
          <w:sz w:val="24"/>
        </w:rPr>
        <w:t>энергетика</w:t>
      </w:r>
      <w:r>
        <w:rPr>
          <w:spacing w:val="-1"/>
          <w:sz w:val="24"/>
        </w:rPr>
        <w:t xml:space="preserve"> </w:t>
      </w:r>
      <w:r>
        <w:rPr>
          <w:sz w:val="24"/>
        </w:rPr>
        <w:t xml:space="preserve">и </w:t>
      </w:r>
      <w:r>
        <w:rPr>
          <w:spacing w:val="-4"/>
          <w:sz w:val="24"/>
        </w:rPr>
        <w:t>пр.</w:t>
      </w:r>
      <w:proofErr w:type="gramEnd"/>
    </w:p>
    <w:p w:rsidR="00360D84" w:rsidRDefault="00F03F7C">
      <w:pPr>
        <w:pStyle w:val="a3"/>
        <w:tabs>
          <w:tab w:val="left" w:pos="1681"/>
          <w:tab w:val="left" w:pos="2780"/>
          <w:tab w:val="left" w:pos="3107"/>
          <w:tab w:val="left" w:pos="3148"/>
          <w:tab w:val="left" w:pos="3769"/>
          <w:tab w:val="left" w:pos="4429"/>
          <w:tab w:val="left" w:pos="4603"/>
          <w:tab w:val="left" w:pos="4743"/>
          <w:tab w:val="left" w:pos="5918"/>
          <w:tab w:val="left" w:pos="6285"/>
          <w:tab w:val="left" w:pos="7456"/>
          <w:tab w:val="left" w:pos="7628"/>
          <w:tab w:val="left" w:pos="8424"/>
          <w:tab w:val="left" w:pos="8708"/>
          <w:tab w:val="left" w:pos="9455"/>
        </w:tabs>
        <w:ind w:right="288" w:firstLine="707"/>
        <w:jc w:val="left"/>
      </w:pPr>
      <w:r>
        <w:rPr>
          <w:b/>
          <w:spacing w:val="-4"/>
        </w:rPr>
        <w:t>Игра</w:t>
      </w:r>
      <w:r>
        <w:rPr>
          <w:b/>
        </w:rPr>
        <w:tab/>
      </w:r>
      <w:r>
        <w:rPr>
          <w:b/>
          <w:spacing w:val="-2"/>
        </w:rPr>
        <w:t>«</w:t>
      </w:r>
      <w:proofErr w:type="spellStart"/>
      <w:r>
        <w:rPr>
          <w:b/>
          <w:spacing w:val="-2"/>
        </w:rPr>
        <w:t>Синквей</w:t>
      </w:r>
      <w:proofErr w:type="spellEnd"/>
      <w:r>
        <w:rPr>
          <w:b/>
          <w:spacing w:val="-2"/>
        </w:rPr>
        <w:t>».</w:t>
      </w:r>
      <w:r>
        <w:rPr>
          <w:b/>
        </w:rPr>
        <w:tab/>
      </w:r>
      <w:r>
        <w:rPr>
          <w:b/>
        </w:rPr>
        <w:tab/>
      </w:r>
      <w:r>
        <w:rPr>
          <w:spacing w:val="-2"/>
        </w:rPr>
        <w:t>Учащимся</w:t>
      </w:r>
      <w:r>
        <w:tab/>
      </w:r>
      <w:r>
        <w:rPr>
          <w:spacing w:val="-10"/>
        </w:rPr>
        <w:t>в</w:t>
      </w:r>
      <w:r>
        <w:tab/>
      </w:r>
      <w:r>
        <w:tab/>
      </w:r>
      <w:r>
        <w:rPr>
          <w:spacing w:val="-2"/>
        </w:rPr>
        <w:t>командах</w:t>
      </w:r>
      <w:r>
        <w:tab/>
      </w:r>
      <w:r>
        <w:rPr>
          <w:spacing w:val="-2"/>
        </w:rPr>
        <w:t>предлагается</w:t>
      </w:r>
      <w:r>
        <w:tab/>
      </w:r>
      <w:r>
        <w:rPr>
          <w:spacing w:val="-2"/>
        </w:rPr>
        <w:t>создать</w:t>
      </w:r>
      <w:r>
        <w:tab/>
      </w:r>
      <w:proofErr w:type="spellStart"/>
      <w:r>
        <w:rPr>
          <w:spacing w:val="-2"/>
        </w:rPr>
        <w:t>синквей</w:t>
      </w:r>
      <w:proofErr w:type="spellEnd"/>
      <w:r>
        <w:tab/>
      </w:r>
      <w:r>
        <w:rPr>
          <w:spacing w:val="-10"/>
        </w:rPr>
        <w:t xml:space="preserve">о </w:t>
      </w:r>
      <w:r>
        <w:rPr>
          <w:spacing w:val="-2"/>
        </w:rPr>
        <w:t>профессиях.</w:t>
      </w:r>
      <w:r>
        <w:tab/>
      </w:r>
      <w:r>
        <w:rPr>
          <w:spacing w:val="-50"/>
        </w:rPr>
        <w:t xml:space="preserve"> </w:t>
      </w:r>
      <w:proofErr w:type="spellStart"/>
      <w:r>
        <w:t>Синквей</w:t>
      </w:r>
      <w:proofErr w:type="spellEnd"/>
      <w:r>
        <w:tab/>
      </w:r>
      <w:r>
        <w:rPr>
          <w:spacing w:val="-10"/>
        </w:rPr>
        <w:t>–</w:t>
      </w:r>
      <w:r>
        <w:tab/>
      </w:r>
      <w:r>
        <w:rPr>
          <w:spacing w:val="-4"/>
        </w:rPr>
        <w:t>пять</w:t>
      </w:r>
      <w:r>
        <w:tab/>
      </w:r>
      <w:r>
        <w:rPr>
          <w:spacing w:val="-2"/>
        </w:rPr>
        <w:t>строк,</w:t>
      </w:r>
      <w:r>
        <w:tab/>
      </w:r>
      <w:r>
        <w:tab/>
      </w:r>
      <w:r>
        <w:rPr>
          <w:spacing w:val="-2"/>
        </w:rPr>
        <w:t>описывающих</w:t>
      </w:r>
      <w:r>
        <w:tab/>
      </w:r>
      <w:r>
        <w:rPr>
          <w:spacing w:val="-2"/>
        </w:rPr>
        <w:t>какое-</w:t>
      </w:r>
      <w:r>
        <w:rPr>
          <w:spacing w:val="-4"/>
        </w:rPr>
        <w:t>либо</w:t>
      </w:r>
      <w:r>
        <w:tab/>
      </w:r>
      <w:r>
        <w:tab/>
      </w:r>
      <w:r>
        <w:rPr>
          <w:spacing w:val="-2"/>
        </w:rPr>
        <w:t>явление.</w:t>
      </w:r>
      <w:r>
        <w:tab/>
      </w:r>
      <w:r>
        <w:rPr>
          <w:spacing w:val="-2"/>
        </w:rPr>
        <w:t>Правила</w:t>
      </w:r>
    </w:p>
    <w:p w:rsidR="00360D84" w:rsidRDefault="00360D84">
      <w:pPr>
        <w:sectPr w:rsidR="00360D84">
          <w:pgSz w:w="11910" w:h="16840"/>
          <w:pgMar w:top="1040" w:right="560" w:bottom="1140" w:left="1480" w:header="0" w:footer="945" w:gutter="0"/>
          <w:cols w:space="720"/>
        </w:sectPr>
      </w:pPr>
    </w:p>
    <w:p w:rsidR="00360D84" w:rsidRDefault="00F03F7C">
      <w:pPr>
        <w:pStyle w:val="a3"/>
        <w:spacing w:before="68"/>
        <w:ind w:right="284"/>
      </w:pPr>
      <w:proofErr w:type="spellStart"/>
      <w:proofErr w:type="gramStart"/>
      <w:r>
        <w:lastRenderedPageBreak/>
        <w:t>синквейна</w:t>
      </w:r>
      <w:proofErr w:type="spellEnd"/>
      <w:r>
        <w:t>: 1 строчка – существительное – название (тема), 2 строчка – два прилагательных, описывающих название, 3 строчка – три глагола, описывающих</w:t>
      </w:r>
      <w:r>
        <w:rPr>
          <w:spacing w:val="40"/>
        </w:rPr>
        <w:t xml:space="preserve"> </w:t>
      </w:r>
      <w:r>
        <w:t>действия, 4 строчка – фраза на тему (из четырех слов), 5 строчка – существительное – синоним темы).</w:t>
      </w:r>
      <w:proofErr w:type="gramEnd"/>
      <w:r>
        <w:t xml:space="preserve"> Пример: Учитель. Терпеливый, деликатный. Знает, умеет, учит. Счастье находит в детях. Педагог. Дизайнер. Многогранный, экстравагантный. Творит, украшает, создает. Всегда неповторимый результат труда. Художник. Экономист. Внимательный, ответственный. Учитывает, осваивает, исполняет. Сохраняет средства для предприятия. </w:t>
      </w:r>
      <w:proofErr w:type="spellStart"/>
      <w:r>
        <w:rPr>
          <w:spacing w:val="-2"/>
        </w:rPr>
        <w:t>Бухгалетр</w:t>
      </w:r>
      <w:proofErr w:type="spellEnd"/>
      <w:r>
        <w:rPr>
          <w:spacing w:val="-2"/>
        </w:rPr>
        <w:t>.</w:t>
      </w:r>
    </w:p>
    <w:p w:rsidR="00360D84" w:rsidRDefault="00F03F7C">
      <w:pPr>
        <w:pStyle w:val="a3"/>
        <w:spacing w:before="1"/>
        <w:ind w:right="287" w:firstLine="767"/>
      </w:pPr>
      <w:r>
        <w:rPr>
          <w:b/>
        </w:rPr>
        <w:t xml:space="preserve">Игра «Ассоциации». </w:t>
      </w:r>
      <w:r>
        <w:t xml:space="preserve">Выбираются три главных участника, которые выходят за дверь. Все остальные игроки загадывают профессию. </w:t>
      </w:r>
      <w:proofErr w:type="gramStart"/>
      <w:r>
        <w:t>Главные игроки, находясь в коридоре, придумывают каждый по два ассоциативных вопроса (Какого цвета эта профессия?</w:t>
      </w:r>
      <w:proofErr w:type="gramEnd"/>
      <w:r>
        <w:t xml:space="preserve"> Какая на вкус эта профессия? </w:t>
      </w:r>
      <w:proofErr w:type="gramStart"/>
      <w:r>
        <w:t>Какой у нее запах?), задавая их адресно.</w:t>
      </w:r>
      <w:proofErr w:type="gramEnd"/>
      <w:r>
        <w:t xml:space="preserve"> При этом нельзя задавать вопросы </w:t>
      </w:r>
      <w:proofErr w:type="gramStart"/>
      <w:r>
        <w:t>типа</w:t>
      </w:r>
      <w:proofErr w:type="gramEnd"/>
      <w:r>
        <w:t xml:space="preserve"> «Какими орудиями труда пользуется работник?», «В каких условиях работает?». Все вопросы и ответы кратко фиксируются на доске. После того, как будут заданы все шесть вопросов, каждый из главных участников предлагает свой вариант загаданной профессии. Если один из вариантов оказывается правильным, главные участники выигрывают.</w:t>
      </w:r>
    </w:p>
    <w:p w:rsidR="00360D84" w:rsidRDefault="00F03F7C">
      <w:pPr>
        <w:pStyle w:val="a3"/>
        <w:spacing w:before="1"/>
        <w:ind w:right="286" w:firstLine="707"/>
      </w:pPr>
      <w:r>
        <w:rPr>
          <w:b/>
        </w:rPr>
        <w:t xml:space="preserve">Упражнение «Специалист». </w:t>
      </w:r>
      <w:r>
        <w:t>Учитель описывает основное содержание деятельности того или иного специалиста. Задача учащихся определить данную профессию Пример: Специалист по обработке дерева - … столяр, плотник Специалист по изготовлению изделий из металла - … токарь Специалист по изучению процессов, происходящих в земной атмосфере - … метеоролог.</w:t>
      </w:r>
    </w:p>
    <w:p w:rsidR="00360D84" w:rsidRDefault="00F03F7C">
      <w:pPr>
        <w:pStyle w:val="a3"/>
        <w:ind w:right="287" w:firstLine="707"/>
      </w:pPr>
      <w:r>
        <w:rPr>
          <w:b/>
        </w:rPr>
        <w:t xml:space="preserve">Игра «Цепочка профессий». </w:t>
      </w:r>
      <w:r>
        <w:t xml:space="preserve">Учащиеся по кругу выстраивают «цепочку профессий». Называется первая профессия, например, металлург, следующий называет профессию, в чем-то близкую металлургу, например, повар. </w:t>
      </w:r>
      <w:proofErr w:type="gramStart"/>
      <w:r>
        <w:t>Следующий</w:t>
      </w:r>
      <w:proofErr w:type="gramEnd"/>
      <w:r>
        <w:t xml:space="preserve"> называет профессию, близкую к повару и т.д. Важно, чтобы каждый сумел объяснить, в чем сходство названных профессий. По ходу игры ведущий иногда задаст уточняющие вопросы, типа: «В чем же сходство вашей профессии с только что названной?». Окончательное решение о том, удачно названа профессия или нет, принимает группа. Примечание: профессии подбираются в соответствии с темой занятия (определенным типом профессии). Пример: металлург, повар – имеют дело с огнем, с высокими температурами, с печами.</w:t>
      </w:r>
    </w:p>
    <w:p w:rsidR="00360D84" w:rsidRDefault="00F03F7C">
      <w:pPr>
        <w:pStyle w:val="a3"/>
        <w:spacing w:before="1"/>
        <w:ind w:right="287" w:firstLine="707"/>
      </w:pPr>
      <w:r>
        <w:rPr>
          <w:b/>
        </w:rPr>
        <w:t xml:space="preserve">Игра «Угадай профессию». </w:t>
      </w:r>
      <w:r>
        <w:t>Члены команды получают карточки, на которых написаны группы слов, обозначающих предметы, средства, результаты труда. По данным группам слов учащиеся должны определить, о каких профессиях идет речь. Пример: чертеж,</w:t>
      </w:r>
      <w:r>
        <w:rPr>
          <w:spacing w:val="24"/>
        </w:rPr>
        <w:t xml:space="preserve"> </w:t>
      </w:r>
      <w:proofErr w:type="spellStart"/>
      <w:r>
        <w:t>AutoCad</w:t>
      </w:r>
      <w:proofErr w:type="spellEnd"/>
      <w:r>
        <w:t>,</w:t>
      </w:r>
      <w:r>
        <w:rPr>
          <w:spacing w:val="25"/>
        </w:rPr>
        <w:t xml:space="preserve"> </w:t>
      </w:r>
      <w:r>
        <w:t>конструкция</w:t>
      </w:r>
      <w:r>
        <w:rPr>
          <w:spacing w:val="28"/>
        </w:rPr>
        <w:t xml:space="preserve"> </w:t>
      </w:r>
      <w:r>
        <w:t>-</w:t>
      </w:r>
      <w:r>
        <w:rPr>
          <w:spacing w:val="25"/>
        </w:rPr>
        <w:t xml:space="preserve"> </w:t>
      </w:r>
      <w:r>
        <w:t>…</w:t>
      </w:r>
      <w:r>
        <w:rPr>
          <w:spacing w:val="24"/>
        </w:rPr>
        <w:t xml:space="preserve"> </w:t>
      </w:r>
      <w:r>
        <w:t>инженер-конструктор</w:t>
      </w:r>
      <w:r>
        <w:rPr>
          <w:spacing w:val="26"/>
        </w:rPr>
        <w:t xml:space="preserve"> </w:t>
      </w:r>
      <w:r>
        <w:t>компьютер,</w:t>
      </w:r>
      <w:r>
        <w:rPr>
          <w:spacing w:val="25"/>
        </w:rPr>
        <w:t xml:space="preserve"> </w:t>
      </w:r>
      <w:r>
        <w:t>программа,</w:t>
      </w:r>
      <w:r>
        <w:rPr>
          <w:spacing w:val="25"/>
        </w:rPr>
        <w:t xml:space="preserve"> </w:t>
      </w:r>
      <w:r>
        <w:t>текст</w:t>
      </w:r>
      <w:r>
        <w:rPr>
          <w:spacing w:val="30"/>
        </w:rPr>
        <w:t xml:space="preserve"> </w:t>
      </w:r>
      <w:r>
        <w:rPr>
          <w:spacing w:val="-10"/>
        </w:rPr>
        <w:t>-</w:t>
      </w:r>
    </w:p>
    <w:p w:rsidR="00360D84" w:rsidRDefault="00F03F7C">
      <w:pPr>
        <w:pStyle w:val="a3"/>
      </w:pPr>
      <w:r>
        <w:t>…</w:t>
      </w:r>
      <w:r>
        <w:rPr>
          <w:spacing w:val="-2"/>
        </w:rPr>
        <w:t xml:space="preserve"> </w:t>
      </w:r>
      <w:r>
        <w:t>программист</w:t>
      </w:r>
      <w:r>
        <w:rPr>
          <w:spacing w:val="-2"/>
        </w:rPr>
        <w:t xml:space="preserve"> </w:t>
      </w:r>
      <w:r>
        <w:t>животные,</w:t>
      </w:r>
      <w:r>
        <w:rPr>
          <w:spacing w:val="-2"/>
        </w:rPr>
        <w:t xml:space="preserve"> </w:t>
      </w:r>
      <w:r>
        <w:t>шприц,</w:t>
      </w:r>
      <w:r>
        <w:rPr>
          <w:spacing w:val="-2"/>
        </w:rPr>
        <w:t xml:space="preserve"> </w:t>
      </w:r>
      <w:r>
        <w:t>лечебница</w:t>
      </w:r>
      <w:r>
        <w:rPr>
          <w:spacing w:val="-4"/>
        </w:rPr>
        <w:t xml:space="preserve"> </w:t>
      </w:r>
      <w:r>
        <w:t>-</w:t>
      </w:r>
      <w:r>
        <w:rPr>
          <w:spacing w:val="-3"/>
        </w:rPr>
        <w:t xml:space="preserve"> </w:t>
      </w:r>
      <w:r>
        <w:t>…</w:t>
      </w:r>
      <w:r>
        <w:rPr>
          <w:spacing w:val="-2"/>
        </w:rPr>
        <w:t xml:space="preserve"> </w:t>
      </w:r>
      <w:r>
        <w:t>ветеринарный</w:t>
      </w:r>
      <w:r>
        <w:rPr>
          <w:spacing w:val="-1"/>
        </w:rPr>
        <w:t xml:space="preserve"> </w:t>
      </w:r>
      <w:r>
        <w:rPr>
          <w:spacing w:val="-4"/>
        </w:rPr>
        <w:t>врач</w:t>
      </w:r>
    </w:p>
    <w:p w:rsidR="00360D84" w:rsidRDefault="00F03F7C">
      <w:pPr>
        <w:pStyle w:val="a3"/>
        <w:ind w:right="291" w:firstLine="707"/>
      </w:pPr>
      <w:r>
        <w:rPr>
          <w:b/>
        </w:rPr>
        <w:t xml:space="preserve">Игра «Хаос профессий». </w:t>
      </w:r>
      <w:r>
        <w:t xml:space="preserve">Учащимся предлагается </w:t>
      </w:r>
      <w:proofErr w:type="spellStart"/>
      <w:r>
        <w:t>сканворд</w:t>
      </w:r>
      <w:proofErr w:type="spellEnd"/>
      <w:r>
        <w:t xml:space="preserve"> с профессиями (специальностями), которые необходимо найти за определенное время. Возможно использование в </w:t>
      </w:r>
      <w:proofErr w:type="spellStart"/>
      <w:r>
        <w:t>сканворде</w:t>
      </w:r>
      <w:proofErr w:type="spellEnd"/>
      <w:r>
        <w:t xml:space="preserve"> орудий труда, атрибутов профессий.</w:t>
      </w:r>
    </w:p>
    <w:p w:rsidR="00360D84" w:rsidRDefault="00F03F7C">
      <w:pPr>
        <w:pStyle w:val="a3"/>
        <w:ind w:right="287" w:firstLine="707"/>
      </w:pPr>
      <w:r>
        <w:rPr>
          <w:b/>
        </w:rPr>
        <w:t xml:space="preserve">Игра «Буриме». </w:t>
      </w:r>
      <w:r>
        <w:t>Класс разделяется на группы. Командам прилагаются карточки с парными рифмами. Учащимся необходимо составить четверостишие о профессии. Пример: талант-музыкант, молодец-певец самолет-пилот, принцесса-стюардесса продавцы-огурцы, крыжовник-садовник</w:t>
      </w:r>
    </w:p>
    <w:p w:rsidR="00360D84" w:rsidRDefault="00360D84">
      <w:pPr>
        <w:pStyle w:val="a3"/>
        <w:ind w:left="0"/>
        <w:jc w:val="left"/>
        <w:rPr>
          <w:sz w:val="26"/>
        </w:rPr>
      </w:pPr>
    </w:p>
    <w:p w:rsidR="00360D84" w:rsidRDefault="00360D84">
      <w:pPr>
        <w:pStyle w:val="a3"/>
        <w:ind w:left="0"/>
        <w:jc w:val="left"/>
        <w:rPr>
          <w:sz w:val="26"/>
        </w:rPr>
      </w:pPr>
    </w:p>
    <w:p w:rsidR="00360D84" w:rsidRDefault="00360D84">
      <w:pPr>
        <w:pStyle w:val="a3"/>
        <w:ind w:left="0"/>
        <w:jc w:val="left"/>
        <w:rPr>
          <w:sz w:val="26"/>
        </w:rPr>
      </w:pPr>
    </w:p>
    <w:p w:rsidR="00360D84" w:rsidRDefault="00360D84">
      <w:pPr>
        <w:pStyle w:val="a3"/>
        <w:ind w:left="0"/>
        <w:jc w:val="left"/>
        <w:rPr>
          <w:sz w:val="26"/>
        </w:rPr>
      </w:pPr>
    </w:p>
    <w:p w:rsidR="00360D84" w:rsidRDefault="00360D84">
      <w:pPr>
        <w:pStyle w:val="a3"/>
        <w:ind w:left="0"/>
        <w:jc w:val="left"/>
        <w:rPr>
          <w:sz w:val="26"/>
        </w:rPr>
      </w:pPr>
    </w:p>
    <w:p w:rsidR="00360D84" w:rsidRDefault="00360D84">
      <w:pPr>
        <w:pStyle w:val="a3"/>
        <w:spacing w:before="5"/>
        <w:ind w:left="0"/>
        <w:jc w:val="left"/>
        <w:rPr>
          <w:sz w:val="38"/>
        </w:rPr>
      </w:pPr>
    </w:p>
    <w:p w:rsidR="00360D84" w:rsidRDefault="00F03F7C">
      <w:pPr>
        <w:pStyle w:val="2"/>
        <w:ind w:left="990"/>
        <w:jc w:val="left"/>
      </w:pPr>
      <w:r>
        <w:t>Материально</w:t>
      </w:r>
      <w:r>
        <w:rPr>
          <w:spacing w:val="-1"/>
        </w:rPr>
        <w:t xml:space="preserve"> </w:t>
      </w:r>
      <w:r>
        <w:t>-</w:t>
      </w:r>
      <w:r>
        <w:rPr>
          <w:spacing w:val="-6"/>
        </w:rPr>
        <w:t xml:space="preserve"> </w:t>
      </w:r>
      <w:r>
        <w:t>техническое</w:t>
      </w:r>
      <w:r>
        <w:rPr>
          <w:spacing w:val="-3"/>
        </w:rPr>
        <w:t xml:space="preserve"> </w:t>
      </w:r>
      <w:r>
        <w:t>обеспечение</w:t>
      </w:r>
      <w:r>
        <w:rPr>
          <w:spacing w:val="-2"/>
        </w:rPr>
        <w:t xml:space="preserve"> программы</w:t>
      </w:r>
    </w:p>
    <w:p w:rsidR="00360D84" w:rsidRDefault="00360D84">
      <w:pPr>
        <w:sectPr w:rsidR="00360D84">
          <w:pgSz w:w="11910" w:h="16840"/>
          <w:pgMar w:top="1040" w:right="560" w:bottom="1140" w:left="1480" w:header="0" w:footer="945" w:gutter="0"/>
          <w:cols w:space="720"/>
        </w:sectPr>
      </w:pPr>
    </w:p>
    <w:p w:rsidR="00360D84" w:rsidRDefault="00F03F7C">
      <w:pPr>
        <w:spacing w:before="73" w:line="274" w:lineRule="exact"/>
        <w:ind w:left="930"/>
        <w:jc w:val="both"/>
        <w:rPr>
          <w:b/>
          <w:sz w:val="24"/>
        </w:rPr>
      </w:pPr>
      <w:r>
        <w:rPr>
          <w:b/>
          <w:sz w:val="24"/>
        </w:rPr>
        <w:lastRenderedPageBreak/>
        <w:t>Нормативные</w:t>
      </w:r>
      <w:r>
        <w:rPr>
          <w:b/>
          <w:spacing w:val="-5"/>
          <w:sz w:val="24"/>
        </w:rPr>
        <w:t xml:space="preserve"> </w:t>
      </w:r>
      <w:r>
        <w:rPr>
          <w:b/>
          <w:spacing w:val="-2"/>
          <w:sz w:val="24"/>
        </w:rPr>
        <w:t>документы:</w:t>
      </w:r>
    </w:p>
    <w:p w:rsidR="00360D84" w:rsidRDefault="00F03F7C">
      <w:pPr>
        <w:pStyle w:val="a4"/>
        <w:numPr>
          <w:ilvl w:val="0"/>
          <w:numId w:val="8"/>
        </w:numPr>
        <w:tabs>
          <w:tab w:val="left" w:pos="1297"/>
        </w:tabs>
        <w:ind w:right="294" w:firstLine="767"/>
        <w:jc w:val="both"/>
        <w:rPr>
          <w:sz w:val="24"/>
        </w:rPr>
      </w:pPr>
      <w:r>
        <w:rPr>
          <w:sz w:val="24"/>
        </w:rPr>
        <w:t xml:space="preserve">Федеральный государственный образовательный стандарт основного общего </w:t>
      </w:r>
      <w:proofErr w:type="gramStart"/>
      <w:r w:rsidR="0090149D">
        <w:rPr>
          <w:spacing w:val="-2"/>
          <w:sz w:val="24"/>
        </w:rPr>
        <w:t>образования</w:t>
      </w:r>
      <w:proofErr w:type="gramEnd"/>
      <w:r w:rsidR="0090149D">
        <w:rPr>
          <w:spacing w:val="-2"/>
          <w:sz w:val="24"/>
        </w:rPr>
        <w:t xml:space="preserve"> утвержденные </w:t>
      </w:r>
      <w:proofErr w:type="spellStart"/>
      <w:r w:rsidR="0090149D">
        <w:rPr>
          <w:spacing w:val="-2"/>
          <w:sz w:val="24"/>
        </w:rPr>
        <w:t>Минпросвещении</w:t>
      </w:r>
      <w:proofErr w:type="spellEnd"/>
      <w:r w:rsidR="0090149D">
        <w:rPr>
          <w:spacing w:val="-2"/>
          <w:sz w:val="24"/>
        </w:rPr>
        <w:t xml:space="preserve"> РФ  31 мая 2021 г. приказ №267.</w:t>
      </w:r>
    </w:p>
    <w:p w:rsidR="00360D84" w:rsidRDefault="00F03F7C">
      <w:pPr>
        <w:pStyle w:val="a4"/>
        <w:numPr>
          <w:ilvl w:val="0"/>
          <w:numId w:val="8"/>
        </w:numPr>
        <w:tabs>
          <w:tab w:val="left" w:pos="1321"/>
        </w:tabs>
        <w:ind w:right="287" w:firstLine="767"/>
        <w:jc w:val="both"/>
        <w:rPr>
          <w:sz w:val="24"/>
        </w:rPr>
      </w:pPr>
      <w:r>
        <w:rPr>
          <w:sz w:val="24"/>
        </w:rPr>
        <w:t>Федеральный закон от 29 декабря 2012 г. N 273-ФЗ "Об образовании в Российской Федерации"; 3. Закон Российской Федерации от 19.04.1991 № 1032 -1 «О занятости населения в Российской Федерации»;</w:t>
      </w:r>
    </w:p>
    <w:p w:rsidR="00360D84" w:rsidRDefault="00F03F7C">
      <w:pPr>
        <w:pStyle w:val="a4"/>
        <w:numPr>
          <w:ilvl w:val="0"/>
          <w:numId w:val="7"/>
        </w:numPr>
        <w:tabs>
          <w:tab w:val="left" w:pos="1252"/>
        </w:tabs>
        <w:ind w:right="287" w:firstLine="707"/>
        <w:jc w:val="both"/>
        <w:rPr>
          <w:sz w:val="24"/>
        </w:rPr>
      </w:pPr>
      <w:r>
        <w:rPr>
          <w:sz w:val="24"/>
        </w:rPr>
        <w:t>Приказ Министерства здравоохранения и социального развития Российской Федерации (</w:t>
      </w:r>
      <w:proofErr w:type="spellStart"/>
      <w:proofErr w:type="gramStart"/>
      <w:r>
        <w:rPr>
          <w:sz w:val="24"/>
        </w:rPr>
        <w:t>M</w:t>
      </w:r>
      <w:proofErr w:type="gramEnd"/>
      <w:r>
        <w:rPr>
          <w:sz w:val="24"/>
        </w:rPr>
        <w:t>инздравсоцразвития</w:t>
      </w:r>
      <w:proofErr w:type="spellEnd"/>
      <w:r>
        <w:rPr>
          <w:sz w:val="24"/>
        </w:rPr>
        <w:t xml:space="preserve"> России) от 26 августа 2010 г. N 761н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w:t>
      </w:r>
      <w:r>
        <w:rPr>
          <w:spacing w:val="-2"/>
          <w:sz w:val="24"/>
        </w:rPr>
        <w:t>образования";</w:t>
      </w:r>
    </w:p>
    <w:p w:rsidR="00360D84" w:rsidRDefault="00F03F7C">
      <w:pPr>
        <w:pStyle w:val="a4"/>
        <w:numPr>
          <w:ilvl w:val="0"/>
          <w:numId w:val="7"/>
        </w:numPr>
        <w:tabs>
          <w:tab w:val="left" w:pos="1300"/>
        </w:tabs>
        <w:ind w:right="286" w:firstLine="707"/>
        <w:jc w:val="both"/>
        <w:rPr>
          <w:sz w:val="24"/>
        </w:rPr>
      </w:pPr>
      <w:r>
        <w:rPr>
          <w:sz w:val="24"/>
        </w:rPr>
        <w:t>Федеральный закон от 10.12.1995 № 195-ФЗ «Об основах социального обслуживания населения в Российской Федерации»;</w:t>
      </w:r>
    </w:p>
    <w:p w:rsidR="00360D84" w:rsidRDefault="00F03F7C">
      <w:pPr>
        <w:pStyle w:val="a4"/>
        <w:numPr>
          <w:ilvl w:val="0"/>
          <w:numId w:val="7"/>
        </w:numPr>
        <w:tabs>
          <w:tab w:val="left" w:pos="1302"/>
        </w:tabs>
        <w:ind w:right="293" w:firstLine="707"/>
        <w:jc w:val="both"/>
        <w:rPr>
          <w:sz w:val="24"/>
        </w:rPr>
      </w:pPr>
      <w:r>
        <w:rPr>
          <w:sz w:val="24"/>
        </w:rPr>
        <w:t>Постановление Министерства труда и социального развития Российской Федерации от 27.09.1996 № 1 «Об утверждении Положения о профессиональной ориентации и психологической поддержке населения в Российской Федерации»;</w:t>
      </w:r>
    </w:p>
    <w:p w:rsidR="00360D84" w:rsidRDefault="00360D84">
      <w:pPr>
        <w:pStyle w:val="a3"/>
        <w:spacing w:before="4"/>
        <w:ind w:left="0"/>
        <w:jc w:val="left"/>
      </w:pPr>
    </w:p>
    <w:p w:rsidR="00360D84" w:rsidRDefault="00F03F7C">
      <w:pPr>
        <w:pStyle w:val="2"/>
        <w:spacing w:line="274" w:lineRule="exact"/>
        <w:jc w:val="left"/>
      </w:pPr>
      <w:r>
        <w:t>Литература</w:t>
      </w:r>
      <w:r>
        <w:rPr>
          <w:spacing w:val="-5"/>
        </w:rPr>
        <w:t xml:space="preserve"> </w:t>
      </w:r>
      <w:r>
        <w:t>для</w:t>
      </w:r>
      <w:r>
        <w:rPr>
          <w:spacing w:val="-4"/>
        </w:rPr>
        <w:t xml:space="preserve"> </w:t>
      </w:r>
      <w:r>
        <w:t>самостоятельного</w:t>
      </w:r>
      <w:r>
        <w:rPr>
          <w:spacing w:val="-4"/>
        </w:rPr>
        <w:t xml:space="preserve"> </w:t>
      </w:r>
      <w:r>
        <w:rPr>
          <w:spacing w:val="-2"/>
        </w:rPr>
        <w:t>чтения</w:t>
      </w:r>
    </w:p>
    <w:p w:rsidR="00360D84" w:rsidRDefault="00F03F7C">
      <w:pPr>
        <w:spacing w:line="274" w:lineRule="exact"/>
        <w:ind w:left="930"/>
        <w:rPr>
          <w:i/>
          <w:sz w:val="24"/>
        </w:rPr>
      </w:pPr>
      <w:r>
        <w:rPr>
          <w:i/>
          <w:spacing w:val="-2"/>
          <w:sz w:val="24"/>
        </w:rPr>
        <w:t>Основная:</w:t>
      </w:r>
    </w:p>
    <w:p w:rsidR="00360D84" w:rsidRDefault="00F03F7C">
      <w:pPr>
        <w:pStyle w:val="a4"/>
        <w:numPr>
          <w:ilvl w:val="0"/>
          <w:numId w:val="6"/>
        </w:numPr>
        <w:tabs>
          <w:tab w:val="left" w:pos="1235"/>
        </w:tabs>
        <w:ind w:right="288" w:firstLine="707"/>
        <w:jc w:val="both"/>
        <w:rPr>
          <w:sz w:val="24"/>
        </w:rPr>
      </w:pPr>
      <w:proofErr w:type="spellStart"/>
      <w:r>
        <w:rPr>
          <w:sz w:val="24"/>
        </w:rPr>
        <w:t>Асмолов</w:t>
      </w:r>
      <w:proofErr w:type="spellEnd"/>
      <w:r>
        <w:rPr>
          <w:sz w:val="24"/>
        </w:rPr>
        <w:t xml:space="preserve"> А. Г. Формирование универсальных учебных действий в основной школе: от действия – к мысли. Система заданий. Пособие для учителя. (Стандарты</w:t>
      </w:r>
      <w:r>
        <w:rPr>
          <w:spacing w:val="40"/>
          <w:sz w:val="24"/>
        </w:rPr>
        <w:t xml:space="preserve"> </w:t>
      </w:r>
      <w:r>
        <w:rPr>
          <w:sz w:val="24"/>
        </w:rPr>
        <w:t>второго поколения). – М.: Просвещение, 2011. – 159 с.</w:t>
      </w:r>
    </w:p>
    <w:p w:rsidR="00360D84" w:rsidRDefault="00F03F7C">
      <w:pPr>
        <w:pStyle w:val="a4"/>
        <w:numPr>
          <w:ilvl w:val="0"/>
          <w:numId w:val="6"/>
        </w:numPr>
        <w:tabs>
          <w:tab w:val="left" w:pos="1259"/>
        </w:tabs>
        <w:ind w:right="286" w:firstLine="767"/>
        <w:jc w:val="both"/>
        <w:rPr>
          <w:sz w:val="24"/>
        </w:rPr>
      </w:pPr>
      <w:proofErr w:type="spellStart"/>
      <w:r>
        <w:rPr>
          <w:sz w:val="24"/>
        </w:rPr>
        <w:t>Ансимова</w:t>
      </w:r>
      <w:proofErr w:type="spellEnd"/>
      <w:r>
        <w:rPr>
          <w:sz w:val="24"/>
        </w:rPr>
        <w:t xml:space="preserve"> Н. П., Кузнецова И. В. Профессиональная ориентация, профотбор и профессиональная адаптация молодежи. – Ярославль, 2000.</w:t>
      </w:r>
    </w:p>
    <w:p w:rsidR="00360D84" w:rsidRDefault="00F03F7C">
      <w:pPr>
        <w:pStyle w:val="a4"/>
        <w:numPr>
          <w:ilvl w:val="0"/>
          <w:numId w:val="6"/>
        </w:numPr>
        <w:tabs>
          <w:tab w:val="left" w:pos="1209"/>
        </w:tabs>
        <w:spacing w:before="1"/>
        <w:ind w:right="291" w:firstLine="707"/>
        <w:jc w:val="both"/>
        <w:rPr>
          <w:sz w:val="24"/>
        </w:rPr>
      </w:pPr>
      <w:proofErr w:type="spellStart"/>
      <w:r>
        <w:rPr>
          <w:sz w:val="24"/>
        </w:rPr>
        <w:t>Бендюков</w:t>
      </w:r>
      <w:proofErr w:type="spellEnd"/>
      <w:r>
        <w:rPr>
          <w:sz w:val="24"/>
        </w:rPr>
        <w:t xml:space="preserve"> М., Соломин И., Ткачев М. Азбука профориентации. Как молодому человеку преуспеть на рынке труда? – СПб</w:t>
      </w:r>
      <w:proofErr w:type="gramStart"/>
      <w:r>
        <w:rPr>
          <w:sz w:val="24"/>
        </w:rPr>
        <w:t>.: «</w:t>
      </w:r>
      <w:proofErr w:type="gramEnd"/>
      <w:r>
        <w:rPr>
          <w:sz w:val="24"/>
        </w:rPr>
        <w:t>Литера плюс», 1997.</w:t>
      </w:r>
    </w:p>
    <w:p w:rsidR="00360D84" w:rsidRDefault="00F03F7C">
      <w:pPr>
        <w:pStyle w:val="a4"/>
        <w:numPr>
          <w:ilvl w:val="0"/>
          <w:numId w:val="6"/>
        </w:numPr>
        <w:tabs>
          <w:tab w:val="left" w:pos="1218"/>
        </w:tabs>
        <w:ind w:right="285" w:firstLine="707"/>
        <w:jc w:val="both"/>
        <w:rPr>
          <w:sz w:val="24"/>
        </w:rPr>
      </w:pPr>
      <w:r>
        <w:rPr>
          <w:sz w:val="24"/>
        </w:rPr>
        <w:t xml:space="preserve">Булычева Н.А. Особенности профессионального выбора выпускников классов коррекционно-развивающего обучения // Коррекционная педагогика. –2004. –№2(4). –С. </w:t>
      </w:r>
      <w:r>
        <w:rPr>
          <w:spacing w:val="-2"/>
          <w:sz w:val="24"/>
        </w:rPr>
        <w:t>6569.</w:t>
      </w:r>
    </w:p>
    <w:p w:rsidR="00360D84" w:rsidRDefault="00360D84">
      <w:pPr>
        <w:jc w:val="both"/>
        <w:rPr>
          <w:sz w:val="24"/>
        </w:rPr>
        <w:sectPr w:rsidR="00360D84">
          <w:pgSz w:w="11910" w:h="16840"/>
          <w:pgMar w:top="1040" w:right="560" w:bottom="1140" w:left="1480" w:header="0" w:footer="945" w:gutter="0"/>
          <w:cols w:space="720"/>
        </w:sectPr>
      </w:pPr>
    </w:p>
    <w:p w:rsidR="00360D84" w:rsidRDefault="00360D84">
      <w:pPr>
        <w:pStyle w:val="a3"/>
        <w:ind w:left="0"/>
        <w:jc w:val="left"/>
      </w:pPr>
    </w:p>
    <w:p w:rsidR="00360D84" w:rsidRDefault="00F03F7C">
      <w:pPr>
        <w:pStyle w:val="a3"/>
        <w:jc w:val="left"/>
      </w:pPr>
      <w:r>
        <w:rPr>
          <w:spacing w:val="-2"/>
        </w:rPr>
        <w:t>2006.</w:t>
      </w:r>
    </w:p>
    <w:p w:rsidR="00360D84" w:rsidRDefault="00F03F7C">
      <w:pPr>
        <w:pStyle w:val="a4"/>
        <w:numPr>
          <w:ilvl w:val="0"/>
          <w:numId w:val="6"/>
        </w:numPr>
        <w:tabs>
          <w:tab w:val="left" w:pos="440"/>
        </w:tabs>
        <w:ind w:left="439" w:hanging="253"/>
        <w:jc w:val="left"/>
        <w:rPr>
          <w:sz w:val="24"/>
        </w:rPr>
      </w:pPr>
      <w:r>
        <w:rPr>
          <w:sz w:val="24"/>
        </w:rPr>
        <w:br w:type="column"/>
      </w:r>
      <w:proofErr w:type="spellStart"/>
      <w:r>
        <w:rPr>
          <w:sz w:val="24"/>
        </w:rPr>
        <w:lastRenderedPageBreak/>
        <w:t>Зеер</w:t>
      </w:r>
      <w:proofErr w:type="spellEnd"/>
      <w:r>
        <w:rPr>
          <w:spacing w:val="5"/>
          <w:sz w:val="24"/>
        </w:rPr>
        <w:t xml:space="preserve"> </w:t>
      </w:r>
      <w:r>
        <w:rPr>
          <w:sz w:val="24"/>
        </w:rPr>
        <w:t>Э.Ф.</w:t>
      </w:r>
      <w:r>
        <w:rPr>
          <w:spacing w:val="7"/>
          <w:sz w:val="24"/>
        </w:rPr>
        <w:t xml:space="preserve"> </w:t>
      </w:r>
      <w:r>
        <w:rPr>
          <w:sz w:val="24"/>
        </w:rPr>
        <w:t>Психология</w:t>
      </w:r>
      <w:r>
        <w:rPr>
          <w:spacing w:val="7"/>
          <w:sz w:val="24"/>
        </w:rPr>
        <w:t xml:space="preserve"> </w:t>
      </w:r>
      <w:r>
        <w:rPr>
          <w:sz w:val="24"/>
        </w:rPr>
        <w:t>профессий.</w:t>
      </w:r>
      <w:r>
        <w:rPr>
          <w:spacing w:val="11"/>
          <w:sz w:val="24"/>
        </w:rPr>
        <w:t xml:space="preserve"> </w:t>
      </w:r>
      <w:r>
        <w:rPr>
          <w:sz w:val="24"/>
        </w:rPr>
        <w:t>–</w:t>
      </w:r>
      <w:r>
        <w:rPr>
          <w:spacing w:val="8"/>
          <w:sz w:val="24"/>
        </w:rPr>
        <w:t xml:space="preserve"> </w:t>
      </w:r>
      <w:r>
        <w:rPr>
          <w:sz w:val="24"/>
        </w:rPr>
        <w:t>М.:</w:t>
      </w:r>
      <w:r>
        <w:rPr>
          <w:spacing w:val="8"/>
          <w:sz w:val="24"/>
        </w:rPr>
        <w:t xml:space="preserve"> </w:t>
      </w:r>
      <w:r>
        <w:rPr>
          <w:sz w:val="24"/>
        </w:rPr>
        <w:t>Издательство</w:t>
      </w:r>
      <w:r>
        <w:rPr>
          <w:spacing w:val="11"/>
          <w:sz w:val="24"/>
        </w:rPr>
        <w:t xml:space="preserve"> </w:t>
      </w:r>
      <w:r>
        <w:rPr>
          <w:sz w:val="24"/>
        </w:rPr>
        <w:t>«Академический</w:t>
      </w:r>
      <w:r>
        <w:rPr>
          <w:spacing w:val="9"/>
          <w:sz w:val="24"/>
        </w:rPr>
        <w:t xml:space="preserve"> </w:t>
      </w:r>
      <w:r>
        <w:rPr>
          <w:spacing w:val="-2"/>
          <w:sz w:val="24"/>
        </w:rPr>
        <w:t>проект»,</w:t>
      </w:r>
    </w:p>
    <w:p w:rsidR="00360D84" w:rsidRDefault="00360D84">
      <w:pPr>
        <w:pStyle w:val="a3"/>
        <w:ind w:left="0"/>
        <w:jc w:val="left"/>
      </w:pPr>
    </w:p>
    <w:p w:rsidR="00360D84" w:rsidRDefault="00F03F7C">
      <w:pPr>
        <w:pStyle w:val="a4"/>
        <w:numPr>
          <w:ilvl w:val="0"/>
          <w:numId w:val="6"/>
        </w:numPr>
        <w:tabs>
          <w:tab w:val="left" w:pos="411"/>
        </w:tabs>
        <w:ind w:left="410" w:hanging="284"/>
        <w:jc w:val="left"/>
        <w:rPr>
          <w:sz w:val="24"/>
        </w:rPr>
      </w:pPr>
      <w:r>
        <w:rPr>
          <w:sz w:val="24"/>
        </w:rPr>
        <w:t>Климов</w:t>
      </w:r>
      <w:proofErr w:type="gramStart"/>
      <w:r>
        <w:rPr>
          <w:spacing w:val="40"/>
          <w:sz w:val="24"/>
        </w:rPr>
        <w:t xml:space="preserve"> </w:t>
      </w:r>
      <w:r>
        <w:rPr>
          <w:sz w:val="24"/>
        </w:rPr>
        <w:t>Е</w:t>
      </w:r>
      <w:proofErr w:type="gramEnd"/>
      <w:r>
        <w:rPr>
          <w:spacing w:val="40"/>
          <w:sz w:val="24"/>
        </w:rPr>
        <w:t xml:space="preserve"> </w:t>
      </w:r>
      <w:r>
        <w:rPr>
          <w:sz w:val="24"/>
        </w:rPr>
        <w:t>А.</w:t>
      </w:r>
      <w:r>
        <w:rPr>
          <w:spacing w:val="41"/>
          <w:sz w:val="24"/>
        </w:rPr>
        <w:t xml:space="preserve"> </w:t>
      </w:r>
      <w:r>
        <w:rPr>
          <w:sz w:val="24"/>
        </w:rPr>
        <w:t>Как</w:t>
      </w:r>
      <w:r>
        <w:rPr>
          <w:spacing w:val="41"/>
          <w:sz w:val="24"/>
        </w:rPr>
        <w:t xml:space="preserve"> </w:t>
      </w:r>
      <w:r>
        <w:rPr>
          <w:sz w:val="24"/>
        </w:rPr>
        <w:t>выбирать</w:t>
      </w:r>
      <w:r>
        <w:rPr>
          <w:spacing w:val="43"/>
          <w:sz w:val="24"/>
        </w:rPr>
        <w:t xml:space="preserve"> </w:t>
      </w:r>
      <w:r>
        <w:rPr>
          <w:sz w:val="24"/>
        </w:rPr>
        <w:t>профессию:</w:t>
      </w:r>
      <w:r>
        <w:rPr>
          <w:spacing w:val="41"/>
          <w:sz w:val="24"/>
        </w:rPr>
        <w:t xml:space="preserve"> </w:t>
      </w:r>
      <w:r>
        <w:rPr>
          <w:sz w:val="24"/>
        </w:rPr>
        <w:t>книга</w:t>
      </w:r>
      <w:r>
        <w:rPr>
          <w:spacing w:val="39"/>
          <w:sz w:val="24"/>
        </w:rPr>
        <w:t xml:space="preserve"> </w:t>
      </w:r>
      <w:r>
        <w:rPr>
          <w:sz w:val="24"/>
        </w:rPr>
        <w:t>для</w:t>
      </w:r>
      <w:r>
        <w:rPr>
          <w:spacing w:val="50"/>
          <w:sz w:val="24"/>
        </w:rPr>
        <w:t xml:space="preserve"> </w:t>
      </w:r>
      <w:r>
        <w:rPr>
          <w:sz w:val="24"/>
        </w:rPr>
        <w:t>учащихся</w:t>
      </w:r>
      <w:r>
        <w:rPr>
          <w:spacing w:val="40"/>
          <w:sz w:val="24"/>
        </w:rPr>
        <w:t xml:space="preserve"> </w:t>
      </w:r>
      <w:r>
        <w:rPr>
          <w:sz w:val="24"/>
        </w:rPr>
        <w:t>старших</w:t>
      </w:r>
      <w:r>
        <w:rPr>
          <w:spacing w:val="41"/>
          <w:sz w:val="24"/>
        </w:rPr>
        <w:t xml:space="preserve"> </w:t>
      </w:r>
      <w:r>
        <w:rPr>
          <w:spacing w:val="-2"/>
          <w:sz w:val="24"/>
        </w:rPr>
        <w:t>классов</w:t>
      </w:r>
    </w:p>
    <w:p w:rsidR="00360D84" w:rsidRDefault="00360D84">
      <w:pPr>
        <w:rPr>
          <w:sz w:val="24"/>
        </w:rPr>
        <w:sectPr w:rsidR="00360D84">
          <w:type w:val="continuous"/>
          <w:pgSz w:w="11910" w:h="16840"/>
          <w:pgMar w:top="1540" w:right="560" w:bottom="280" w:left="1480" w:header="0" w:footer="945" w:gutter="0"/>
          <w:cols w:num="2" w:space="720" w:equalWidth="0">
            <w:col w:w="763" w:space="40"/>
            <w:col w:w="9067"/>
          </w:cols>
        </w:sectPr>
      </w:pPr>
    </w:p>
    <w:p w:rsidR="00360D84" w:rsidRDefault="00F03F7C">
      <w:pPr>
        <w:pStyle w:val="a3"/>
        <w:jc w:val="left"/>
      </w:pPr>
      <w:r>
        <w:lastRenderedPageBreak/>
        <w:t>средней</w:t>
      </w:r>
      <w:r>
        <w:rPr>
          <w:spacing w:val="-1"/>
        </w:rPr>
        <w:t xml:space="preserve"> </w:t>
      </w:r>
      <w:r>
        <w:t>школы.</w:t>
      </w:r>
      <w:r>
        <w:rPr>
          <w:spacing w:val="-1"/>
        </w:rPr>
        <w:t xml:space="preserve"> </w:t>
      </w:r>
      <w:r>
        <w:t>–</w:t>
      </w:r>
      <w:r>
        <w:rPr>
          <w:spacing w:val="-2"/>
        </w:rPr>
        <w:t xml:space="preserve"> </w:t>
      </w:r>
      <w:r>
        <w:t>М.,</w:t>
      </w:r>
      <w:r>
        <w:rPr>
          <w:spacing w:val="-1"/>
        </w:rPr>
        <w:t xml:space="preserve"> </w:t>
      </w:r>
      <w:r>
        <w:rPr>
          <w:spacing w:val="-2"/>
        </w:rPr>
        <w:t>1990.</w:t>
      </w:r>
    </w:p>
    <w:p w:rsidR="00360D84" w:rsidRDefault="00F03F7C">
      <w:pPr>
        <w:pStyle w:val="a4"/>
        <w:numPr>
          <w:ilvl w:val="0"/>
          <w:numId w:val="6"/>
        </w:numPr>
        <w:tabs>
          <w:tab w:val="left" w:pos="1356"/>
          <w:tab w:val="left" w:pos="1357"/>
          <w:tab w:val="left" w:pos="2397"/>
          <w:tab w:val="left" w:pos="3084"/>
          <w:tab w:val="left" w:pos="4551"/>
          <w:tab w:val="left" w:pos="6821"/>
          <w:tab w:val="left" w:pos="8913"/>
          <w:tab w:val="left" w:pos="9240"/>
        </w:tabs>
        <w:ind w:right="286" w:firstLine="707"/>
        <w:jc w:val="left"/>
        <w:rPr>
          <w:sz w:val="24"/>
        </w:rPr>
      </w:pPr>
      <w:r>
        <w:rPr>
          <w:spacing w:val="-2"/>
          <w:sz w:val="24"/>
        </w:rPr>
        <w:t>Климов</w:t>
      </w:r>
      <w:r>
        <w:rPr>
          <w:sz w:val="24"/>
        </w:rPr>
        <w:tab/>
      </w:r>
      <w:r>
        <w:rPr>
          <w:spacing w:val="-4"/>
          <w:sz w:val="24"/>
        </w:rPr>
        <w:t>Е.А.</w:t>
      </w:r>
      <w:r>
        <w:rPr>
          <w:sz w:val="24"/>
        </w:rPr>
        <w:tab/>
      </w:r>
      <w:r>
        <w:rPr>
          <w:spacing w:val="-2"/>
          <w:sz w:val="24"/>
        </w:rPr>
        <w:t>Психология</w:t>
      </w:r>
      <w:r>
        <w:rPr>
          <w:sz w:val="24"/>
        </w:rPr>
        <w:tab/>
      </w:r>
      <w:r>
        <w:rPr>
          <w:spacing w:val="-2"/>
          <w:sz w:val="24"/>
        </w:rPr>
        <w:t>профессионального</w:t>
      </w:r>
      <w:r>
        <w:rPr>
          <w:sz w:val="24"/>
        </w:rPr>
        <w:tab/>
      </w:r>
      <w:r>
        <w:rPr>
          <w:spacing w:val="-2"/>
          <w:sz w:val="24"/>
        </w:rPr>
        <w:t>самоопределения.</w:t>
      </w:r>
      <w:r>
        <w:rPr>
          <w:sz w:val="24"/>
        </w:rPr>
        <w:tab/>
      </w:r>
      <w:r>
        <w:rPr>
          <w:spacing w:val="-10"/>
          <w:sz w:val="24"/>
        </w:rPr>
        <w:t>-</w:t>
      </w:r>
      <w:r>
        <w:rPr>
          <w:sz w:val="24"/>
        </w:rPr>
        <w:tab/>
      </w:r>
      <w:r>
        <w:rPr>
          <w:spacing w:val="-4"/>
          <w:sz w:val="24"/>
        </w:rPr>
        <w:t xml:space="preserve">М.: </w:t>
      </w:r>
      <w:r>
        <w:rPr>
          <w:sz w:val="24"/>
        </w:rPr>
        <w:t>Издательский центр «Академия»,- 2004.</w:t>
      </w:r>
    </w:p>
    <w:p w:rsidR="00360D84" w:rsidRDefault="00F03F7C">
      <w:pPr>
        <w:pStyle w:val="a4"/>
        <w:numPr>
          <w:ilvl w:val="0"/>
          <w:numId w:val="6"/>
        </w:numPr>
        <w:tabs>
          <w:tab w:val="left" w:pos="1180"/>
        </w:tabs>
        <w:ind w:right="289" w:firstLine="707"/>
        <w:jc w:val="left"/>
        <w:rPr>
          <w:sz w:val="24"/>
        </w:rPr>
      </w:pPr>
      <w:proofErr w:type="gramStart"/>
      <w:r>
        <w:rPr>
          <w:sz w:val="24"/>
        </w:rPr>
        <w:t>Митина</w:t>
      </w:r>
      <w:proofErr w:type="gramEnd"/>
      <w:r>
        <w:rPr>
          <w:sz w:val="24"/>
        </w:rPr>
        <w:t xml:space="preserve"> Л.М. Психологическое сопровождение выбора профессии. – М.: МПСИ: Флинта, 2003.</w:t>
      </w:r>
    </w:p>
    <w:p w:rsidR="00360D84" w:rsidRDefault="00F03F7C">
      <w:pPr>
        <w:pStyle w:val="a4"/>
        <w:numPr>
          <w:ilvl w:val="0"/>
          <w:numId w:val="6"/>
        </w:numPr>
        <w:tabs>
          <w:tab w:val="left" w:pos="1373"/>
          <w:tab w:val="left" w:pos="1374"/>
          <w:tab w:val="left" w:pos="2549"/>
          <w:tab w:val="left" w:pos="3165"/>
          <w:tab w:val="left" w:pos="4585"/>
          <w:tab w:val="left" w:pos="5369"/>
          <w:tab w:val="left" w:pos="6690"/>
          <w:tab w:val="left" w:pos="8006"/>
          <w:tab w:val="left" w:pos="8330"/>
          <w:tab w:val="left" w:pos="8875"/>
        </w:tabs>
        <w:spacing w:before="1"/>
        <w:ind w:left="1373" w:hanging="384"/>
        <w:jc w:val="left"/>
        <w:rPr>
          <w:sz w:val="24"/>
        </w:rPr>
      </w:pPr>
      <w:proofErr w:type="spellStart"/>
      <w:r>
        <w:rPr>
          <w:spacing w:val="-2"/>
          <w:sz w:val="24"/>
        </w:rPr>
        <w:t>Овчарова</w:t>
      </w:r>
      <w:proofErr w:type="spellEnd"/>
      <w:r>
        <w:rPr>
          <w:sz w:val="24"/>
        </w:rPr>
        <w:tab/>
      </w:r>
      <w:r>
        <w:rPr>
          <w:spacing w:val="-4"/>
          <w:sz w:val="24"/>
        </w:rPr>
        <w:t>Р.В.</w:t>
      </w:r>
      <w:r>
        <w:rPr>
          <w:sz w:val="24"/>
        </w:rPr>
        <w:tab/>
      </w:r>
      <w:r>
        <w:rPr>
          <w:spacing w:val="-2"/>
          <w:sz w:val="24"/>
        </w:rPr>
        <w:t>Справочная</w:t>
      </w:r>
      <w:r>
        <w:rPr>
          <w:sz w:val="24"/>
        </w:rPr>
        <w:tab/>
      </w:r>
      <w:r>
        <w:rPr>
          <w:spacing w:val="-4"/>
          <w:sz w:val="24"/>
        </w:rPr>
        <w:t>книга</w:t>
      </w:r>
      <w:r>
        <w:rPr>
          <w:sz w:val="24"/>
        </w:rPr>
        <w:tab/>
      </w:r>
      <w:r>
        <w:rPr>
          <w:spacing w:val="-2"/>
          <w:sz w:val="24"/>
        </w:rPr>
        <w:t>школьного</w:t>
      </w:r>
      <w:r>
        <w:rPr>
          <w:sz w:val="24"/>
        </w:rPr>
        <w:tab/>
      </w:r>
      <w:r>
        <w:rPr>
          <w:spacing w:val="-2"/>
          <w:sz w:val="24"/>
        </w:rPr>
        <w:t>психолога.</w:t>
      </w:r>
      <w:r>
        <w:rPr>
          <w:sz w:val="24"/>
        </w:rPr>
        <w:tab/>
      </w:r>
      <w:r>
        <w:rPr>
          <w:spacing w:val="-10"/>
          <w:sz w:val="24"/>
        </w:rPr>
        <w:t>–</w:t>
      </w:r>
      <w:r>
        <w:rPr>
          <w:sz w:val="24"/>
        </w:rPr>
        <w:tab/>
      </w:r>
      <w:r>
        <w:rPr>
          <w:spacing w:val="-5"/>
          <w:sz w:val="24"/>
        </w:rPr>
        <w:t>М.:</w:t>
      </w:r>
      <w:r>
        <w:rPr>
          <w:sz w:val="24"/>
        </w:rPr>
        <w:tab/>
      </w:r>
      <w:r>
        <w:rPr>
          <w:spacing w:val="-2"/>
          <w:sz w:val="24"/>
        </w:rPr>
        <w:t>Изд-</w:t>
      </w:r>
      <w:r>
        <w:rPr>
          <w:spacing w:val="-5"/>
          <w:sz w:val="24"/>
        </w:rPr>
        <w:t>во</w:t>
      </w:r>
    </w:p>
    <w:p w:rsidR="00360D84" w:rsidRDefault="00F03F7C">
      <w:pPr>
        <w:pStyle w:val="a3"/>
        <w:jc w:val="left"/>
      </w:pPr>
      <w:r>
        <w:t>«Просвещение»,</w:t>
      </w:r>
      <w:r>
        <w:rPr>
          <w:spacing w:val="-4"/>
        </w:rPr>
        <w:t xml:space="preserve"> </w:t>
      </w:r>
      <w:r>
        <w:t>1996.</w:t>
      </w:r>
      <w:r>
        <w:rPr>
          <w:spacing w:val="1"/>
        </w:rPr>
        <w:t xml:space="preserve"> </w:t>
      </w:r>
      <w:r>
        <w:t>-</w:t>
      </w:r>
      <w:r>
        <w:rPr>
          <w:spacing w:val="58"/>
        </w:rPr>
        <w:t xml:space="preserve"> </w:t>
      </w:r>
      <w:r>
        <w:t>С.</w:t>
      </w:r>
      <w:r>
        <w:rPr>
          <w:spacing w:val="-2"/>
        </w:rPr>
        <w:t xml:space="preserve"> </w:t>
      </w:r>
      <w:r>
        <w:t>276</w:t>
      </w:r>
      <w:r>
        <w:rPr>
          <w:spacing w:val="-1"/>
        </w:rPr>
        <w:t xml:space="preserve"> </w:t>
      </w:r>
      <w:r>
        <w:t>-</w:t>
      </w:r>
      <w:r>
        <w:rPr>
          <w:spacing w:val="-2"/>
        </w:rPr>
        <w:t xml:space="preserve"> </w:t>
      </w:r>
      <w:r>
        <w:rPr>
          <w:spacing w:val="-4"/>
        </w:rPr>
        <w:t>333.</w:t>
      </w:r>
    </w:p>
    <w:p w:rsidR="00360D84" w:rsidRDefault="00F03F7C">
      <w:pPr>
        <w:pStyle w:val="a4"/>
        <w:numPr>
          <w:ilvl w:val="0"/>
          <w:numId w:val="6"/>
        </w:numPr>
        <w:tabs>
          <w:tab w:val="left" w:pos="1353"/>
        </w:tabs>
        <w:ind w:right="294" w:firstLine="707"/>
        <w:jc w:val="both"/>
        <w:rPr>
          <w:sz w:val="24"/>
        </w:rPr>
      </w:pPr>
      <w:r>
        <w:rPr>
          <w:sz w:val="24"/>
        </w:rPr>
        <w:t>Педагогическое сопровождение самоопределения школьников: методическое пособие для профильной и профессиональной ориентации и профильного обучения школьников/ Чистякова С.Н. – М.: Издательский центр «Академия»,- 2005.</w:t>
      </w:r>
    </w:p>
    <w:p w:rsidR="00360D84" w:rsidRDefault="00F03F7C">
      <w:pPr>
        <w:pStyle w:val="a4"/>
        <w:numPr>
          <w:ilvl w:val="0"/>
          <w:numId w:val="6"/>
        </w:numPr>
        <w:tabs>
          <w:tab w:val="left" w:pos="1374"/>
        </w:tabs>
        <w:ind w:right="285" w:firstLine="707"/>
        <w:jc w:val="both"/>
        <w:rPr>
          <w:sz w:val="24"/>
        </w:rPr>
      </w:pPr>
      <w:proofErr w:type="spellStart"/>
      <w:r>
        <w:rPr>
          <w:sz w:val="24"/>
        </w:rPr>
        <w:t>Пинский</w:t>
      </w:r>
      <w:proofErr w:type="spellEnd"/>
      <w:r>
        <w:rPr>
          <w:sz w:val="24"/>
        </w:rPr>
        <w:t xml:space="preserve"> А.А. «</w:t>
      </w:r>
      <w:proofErr w:type="spellStart"/>
      <w:r>
        <w:rPr>
          <w:sz w:val="24"/>
        </w:rPr>
        <w:t>Предпрофильная</w:t>
      </w:r>
      <w:proofErr w:type="spellEnd"/>
      <w:r>
        <w:rPr>
          <w:sz w:val="24"/>
        </w:rPr>
        <w:t xml:space="preserve"> подготовка учащихся выпускных классов основной школы: результаты первого года эксперимента» Доклад. // Всероссийская научно-практическая конференция по </w:t>
      </w:r>
      <w:proofErr w:type="spellStart"/>
      <w:r>
        <w:rPr>
          <w:sz w:val="24"/>
        </w:rPr>
        <w:t>предпрофильной</w:t>
      </w:r>
      <w:proofErr w:type="spellEnd"/>
      <w:r>
        <w:rPr>
          <w:sz w:val="24"/>
        </w:rPr>
        <w:t xml:space="preserve"> подготовке. - Москва. - 30 сент. –</w:t>
      </w:r>
      <w:r>
        <w:rPr>
          <w:spacing w:val="80"/>
          <w:sz w:val="24"/>
        </w:rPr>
        <w:t xml:space="preserve"> </w:t>
      </w:r>
      <w:r>
        <w:rPr>
          <w:sz w:val="24"/>
        </w:rPr>
        <w:t>1 окт. 2004.</w:t>
      </w:r>
    </w:p>
    <w:p w:rsidR="00360D84" w:rsidRPr="0090149D" w:rsidRDefault="0090149D" w:rsidP="0090149D">
      <w:pPr>
        <w:tabs>
          <w:tab w:val="left" w:pos="1374"/>
        </w:tabs>
        <w:jc w:val="both"/>
        <w:rPr>
          <w:sz w:val="24"/>
        </w:rPr>
        <w:sectPr w:rsidR="00360D84" w:rsidRPr="0090149D">
          <w:type w:val="continuous"/>
          <w:pgSz w:w="11910" w:h="16840"/>
          <w:pgMar w:top="1540" w:right="560" w:bottom="280" w:left="1480" w:header="0" w:footer="945" w:gutter="0"/>
          <w:cols w:space="720"/>
        </w:sectPr>
      </w:pPr>
      <w:r>
        <w:rPr>
          <w:sz w:val="24"/>
        </w:rPr>
        <w:tab/>
      </w:r>
    </w:p>
    <w:p w:rsidR="00360D84" w:rsidRDefault="00F03F7C">
      <w:pPr>
        <w:pStyle w:val="a4"/>
        <w:numPr>
          <w:ilvl w:val="0"/>
          <w:numId w:val="6"/>
        </w:numPr>
        <w:tabs>
          <w:tab w:val="left" w:pos="1324"/>
        </w:tabs>
        <w:spacing w:before="68"/>
        <w:ind w:left="1323" w:hanging="394"/>
        <w:jc w:val="both"/>
        <w:rPr>
          <w:sz w:val="24"/>
        </w:rPr>
      </w:pPr>
      <w:r>
        <w:rPr>
          <w:sz w:val="24"/>
        </w:rPr>
        <w:lastRenderedPageBreak/>
        <w:t>Практическая</w:t>
      </w:r>
      <w:r>
        <w:rPr>
          <w:spacing w:val="29"/>
          <w:sz w:val="24"/>
        </w:rPr>
        <w:t xml:space="preserve"> </w:t>
      </w:r>
      <w:r>
        <w:rPr>
          <w:sz w:val="24"/>
        </w:rPr>
        <w:t>психология</w:t>
      </w:r>
      <w:r>
        <w:rPr>
          <w:spacing w:val="32"/>
          <w:sz w:val="24"/>
        </w:rPr>
        <w:t xml:space="preserve"> </w:t>
      </w:r>
      <w:r>
        <w:rPr>
          <w:sz w:val="24"/>
        </w:rPr>
        <w:t>образования</w:t>
      </w:r>
      <w:proofErr w:type="gramStart"/>
      <w:r>
        <w:rPr>
          <w:spacing w:val="31"/>
          <w:sz w:val="24"/>
        </w:rPr>
        <w:t xml:space="preserve"> </w:t>
      </w:r>
      <w:r>
        <w:rPr>
          <w:sz w:val="24"/>
        </w:rPr>
        <w:t>/</w:t>
      </w:r>
      <w:r>
        <w:rPr>
          <w:spacing w:val="30"/>
          <w:sz w:val="24"/>
        </w:rPr>
        <w:t xml:space="preserve"> </w:t>
      </w:r>
      <w:r>
        <w:rPr>
          <w:sz w:val="24"/>
        </w:rPr>
        <w:t>П</w:t>
      </w:r>
      <w:proofErr w:type="gramEnd"/>
      <w:r>
        <w:rPr>
          <w:sz w:val="24"/>
        </w:rPr>
        <w:t>од</w:t>
      </w:r>
      <w:r>
        <w:rPr>
          <w:spacing w:val="31"/>
          <w:sz w:val="24"/>
        </w:rPr>
        <w:t xml:space="preserve"> </w:t>
      </w:r>
      <w:r>
        <w:rPr>
          <w:sz w:val="24"/>
        </w:rPr>
        <w:t>ред.</w:t>
      </w:r>
      <w:r>
        <w:rPr>
          <w:spacing w:val="32"/>
          <w:sz w:val="24"/>
        </w:rPr>
        <w:t xml:space="preserve"> </w:t>
      </w:r>
      <w:r>
        <w:rPr>
          <w:sz w:val="24"/>
        </w:rPr>
        <w:t>И.В.</w:t>
      </w:r>
      <w:r>
        <w:rPr>
          <w:spacing w:val="31"/>
          <w:sz w:val="24"/>
        </w:rPr>
        <w:t xml:space="preserve"> </w:t>
      </w:r>
      <w:r>
        <w:rPr>
          <w:sz w:val="24"/>
        </w:rPr>
        <w:t>Дубровиной.</w:t>
      </w:r>
      <w:r>
        <w:rPr>
          <w:spacing w:val="38"/>
          <w:sz w:val="24"/>
        </w:rPr>
        <w:t xml:space="preserve"> </w:t>
      </w:r>
      <w:r>
        <w:rPr>
          <w:sz w:val="24"/>
        </w:rPr>
        <w:t>–</w:t>
      </w:r>
      <w:r>
        <w:rPr>
          <w:spacing w:val="32"/>
          <w:sz w:val="24"/>
        </w:rPr>
        <w:t xml:space="preserve"> </w:t>
      </w:r>
      <w:r>
        <w:rPr>
          <w:sz w:val="24"/>
        </w:rPr>
        <w:t>М.,</w:t>
      </w:r>
      <w:r>
        <w:rPr>
          <w:spacing w:val="32"/>
          <w:sz w:val="24"/>
        </w:rPr>
        <w:t xml:space="preserve"> </w:t>
      </w:r>
      <w:r>
        <w:rPr>
          <w:spacing w:val="-5"/>
          <w:sz w:val="24"/>
        </w:rPr>
        <w:t>ТЦ</w:t>
      </w:r>
    </w:p>
    <w:p w:rsidR="00360D84" w:rsidRDefault="00F03F7C">
      <w:pPr>
        <w:pStyle w:val="a3"/>
        <w:ind w:right="286"/>
      </w:pPr>
      <w:r>
        <w:t xml:space="preserve">«Сфера», 2000. – С.283-427. 13. Профориентация. – Учебное пособие для студ. </w:t>
      </w:r>
      <w:proofErr w:type="spellStart"/>
      <w:r>
        <w:t>высш</w:t>
      </w:r>
      <w:proofErr w:type="spellEnd"/>
      <w:r>
        <w:t xml:space="preserve">. </w:t>
      </w:r>
      <w:proofErr w:type="spellStart"/>
      <w:r>
        <w:t>учеб</w:t>
      </w:r>
      <w:proofErr w:type="gramStart"/>
      <w:r>
        <w:t>.з</w:t>
      </w:r>
      <w:proofErr w:type="gramEnd"/>
      <w:r>
        <w:t>аведений</w:t>
      </w:r>
      <w:proofErr w:type="spellEnd"/>
      <w:r>
        <w:t>/</w:t>
      </w:r>
      <w:r>
        <w:rPr>
          <w:spacing w:val="40"/>
        </w:rPr>
        <w:t xml:space="preserve">  </w:t>
      </w:r>
      <w:r>
        <w:t>Е.Ю.</w:t>
      </w:r>
      <w:r>
        <w:rPr>
          <w:spacing w:val="40"/>
        </w:rPr>
        <w:t xml:space="preserve">  </w:t>
      </w:r>
      <w:proofErr w:type="spellStart"/>
      <w:r>
        <w:t>Пряжникова</w:t>
      </w:r>
      <w:proofErr w:type="spellEnd"/>
      <w:r>
        <w:t>,</w:t>
      </w:r>
      <w:r>
        <w:rPr>
          <w:spacing w:val="40"/>
        </w:rPr>
        <w:t xml:space="preserve">  </w:t>
      </w:r>
      <w:r>
        <w:t>Н.С.</w:t>
      </w:r>
      <w:r>
        <w:rPr>
          <w:spacing w:val="40"/>
        </w:rPr>
        <w:t xml:space="preserve">  </w:t>
      </w:r>
      <w:proofErr w:type="spellStart"/>
      <w:r>
        <w:t>Пряжников</w:t>
      </w:r>
      <w:proofErr w:type="spellEnd"/>
      <w:r>
        <w:t>.</w:t>
      </w:r>
      <w:r>
        <w:rPr>
          <w:spacing w:val="40"/>
        </w:rPr>
        <w:t xml:space="preserve">  </w:t>
      </w:r>
      <w:r>
        <w:t>–</w:t>
      </w:r>
      <w:r>
        <w:rPr>
          <w:spacing w:val="40"/>
        </w:rPr>
        <w:t xml:space="preserve">  </w:t>
      </w:r>
      <w:r>
        <w:t>М.:</w:t>
      </w:r>
      <w:r>
        <w:rPr>
          <w:spacing w:val="40"/>
        </w:rPr>
        <w:t xml:space="preserve">  </w:t>
      </w:r>
      <w:r>
        <w:t>Издательский</w:t>
      </w:r>
      <w:r>
        <w:rPr>
          <w:spacing w:val="40"/>
        </w:rPr>
        <w:t xml:space="preserve">  </w:t>
      </w:r>
      <w:r>
        <w:t>центр</w:t>
      </w:r>
    </w:p>
    <w:p w:rsidR="00360D84" w:rsidRDefault="00F03F7C">
      <w:pPr>
        <w:pStyle w:val="a3"/>
        <w:spacing w:before="1"/>
      </w:pPr>
      <w:r>
        <w:t>«Академия»,-</w:t>
      </w:r>
      <w:r>
        <w:rPr>
          <w:spacing w:val="-7"/>
        </w:rPr>
        <w:t xml:space="preserve"> </w:t>
      </w:r>
      <w:r>
        <w:rPr>
          <w:spacing w:val="-2"/>
        </w:rPr>
        <w:t>2005.</w:t>
      </w:r>
    </w:p>
    <w:p w:rsidR="00360D84" w:rsidRDefault="00F03F7C">
      <w:pPr>
        <w:pStyle w:val="a3"/>
        <w:ind w:right="292" w:firstLine="767"/>
      </w:pPr>
      <w:r>
        <w:t xml:space="preserve">14. </w:t>
      </w:r>
      <w:proofErr w:type="spellStart"/>
      <w:r>
        <w:t>Пряжников</w:t>
      </w:r>
      <w:proofErr w:type="spellEnd"/>
      <w:r>
        <w:t xml:space="preserve"> Н.С., </w:t>
      </w:r>
      <w:proofErr w:type="spellStart"/>
      <w:r>
        <w:t>Пряжникова</w:t>
      </w:r>
      <w:proofErr w:type="spellEnd"/>
      <w:r>
        <w:t xml:space="preserve"> Е.Ю. Психология труда и человеческого достоинства. – М., 2001. 15. Психология подростка. Полное руководство / Под ред. А.А. </w:t>
      </w:r>
      <w:proofErr w:type="spellStart"/>
      <w:r>
        <w:t>Реана</w:t>
      </w:r>
      <w:proofErr w:type="spellEnd"/>
      <w:r>
        <w:t>, – СПб</w:t>
      </w:r>
      <w:proofErr w:type="gramStart"/>
      <w:r>
        <w:t xml:space="preserve">.: </w:t>
      </w:r>
      <w:proofErr w:type="gramEnd"/>
      <w:r>
        <w:t>ПРАЙМ-ЕВРОЗНАК,2003.</w:t>
      </w:r>
    </w:p>
    <w:p w:rsidR="00360D84" w:rsidRDefault="00F03F7C">
      <w:pPr>
        <w:pStyle w:val="a4"/>
        <w:numPr>
          <w:ilvl w:val="0"/>
          <w:numId w:val="5"/>
        </w:numPr>
        <w:tabs>
          <w:tab w:val="left" w:pos="1415"/>
        </w:tabs>
        <w:ind w:right="292" w:firstLine="707"/>
        <w:rPr>
          <w:sz w:val="24"/>
        </w:rPr>
      </w:pPr>
      <w:proofErr w:type="spellStart"/>
      <w:r>
        <w:rPr>
          <w:sz w:val="24"/>
        </w:rPr>
        <w:t>Степанский</w:t>
      </w:r>
      <w:proofErr w:type="spellEnd"/>
      <w:r>
        <w:rPr>
          <w:spacing w:val="80"/>
          <w:sz w:val="24"/>
        </w:rPr>
        <w:t xml:space="preserve"> </w:t>
      </w:r>
      <w:r>
        <w:rPr>
          <w:sz w:val="24"/>
        </w:rPr>
        <w:t>В.И.</w:t>
      </w:r>
      <w:r>
        <w:rPr>
          <w:spacing w:val="80"/>
          <w:sz w:val="24"/>
        </w:rPr>
        <w:t xml:space="preserve"> </w:t>
      </w:r>
      <w:r>
        <w:rPr>
          <w:sz w:val="24"/>
        </w:rPr>
        <w:t>Психологические</w:t>
      </w:r>
      <w:r>
        <w:rPr>
          <w:spacing w:val="80"/>
          <w:sz w:val="24"/>
        </w:rPr>
        <w:t xml:space="preserve"> </w:t>
      </w:r>
      <w:r>
        <w:rPr>
          <w:sz w:val="24"/>
        </w:rPr>
        <w:t>факторы</w:t>
      </w:r>
      <w:r>
        <w:rPr>
          <w:spacing w:val="80"/>
          <w:sz w:val="24"/>
        </w:rPr>
        <w:t xml:space="preserve"> </w:t>
      </w:r>
      <w:r>
        <w:rPr>
          <w:sz w:val="24"/>
        </w:rPr>
        <w:t>выбора</w:t>
      </w:r>
      <w:r>
        <w:rPr>
          <w:spacing w:val="80"/>
          <w:sz w:val="24"/>
        </w:rPr>
        <w:t xml:space="preserve"> </w:t>
      </w:r>
      <w:r>
        <w:rPr>
          <w:sz w:val="24"/>
        </w:rPr>
        <w:t>профессии.</w:t>
      </w:r>
      <w:r>
        <w:rPr>
          <w:spacing w:val="80"/>
          <w:sz w:val="24"/>
        </w:rPr>
        <w:t xml:space="preserve"> </w:t>
      </w:r>
      <w:r>
        <w:rPr>
          <w:sz w:val="24"/>
        </w:rPr>
        <w:t>Теория.</w:t>
      </w:r>
      <w:r>
        <w:rPr>
          <w:spacing w:val="40"/>
          <w:sz w:val="24"/>
        </w:rPr>
        <w:t xml:space="preserve"> </w:t>
      </w:r>
      <w:r>
        <w:rPr>
          <w:sz w:val="24"/>
        </w:rPr>
        <w:t>Эксперимент. - М.: Московский психолого-социальный институт, 2006.</w:t>
      </w:r>
    </w:p>
    <w:p w:rsidR="00360D84" w:rsidRDefault="00F03F7C">
      <w:pPr>
        <w:pStyle w:val="a4"/>
        <w:numPr>
          <w:ilvl w:val="0"/>
          <w:numId w:val="5"/>
        </w:numPr>
        <w:tabs>
          <w:tab w:val="left" w:pos="1415"/>
        </w:tabs>
        <w:ind w:right="292" w:firstLine="707"/>
        <w:rPr>
          <w:sz w:val="24"/>
        </w:rPr>
      </w:pPr>
      <w:proofErr w:type="spellStart"/>
      <w:r>
        <w:rPr>
          <w:sz w:val="24"/>
        </w:rPr>
        <w:t>Степанский</w:t>
      </w:r>
      <w:proofErr w:type="spellEnd"/>
      <w:r>
        <w:rPr>
          <w:spacing w:val="80"/>
          <w:sz w:val="24"/>
        </w:rPr>
        <w:t xml:space="preserve"> </w:t>
      </w:r>
      <w:r>
        <w:rPr>
          <w:sz w:val="24"/>
        </w:rPr>
        <w:t>В.И.</w:t>
      </w:r>
      <w:r>
        <w:rPr>
          <w:spacing w:val="80"/>
          <w:sz w:val="24"/>
        </w:rPr>
        <w:t xml:space="preserve"> </w:t>
      </w:r>
      <w:r>
        <w:rPr>
          <w:sz w:val="24"/>
        </w:rPr>
        <w:t>Психологические</w:t>
      </w:r>
      <w:r>
        <w:rPr>
          <w:spacing w:val="80"/>
          <w:sz w:val="24"/>
        </w:rPr>
        <w:t xml:space="preserve"> </w:t>
      </w:r>
      <w:r>
        <w:rPr>
          <w:sz w:val="24"/>
        </w:rPr>
        <w:t>факторы</w:t>
      </w:r>
      <w:r>
        <w:rPr>
          <w:spacing w:val="80"/>
          <w:sz w:val="24"/>
        </w:rPr>
        <w:t xml:space="preserve"> </w:t>
      </w:r>
      <w:r>
        <w:rPr>
          <w:sz w:val="24"/>
        </w:rPr>
        <w:t>выбора</w:t>
      </w:r>
      <w:r>
        <w:rPr>
          <w:spacing w:val="80"/>
          <w:sz w:val="24"/>
        </w:rPr>
        <w:t xml:space="preserve"> </w:t>
      </w:r>
      <w:r>
        <w:rPr>
          <w:sz w:val="24"/>
        </w:rPr>
        <w:t>профессии.</w:t>
      </w:r>
      <w:r>
        <w:rPr>
          <w:spacing w:val="80"/>
          <w:sz w:val="24"/>
        </w:rPr>
        <w:t xml:space="preserve"> </w:t>
      </w:r>
      <w:r>
        <w:rPr>
          <w:sz w:val="24"/>
        </w:rPr>
        <w:t>Теория.</w:t>
      </w:r>
      <w:r>
        <w:rPr>
          <w:spacing w:val="40"/>
          <w:sz w:val="24"/>
        </w:rPr>
        <w:t xml:space="preserve"> </w:t>
      </w:r>
      <w:r>
        <w:rPr>
          <w:sz w:val="24"/>
        </w:rPr>
        <w:t>Эксперимент. - М.: Московский психолого-социальный институт, 2006.</w:t>
      </w:r>
    </w:p>
    <w:p w:rsidR="00360D84" w:rsidRDefault="00F03F7C">
      <w:pPr>
        <w:ind w:left="930"/>
        <w:rPr>
          <w:i/>
          <w:sz w:val="24"/>
        </w:rPr>
      </w:pPr>
      <w:r>
        <w:rPr>
          <w:i/>
          <w:spacing w:val="-2"/>
          <w:sz w:val="24"/>
        </w:rPr>
        <w:t>Дополнительная:</w:t>
      </w:r>
    </w:p>
    <w:p w:rsidR="00360D84" w:rsidRDefault="00F03F7C">
      <w:pPr>
        <w:pStyle w:val="a4"/>
        <w:numPr>
          <w:ilvl w:val="0"/>
          <w:numId w:val="4"/>
        </w:numPr>
        <w:tabs>
          <w:tab w:val="left" w:pos="1269"/>
        </w:tabs>
        <w:ind w:right="289" w:firstLine="707"/>
        <w:rPr>
          <w:sz w:val="24"/>
        </w:rPr>
      </w:pPr>
      <w:r>
        <w:rPr>
          <w:sz w:val="24"/>
        </w:rPr>
        <w:t>Безюлѐва</w:t>
      </w:r>
      <w:r>
        <w:rPr>
          <w:spacing w:val="80"/>
          <w:sz w:val="24"/>
        </w:rPr>
        <w:t xml:space="preserve"> </w:t>
      </w:r>
      <w:r>
        <w:rPr>
          <w:sz w:val="24"/>
        </w:rPr>
        <w:t>Г.В.</w:t>
      </w:r>
      <w:r>
        <w:rPr>
          <w:spacing w:val="80"/>
          <w:sz w:val="24"/>
        </w:rPr>
        <w:t xml:space="preserve"> </w:t>
      </w:r>
      <w:r>
        <w:rPr>
          <w:sz w:val="24"/>
        </w:rPr>
        <w:t>Психолого-педагогическое</w:t>
      </w:r>
      <w:r>
        <w:rPr>
          <w:spacing w:val="80"/>
          <w:sz w:val="24"/>
        </w:rPr>
        <w:t xml:space="preserve"> </w:t>
      </w:r>
      <w:r>
        <w:rPr>
          <w:sz w:val="24"/>
        </w:rPr>
        <w:t>обоснование</w:t>
      </w:r>
      <w:r>
        <w:rPr>
          <w:spacing w:val="80"/>
          <w:sz w:val="24"/>
        </w:rPr>
        <w:t xml:space="preserve"> </w:t>
      </w:r>
      <w:proofErr w:type="spellStart"/>
      <w:r>
        <w:rPr>
          <w:sz w:val="24"/>
        </w:rPr>
        <w:t>профориентационной</w:t>
      </w:r>
      <w:proofErr w:type="spellEnd"/>
      <w:r>
        <w:rPr>
          <w:sz w:val="24"/>
        </w:rPr>
        <w:t xml:space="preserve"> работы // Профессиональное образование. – 2004. - № 5. – С.10.</w:t>
      </w:r>
    </w:p>
    <w:p w:rsidR="00360D84" w:rsidRDefault="00F03F7C">
      <w:pPr>
        <w:pStyle w:val="a4"/>
        <w:numPr>
          <w:ilvl w:val="0"/>
          <w:numId w:val="4"/>
        </w:numPr>
        <w:tabs>
          <w:tab w:val="left" w:pos="1433"/>
          <w:tab w:val="left" w:pos="1434"/>
          <w:tab w:val="left" w:pos="2640"/>
          <w:tab w:val="left" w:pos="3402"/>
          <w:tab w:val="left" w:pos="5601"/>
          <w:tab w:val="left" w:pos="7563"/>
          <w:tab w:val="left" w:pos="9436"/>
        </w:tabs>
        <w:ind w:right="293" w:firstLine="707"/>
        <w:rPr>
          <w:sz w:val="24"/>
        </w:rPr>
      </w:pPr>
      <w:proofErr w:type="spellStart"/>
      <w:r>
        <w:rPr>
          <w:spacing w:val="-2"/>
          <w:sz w:val="24"/>
        </w:rPr>
        <w:t>Гейхман</w:t>
      </w:r>
      <w:proofErr w:type="spellEnd"/>
      <w:r>
        <w:rPr>
          <w:sz w:val="24"/>
        </w:rPr>
        <w:tab/>
      </w:r>
      <w:r>
        <w:rPr>
          <w:spacing w:val="-4"/>
          <w:sz w:val="24"/>
        </w:rPr>
        <w:t>Л.К.</w:t>
      </w:r>
      <w:r>
        <w:rPr>
          <w:sz w:val="24"/>
        </w:rPr>
        <w:tab/>
      </w:r>
      <w:r>
        <w:rPr>
          <w:spacing w:val="-2"/>
          <w:sz w:val="24"/>
        </w:rPr>
        <w:t>Коммуникативная</w:t>
      </w:r>
      <w:r>
        <w:rPr>
          <w:sz w:val="24"/>
        </w:rPr>
        <w:tab/>
      </w:r>
      <w:r>
        <w:rPr>
          <w:spacing w:val="-2"/>
          <w:sz w:val="24"/>
        </w:rPr>
        <w:t>компетентность</w:t>
      </w:r>
      <w:r>
        <w:rPr>
          <w:sz w:val="24"/>
        </w:rPr>
        <w:tab/>
      </w:r>
      <w:r>
        <w:rPr>
          <w:spacing w:val="-2"/>
          <w:sz w:val="24"/>
        </w:rPr>
        <w:t>профессионала</w:t>
      </w:r>
      <w:r>
        <w:rPr>
          <w:sz w:val="24"/>
        </w:rPr>
        <w:tab/>
      </w:r>
      <w:r>
        <w:rPr>
          <w:spacing w:val="-6"/>
          <w:sz w:val="24"/>
        </w:rPr>
        <w:t xml:space="preserve">// </w:t>
      </w:r>
      <w:r>
        <w:rPr>
          <w:sz w:val="24"/>
        </w:rPr>
        <w:t>Профессиональное образование. – 2006. - № 3 – С. 28-29.</w:t>
      </w:r>
    </w:p>
    <w:p w:rsidR="00360D84" w:rsidRDefault="00F03F7C">
      <w:pPr>
        <w:pStyle w:val="a4"/>
        <w:numPr>
          <w:ilvl w:val="0"/>
          <w:numId w:val="4"/>
        </w:numPr>
        <w:tabs>
          <w:tab w:val="left" w:pos="1170"/>
        </w:tabs>
        <w:spacing w:before="1"/>
        <w:ind w:left="1170" w:hanging="240"/>
        <w:rPr>
          <w:sz w:val="24"/>
        </w:rPr>
      </w:pPr>
      <w:r>
        <w:rPr>
          <w:sz w:val="24"/>
        </w:rPr>
        <w:t>Горина</w:t>
      </w:r>
      <w:r>
        <w:rPr>
          <w:spacing w:val="-2"/>
          <w:sz w:val="24"/>
        </w:rPr>
        <w:t xml:space="preserve"> </w:t>
      </w:r>
      <w:r>
        <w:rPr>
          <w:sz w:val="24"/>
        </w:rPr>
        <w:t>И.</w:t>
      </w:r>
      <w:r>
        <w:rPr>
          <w:spacing w:val="-2"/>
          <w:sz w:val="24"/>
        </w:rPr>
        <w:t xml:space="preserve"> </w:t>
      </w:r>
      <w:r>
        <w:rPr>
          <w:sz w:val="24"/>
        </w:rPr>
        <w:t>Хочу,</w:t>
      </w:r>
      <w:r>
        <w:rPr>
          <w:spacing w:val="-1"/>
          <w:sz w:val="24"/>
        </w:rPr>
        <w:t xml:space="preserve"> </w:t>
      </w:r>
      <w:r>
        <w:rPr>
          <w:sz w:val="24"/>
        </w:rPr>
        <w:t>могу</w:t>
      </w:r>
      <w:r>
        <w:rPr>
          <w:spacing w:val="-4"/>
          <w:sz w:val="24"/>
        </w:rPr>
        <w:t xml:space="preserve"> </w:t>
      </w:r>
      <w:r>
        <w:rPr>
          <w:sz w:val="24"/>
        </w:rPr>
        <w:t>и</w:t>
      </w:r>
      <w:r>
        <w:rPr>
          <w:spacing w:val="-1"/>
          <w:sz w:val="24"/>
        </w:rPr>
        <w:t xml:space="preserve"> </w:t>
      </w:r>
      <w:r>
        <w:rPr>
          <w:sz w:val="24"/>
        </w:rPr>
        <w:t>надо</w:t>
      </w:r>
      <w:r>
        <w:rPr>
          <w:spacing w:val="-1"/>
          <w:sz w:val="24"/>
        </w:rPr>
        <w:t xml:space="preserve"> </w:t>
      </w:r>
      <w:r>
        <w:rPr>
          <w:sz w:val="24"/>
        </w:rPr>
        <w:t>// Пчела.</w:t>
      </w:r>
      <w:r>
        <w:rPr>
          <w:spacing w:val="2"/>
          <w:sz w:val="24"/>
        </w:rPr>
        <w:t xml:space="preserve"> </w:t>
      </w:r>
      <w:r>
        <w:rPr>
          <w:sz w:val="24"/>
        </w:rPr>
        <w:t>–</w:t>
      </w:r>
      <w:r>
        <w:rPr>
          <w:spacing w:val="-1"/>
          <w:sz w:val="24"/>
        </w:rPr>
        <w:t xml:space="preserve"> </w:t>
      </w:r>
      <w:r>
        <w:rPr>
          <w:sz w:val="24"/>
        </w:rPr>
        <w:t>2005.</w:t>
      </w:r>
      <w:r>
        <w:rPr>
          <w:spacing w:val="-1"/>
          <w:sz w:val="24"/>
        </w:rPr>
        <w:t xml:space="preserve"> </w:t>
      </w:r>
      <w:r>
        <w:rPr>
          <w:sz w:val="24"/>
        </w:rPr>
        <w:t>-</w:t>
      </w:r>
      <w:r>
        <w:rPr>
          <w:spacing w:val="-2"/>
          <w:sz w:val="24"/>
        </w:rPr>
        <w:t xml:space="preserve"> </w:t>
      </w:r>
      <w:r>
        <w:rPr>
          <w:sz w:val="24"/>
        </w:rPr>
        <w:t>№</w:t>
      </w:r>
      <w:r>
        <w:rPr>
          <w:spacing w:val="-1"/>
          <w:sz w:val="24"/>
        </w:rPr>
        <w:t xml:space="preserve"> </w:t>
      </w:r>
      <w:r>
        <w:rPr>
          <w:spacing w:val="-5"/>
          <w:sz w:val="24"/>
        </w:rPr>
        <w:t>47.</w:t>
      </w:r>
    </w:p>
    <w:p w:rsidR="00360D84" w:rsidRDefault="00F03F7C">
      <w:pPr>
        <w:pStyle w:val="a4"/>
        <w:numPr>
          <w:ilvl w:val="0"/>
          <w:numId w:val="4"/>
        </w:numPr>
        <w:tabs>
          <w:tab w:val="left" w:pos="1201"/>
        </w:tabs>
        <w:ind w:right="284" w:firstLine="707"/>
        <w:rPr>
          <w:sz w:val="24"/>
        </w:rPr>
      </w:pPr>
      <w:r>
        <w:rPr>
          <w:sz w:val="24"/>
        </w:rPr>
        <w:t>Киреенко Л.В., Кулагина Н.Н. Профессиональная ориентация</w:t>
      </w:r>
      <w:r>
        <w:rPr>
          <w:spacing w:val="34"/>
          <w:sz w:val="24"/>
        </w:rPr>
        <w:t xml:space="preserve"> </w:t>
      </w:r>
      <w:r>
        <w:rPr>
          <w:sz w:val="24"/>
        </w:rPr>
        <w:t>– путь</w:t>
      </w:r>
      <w:r>
        <w:rPr>
          <w:spacing w:val="30"/>
          <w:sz w:val="24"/>
        </w:rPr>
        <w:t xml:space="preserve"> </w:t>
      </w:r>
      <w:r>
        <w:rPr>
          <w:sz w:val="24"/>
        </w:rPr>
        <w:t>снижения безработицы. // Профессионал. – 2006. - № 3. – С. 18-20.</w:t>
      </w:r>
    </w:p>
    <w:p w:rsidR="00360D84" w:rsidRDefault="00F03F7C">
      <w:pPr>
        <w:pStyle w:val="a4"/>
        <w:numPr>
          <w:ilvl w:val="0"/>
          <w:numId w:val="4"/>
        </w:numPr>
        <w:tabs>
          <w:tab w:val="left" w:pos="1252"/>
        </w:tabs>
        <w:ind w:right="289" w:firstLine="767"/>
        <w:rPr>
          <w:sz w:val="24"/>
        </w:rPr>
      </w:pPr>
      <w:proofErr w:type="spellStart"/>
      <w:r>
        <w:rPr>
          <w:sz w:val="24"/>
        </w:rPr>
        <w:t>Кострикин</w:t>
      </w:r>
      <w:proofErr w:type="spellEnd"/>
      <w:r>
        <w:rPr>
          <w:sz w:val="24"/>
        </w:rPr>
        <w:t xml:space="preserve"> А. Занятость в трудоустройстве молодежи: Санкт-Петербург начала XXI века (между теорией и практикой) //Пчела. – 2005. - № 47.</w:t>
      </w:r>
    </w:p>
    <w:p w:rsidR="00360D84" w:rsidRDefault="00F03F7C">
      <w:pPr>
        <w:pStyle w:val="a4"/>
        <w:numPr>
          <w:ilvl w:val="0"/>
          <w:numId w:val="4"/>
        </w:numPr>
        <w:tabs>
          <w:tab w:val="left" w:pos="1177"/>
        </w:tabs>
        <w:ind w:left="1176" w:hanging="247"/>
        <w:rPr>
          <w:sz w:val="24"/>
        </w:rPr>
      </w:pPr>
      <w:proofErr w:type="spellStart"/>
      <w:r>
        <w:rPr>
          <w:sz w:val="24"/>
        </w:rPr>
        <w:t>Манушина</w:t>
      </w:r>
      <w:proofErr w:type="spellEnd"/>
      <w:r>
        <w:rPr>
          <w:spacing w:val="3"/>
          <w:sz w:val="24"/>
        </w:rPr>
        <w:t xml:space="preserve"> </w:t>
      </w:r>
      <w:r>
        <w:rPr>
          <w:sz w:val="24"/>
        </w:rPr>
        <w:t>О.</w:t>
      </w:r>
      <w:r>
        <w:rPr>
          <w:spacing w:val="4"/>
          <w:sz w:val="24"/>
        </w:rPr>
        <w:t xml:space="preserve"> </w:t>
      </w:r>
      <w:r>
        <w:rPr>
          <w:sz w:val="24"/>
        </w:rPr>
        <w:t>Центр</w:t>
      </w:r>
      <w:r>
        <w:rPr>
          <w:spacing w:val="4"/>
          <w:sz w:val="24"/>
        </w:rPr>
        <w:t xml:space="preserve"> </w:t>
      </w:r>
      <w:r>
        <w:rPr>
          <w:sz w:val="24"/>
        </w:rPr>
        <w:t>профессиональной</w:t>
      </w:r>
      <w:r>
        <w:rPr>
          <w:spacing w:val="5"/>
          <w:sz w:val="24"/>
        </w:rPr>
        <w:t xml:space="preserve"> </w:t>
      </w:r>
      <w:r>
        <w:rPr>
          <w:sz w:val="24"/>
        </w:rPr>
        <w:t>ориентации</w:t>
      </w:r>
      <w:r>
        <w:rPr>
          <w:spacing w:val="3"/>
          <w:sz w:val="24"/>
        </w:rPr>
        <w:t xml:space="preserve"> </w:t>
      </w:r>
      <w:r>
        <w:rPr>
          <w:sz w:val="24"/>
        </w:rPr>
        <w:t>//</w:t>
      </w:r>
      <w:r>
        <w:rPr>
          <w:spacing w:val="4"/>
          <w:sz w:val="24"/>
        </w:rPr>
        <w:t xml:space="preserve"> </w:t>
      </w:r>
      <w:r>
        <w:rPr>
          <w:sz w:val="24"/>
        </w:rPr>
        <w:t>Директор</w:t>
      </w:r>
      <w:r>
        <w:rPr>
          <w:spacing w:val="5"/>
          <w:sz w:val="24"/>
        </w:rPr>
        <w:t xml:space="preserve"> </w:t>
      </w:r>
      <w:r>
        <w:rPr>
          <w:sz w:val="24"/>
        </w:rPr>
        <w:t>школы.</w:t>
      </w:r>
      <w:r>
        <w:rPr>
          <w:spacing w:val="11"/>
          <w:sz w:val="24"/>
        </w:rPr>
        <w:t xml:space="preserve"> </w:t>
      </w:r>
      <w:r>
        <w:rPr>
          <w:sz w:val="24"/>
        </w:rPr>
        <w:t>–</w:t>
      </w:r>
      <w:r>
        <w:rPr>
          <w:spacing w:val="5"/>
          <w:sz w:val="24"/>
        </w:rPr>
        <w:t xml:space="preserve"> </w:t>
      </w:r>
      <w:r>
        <w:rPr>
          <w:sz w:val="24"/>
        </w:rPr>
        <w:t>2006.</w:t>
      </w:r>
      <w:r>
        <w:rPr>
          <w:spacing w:val="5"/>
          <w:sz w:val="24"/>
        </w:rPr>
        <w:t xml:space="preserve"> </w:t>
      </w:r>
      <w:r>
        <w:rPr>
          <w:spacing w:val="-10"/>
          <w:sz w:val="24"/>
        </w:rPr>
        <w:t>-</w:t>
      </w:r>
    </w:p>
    <w:p w:rsidR="00360D84" w:rsidRDefault="00F03F7C">
      <w:pPr>
        <w:pStyle w:val="a3"/>
        <w:jc w:val="left"/>
      </w:pPr>
      <w:r>
        <w:t>№</w:t>
      </w:r>
      <w:r>
        <w:rPr>
          <w:spacing w:val="80"/>
        </w:rPr>
        <w:t xml:space="preserve"> </w:t>
      </w:r>
      <w:r>
        <w:t>1.</w:t>
      </w:r>
      <w:r>
        <w:rPr>
          <w:spacing w:val="80"/>
        </w:rPr>
        <w:t xml:space="preserve"> </w:t>
      </w:r>
      <w:r>
        <w:t>–</w:t>
      </w:r>
      <w:r>
        <w:rPr>
          <w:spacing w:val="80"/>
        </w:rPr>
        <w:t xml:space="preserve"> </w:t>
      </w:r>
      <w:r>
        <w:t>С.</w:t>
      </w:r>
      <w:r>
        <w:rPr>
          <w:spacing w:val="80"/>
        </w:rPr>
        <w:t xml:space="preserve"> </w:t>
      </w:r>
      <w:r>
        <w:t>81-83.</w:t>
      </w:r>
      <w:r>
        <w:rPr>
          <w:spacing w:val="80"/>
        </w:rPr>
        <w:t xml:space="preserve"> </w:t>
      </w:r>
      <w:r>
        <w:t>7.</w:t>
      </w:r>
      <w:r>
        <w:rPr>
          <w:spacing w:val="80"/>
        </w:rPr>
        <w:t xml:space="preserve"> </w:t>
      </w:r>
      <w:r>
        <w:t>Мартина</w:t>
      </w:r>
      <w:r>
        <w:rPr>
          <w:spacing w:val="80"/>
        </w:rPr>
        <w:t xml:space="preserve"> </w:t>
      </w:r>
      <w:r>
        <w:t>Н.</w:t>
      </w:r>
      <w:r>
        <w:rPr>
          <w:spacing w:val="80"/>
        </w:rPr>
        <w:t xml:space="preserve"> </w:t>
      </w:r>
      <w:r>
        <w:t>Формирование</w:t>
      </w:r>
      <w:r>
        <w:rPr>
          <w:spacing w:val="80"/>
        </w:rPr>
        <w:t xml:space="preserve"> </w:t>
      </w:r>
      <w:r>
        <w:t>готовности</w:t>
      </w:r>
      <w:r>
        <w:rPr>
          <w:spacing w:val="80"/>
        </w:rPr>
        <w:t xml:space="preserve"> </w:t>
      </w:r>
      <w:r>
        <w:t>к</w:t>
      </w:r>
      <w:r>
        <w:rPr>
          <w:spacing w:val="80"/>
        </w:rPr>
        <w:t xml:space="preserve"> </w:t>
      </w:r>
      <w:r>
        <w:t>профессиональному</w:t>
      </w:r>
      <w:r>
        <w:rPr>
          <w:spacing w:val="40"/>
        </w:rPr>
        <w:t xml:space="preserve"> </w:t>
      </w:r>
      <w:r>
        <w:t>самоопределению. // Директор школы. – 2006. - № 3. – С. 65 –70.</w:t>
      </w:r>
    </w:p>
    <w:p w:rsidR="00360D84" w:rsidRDefault="00F03F7C">
      <w:pPr>
        <w:pStyle w:val="a3"/>
        <w:ind w:right="286" w:firstLine="707"/>
      </w:pPr>
      <w:r>
        <w:t xml:space="preserve">8. </w:t>
      </w:r>
      <w:proofErr w:type="spellStart"/>
      <w:r>
        <w:t>Нодель</w:t>
      </w:r>
      <w:proofErr w:type="spellEnd"/>
      <w:r>
        <w:t xml:space="preserve"> Ф.А. О профессиях, или в поисках пути. Этюды словесника // Профессиональное образование. – 2005. - № 1, 2 – С. 35, С. 28. 9. </w:t>
      </w:r>
      <w:proofErr w:type="spellStart"/>
      <w:r>
        <w:t>Пряжников</w:t>
      </w:r>
      <w:proofErr w:type="spellEnd"/>
      <w:r>
        <w:t xml:space="preserve"> Н.С. Направления и методы профориентации // Директор школы. – 2006. - № 2. – С. 79 –84.</w:t>
      </w:r>
    </w:p>
    <w:p w:rsidR="00360D84" w:rsidRDefault="00360D84">
      <w:pPr>
        <w:pStyle w:val="a3"/>
        <w:spacing w:before="5"/>
        <w:ind w:left="0"/>
        <w:jc w:val="left"/>
      </w:pPr>
    </w:p>
    <w:p w:rsidR="00360D84" w:rsidRDefault="00F03F7C">
      <w:pPr>
        <w:pStyle w:val="2"/>
        <w:jc w:val="left"/>
      </w:pPr>
      <w:r>
        <w:t>Литература</w:t>
      </w:r>
      <w:r>
        <w:rPr>
          <w:spacing w:val="-3"/>
        </w:rPr>
        <w:t xml:space="preserve"> </w:t>
      </w:r>
      <w:r>
        <w:t>для</w:t>
      </w:r>
      <w:r>
        <w:rPr>
          <w:spacing w:val="-3"/>
        </w:rPr>
        <w:t xml:space="preserve"> </w:t>
      </w:r>
      <w:r>
        <w:rPr>
          <w:spacing w:val="-2"/>
        </w:rPr>
        <w:t>учащихся:</w:t>
      </w:r>
    </w:p>
    <w:p w:rsidR="00360D84" w:rsidRDefault="00360D84">
      <w:pPr>
        <w:pStyle w:val="a3"/>
        <w:spacing w:before="7"/>
        <w:ind w:left="0"/>
        <w:jc w:val="left"/>
        <w:rPr>
          <w:b/>
          <w:sz w:val="23"/>
        </w:rPr>
      </w:pPr>
    </w:p>
    <w:p w:rsidR="00360D84" w:rsidRDefault="00F03F7C">
      <w:pPr>
        <w:pStyle w:val="a4"/>
        <w:numPr>
          <w:ilvl w:val="0"/>
          <w:numId w:val="3"/>
        </w:numPr>
        <w:tabs>
          <w:tab w:val="left" w:pos="1170"/>
        </w:tabs>
        <w:ind w:right="288" w:hanging="144"/>
        <w:jc w:val="both"/>
        <w:rPr>
          <w:sz w:val="24"/>
        </w:rPr>
      </w:pPr>
      <w:r>
        <w:rPr>
          <w:sz w:val="24"/>
        </w:rPr>
        <w:t>Моя</w:t>
      </w:r>
      <w:r>
        <w:rPr>
          <w:spacing w:val="-5"/>
          <w:sz w:val="24"/>
        </w:rPr>
        <w:t xml:space="preserve"> </w:t>
      </w:r>
      <w:r>
        <w:rPr>
          <w:sz w:val="24"/>
        </w:rPr>
        <w:t>будущая</w:t>
      </w:r>
      <w:r>
        <w:rPr>
          <w:spacing w:val="-4"/>
          <w:sz w:val="24"/>
        </w:rPr>
        <w:t xml:space="preserve"> </w:t>
      </w:r>
      <w:r>
        <w:rPr>
          <w:sz w:val="24"/>
        </w:rPr>
        <w:t>профессия.</w:t>
      </w:r>
      <w:r>
        <w:rPr>
          <w:spacing w:val="-4"/>
          <w:sz w:val="24"/>
        </w:rPr>
        <w:t xml:space="preserve"> </w:t>
      </w:r>
      <w:r>
        <w:rPr>
          <w:sz w:val="24"/>
        </w:rPr>
        <w:t>Тесты</w:t>
      </w:r>
      <w:r>
        <w:rPr>
          <w:spacing w:val="-2"/>
          <w:sz w:val="24"/>
        </w:rPr>
        <w:t xml:space="preserve"> </w:t>
      </w:r>
      <w:r>
        <w:rPr>
          <w:sz w:val="24"/>
        </w:rPr>
        <w:t>по</w:t>
      </w:r>
      <w:r>
        <w:rPr>
          <w:spacing w:val="-4"/>
          <w:sz w:val="24"/>
        </w:rPr>
        <w:t xml:space="preserve"> </w:t>
      </w:r>
      <w:r>
        <w:rPr>
          <w:sz w:val="24"/>
        </w:rPr>
        <w:t>профессиональной</w:t>
      </w:r>
      <w:r>
        <w:rPr>
          <w:spacing w:val="-1"/>
          <w:sz w:val="24"/>
        </w:rPr>
        <w:t xml:space="preserve"> </w:t>
      </w:r>
      <w:r>
        <w:rPr>
          <w:sz w:val="24"/>
        </w:rPr>
        <w:t>ориентации</w:t>
      </w:r>
      <w:r>
        <w:rPr>
          <w:spacing w:val="-6"/>
          <w:sz w:val="24"/>
        </w:rPr>
        <w:t xml:space="preserve"> </w:t>
      </w:r>
      <w:r>
        <w:rPr>
          <w:sz w:val="24"/>
        </w:rPr>
        <w:t>школьников.</w:t>
      </w:r>
      <w:r>
        <w:rPr>
          <w:spacing w:val="-4"/>
          <w:sz w:val="24"/>
        </w:rPr>
        <w:t xml:space="preserve"> </w:t>
      </w:r>
      <w:r>
        <w:rPr>
          <w:sz w:val="24"/>
        </w:rPr>
        <w:t>9 класс: учебное пособие для общеобразовательных организаций / Серебряков А.Г., Хохлов Н.А., Кузнецов К.Г. и др. – М.: «Просвещение», 2017.</w:t>
      </w:r>
    </w:p>
    <w:p w:rsidR="00360D84" w:rsidRDefault="00F03F7C">
      <w:pPr>
        <w:pStyle w:val="a4"/>
        <w:numPr>
          <w:ilvl w:val="0"/>
          <w:numId w:val="3"/>
        </w:numPr>
        <w:tabs>
          <w:tab w:val="left" w:pos="1189"/>
        </w:tabs>
        <w:ind w:left="930" w:right="286" w:firstLine="0"/>
        <w:jc w:val="both"/>
        <w:rPr>
          <w:b/>
          <w:sz w:val="24"/>
        </w:rPr>
      </w:pPr>
      <w:r>
        <w:rPr>
          <w:sz w:val="24"/>
        </w:rPr>
        <w:t>Твоя профессиональная карьера, учебник для 8-9 классов общеобразовательных учреждений под ред. Чистяковой С.Н., – М.: «Просвещение», 2015</w:t>
      </w:r>
      <w:r>
        <w:rPr>
          <w:b/>
          <w:sz w:val="24"/>
        </w:rPr>
        <w:t>.</w:t>
      </w:r>
    </w:p>
    <w:p w:rsidR="00360D84" w:rsidRDefault="00360D84">
      <w:pPr>
        <w:pStyle w:val="a3"/>
        <w:spacing w:before="5"/>
        <w:ind w:left="0"/>
        <w:jc w:val="left"/>
        <w:rPr>
          <w:b/>
        </w:rPr>
      </w:pPr>
    </w:p>
    <w:p w:rsidR="00360D84" w:rsidRDefault="00F03F7C">
      <w:pPr>
        <w:pStyle w:val="2"/>
        <w:spacing w:line="274" w:lineRule="exact"/>
        <w:jc w:val="left"/>
      </w:pPr>
      <w:r>
        <w:t>Электронные</w:t>
      </w:r>
      <w:r>
        <w:rPr>
          <w:spacing w:val="-7"/>
        </w:rPr>
        <w:t xml:space="preserve"> </w:t>
      </w:r>
      <w:r>
        <w:rPr>
          <w:spacing w:val="-2"/>
        </w:rPr>
        <w:t>ресурсы</w:t>
      </w:r>
    </w:p>
    <w:p w:rsidR="00360D84" w:rsidRDefault="00811F40">
      <w:pPr>
        <w:pStyle w:val="a4"/>
        <w:numPr>
          <w:ilvl w:val="0"/>
          <w:numId w:val="2"/>
        </w:numPr>
        <w:tabs>
          <w:tab w:val="left" w:pos="1170"/>
        </w:tabs>
        <w:spacing w:line="274" w:lineRule="exact"/>
        <w:rPr>
          <w:sz w:val="24"/>
        </w:rPr>
      </w:pPr>
      <w:hyperlink r:id="rId10">
        <w:r w:rsidR="00F03F7C">
          <w:rPr>
            <w:sz w:val="24"/>
          </w:rPr>
          <w:t>http://www.rspb.ru</w:t>
        </w:r>
        <w:r w:rsidR="00F03F7C">
          <w:rPr>
            <w:spacing w:val="-10"/>
            <w:sz w:val="24"/>
          </w:rPr>
          <w:t xml:space="preserve"> </w:t>
        </w:r>
      </w:hyperlink>
      <w:r w:rsidR="00F03F7C">
        <w:rPr>
          <w:sz w:val="24"/>
        </w:rPr>
        <w:t>–</w:t>
      </w:r>
      <w:r w:rsidR="00F03F7C">
        <w:rPr>
          <w:spacing w:val="-10"/>
          <w:sz w:val="24"/>
        </w:rPr>
        <w:t xml:space="preserve"> </w:t>
      </w:r>
      <w:r w:rsidR="00F03F7C">
        <w:rPr>
          <w:sz w:val="24"/>
        </w:rPr>
        <w:t>Комитет</w:t>
      </w:r>
      <w:r w:rsidR="00F03F7C">
        <w:rPr>
          <w:spacing w:val="-10"/>
          <w:sz w:val="24"/>
        </w:rPr>
        <w:t xml:space="preserve"> </w:t>
      </w:r>
      <w:r w:rsidR="00F03F7C">
        <w:rPr>
          <w:sz w:val="24"/>
        </w:rPr>
        <w:t>по</w:t>
      </w:r>
      <w:r w:rsidR="00F03F7C">
        <w:rPr>
          <w:spacing w:val="-12"/>
          <w:sz w:val="24"/>
        </w:rPr>
        <w:t xml:space="preserve"> </w:t>
      </w:r>
      <w:r w:rsidR="00F03F7C">
        <w:rPr>
          <w:sz w:val="24"/>
        </w:rPr>
        <w:t>занятости</w:t>
      </w:r>
      <w:r w:rsidR="00F03F7C">
        <w:rPr>
          <w:spacing w:val="-11"/>
          <w:sz w:val="24"/>
        </w:rPr>
        <w:t xml:space="preserve"> </w:t>
      </w:r>
      <w:r w:rsidR="00F03F7C">
        <w:rPr>
          <w:sz w:val="24"/>
        </w:rPr>
        <w:t>населения</w:t>
      </w:r>
      <w:r w:rsidR="00F03F7C">
        <w:rPr>
          <w:spacing w:val="-10"/>
          <w:sz w:val="24"/>
        </w:rPr>
        <w:t xml:space="preserve"> </w:t>
      </w:r>
      <w:r w:rsidR="00F03F7C">
        <w:rPr>
          <w:spacing w:val="-5"/>
          <w:sz w:val="24"/>
        </w:rPr>
        <w:t>СПб</w:t>
      </w:r>
    </w:p>
    <w:p w:rsidR="00360D84" w:rsidRDefault="00811F40">
      <w:pPr>
        <w:pStyle w:val="a4"/>
        <w:numPr>
          <w:ilvl w:val="0"/>
          <w:numId w:val="2"/>
        </w:numPr>
        <w:tabs>
          <w:tab w:val="left" w:pos="1175"/>
        </w:tabs>
        <w:ind w:left="930" w:right="288" w:firstLine="0"/>
        <w:rPr>
          <w:sz w:val="24"/>
        </w:rPr>
      </w:pPr>
      <w:hyperlink r:id="rId11">
        <w:r w:rsidR="00F03F7C">
          <w:rPr>
            <w:sz w:val="24"/>
          </w:rPr>
          <w:t xml:space="preserve">http://www.trudvsem.ru </w:t>
        </w:r>
      </w:hyperlink>
      <w:r w:rsidR="00F03F7C">
        <w:rPr>
          <w:sz w:val="24"/>
        </w:rPr>
        <w:t>–</w:t>
      </w:r>
      <w:r w:rsidR="00F03F7C">
        <w:rPr>
          <w:spacing w:val="-1"/>
          <w:sz w:val="24"/>
        </w:rPr>
        <w:t xml:space="preserve"> </w:t>
      </w:r>
      <w:r w:rsidR="00F03F7C">
        <w:rPr>
          <w:sz w:val="24"/>
        </w:rPr>
        <w:t>информационный портал</w:t>
      </w:r>
      <w:r w:rsidR="00F03F7C">
        <w:rPr>
          <w:spacing w:val="-1"/>
          <w:sz w:val="24"/>
        </w:rPr>
        <w:t xml:space="preserve"> </w:t>
      </w:r>
      <w:r w:rsidR="00F03F7C">
        <w:rPr>
          <w:sz w:val="24"/>
        </w:rPr>
        <w:t>Федеральной службы</w:t>
      </w:r>
      <w:r w:rsidR="00F03F7C">
        <w:rPr>
          <w:spacing w:val="-1"/>
          <w:sz w:val="24"/>
        </w:rPr>
        <w:t xml:space="preserve"> </w:t>
      </w:r>
      <w:r w:rsidR="00F03F7C">
        <w:rPr>
          <w:sz w:val="24"/>
        </w:rPr>
        <w:t>по</w:t>
      </w:r>
      <w:r w:rsidR="00F03F7C">
        <w:rPr>
          <w:spacing w:val="-1"/>
          <w:sz w:val="24"/>
        </w:rPr>
        <w:t xml:space="preserve"> </w:t>
      </w:r>
      <w:r w:rsidR="00F03F7C">
        <w:rPr>
          <w:sz w:val="24"/>
        </w:rPr>
        <w:t>труду и занятости РФ</w:t>
      </w:r>
    </w:p>
    <w:p w:rsidR="00360D84" w:rsidRDefault="00811F40">
      <w:pPr>
        <w:pStyle w:val="a4"/>
        <w:numPr>
          <w:ilvl w:val="0"/>
          <w:numId w:val="2"/>
        </w:numPr>
        <w:tabs>
          <w:tab w:val="left" w:pos="1170"/>
        </w:tabs>
        <w:rPr>
          <w:sz w:val="24"/>
        </w:rPr>
      </w:pPr>
      <w:hyperlink r:id="rId12">
        <w:r w:rsidR="00F03F7C">
          <w:rPr>
            <w:spacing w:val="-2"/>
            <w:sz w:val="24"/>
          </w:rPr>
          <w:t>http://www.proforient.ru</w:t>
        </w:r>
        <w:r w:rsidR="00F03F7C">
          <w:rPr>
            <w:spacing w:val="11"/>
            <w:sz w:val="24"/>
          </w:rPr>
          <w:t xml:space="preserve"> </w:t>
        </w:r>
      </w:hyperlink>
      <w:r w:rsidR="00F03F7C">
        <w:rPr>
          <w:spacing w:val="-2"/>
          <w:sz w:val="24"/>
        </w:rPr>
        <w:t>–</w:t>
      </w:r>
      <w:r w:rsidR="00F03F7C">
        <w:rPr>
          <w:spacing w:val="11"/>
          <w:sz w:val="24"/>
        </w:rPr>
        <w:t xml:space="preserve"> </w:t>
      </w:r>
      <w:proofErr w:type="spellStart"/>
      <w:r w:rsidR="00F03F7C">
        <w:rPr>
          <w:spacing w:val="-2"/>
          <w:sz w:val="24"/>
        </w:rPr>
        <w:t>профориентирование</w:t>
      </w:r>
      <w:proofErr w:type="spellEnd"/>
      <w:r w:rsidR="00F03F7C">
        <w:rPr>
          <w:spacing w:val="9"/>
          <w:sz w:val="24"/>
        </w:rPr>
        <w:t xml:space="preserve"> </w:t>
      </w:r>
      <w:r w:rsidR="00F03F7C">
        <w:rPr>
          <w:spacing w:val="-2"/>
          <w:sz w:val="24"/>
        </w:rPr>
        <w:t>детей</w:t>
      </w:r>
    </w:p>
    <w:p w:rsidR="00360D84" w:rsidRDefault="00811F40">
      <w:pPr>
        <w:pStyle w:val="a4"/>
        <w:numPr>
          <w:ilvl w:val="0"/>
          <w:numId w:val="2"/>
        </w:numPr>
        <w:tabs>
          <w:tab w:val="left" w:pos="1170"/>
        </w:tabs>
        <w:rPr>
          <w:sz w:val="24"/>
        </w:rPr>
      </w:pPr>
      <w:hyperlink r:id="rId13">
        <w:r w:rsidR="00F03F7C">
          <w:rPr>
            <w:sz w:val="24"/>
          </w:rPr>
          <w:t>http://www.obrazovan.ru</w:t>
        </w:r>
        <w:r w:rsidR="00F03F7C">
          <w:rPr>
            <w:spacing w:val="-4"/>
            <w:sz w:val="24"/>
          </w:rPr>
          <w:t xml:space="preserve"> </w:t>
        </w:r>
      </w:hyperlink>
      <w:r w:rsidR="00F03F7C">
        <w:rPr>
          <w:sz w:val="24"/>
        </w:rPr>
        <w:t>–</w:t>
      </w:r>
      <w:r w:rsidR="00F03F7C">
        <w:rPr>
          <w:spacing w:val="-2"/>
          <w:sz w:val="24"/>
        </w:rPr>
        <w:t xml:space="preserve"> </w:t>
      </w:r>
      <w:r w:rsidR="00F03F7C">
        <w:rPr>
          <w:sz w:val="24"/>
        </w:rPr>
        <w:t>уровни</w:t>
      </w:r>
      <w:r w:rsidR="00F03F7C">
        <w:rPr>
          <w:spacing w:val="-3"/>
          <w:sz w:val="24"/>
        </w:rPr>
        <w:t xml:space="preserve"> </w:t>
      </w:r>
      <w:r w:rsidR="00F03F7C">
        <w:rPr>
          <w:sz w:val="24"/>
        </w:rPr>
        <w:t>образования</w:t>
      </w:r>
      <w:r w:rsidR="00F03F7C">
        <w:rPr>
          <w:spacing w:val="-4"/>
          <w:sz w:val="24"/>
        </w:rPr>
        <w:t xml:space="preserve"> </w:t>
      </w:r>
      <w:r w:rsidR="00F03F7C">
        <w:rPr>
          <w:sz w:val="24"/>
        </w:rPr>
        <w:t>в</w:t>
      </w:r>
      <w:r w:rsidR="00F03F7C">
        <w:rPr>
          <w:spacing w:val="-4"/>
          <w:sz w:val="24"/>
        </w:rPr>
        <w:t xml:space="preserve"> </w:t>
      </w:r>
      <w:r w:rsidR="00F03F7C">
        <w:rPr>
          <w:spacing w:val="-5"/>
          <w:sz w:val="24"/>
        </w:rPr>
        <w:t>СПб</w:t>
      </w:r>
    </w:p>
    <w:p w:rsidR="00360D84" w:rsidRDefault="00811F40">
      <w:pPr>
        <w:pStyle w:val="a4"/>
        <w:numPr>
          <w:ilvl w:val="0"/>
          <w:numId w:val="2"/>
        </w:numPr>
        <w:tabs>
          <w:tab w:val="left" w:pos="1170"/>
        </w:tabs>
        <w:rPr>
          <w:sz w:val="24"/>
        </w:rPr>
      </w:pPr>
      <w:hyperlink r:id="rId14">
        <w:r w:rsidR="00F03F7C">
          <w:rPr>
            <w:sz w:val="24"/>
          </w:rPr>
          <w:t>http://www.piterburgvuz.ru</w:t>
        </w:r>
        <w:r w:rsidR="00F03F7C">
          <w:rPr>
            <w:spacing w:val="-3"/>
            <w:sz w:val="24"/>
          </w:rPr>
          <w:t xml:space="preserve"> </w:t>
        </w:r>
      </w:hyperlink>
      <w:r w:rsidR="00F03F7C">
        <w:rPr>
          <w:sz w:val="24"/>
        </w:rPr>
        <w:t>–</w:t>
      </w:r>
      <w:r w:rsidR="00F03F7C">
        <w:rPr>
          <w:spacing w:val="-4"/>
          <w:sz w:val="24"/>
        </w:rPr>
        <w:t xml:space="preserve"> </w:t>
      </w:r>
      <w:r w:rsidR="00F03F7C">
        <w:rPr>
          <w:sz w:val="24"/>
        </w:rPr>
        <w:t>ВУЗы</w:t>
      </w:r>
      <w:r w:rsidR="00F03F7C">
        <w:rPr>
          <w:spacing w:val="-4"/>
          <w:sz w:val="24"/>
        </w:rPr>
        <w:t xml:space="preserve"> </w:t>
      </w:r>
      <w:r w:rsidR="00F03F7C">
        <w:rPr>
          <w:sz w:val="24"/>
        </w:rPr>
        <w:t>Санкт-</w:t>
      </w:r>
      <w:r w:rsidR="00F03F7C">
        <w:rPr>
          <w:spacing w:val="-2"/>
          <w:sz w:val="24"/>
        </w:rPr>
        <w:t>Петербурга</w:t>
      </w:r>
    </w:p>
    <w:p w:rsidR="00360D84" w:rsidRDefault="00811F40">
      <w:pPr>
        <w:pStyle w:val="a4"/>
        <w:numPr>
          <w:ilvl w:val="0"/>
          <w:numId w:val="2"/>
        </w:numPr>
        <w:tabs>
          <w:tab w:val="left" w:pos="1170"/>
        </w:tabs>
        <w:spacing w:before="1"/>
        <w:rPr>
          <w:sz w:val="24"/>
        </w:rPr>
      </w:pPr>
      <w:hyperlink r:id="rId15">
        <w:r w:rsidR="00F03F7C">
          <w:rPr>
            <w:sz w:val="24"/>
          </w:rPr>
          <w:t>http://www.spospb.ru</w:t>
        </w:r>
        <w:r w:rsidR="00F03F7C">
          <w:rPr>
            <w:spacing w:val="-14"/>
            <w:sz w:val="24"/>
          </w:rPr>
          <w:t xml:space="preserve"> </w:t>
        </w:r>
      </w:hyperlink>
      <w:r w:rsidR="00F03F7C">
        <w:rPr>
          <w:sz w:val="24"/>
        </w:rPr>
        <w:t>–</w:t>
      </w:r>
      <w:r w:rsidR="00F03F7C">
        <w:rPr>
          <w:spacing w:val="-13"/>
          <w:sz w:val="24"/>
        </w:rPr>
        <w:t xml:space="preserve"> </w:t>
      </w:r>
      <w:r w:rsidR="00F03F7C">
        <w:rPr>
          <w:sz w:val="24"/>
        </w:rPr>
        <w:t>портал</w:t>
      </w:r>
      <w:r w:rsidR="00F03F7C">
        <w:rPr>
          <w:spacing w:val="-14"/>
          <w:sz w:val="24"/>
        </w:rPr>
        <w:t xml:space="preserve"> </w:t>
      </w:r>
      <w:r w:rsidR="00F03F7C">
        <w:rPr>
          <w:sz w:val="24"/>
        </w:rPr>
        <w:t>средних</w:t>
      </w:r>
      <w:r w:rsidR="00F03F7C">
        <w:rPr>
          <w:spacing w:val="-12"/>
          <w:sz w:val="24"/>
        </w:rPr>
        <w:t xml:space="preserve"> </w:t>
      </w:r>
      <w:r w:rsidR="00F03F7C">
        <w:rPr>
          <w:sz w:val="24"/>
        </w:rPr>
        <w:t>профессиональных</w:t>
      </w:r>
      <w:r w:rsidR="00F03F7C">
        <w:rPr>
          <w:spacing w:val="-11"/>
          <w:sz w:val="24"/>
        </w:rPr>
        <w:t xml:space="preserve"> </w:t>
      </w:r>
      <w:r w:rsidR="00F03F7C">
        <w:rPr>
          <w:sz w:val="24"/>
        </w:rPr>
        <w:t>учебных</w:t>
      </w:r>
      <w:r w:rsidR="00F03F7C">
        <w:rPr>
          <w:spacing w:val="-14"/>
          <w:sz w:val="24"/>
        </w:rPr>
        <w:t xml:space="preserve"> </w:t>
      </w:r>
      <w:r w:rsidR="00F03F7C">
        <w:rPr>
          <w:spacing w:val="-2"/>
          <w:sz w:val="24"/>
        </w:rPr>
        <w:t>заведений</w:t>
      </w:r>
    </w:p>
    <w:p w:rsidR="00360D84" w:rsidRDefault="00811F40">
      <w:pPr>
        <w:pStyle w:val="a4"/>
        <w:numPr>
          <w:ilvl w:val="0"/>
          <w:numId w:val="2"/>
        </w:numPr>
        <w:tabs>
          <w:tab w:val="left" w:pos="1297"/>
        </w:tabs>
        <w:ind w:left="930" w:right="288" w:firstLine="0"/>
        <w:rPr>
          <w:sz w:val="24"/>
        </w:rPr>
      </w:pPr>
      <w:hyperlink r:id="rId16">
        <w:r w:rsidR="00F03F7C">
          <w:rPr>
            <w:sz w:val="24"/>
          </w:rPr>
          <w:t>http://www.psy.pu.ru</w:t>
        </w:r>
      </w:hyperlink>
      <w:r w:rsidR="00F03F7C">
        <w:rPr>
          <w:spacing w:val="28"/>
          <w:sz w:val="24"/>
        </w:rPr>
        <w:t xml:space="preserve"> </w:t>
      </w:r>
      <w:r w:rsidR="00F03F7C">
        <w:rPr>
          <w:sz w:val="24"/>
        </w:rPr>
        <w:t>–</w:t>
      </w:r>
      <w:r w:rsidR="00F03F7C">
        <w:rPr>
          <w:spacing w:val="25"/>
          <w:sz w:val="24"/>
        </w:rPr>
        <w:t xml:space="preserve"> </w:t>
      </w:r>
      <w:r w:rsidR="00F03F7C">
        <w:rPr>
          <w:sz w:val="24"/>
        </w:rPr>
        <w:t>центр</w:t>
      </w:r>
      <w:r w:rsidR="00F03F7C">
        <w:rPr>
          <w:spacing w:val="26"/>
          <w:sz w:val="24"/>
        </w:rPr>
        <w:t xml:space="preserve"> </w:t>
      </w:r>
      <w:r w:rsidR="00F03F7C">
        <w:rPr>
          <w:sz w:val="24"/>
        </w:rPr>
        <w:t>профессиональн</w:t>
      </w:r>
      <w:proofErr w:type="gramStart"/>
      <w:r w:rsidR="00F03F7C">
        <w:rPr>
          <w:sz w:val="24"/>
        </w:rPr>
        <w:t>о-</w:t>
      </w:r>
      <w:proofErr w:type="gramEnd"/>
      <w:r w:rsidR="00F03F7C">
        <w:rPr>
          <w:sz w:val="24"/>
        </w:rPr>
        <w:t xml:space="preserve"> личностного консультирования при факультете психологии СПбГУ</w:t>
      </w:r>
    </w:p>
    <w:p w:rsidR="00360D84" w:rsidRDefault="00811F40">
      <w:pPr>
        <w:pStyle w:val="a4"/>
        <w:numPr>
          <w:ilvl w:val="0"/>
          <w:numId w:val="2"/>
        </w:numPr>
        <w:tabs>
          <w:tab w:val="left" w:pos="1362"/>
        </w:tabs>
        <w:ind w:left="1361" w:hanging="372"/>
        <w:rPr>
          <w:sz w:val="24"/>
        </w:rPr>
      </w:pPr>
      <w:hyperlink r:id="rId17">
        <w:r w:rsidR="00F03F7C">
          <w:rPr>
            <w:sz w:val="24"/>
          </w:rPr>
          <w:t>http://www.proforientator.ru</w:t>
        </w:r>
      </w:hyperlink>
      <w:r w:rsidR="00F03F7C">
        <w:rPr>
          <w:spacing w:val="30"/>
          <w:sz w:val="24"/>
        </w:rPr>
        <w:t xml:space="preserve">  </w:t>
      </w:r>
      <w:r w:rsidR="00F03F7C">
        <w:rPr>
          <w:sz w:val="24"/>
        </w:rPr>
        <w:t>–</w:t>
      </w:r>
      <w:r w:rsidR="00F03F7C">
        <w:rPr>
          <w:spacing w:val="30"/>
          <w:sz w:val="24"/>
        </w:rPr>
        <w:t xml:space="preserve">  </w:t>
      </w:r>
      <w:r w:rsidR="00F03F7C">
        <w:rPr>
          <w:sz w:val="24"/>
        </w:rPr>
        <w:t>Центр</w:t>
      </w:r>
      <w:r w:rsidR="00F03F7C">
        <w:rPr>
          <w:spacing w:val="29"/>
          <w:sz w:val="24"/>
        </w:rPr>
        <w:t xml:space="preserve">  </w:t>
      </w:r>
      <w:r w:rsidR="00F03F7C">
        <w:rPr>
          <w:sz w:val="24"/>
        </w:rPr>
        <w:t>Тестирования</w:t>
      </w:r>
      <w:r w:rsidR="00F03F7C">
        <w:rPr>
          <w:spacing w:val="30"/>
          <w:sz w:val="24"/>
        </w:rPr>
        <w:t xml:space="preserve">  </w:t>
      </w:r>
      <w:r w:rsidR="00F03F7C">
        <w:rPr>
          <w:sz w:val="24"/>
        </w:rPr>
        <w:t>и</w:t>
      </w:r>
      <w:r w:rsidR="00F03F7C">
        <w:rPr>
          <w:spacing w:val="30"/>
          <w:sz w:val="24"/>
        </w:rPr>
        <w:t xml:space="preserve">  </w:t>
      </w:r>
      <w:r w:rsidR="00F03F7C">
        <w:rPr>
          <w:sz w:val="24"/>
        </w:rPr>
        <w:t>Развития</w:t>
      </w:r>
      <w:r w:rsidR="00F03F7C">
        <w:rPr>
          <w:spacing w:val="29"/>
          <w:sz w:val="24"/>
        </w:rPr>
        <w:t xml:space="preserve">  </w:t>
      </w:r>
      <w:r w:rsidR="00F03F7C">
        <w:rPr>
          <w:sz w:val="24"/>
        </w:rPr>
        <w:t>при</w:t>
      </w:r>
      <w:r w:rsidR="00F03F7C">
        <w:rPr>
          <w:spacing w:val="30"/>
          <w:sz w:val="24"/>
        </w:rPr>
        <w:t xml:space="preserve">  </w:t>
      </w:r>
      <w:r w:rsidR="00F03F7C">
        <w:rPr>
          <w:spacing w:val="-5"/>
          <w:sz w:val="24"/>
        </w:rPr>
        <w:t>МГУ</w:t>
      </w:r>
    </w:p>
    <w:p w:rsidR="00360D84" w:rsidRDefault="00F03F7C">
      <w:pPr>
        <w:pStyle w:val="a3"/>
        <w:ind w:left="930"/>
        <w:jc w:val="left"/>
      </w:pPr>
      <w:r>
        <w:t>«Гуманитарные</w:t>
      </w:r>
      <w:r>
        <w:rPr>
          <w:spacing w:val="-7"/>
        </w:rPr>
        <w:t xml:space="preserve"> </w:t>
      </w:r>
      <w:r>
        <w:rPr>
          <w:spacing w:val="-2"/>
        </w:rPr>
        <w:t>технологии»</w:t>
      </w:r>
    </w:p>
    <w:p w:rsidR="00360D84" w:rsidRDefault="00811F40">
      <w:pPr>
        <w:pStyle w:val="a4"/>
        <w:numPr>
          <w:ilvl w:val="0"/>
          <w:numId w:val="2"/>
        </w:numPr>
        <w:tabs>
          <w:tab w:val="left" w:pos="1230"/>
        </w:tabs>
        <w:ind w:left="1230"/>
        <w:rPr>
          <w:sz w:val="24"/>
        </w:rPr>
      </w:pPr>
      <w:hyperlink r:id="rId18">
        <w:r w:rsidR="00F03F7C">
          <w:rPr>
            <w:sz w:val="24"/>
          </w:rPr>
          <w:t>http://www.metodkabi.net.ru</w:t>
        </w:r>
        <w:r w:rsidR="00F03F7C">
          <w:rPr>
            <w:spacing w:val="-2"/>
            <w:sz w:val="24"/>
          </w:rPr>
          <w:t xml:space="preserve"> </w:t>
        </w:r>
      </w:hyperlink>
      <w:r w:rsidR="00F03F7C">
        <w:rPr>
          <w:sz w:val="24"/>
        </w:rPr>
        <w:t>–</w:t>
      </w:r>
      <w:r w:rsidR="00F03F7C">
        <w:rPr>
          <w:spacing w:val="-3"/>
          <w:sz w:val="24"/>
        </w:rPr>
        <w:t xml:space="preserve"> </w:t>
      </w:r>
      <w:r w:rsidR="00F03F7C">
        <w:rPr>
          <w:sz w:val="24"/>
        </w:rPr>
        <w:t>методический</w:t>
      </w:r>
      <w:r w:rsidR="00F03F7C">
        <w:rPr>
          <w:spacing w:val="-3"/>
          <w:sz w:val="24"/>
        </w:rPr>
        <w:t xml:space="preserve"> </w:t>
      </w:r>
      <w:r w:rsidR="00F03F7C">
        <w:rPr>
          <w:sz w:val="24"/>
        </w:rPr>
        <w:t>кабинет</w:t>
      </w:r>
      <w:r w:rsidR="00F03F7C">
        <w:rPr>
          <w:spacing w:val="-3"/>
          <w:sz w:val="24"/>
        </w:rPr>
        <w:t xml:space="preserve"> </w:t>
      </w:r>
      <w:r w:rsidR="00F03F7C">
        <w:rPr>
          <w:sz w:val="24"/>
        </w:rPr>
        <w:t>по</w:t>
      </w:r>
      <w:r w:rsidR="00F03F7C">
        <w:rPr>
          <w:spacing w:val="-5"/>
          <w:sz w:val="24"/>
        </w:rPr>
        <w:t xml:space="preserve"> </w:t>
      </w:r>
      <w:r w:rsidR="00F03F7C">
        <w:rPr>
          <w:spacing w:val="-2"/>
          <w:sz w:val="24"/>
        </w:rPr>
        <w:t>профориентации</w:t>
      </w:r>
    </w:p>
    <w:p w:rsidR="00360D84" w:rsidRDefault="00811F40">
      <w:pPr>
        <w:pStyle w:val="a4"/>
        <w:numPr>
          <w:ilvl w:val="0"/>
          <w:numId w:val="2"/>
        </w:numPr>
        <w:tabs>
          <w:tab w:val="left" w:pos="1290"/>
        </w:tabs>
        <w:ind w:left="1290" w:hanging="360"/>
        <w:rPr>
          <w:sz w:val="24"/>
        </w:rPr>
      </w:pPr>
      <w:hyperlink r:id="rId19">
        <w:r w:rsidR="00F03F7C">
          <w:rPr>
            <w:sz w:val="24"/>
          </w:rPr>
          <w:t>http://www.edunews.ru</w:t>
        </w:r>
        <w:r w:rsidR="00F03F7C">
          <w:rPr>
            <w:spacing w:val="-7"/>
            <w:sz w:val="24"/>
          </w:rPr>
          <w:t xml:space="preserve"> </w:t>
        </w:r>
      </w:hyperlink>
      <w:r w:rsidR="00F03F7C">
        <w:rPr>
          <w:sz w:val="24"/>
        </w:rPr>
        <w:t>–</w:t>
      </w:r>
      <w:r w:rsidR="00F03F7C">
        <w:rPr>
          <w:spacing w:val="-7"/>
          <w:sz w:val="24"/>
        </w:rPr>
        <w:t xml:space="preserve"> </w:t>
      </w:r>
      <w:r w:rsidR="00F03F7C">
        <w:rPr>
          <w:sz w:val="24"/>
        </w:rPr>
        <w:t>портал</w:t>
      </w:r>
      <w:r w:rsidR="00F03F7C">
        <w:rPr>
          <w:spacing w:val="-7"/>
          <w:sz w:val="24"/>
        </w:rPr>
        <w:t xml:space="preserve"> </w:t>
      </w:r>
      <w:r w:rsidR="00F03F7C">
        <w:rPr>
          <w:sz w:val="24"/>
        </w:rPr>
        <w:t>для</w:t>
      </w:r>
      <w:r w:rsidR="00F03F7C">
        <w:rPr>
          <w:spacing w:val="-7"/>
          <w:sz w:val="24"/>
        </w:rPr>
        <w:t xml:space="preserve"> </w:t>
      </w:r>
      <w:r w:rsidR="00F03F7C">
        <w:rPr>
          <w:spacing w:val="-2"/>
          <w:sz w:val="24"/>
        </w:rPr>
        <w:t>абитуриентов</w:t>
      </w:r>
    </w:p>
    <w:p w:rsidR="00360D84" w:rsidRDefault="00811F40">
      <w:pPr>
        <w:pStyle w:val="a4"/>
        <w:numPr>
          <w:ilvl w:val="0"/>
          <w:numId w:val="2"/>
        </w:numPr>
        <w:tabs>
          <w:tab w:val="left" w:pos="1290"/>
        </w:tabs>
        <w:ind w:left="1290" w:hanging="360"/>
        <w:rPr>
          <w:sz w:val="24"/>
        </w:rPr>
      </w:pPr>
      <w:hyperlink r:id="rId20">
        <w:r w:rsidR="00F03F7C">
          <w:rPr>
            <w:sz w:val="24"/>
          </w:rPr>
          <w:t>http://www.rabotas.ru</w:t>
        </w:r>
        <w:r w:rsidR="00F03F7C">
          <w:rPr>
            <w:spacing w:val="-9"/>
            <w:sz w:val="24"/>
          </w:rPr>
          <w:t xml:space="preserve"> </w:t>
        </w:r>
      </w:hyperlink>
      <w:r w:rsidR="00F03F7C">
        <w:rPr>
          <w:sz w:val="24"/>
        </w:rPr>
        <w:t>–</w:t>
      </w:r>
      <w:r w:rsidR="00F03F7C">
        <w:rPr>
          <w:spacing w:val="-9"/>
          <w:sz w:val="24"/>
        </w:rPr>
        <w:t xml:space="preserve"> </w:t>
      </w:r>
      <w:r w:rsidR="00F03F7C">
        <w:rPr>
          <w:sz w:val="24"/>
        </w:rPr>
        <w:t>подборка</w:t>
      </w:r>
      <w:r w:rsidR="00F03F7C">
        <w:rPr>
          <w:spacing w:val="-10"/>
          <w:sz w:val="24"/>
        </w:rPr>
        <w:t xml:space="preserve"> </w:t>
      </w:r>
      <w:r w:rsidR="00F03F7C">
        <w:rPr>
          <w:sz w:val="24"/>
        </w:rPr>
        <w:t>статей</w:t>
      </w:r>
      <w:r w:rsidR="00F03F7C">
        <w:rPr>
          <w:spacing w:val="-9"/>
          <w:sz w:val="24"/>
        </w:rPr>
        <w:t xml:space="preserve"> </w:t>
      </w:r>
      <w:r w:rsidR="00F03F7C">
        <w:rPr>
          <w:sz w:val="24"/>
        </w:rPr>
        <w:t>о</w:t>
      </w:r>
      <w:r w:rsidR="00F03F7C">
        <w:rPr>
          <w:spacing w:val="-10"/>
          <w:sz w:val="24"/>
        </w:rPr>
        <w:t xml:space="preserve"> </w:t>
      </w:r>
      <w:r w:rsidR="00F03F7C">
        <w:rPr>
          <w:sz w:val="24"/>
        </w:rPr>
        <w:t>карьере,</w:t>
      </w:r>
      <w:r w:rsidR="00F03F7C">
        <w:rPr>
          <w:spacing w:val="-9"/>
          <w:sz w:val="24"/>
        </w:rPr>
        <w:t xml:space="preserve"> </w:t>
      </w:r>
      <w:r w:rsidR="00F03F7C">
        <w:rPr>
          <w:sz w:val="24"/>
        </w:rPr>
        <w:t>профессиях,</w:t>
      </w:r>
      <w:r w:rsidR="00F03F7C">
        <w:rPr>
          <w:spacing w:val="-9"/>
          <w:sz w:val="24"/>
        </w:rPr>
        <w:t xml:space="preserve"> </w:t>
      </w:r>
      <w:r w:rsidR="00F03F7C">
        <w:rPr>
          <w:sz w:val="24"/>
        </w:rPr>
        <w:t>рынке</w:t>
      </w:r>
      <w:r w:rsidR="00F03F7C">
        <w:rPr>
          <w:spacing w:val="-10"/>
          <w:sz w:val="24"/>
        </w:rPr>
        <w:t xml:space="preserve"> </w:t>
      </w:r>
      <w:r w:rsidR="00F03F7C">
        <w:rPr>
          <w:spacing w:val="-2"/>
          <w:sz w:val="24"/>
        </w:rPr>
        <w:t>труда</w:t>
      </w:r>
    </w:p>
    <w:p w:rsidR="00360D84" w:rsidRDefault="00360D84">
      <w:pPr>
        <w:rPr>
          <w:sz w:val="24"/>
        </w:rPr>
        <w:sectPr w:rsidR="00360D84">
          <w:pgSz w:w="11910" w:h="16840"/>
          <w:pgMar w:top="1040" w:right="560" w:bottom="1140" w:left="1480" w:header="0" w:footer="945" w:gutter="0"/>
          <w:cols w:space="720"/>
        </w:sectPr>
      </w:pPr>
    </w:p>
    <w:p w:rsidR="00360D84" w:rsidRDefault="00811F40">
      <w:pPr>
        <w:pStyle w:val="a4"/>
        <w:numPr>
          <w:ilvl w:val="0"/>
          <w:numId w:val="2"/>
        </w:numPr>
        <w:tabs>
          <w:tab w:val="left" w:pos="1290"/>
        </w:tabs>
        <w:spacing w:before="68"/>
        <w:ind w:left="930" w:right="290" w:firstLine="0"/>
        <w:rPr>
          <w:sz w:val="24"/>
        </w:rPr>
      </w:pPr>
      <w:hyperlink r:id="rId21">
        <w:r w:rsidR="00F03F7C">
          <w:rPr>
            <w:sz w:val="24"/>
          </w:rPr>
          <w:t>http://www.e-xecutive.ru/professions</w:t>
        </w:r>
        <w:r w:rsidR="00F03F7C">
          <w:rPr>
            <w:spacing w:val="-3"/>
            <w:sz w:val="24"/>
          </w:rPr>
          <w:t xml:space="preserve"> </w:t>
        </w:r>
      </w:hyperlink>
      <w:r w:rsidR="00F03F7C">
        <w:rPr>
          <w:sz w:val="24"/>
        </w:rPr>
        <w:t>-</w:t>
      </w:r>
      <w:r w:rsidR="00F03F7C">
        <w:rPr>
          <w:spacing w:val="-7"/>
          <w:sz w:val="24"/>
        </w:rPr>
        <w:t xml:space="preserve"> </w:t>
      </w:r>
      <w:r w:rsidR="00F03F7C">
        <w:rPr>
          <w:sz w:val="24"/>
        </w:rPr>
        <w:t>справочник</w:t>
      </w:r>
      <w:r w:rsidR="00F03F7C">
        <w:rPr>
          <w:spacing w:val="-6"/>
          <w:sz w:val="24"/>
        </w:rPr>
        <w:t xml:space="preserve"> </w:t>
      </w:r>
      <w:r w:rsidR="00F03F7C">
        <w:rPr>
          <w:sz w:val="24"/>
        </w:rPr>
        <w:t>профессий</w:t>
      </w:r>
      <w:r w:rsidR="00F03F7C">
        <w:rPr>
          <w:spacing w:val="-6"/>
          <w:sz w:val="24"/>
        </w:rPr>
        <w:t xml:space="preserve"> </w:t>
      </w:r>
      <w:r w:rsidR="00F03F7C">
        <w:rPr>
          <w:sz w:val="24"/>
        </w:rPr>
        <w:t>на</w:t>
      </w:r>
      <w:r w:rsidR="00F03F7C">
        <w:rPr>
          <w:spacing w:val="-7"/>
          <w:sz w:val="24"/>
        </w:rPr>
        <w:t xml:space="preserve"> </w:t>
      </w:r>
      <w:r w:rsidR="00F03F7C">
        <w:rPr>
          <w:sz w:val="24"/>
        </w:rPr>
        <w:t>сайте</w:t>
      </w:r>
      <w:r w:rsidR="00F03F7C">
        <w:rPr>
          <w:spacing w:val="-6"/>
          <w:sz w:val="24"/>
        </w:rPr>
        <w:t xml:space="preserve"> </w:t>
      </w:r>
      <w:r w:rsidR="00F03F7C">
        <w:rPr>
          <w:sz w:val="24"/>
        </w:rPr>
        <w:t xml:space="preserve">сообщества менеджеров 13. </w:t>
      </w:r>
      <w:hyperlink r:id="rId22">
        <w:r w:rsidR="00F03F7C">
          <w:rPr>
            <w:sz w:val="24"/>
          </w:rPr>
          <w:t xml:space="preserve">http://www.zarplata.ru </w:t>
        </w:r>
      </w:hyperlink>
      <w:r w:rsidR="00F03F7C">
        <w:rPr>
          <w:sz w:val="24"/>
        </w:rPr>
        <w:t>– сайт издания «Работа &amp; зарплата»</w:t>
      </w:r>
    </w:p>
    <w:p w:rsidR="00360D84" w:rsidRDefault="00811F40">
      <w:pPr>
        <w:pStyle w:val="a4"/>
        <w:numPr>
          <w:ilvl w:val="0"/>
          <w:numId w:val="1"/>
        </w:numPr>
        <w:tabs>
          <w:tab w:val="left" w:pos="1290"/>
        </w:tabs>
        <w:spacing w:before="1"/>
        <w:rPr>
          <w:sz w:val="24"/>
        </w:rPr>
      </w:pPr>
      <w:hyperlink r:id="rId23">
        <w:r w:rsidR="00F03F7C">
          <w:rPr>
            <w:sz w:val="24"/>
          </w:rPr>
          <w:t>http://www.profguide.ru</w:t>
        </w:r>
        <w:r w:rsidR="00F03F7C">
          <w:rPr>
            <w:spacing w:val="-9"/>
            <w:sz w:val="24"/>
          </w:rPr>
          <w:t xml:space="preserve"> </w:t>
        </w:r>
      </w:hyperlink>
      <w:r w:rsidR="00F03F7C">
        <w:rPr>
          <w:sz w:val="24"/>
        </w:rPr>
        <w:t>–</w:t>
      </w:r>
      <w:r w:rsidR="00F03F7C">
        <w:rPr>
          <w:spacing w:val="-8"/>
          <w:sz w:val="24"/>
        </w:rPr>
        <w:t xml:space="preserve"> </w:t>
      </w:r>
      <w:r w:rsidR="00F03F7C">
        <w:rPr>
          <w:sz w:val="24"/>
        </w:rPr>
        <w:t>гид</w:t>
      </w:r>
      <w:r w:rsidR="00F03F7C">
        <w:rPr>
          <w:spacing w:val="-8"/>
          <w:sz w:val="24"/>
        </w:rPr>
        <w:t xml:space="preserve"> </w:t>
      </w:r>
      <w:r w:rsidR="00F03F7C">
        <w:rPr>
          <w:sz w:val="24"/>
        </w:rPr>
        <w:t>по</w:t>
      </w:r>
      <w:r w:rsidR="00F03F7C">
        <w:rPr>
          <w:spacing w:val="-8"/>
          <w:sz w:val="24"/>
        </w:rPr>
        <w:t xml:space="preserve"> </w:t>
      </w:r>
      <w:r w:rsidR="00F03F7C">
        <w:rPr>
          <w:spacing w:val="-2"/>
          <w:sz w:val="24"/>
        </w:rPr>
        <w:t>профессиям</w:t>
      </w:r>
    </w:p>
    <w:p w:rsidR="00360D84" w:rsidRDefault="00811F40">
      <w:pPr>
        <w:pStyle w:val="a4"/>
        <w:numPr>
          <w:ilvl w:val="0"/>
          <w:numId w:val="1"/>
        </w:numPr>
        <w:tabs>
          <w:tab w:val="left" w:pos="1396"/>
        </w:tabs>
        <w:ind w:left="930" w:right="289" w:firstLine="0"/>
        <w:rPr>
          <w:sz w:val="24"/>
        </w:rPr>
      </w:pPr>
      <w:hyperlink r:id="rId24">
        <w:r w:rsidR="00F03F7C">
          <w:rPr>
            <w:sz w:val="24"/>
          </w:rPr>
          <w:t>http://www.mado.spb.ru</w:t>
        </w:r>
      </w:hyperlink>
      <w:r w:rsidR="00F03F7C">
        <w:rPr>
          <w:spacing w:val="80"/>
          <w:sz w:val="24"/>
        </w:rPr>
        <w:t xml:space="preserve"> </w:t>
      </w:r>
      <w:r w:rsidR="00F03F7C">
        <w:rPr>
          <w:sz w:val="24"/>
        </w:rPr>
        <w:t>–</w:t>
      </w:r>
      <w:r w:rsidR="00F03F7C">
        <w:rPr>
          <w:spacing w:val="80"/>
          <w:sz w:val="24"/>
        </w:rPr>
        <w:t xml:space="preserve"> </w:t>
      </w:r>
      <w:r w:rsidR="00F03F7C">
        <w:rPr>
          <w:sz w:val="24"/>
        </w:rPr>
        <w:t>методическое</w:t>
      </w:r>
      <w:r w:rsidR="00F03F7C">
        <w:rPr>
          <w:spacing w:val="80"/>
          <w:sz w:val="24"/>
        </w:rPr>
        <w:t xml:space="preserve"> </w:t>
      </w:r>
      <w:r w:rsidR="00F03F7C">
        <w:rPr>
          <w:sz w:val="24"/>
        </w:rPr>
        <w:t>обеспечение</w:t>
      </w:r>
      <w:r w:rsidR="00F03F7C">
        <w:rPr>
          <w:spacing w:val="80"/>
          <w:sz w:val="24"/>
        </w:rPr>
        <w:t xml:space="preserve"> </w:t>
      </w:r>
      <w:r w:rsidR="00F03F7C">
        <w:rPr>
          <w:sz w:val="24"/>
        </w:rPr>
        <w:t>профориентации</w:t>
      </w:r>
      <w:r w:rsidR="00F03F7C">
        <w:rPr>
          <w:spacing w:val="80"/>
          <w:sz w:val="24"/>
        </w:rPr>
        <w:t xml:space="preserve"> </w:t>
      </w:r>
      <w:r w:rsidR="00F03F7C">
        <w:rPr>
          <w:sz w:val="24"/>
        </w:rPr>
        <w:t>СПБ межрегиональной ассоциации дополнительного образования</w:t>
      </w:r>
    </w:p>
    <w:p w:rsidR="00360D84" w:rsidRDefault="00811F40">
      <w:pPr>
        <w:pStyle w:val="a4"/>
        <w:numPr>
          <w:ilvl w:val="0"/>
          <w:numId w:val="1"/>
        </w:numPr>
        <w:tabs>
          <w:tab w:val="left" w:pos="1429"/>
        </w:tabs>
        <w:ind w:left="930" w:right="293" w:firstLine="0"/>
        <w:rPr>
          <w:sz w:val="24"/>
        </w:rPr>
      </w:pPr>
      <w:hyperlink r:id="rId25">
        <w:r w:rsidR="00F03F7C">
          <w:rPr>
            <w:sz w:val="24"/>
          </w:rPr>
          <w:t>http://www.rhr.ru</w:t>
        </w:r>
      </w:hyperlink>
      <w:r w:rsidR="00F03F7C">
        <w:rPr>
          <w:spacing w:val="80"/>
          <w:w w:val="150"/>
          <w:sz w:val="24"/>
        </w:rPr>
        <w:t xml:space="preserve"> </w:t>
      </w:r>
      <w:r w:rsidR="00F03F7C">
        <w:rPr>
          <w:sz w:val="24"/>
        </w:rPr>
        <w:t>–</w:t>
      </w:r>
      <w:r w:rsidR="00F03F7C">
        <w:rPr>
          <w:spacing w:val="80"/>
          <w:w w:val="150"/>
          <w:sz w:val="24"/>
        </w:rPr>
        <w:t xml:space="preserve"> </w:t>
      </w:r>
      <w:r w:rsidR="00F03F7C">
        <w:rPr>
          <w:sz w:val="24"/>
        </w:rPr>
        <w:t>человеческие</w:t>
      </w:r>
      <w:r w:rsidR="00F03F7C">
        <w:rPr>
          <w:spacing w:val="80"/>
          <w:w w:val="150"/>
          <w:sz w:val="24"/>
        </w:rPr>
        <w:t xml:space="preserve"> </w:t>
      </w:r>
      <w:r w:rsidR="00F03F7C">
        <w:rPr>
          <w:sz w:val="24"/>
        </w:rPr>
        <w:t>ресурсы</w:t>
      </w:r>
      <w:r w:rsidR="00F03F7C">
        <w:rPr>
          <w:spacing w:val="80"/>
          <w:w w:val="150"/>
          <w:sz w:val="24"/>
        </w:rPr>
        <w:t xml:space="preserve"> </w:t>
      </w:r>
      <w:r w:rsidR="00F03F7C">
        <w:rPr>
          <w:sz w:val="24"/>
        </w:rPr>
        <w:t>России,</w:t>
      </w:r>
      <w:r w:rsidR="00F03F7C">
        <w:rPr>
          <w:spacing w:val="80"/>
          <w:w w:val="150"/>
          <w:sz w:val="24"/>
        </w:rPr>
        <w:t xml:space="preserve"> </w:t>
      </w:r>
      <w:r w:rsidR="00F03F7C">
        <w:rPr>
          <w:sz w:val="24"/>
        </w:rPr>
        <w:t>анализ</w:t>
      </w:r>
      <w:r w:rsidR="00F03F7C">
        <w:rPr>
          <w:spacing w:val="80"/>
          <w:w w:val="150"/>
          <w:sz w:val="24"/>
        </w:rPr>
        <w:t xml:space="preserve"> </w:t>
      </w:r>
      <w:r w:rsidR="00F03F7C">
        <w:rPr>
          <w:sz w:val="24"/>
        </w:rPr>
        <w:t>рынка</w:t>
      </w:r>
      <w:r w:rsidR="00F03F7C">
        <w:rPr>
          <w:spacing w:val="80"/>
          <w:w w:val="150"/>
          <w:sz w:val="24"/>
        </w:rPr>
        <w:t xml:space="preserve"> </w:t>
      </w:r>
      <w:r w:rsidR="00F03F7C">
        <w:rPr>
          <w:sz w:val="24"/>
        </w:rPr>
        <w:t xml:space="preserve">труда, </w:t>
      </w:r>
      <w:r w:rsidR="00F03F7C">
        <w:rPr>
          <w:spacing w:val="-2"/>
          <w:sz w:val="24"/>
        </w:rPr>
        <w:t>профориентация</w:t>
      </w:r>
    </w:p>
    <w:p w:rsidR="00360D84" w:rsidRDefault="00811F40">
      <w:pPr>
        <w:pStyle w:val="a4"/>
        <w:numPr>
          <w:ilvl w:val="0"/>
          <w:numId w:val="1"/>
        </w:numPr>
        <w:tabs>
          <w:tab w:val="left" w:pos="1290"/>
        </w:tabs>
        <w:rPr>
          <w:sz w:val="24"/>
        </w:rPr>
      </w:pPr>
      <w:hyperlink r:id="rId26">
        <w:r w:rsidR="00F03F7C">
          <w:rPr>
            <w:sz w:val="24"/>
          </w:rPr>
          <w:t>http://vse-professii</w:t>
        </w:r>
        <w:r w:rsidR="00F03F7C">
          <w:rPr>
            <w:spacing w:val="-4"/>
            <w:sz w:val="24"/>
          </w:rPr>
          <w:t xml:space="preserve"> </w:t>
        </w:r>
      </w:hyperlink>
      <w:r w:rsidR="00F03F7C">
        <w:rPr>
          <w:sz w:val="24"/>
        </w:rPr>
        <w:t>–</w:t>
      </w:r>
      <w:r w:rsidR="00F03F7C">
        <w:rPr>
          <w:spacing w:val="-4"/>
          <w:sz w:val="24"/>
        </w:rPr>
        <w:t xml:space="preserve"> </w:t>
      </w:r>
      <w:r w:rsidR="00F03F7C">
        <w:rPr>
          <w:sz w:val="24"/>
        </w:rPr>
        <w:t>справочник</w:t>
      </w:r>
      <w:r w:rsidR="00F03F7C">
        <w:rPr>
          <w:spacing w:val="-4"/>
          <w:sz w:val="24"/>
        </w:rPr>
        <w:t xml:space="preserve"> </w:t>
      </w:r>
      <w:r w:rsidR="00F03F7C">
        <w:rPr>
          <w:spacing w:val="-2"/>
          <w:sz w:val="24"/>
        </w:rPr>
        <w:t>профессий</w:t>
      </w:r>
    </w:p>
    <w:p w:rsidR="00360D84" w:rsidRDefault="00811F40">
      <w:pPr>
        <w:pStyle w:val="a4"/>
        <w:numPr>
          <w:ilvl w:val="0"/>
          <w:numId w:val="1"/>
        </w:numPr>
        <w:tabs>
          <w:tab w:val="left" w:pos="1290"/>
        </w:tabs>
        <w:rPr>
          <w:sz w:val="24"/>
        </w:rPr>
      </w:pPr>
      <w:hyperlink r:id="rId27">
        <w:r w:rsidR="00F03F7C">
          <w:rPr>
            <w:spacing w:val="-2"/>
            <w:sz w:val="24"/>
          </w:rPr>
          <w:t>http://www.testov.net/proforient.educom.ru</w:t>
        </w:r>
        <w:r w:rsidR="00F03F7C">
          <w:rPr>
            <w:spacing w:val="13"/>
            <w:sz w:val="24"/>
          </w:rPr>
          <w:t xml:space="preserve"> </w:t>
        </w:r>
      </w:hyperlink>
      <w:r w:rsidR="00F03F7C">
        <w:rPr>
          <w:spacing w:val="-2"/>
          <w:sz w:val="24"/>
        </w:rPr>
        <w:t>-</w:t>
      </w:r>
      <w:r w:rsidR="00F03F7C">
        <w:rPr>
          <w:spacing w:val="12"/>
          <w:sz w:val="24"/>
        </w:rPr>
        <w:t xml:space="preserve"> </w:t>
      </w:r>
      <w:r w:rsidR="00F03F7C">
        <w:rPr>
          <w:spacing w:val="-2"/>
          <w:sz w:val="24"/>
        </w:rPr>
        <w:t>тестирование</w:t>
      </w:r>
      <w:r w:rsidR="00F03F7C">
        <w:rPr>
          <w:spacing w:val="12"/>
          <w:sz w:val="24"/>
        </w:rPr>
        <w:t xml:space="preserve"> </w:t>
      </w:r>
      <w:r w:rsidR="00F03F7C">
        <w:rPr>
          <w:spacing w:val="-2"/>
          <w:sz w:val="24"/>
        </w:rPr>
        <w:t>по</w:t>
      </w:r>
      <w:r w:rsidR="00F03F7C">
        <w:rPr>
          <w:spacing w:val="12"/>
          <w:sz w:val="24"/>
        </w:rPr>
        <w:t xml:space="preserve"> </w:t>
      </w:r>
      <w:r w:rsidR="00F03F7C">
        <w:rPr>
          <w:spacing w:val="-2"/>
          <w:sz w:val="24"/>
        </w:rPr>
        <w:t>профориентации</w:t>
      </w:r>
    </w:p>
    <w:p w:rsidR="00360D84" w:rsidRDefault="00811F40">
      <w:pPr>
        <w:pStyle w:val="a4"/>
        <w:numPr>
          <w:ilvl w:val="0"/>
          <w:numId w:val="1"/>
        </w:numPr>
        <w:tabs>
          <w:tab w:val="left" w:pos="1290"/>
        </w:tabs>
        <w:rPr>
          <w:sz w:val="24"/>
        </w:rPr>
      </w:pPr>
      <w:hyperlink r:id="rId28">
        <w:r w:rsidR="00F03F7C">
          <w:rPr>
            <w:sz w:val="24"/>
          </w:rPr>
          <w:t>http://www.profvibor.ru</w:t>
        </w:r>
        <w:r w:rsidR="00F03F7C">
          <w:rPr>
            <w:spacing w:val="-12"/>
            <w:sz w:val="24"/>
          </w:rPr>
          <w:t xml:space="preserve"> </w:t>
        </w:r>
      </w:hyperlink>
      <w:r w:rsidR="00F03F7C">
        <w:rPr>
          <w:sz w:val="24"/>
        </w:rPr>
        <w:t>–</w:t>
      </w:r>
      <w:r w:rsidR="00F03F7C">
        <w:rPr>
          <w:spacing w:val="-13"/>
          <w:sz w:val="24"/>
        </w:rPr>
        <w:t xml:space="preserve"> </w:t>
      </w:r>
      <w:r w:rsidR="00F03F7C">
        <w:rPr>
          <w:sz w:val="24"/>
        </w:rPr>
        <w:t>помощь</w:t>
      </w:r>
      <w:r w:rsidR="00F03F7C">
        <w:rPr>
          <w:spacing w:val="-12"/>
          <w:sz w:val="24"/>
        </w:rPr>
        <w:t xml:space="preserve"> </w:t>
      </w:r>
      <w:r w:rsidR="00F03F7C">
        <w:rPr>
          <w:sz w:val="24"/>
        </w:rPr>
        <w:t>в</w:t>
      </w:r>
      <w:r w:rsidR="00F03F7C">
        <w:rPr>
          <w:spacing w:val="-13"/>
          <w:sz w:val="24"/>
        </w:rPr>
        <w:t xml:space="preserve"> </w:t>
      </w:r>
      <w:r w:rsidR="00F03F7C">
        <w:rPr>
          <w:sz w:val="24"/>
        </w:rPr>
        <w:t>профессиональном</w:t>
      </w:r>
      <w:r w:rsidR="00F03F7C">
        <w:rPr>
          <w:spacing w:val="-14"/>
          <w:sz w:val="24"/>
        </w:rPr>
        <w:t xml:space="preserve"> </w:t>
      </w:r>
      <w:r w:rsidR="00F03F7C">
        <w:rPr>
          <w:spacing w:val="-2"/>
          <w:sz w:val="24"/>
        </w:rPr>
        <w:t>самоопределении</w:t>
      </w:r>
    </w:p>
    <w:p w:rsidR="00360D84" w:rsidRDefault="00811F40">
      <w:pPr>
        <w:pStyle w:val="a4"/>
        <w:numPr>
          <w:ilvl w:val="0"/>
          <w:numId w:val="1"/>
        </w:numPr>
        <w:tabs>
          <w:tab w:val="left" w:pos="1290"/>
        </w:tabs>
        <w:rPr>
          <w:sz w:val="24"/>
        </w:rPr>
      </w:pPr>
      <w:hyperlink r:id="rId29">
        <w:r w:rsidR="00F03F7C">
          <w:rPr>
            <w:sz w:val="24"/>
          </w:rPr>
          <w:t>http://www.ucheba.ru</w:t>
        </w:r>
        <w:r w:rsidR="00F03F7C">
          <w:rPr>
            <w:spacing w:val="-1"/>
            <w:sz w:val="24"/>
          </w:rPr>
          <w:t xml:space="preserve"> </w:t>
        </w:r>
      </w:hyperlink>
      <w:r w:rsidR="00F03F7C">
        <w:rPr>
          <w:sz w:val="24"/>
        </w:rPr>
        <w:t>–</w:t>
      </w:r>
      <w:r w:rsidR="00F03F7C">
        <w:rPr>
          <w:spacing w:val="-4"/>
          <w:sz w:val="24"/>
        </w:rPr>
        <w:t xml:space="preserve"> </w:t>
      </w:r>
      <w:r w:rsidR="00F03F7C">
        <w:rPr>
          <w:sz w:val="24"/>
        </w:rPr>
        <w:t>информация</w:t>
      </w:r>
      <w:r w:rsidR="00F03F7C">
        <w:rPr>
          <w:spacing w:val="-4"/>
          <w:sz w:val="24"/>
        </w:rPr>
        <w:t xml:space="preserve"> </w:t>
      </w:r>
      <w:r w:rsidR="00F03F7C">
        <w:rPr>
          <w:sz w:val="24"/>
        </w:rPr>
        <w:t>об</w:t>
      </w:r>
      <w:r w:rsidR="00F03F7C">
        <w:rPr>
          <w:spacing w:val="-2"/>
          <w:sz w:val="24"/>
        </w:rPr>
        <w:t xml:space="preserve"> </w:t>
      </w:r>
      <w:r w:rsidR="00F03F7C">
        <w:rPr>
          <w:sz w:val="24"/>
        </w:rPr>
        <w:t>учебных</w:t>
      </w:r>
      <w:r w:rsidR="00F03F7C">
        <w:rPr>
          <w:spacing w:val="-5"/>
          <w:sz w:val="24"/>
        </w:rPr>
        <w:t xml:space="preserve"> </w:t>
      </w:r>
      <w:r w:rsidR="00F03F7C">
        <w:rPr>
          <w:sz w:val="24"/>
        </w:rPr>
        <w:t>заведениях,</w:t>
      </w:r>
      <w:r w:rsidR="00F03F7C">
        <w:rPr>
          <w:spacing w:val="-6"/>
          <w:sz w:val="24"/>
        </w:rPr>
        <w:t xml:space="preserve"> </w:t>
      </w:r>
      <w:r w:rsidR="00F03F7C">
        <w:rPr>
          <w:spacing w:val="-2"/>
          <w:sz w:val="24"/>
        </w:rPr>
        <w:t>профориентация</w:t>
      </w:r>
    </w:p>
    <w:p w:rsidR="00360D84" w:rsidRDefault="00360D84">
      <w:pPr>
        <w:pStyle w:val="a3"/>
        <w:ind w:left="0"/>
        <w:jc w:val="left"/>
        <w:rPr>
          <w:sz w:val="26"/>
        </w:rPr>
      </w:pPr>
    </w:p>
    <w:p w:rsidR="00360D84" w:rsidRDefault="00F03F7C">
      <w:pPr>
        <w:ind w:right="284"/>
        <w:jc w:val="right"/>
        <w:rPr>
          <w:sz w:val="28"/>
        </w:rPr>
      </w:pPr>
      <w:r>
        <w:rPr>
          <w:sz w:val="28"/>
        </w:rPr>
        <w:t>Приложение</w:t>
      </w:r>
      <w:r>
        <w:rPr>
          <w:spacing w:val="-9"/>
          <w:sz w:val="28"/>
        </w:rPr>
        <w:t xml:space="preserve"> </w:t>
      </w:r>
      <w:r>
        <w:rPr>
          <w:spacing w:val="-10"/>
          <w:sz w:val="28"/>
        </w:rPr>
        <w:t>1</w:t>
      </w:r>
    </w:p>
    <w:p w:rsidR="00360D84" w:rsidRDefault="00360D84">
      <w:pPr>
        <w:pStyle w:val="a3"/>
        <w:spacing w:before="4"/>
        <w:ind w:left="0"/>
        <w:jc w:val="left"/>
        <w:rPr>
          <w:sz w:val="28"/>
        </w:rPr>
      </w:pPr>
    </w:p>
    <w:p w:rsidR="00360D84" w:rsidRDefault="00F03F7C">
      <w:pPr>
        <w:pStyle w:val="1"/>
        <w:ind w:left="639" w:right="346"/>
        <w:jc w:val="center"/>
      </w:pPr>
      <w:r>
        <w:rPr>
          <w:spacing w:val="-2"/>
        </w:rPr>
        <w:t>Глоссарий</w:t>
      </w:r>
    </w:p>
    <w:p w:rsidR="00360D84" w:rsidRDefault="00360D84">
      <w:pPr>
        <w:pStyle w:val="a3"/>
        <w:spacing w:before="8"/>
        <w:ind w:left="0"/>
        <w:jc w:val="left"/>
        <w:rPr>
          <w:b/>
          <w:sz w:val="29"/>
        </w:rPr>
      </w:pPr>
    </w:p>
    <w:p w:rsidR="00360D84" w:rsidRDefault="00F03F7C">
      <w:pPr>
        <w:pStyle w:val="a3"/>
        <w:tabs>
          <w:tab w:val="left" w:pos="3246"/>
          <w:tab w:val="left" w:pos="5922"/>
          <w:tab w:val="left" w:pos="7420"/>
          <w:tab w:val="left" w:pos="7821"/>
          <w:tab w:val="left" w:pos="8705"/>
        </w:tabs>
        <w:ind w:left="581"/>
        <w:jc w:val="left"/>
      </w:pPr>
      <w:r>
        <w:rPr>
          <w:spacing w:val="-2"/>
        </w:rPr>
        <w:t>ИНДИВИДУАЛЬНЫЙ</w:t>
      </w:r>
      <w:r>
        <w:tab/>
      </w:r>
      <w:r>
        <w:rPr>
          <w:spacing w:val="-2"/>
        </w:rPr>
        <w:t>ОБРАЗОВАТЕЛЬНЫЙ</w:t>
      </w:r>
      <w:r>
        <w:tab/>
      </w:r>
      <w:r>
        <w:rPr>
          <w:spacing w:val="-2"/>
        </w:rPr>
        <w:t>МАРШРУТ</w:t>
      </w:r>
      <w:r>
        <w:tab/>
      </w:r>
      <w:r>
        <w:rPr>
          <w:spacing w:val="-10"/>
        </w:rPr>
        <w:t>–</w:t>
      </w:r>
      <w:r>
        <w:tab/>
      </w:r>
      <w:r>
        <w:rPr>
          <w:spacing w:val="-2"/>
        </w:rPr>
        <w:t>набор</w:t>
      </w:r>
      <w:r>
        <w:tab/>
      </w:r>
      <w:proofErr w:type="gramStart"/>
      <w:r>
        <w:rPr>
          <w:spacing w:val="-2"/>
        </w:rPr>
        <w:t>учебных</w:t>
      </w:r>
      <w:proofErr w:type="gramEnd"/>
    </w:p>
    <w:p w:rsidR="00360D84" w:rsidRDefault="00F03F7C">
      <w:pPr>
        <w:pStyle w:val="a3"/>
        <w:spacing w:before="24" w:line="261" w:lineRule="auto"/>
        <w:ind w:left="581" w:right="285"/>
      </w:pPr>
      <w:r>
        <w:t>дисциплин (предметов, элективных курсов, программ внеурочной деятельности), изучаемых на уровне профильного обучения.</w:t>
      </w:r>
    </w:p>
    <w:p w:rsidR="00360D84" w:rsidRDefault="00360D84">
      <w:pPr>
        <w:pStyle w:val="a3"/>
        <w:spacing w:before="11"/>
        <w:ind w:left="0"/>
        <w:jc w:val="left"/>
        <w:rPr>
          <w:sz w:val="25"/>
        </w:rPr>
      </w:pPr>
    </w:p>
    <w:p w:rsidR="00360D84" w:rsidRDefault="00F03F7C">
      <w:pPr>
        <w:pStyle w:val="a3"/>
        <w:tabs>
          <w:tab w:val="left" w:pos="3174"/>
          <w:tab w:val="left" w:pos="6069"/>
          <w:tab w:val="left" w:pos="7494"/>
          <w:tab w:val="left" w:pos="7824"/>
          <w:tab w:val="left" w:pos="8496"/>
        </w:tabs>
        <w:ind w:left="581"/>
        <w:jc w:val="left"/>
      </w:pPr>
      <w:r>
        <w:rPr>
          <w:spacing w:val="-2"/>
        </w:rPr>
        <w:t>ИНДИВИДУАЛЬНЫЙ</w:t>
      </w:r>
      <w:r>
        <w:tab/>
      </w:r>
      <w:r>
        <w:rPr>
          <w:spacing w:val="-2"/>
        </w:rPr>
        <w:t>ПРОФЕССИОНАЛЬНЫЙ</w:t>
      </w:r>
      <w:r>
        <w:tab/>
      </w:r>
      <w:r>
        <w:rPr>
          <w:spacing w:val="-2"/>
        </w:rPr>
        <w:t>МАРШРУТ</w:t>
      </w:r>
      <w:r>
        <w:tab/>
      </w:r>
      <w:r>
        <w:rPr>
          <w:spacing w:val="-10"/>
        </w:rPr>
        <w:t>–</w:t>
      </w:r>
      <w:r>
        <w:tab/>
      </w:r>
      <w:r>
        <w:rPr>
          <w:spacing w:val="-4"/>
        </w:rPr>
        <w:t>путь</w:t>
      </w:r>
      <w:r>
        <w:tab/>
      </w:r>
      <w:r>
        <w:rPr>
          <w:spacing w:val="-2"/>
        </w:rPr>
        <w:t>получения</w:t>
      </w:r>
    </w:p>
    <w:p w:rsidR="00360D84" w:rsidRDefault="00F03F7C">
      <w:pPr>
        <w:pStyle w:val="a3"/>
        <w:spacing w:before="24" w:line="261" w:lineRule="auto"/>
        <w:ind w:left="581" w:right="284"/>
      </w:pPr>
      <w:r>
        <w:t xml:space="preserve">профессии, последовательный набор учреждений профессионального образования и/или предприятий (организаций) для получения профессии. </w:t>
      </w:r>
      <w:proofErr w:type="gramStart"/>
      <w:r>
        <w:t>Например: колледж –</w:t>
      </w:r>
      <w:r>
        <w:rPr>
          <w:spacing w:val="40"/>
        </w:rPr>
        <w:t xml:space="preserve"> </w:t>
      </w:r>
      <w:r>
        <w:t>ВУЗ организация/производство; ВУЗ – производство; колледж – производство и т.д.</w:t>
      </w:r>
      <w:proofErr w:type="gramEnd"/>
    </w:p>
    <w:p w:rsidR="00360D84" w:rsidRDefault="00360D84">
      <w:pPr>
        <w:pStyle w:val="a3"/>
        <w:spacing w:before="11"/>
        <w:ind w:left="0"/>
        <w:jc w:val="left"/>
        <w:rPr>
          <w:sz w:val="25"/>
        </w:rPr>
      </w:pPr>
    </w:p>
    <w:p w:rsidR="00360D84" w:rsidRDefault="00F03F7C">
      <w:pPr>
        <w:pStyle w:val="a3"/>
        <w:spacing w:line="261" w:lineRule="auto"/>
        <w:ind w:left="581" w:right="2540"/>
        <w:jc w:val="left"/>
      </w:pPr>
      <w:r>
        <w:t>ПРЕДПРОФИЛЬНАЯ</w:t>
      </w:r>
      <w:r>
        <w:rPr>
          <w:spacing w:val="-7"/>
        </w:rPr>
        <w:t xml:space="preserve"> </w:t>
      </w:r>
      <w:r>
        <w:t>ПОДГОТОВКА</w:t>
      </w:r>
      <w:r>
        <w:rPr>
          <w:spacing w:val="-9"/>
        </w:rPr>
        <w:t xml:space="preserve"> </w:t>
      </w:r>
      <w:r>
        <w:t>–</w:t>
      </w:r>
      <w:r>
        <w:rPr>
          <w:spacing w:val="-9"/>
        </w:rPr>
        <w:t xml:space="preserve"> </w:t>
      </w:r>
      <w:r>
        <w:t>система</w:t>
      </w:r>
      <w:r>
        <w:rPr>
          <w:spacing w:val="-10"/>
        </w:rPr>
        <w:t xml:space="preserve"> </w:t>
      </w:r>
      <w:proofErr w:type="gramStart"/>
      <w:r>
        <w:t>педагогической</w:t>
      </w:r>
      <w:proofErr w:type="gramEnd"/>
      <w:r>
        <w:t>, психолого-педагогической, информационной и организационной</w:t>
      </w:r>
    </w:p>
    <w:p w:rsidR="00360D84" w:rsidRDefault="00F03F7C">
      <w:pPr>
        <w:pStyle w:val="a3"/>
        <w:spacing w:line="261" w:lineRule="auto"/>
        <w:ind w:left="581"/>
        <w:jc w:val="left"/>
      </w:pPr>
      <w:r>
        <w:t xml:space="preserve">деятельности, </w:t>
      </w:r>
      <w:proofErr w:type="gramStart"/>
      <w:r>
        <w:t>содействующая</w:t>
      </w:r>
      <w:proofErr w:type="gramEnd"/>
      <w:r>
        <w:t xml:space="preserve"> самоопределению учащихся старших классов основной школы относительно избираемых ими профилирующих</w:t>
      </w:r>
    </w:p>
    <w:p w:rsidR="00360D84" w:rsidRDefault="00F03F7C">
      <w:pPr>
        <w:pStyle w:val="a3"/>
        <w:spacing w:line="274" w:lineRule="exact"/>
        <w:ind w:left="581"/>
      </w:pPr>
      <w:r>
        <w:t>направлений</w:t>
      </w:r>
      <w:r>
        <w:rPr>
          <w:spacing w:val="-5"/>
        </w:rPr>
        <w:t xml:space="preserve"> </w:t>
      </w:r>
      <w:r>
        <w:t>будущего</w:t>
      </w:r>
      <w:r>
        <w:rPr>
          <w:spacing w:val="-1"/>
        </w:rPr>
        <w:t xml:space="preserve"> </w:t>
      </w:r>
      <w:r>
        <w:t>обучения</w:t>
      </w:r>
      <w:r>
        <w:rPr>
          <w:spacing w:val="-3"/>
        </w:rPr>
        <w:t xml:space="preserve"> </w:t>
      </w:r>
      <w:r>
        <w:t>и</w:t>
      </w:r>
      <w:r>
        <w:rPr>
          <w:spacing w:val="-3"/>
        </w:rPr>
        <w:t xml:space="preserve"> </w:t>
      </w:r>
      <w:r>
        <w:t>широкой</w:t>
      </w:r>
      <w:r>
        <w:rPr>
          <w:spacing w:val="-2"/>
        </w:rPr>
        <w:t xml:space="preserve"> </w:t>
      </w:r>
      <w:r>
        <w:t>сферы</w:t>
      </w:r>
      <w:r>
        <w:rPr>
          <w:spacing w:val="-5"/>
        </w:rPr>
        <w:t xml:space="preserve"> </w:t>
      </w:r>
      <w:r>
        <w:rPr>
          <w:spacing w:val="-2"/>
        </w:rPr>
        <w:t>последующей</w:t>
      </w:r>
    </w:p>
    <w:p w:rsidR="00360D84" w:rsidRDefault="00F03F7C">
      <w:pPr>
        <w:pStyle w:val="a3"/>
        <w:spacing w:before="22" w:line="261" w:lineRule="auto"/>
        <w:ind w:left="581" w:right="284"/>
      </w:pPr>
      <w:r>
        <w:t xml:space="preserve">профессиональной деятельности (в том числе в отношении выбора профиля и конкретного места обучения на старшей ступени школы или иных путей продолжения </w:t>
      </w:r>
      <w:r>
        <w:rPr>
          <w:spacing w:val="-2"/>
        </w:rPr>
        <w:t>образования).</w:t>
      </w:r>
    </w:p>
    <w:p w:rsidR="00360D84" w:rsidRDefault="00360D84">
      <w:pPr>
        <w:spacing w:line="261" w:lineRule="auto"/>
        <w:sectPr w:rsidR="00360D84">
          <w:pgSz w:w="11910" w:h="16840"/>
          <w:pgMar w:top="1040" w:right="560" w:bottom="1140" w:left="1480" w:header="0" w:footer="945" w:gutter="0"/>
          <w:cols w:space="720"/>
        </w:sectPr>
      </w:pPr>
    </w:p>
    <w:p w:rsidR="00360D84" w:rsidRDefault="00F03F7C">
      <w:pPr>
        <w:pStyle w:val="a3"/>
        <w:spacing w:before="72" w:line="261" w:lineRule="auto"/>
        <w:ind w:left="581" w:right="283"/>
      </w:pPr>
      <w:r>
        <w:lastRenderedPageBreak/>
        <w:t>ПРОФИЛЬНОЕ ОБУЧЕНИЕ – обучение с углублением знаний, склонностей для совершенствования ранее полученных навыков и формирования адекватного представления о своих возможностях через создание системы специализированной подготовки в старших классах общеобразовательной школы. Эта подготовка ориентирована на индивидуализацию обучения и профессиональную ориентацию обучающихся с учетом реальных потребностей рынка труда.</w:t>
      </w:r>
    </w:p>
    <w:p w:rsidR="00360D84" w:rsidRDefault="00360D84">
      <w:pPr>
        <w:pStyle w:val="a3"/>
        <w:spacing w:before="8"/>
        <w:ind w:left="0"/>
        <w:jc w:val="left"/>
        <w:rPr>
          <w:sz w:val="25"/>
        </w:rPr>
      </w:pPr>
    </w:p>
    <w:p w:rsidR="00360D84" w:rsidRDefault="00F03F7C">
      <w:pPr>
        <w:pStyle w:val="a3"/>
        <w:spacing w:line="261" w:lineRule="auto"/>
        <w:ind w:left="581" w:right="280"/>
      </w:pPr>
      <w:r>
        <w:t>ПРОФЕССИОНАЛЬНАЯ ОРИЕНТАЦИЯ – комплекс действий для выявления у человека интересов и склонностей к определённым видам профессиональной деятельности, а также система действий, направленных на помощь в выборе</w:t>
      </w:r>
      <w:r>
        <w:rPr>
          <w:spacing w:val="40"/>
        </w:rPr>
        <w:t xml:space="preserve"> </w:t>
      </w:r>
      <w:r>
        <w:t xml:space="preserve">профессии людям всех возрастов. Понятие профориентации появилось в результате слияния двух слов из разных языков: латинского </w:t>
      </w:r>
      <w:proofErr w:type="spellStart"/>
      <w:r>
        <w:t>profession</w:t>
      </w:r>
      <w:proofErr w:type="spellEnd"/>
      <w:r>
        <w:t xml:space="preserve"> (род занятий) и французского </w:t>
      </w:r>
      <w:proofErr w:type="spellStart"/>
      <w:r>
        <w:t>orientation</w:t>
      </w:r>
      <w:proofErr w:type="spellEnd"/>
    </w:p>
    <w:p w:rsidR="00360D84" w:rsidRDefault="00F03F7C">
      <w:pPr>
        <w:pStyle w:val="a3"/>
        <w:spacing w:line="272" w:lineRule="exact"/>
        <w:ind w:left="581"/>
        <w:jc w:val="left"/>
      </w:pPr>
      <w:r>
        <w:rPr>
          <w:spacing w:val="-2"/>
        </w:rPr>
        <w:t>(установка).</w:t>
      </w:r>
    </w:p>
    <w:p w:rsidR="00360D84" w:rsidRDefault="00360D84">
      <w:pPr>
        <w:pStyle w:val="a3"/>
        <w:spacing w:before="2"/>
        <w:ind w:left="0"/>
        <w:jc w:val="left"/>
        <w:rPr>
          <w:sz w:val="28"/>
        </w:rPr>
      </w:pPr>
    </w:p>
    <w:p w:rsidR="00360D84" w:rsidRDefault="00F03F7C">
      <w:pPr>
        <w:pStyle w:val="a3"/>
        <w:spacing w:before="1" w:line="261" w:lineRule="auto"/>
        <w:ind w:left="581" w:right="286"/>
      </w:pPr>
      <w:r>
        <w:t>СОЦИАЛИЗАЦИЯ — усвоение человеком социального опыта в процессе образования и жизнедеятельности посредством вхождения в социальную среду, установления социальных связей, принятия ценностей различных социальных групп и общества – в целом, активного воспроизводства системы общественных отношений.</w:t>
      </w:r>
    </w:p>
    <w:p w:rsidR="00360D84" w:rsidRDefault="00360D84">
      <w:pPr>
        <w:pStyle w:val="a3"/>
        <w:spacing w:before="9"/>
        <w:ind w:left="0"/>
        <w:jc w:val="left"/>
        <w:rPr>
          <w:sz w:val="25"/>
        </w:rPr>
      </w:pPr>
    </w:p>
    <w:p w:rsidR="00360D84" w:rsidRDefault="00F03F7C">
      <w:pPr>
        <w:pStyle w:val="a3"/>
        <w:spacing w:line="261" w:lineRule="auto"/>
        <w:ind w:left="581" w:right="282"/>
      </w:pPr>
      <w:r>
        <w:t>САМООПРЕДЕЛЕНИЕ – поиск субъектом своего способа жизнедеятельности в мире на основе воспринимаемых, принимаемых или формируемых (создаваемых) им во временной перспективе базовых отношений к миру и человеческому сообществу, а также собственной системы жизненных смыслов, ценностей, принципов, возможностей, способностей и ожиданий.</w:t>
      </w:r>
    </w:p>
    <w:p w:rsidR="00360D84" w:rsidRDefault="00360D84">
      <w:pPr>
        <w:pStyle w:val="a3"/>
        <w:spacing w:before="8"/>
        <w:ind w:left="0"/>
        <w:jc w:val="left"/>
        <w:rPr>
          <w:sz w:val="25"/>
        </w:rPr>
      </w:pPr>
    </w:p>
    <w:p w:rsidR="00360D84" w:rsidRDefault="00F03F7C">
      <w:pPr>
        <w:pStyle w:val="a3"/>
        <w:spacing w:before="1" w:line="261" w:lineRule="auto"/>
        <w:ind w:left="581" w:right="282"/>
      </w:pPr>
      <w:r>
        <w:t xml:space="preserve">ПРОФЕССИОНАЛЬНОЕ САМООПРЕДЕЛЕНИЕ – процесс и результат выбора </w:t>
      </w:r>
      <w:proofErr w:type="gramStart"/>
      <w:r>
        <w:t>обучающимся</w:t>
      </w:r>
      <w:proofErr w:type="gramEnd"/>
      <w:r>
        <w:t xml:space="preserve"> собственной</w:t>
      </w:r>
      <w:r>
        <w:rPr>
          <w:spacing w:val="-1"/>
        </w:rPr>
        <w:t xml:space="preserve"> </w:t>
      </w:r>
      <w:r>
        <w:t>позиции,</w:t>
      </w:r>
      <w:r>
        <w:rPr>
          <w:spacing w:val="-2"/>
        </w:rPr>
        <w:t xml:space="preserve"> </w:t>
      </w:r>
      <w:r>
        <w:t>стратегии</w:t>
      </w:r>
      <w:r>
        <w:rPr>
          <w:spacing w:val="-1"/>
        </w:rPr>
        <w:t xml:space="preserve"> </w:t>
      </w:r>
      <w:r>
        <w:t>средств самоосуществления личности</w:t>
      </w:r>
      <w:r>
        <w:rPr>
          <w:spacing w:val="-1"/>
        </w:rPr>
        <w:t xml:space="preserve"> </w:t>
      </w:r>
      <w:r>
        <w:t>в профессии; основанный и регулируемый предпочтениями, интересами,</w:t>
      </w:r>
      <w:r>
        <w:rPr>
          <w:spacing w:val="40"/>
        </w:rPr>
        <w:t xml:space="preserve"> </w:t>
      </w:r>
      <w:r>
        <w:t>возможностями и способностями.</w:t>
      </w:r>
    </w:p>
    <w:p w:rsidR="00360D84" w:rsidRDefault="00360D84">
      <w:pPr>
        <w:pStyle w:val="a3"/>
        <w:spacing w:before="9"/>
        <w:ind w:left="0"/>
        <w:jc w:val="left"/>
        <w:rPr>
          <w:sz w:val="25"/>
        </w:rPr>
      </w:pPr>
    </w:p>
    <w:p w:rsidR="00360D84" w:rsidRDefault="00F03F7C">
      <w:pPr>
        <w:pStyle w:val="a3"/>
        <w:ind w:left="581"/>
      </w:pPr>
      <w:r>
        <w:t>СОЦИАЛЬНО-ПЕДАГОГИЧЕСКОЕ</w:t>
      </w:r>
      <w:r>
        <w:rPr>
          <w:spacing w:val="54"/>
          <w:w w:val="150"/>
        </w:rPr>
        <w:t xml:space="preserve">   </w:t>
      </w:r>
      <w:r>
        <w:t>СОПРОВОЖДЕНИЕ</w:t>
      </w:r>
      <w:r>
        <w:rPr>
          <w:spacing w:val="55"/>
          <w:w w:val="150"/>
        </w:rPr>
        <w:t xml:space="preserve">   </w:t>
      </w:r>
      <w:r>
        <w:t>–</w:t>
      </w:r>
      <w:r>
        <w:rPr>
          <w:spacing w:val="56"/>
          <w:w w:val="150"/>
        </w:rPr>
        <w:t xml:space="preserve">   </w:t>
      </w:r>
      <w:proofErr w:type="gramStart"/>
      <w:r>
        <w:rPr>
          <w:spacing w:val="-2"/>
        </w:rPr>
        <w:t>педагогическая</w:t>
      </w:r>
      <w:proofErr w:type="gramEnd"/>
    </w:p>
    <w:p w:rsidR="00360D84" w:rsidRDefault="00F03F7C">
      <w:pPr>
        <w:pStyle w:val="a3"/>
        <w:spacing w:before="24" w:line="261" w:lineRule="auto"/>
        <w:ind w:left="581" w:right="283"/>
      </w:pPr>
      <w:r>
        <w:t>деятельность, обеспечивающая создание условий для принятия субъектом развития оптимального решения в различных ситуациях жизненного выбора.</w:t>
      </w:r>
    </w:p>
    <w:p w:rsidR="00360D84" w:rsidRDefault="00360D84">
      <w:pPr>
        <w:pStyle w:val="a3"/>
        <w:spacing w:before="11"/>
        <w:ind w:left="0"/>
        <w:jc w:val="left"/>
        <w:rPr>
          <w:sz w:val="25"/>
        </w:rPr>
      </w:pPr>
    </w:p>
    <w:p w:rsidR="00360D84" w:rsidRDefault="00F03F7C">
      <w:pPr>
        <w:pStyle w:val="a3"/>
        <w:spacing w:line="261" w:lineRule="auto"/>
        <w:ind w:left="581" w:right="284"/>
      </w:pPr>
      <w:r>
        <w:t>ПСИХОЛОГО-ПЕДАГОГИЧЕСКОЕ СОПРОВОЖДЕНИЕ – система совместной деятельности педагогов и психологов, предполагающая разработку содержания, средств, методов образовательного процесса, направленного на выявление и использование субъектного опыта ученика, раскрытие способов его мышления, индивидуальное развитие через реализацию образовательной программы с учетом личностных потребностей ученика.</w:t>
      </w:r>
    </w:p>
    <w:p w:rsidR="00360D84" w:rsidRDefault="00360D84">
      <w:pPr>
        <w:pStyle w:val="a3"/>
        <w:spacing w:before="8"/>
        <w:ind w:left="0"/>
        <w:jc w:val="left"/>
        <w:rPr>
          <w:sz w:val="25"/>
        </w:rPr>
      </w:pPr>
    </w:p>
    <w:p w:rsidR="00360D84" w:rsidRDefault="00F03F7C">
      <w:pPr>
        <w:pStyle w:val="a3"/>
        <w:spacing w:line="261" w:lineRule="auto"/>
        <w:ind w:left="505" w:right="286" w:firstLine="16"/>
      </w:pPr>
      <w:r>
        <w:t>КОМПЕТЕНЦИИ</w:t>
      </w:r>
      <w:r>
        <w:rPr>
          <w:spacing w:val="40"/>
        </w:rPr>
        <w:t xml:space="preserve"> </w:t>
      </w:r>
      <w:r>
        <w:t>–</w:t>
      </w:r>
      <w:r>
        <w:rPr>
          <w:spacing w:val="40"/>
        </w:rPr>
        <w:t xml:space="preserve"> </w:t>
      </w:r>
      <w:r>
        <w:t>базовое</w:t>
      </w:r>
      <w:r>
        <w:rPr>
          <w:spacing w:val="40"/>
        </w:rPr>
        <w:t xml:space="preserve"> </w:t>
      </w:r>
      <w:r>
        <w:t>качество</w:t>
      </w:r>
      <w:r>
        <w:rPr>
          <w:spacing w:val="40"/>
        </w:rPr>
        <w:t xml:space="preserve"> </w:t>
      </w:r>
      <w:r>
        <w:t>обучающегося,</w:t>
      </w:r>
      <w:r>
        <w:rPr>
          <w:spacing w:val="40"/>
        </w:rPr>
        <w:t xml:space="preserve"> </w:t>
      </w:r>
      <w:r>
        <w:t>включающее</w:t>
      </w:r>
      <w:r>
        <w:rPr>
          <w:spacing w:val="40"/>
        </w:rPr>
        <w:t xml:space="preserve"> </w:t>
      </w:r>
      <w:r>
        <w:t>в</w:t>
      </w:r>
      <w:r>
        <w:rPr>
          <w:spacing w:val="40"/>
        </w:rPr>
        <w:t xml:space="preserve"> </w:t>
      </w:r>
      <w:r>
        <w:t>себя совокупность взаимосвязанных качеств личности, необходимых для качественн</w:t>
      </w:r>
      <w:proofErr w:type="gramStart"/>
      <w:r>
        <w:t>о-</w:t>
      </w:r>
      <w:proofErr w:type="gramEnd"/>
      <w:r>
        <w:t xml:space="preserve"> продуктивной деятельности в конкретной области.</w:t>
      </w:r>
    </w:p>
    <w:p w:rsidR="00360D84" w:rsidRDefault="00360D84">
      <w:pPr>
        <w:spacing w:line="261" w:lineRule="auto"/>
        <w:sectPr w:rsidR="00360D84">
          <w:pgSz w:w="11910" w:h="16840"/>
          <w:pgMar w:top="1360" w:right="560" w:bottom="1140" w:left="1480" w:header="0" w:footer="945" w:gutter="0"/>
          <w:cols w:space="720"/>
        </w:sectPr>
      </w:pPr>
    </w:p>
    <w:p w:rsidR="00360D84" w:rsidRDefault="00F03F7C">
      <w:pPr>
        <w:pStyle w:val="a3"/>
        <w:spacing w:before="72" w:line="261" w:lineRule="auto"/>
        <w:ind w:left="581" w:right="283"/>
      </w:pPr>
      <w:proofErr w:type="gramStart"/>
      <w:r>
        <w:lastRenderedPageBreak/>
        <w:t>КОМПЕТЕНТНОСТЬ</w:t>
      </w:r>
      <w:r>
        <w:rPr>
          <w:spacing w:val="-6"/>
        </w:rPr>
        <w:t xml:space="preserve"> </w:t>
      </w:r>
      <w:r>
        <w:t>–</w:t>
      </w:r>
      <w:r>
        <w:rPr>
          <w:spacing w:val="-3"/>
        </w:rPr>
        <w:t xml:space="preserve"> </w:t>
      </w:r>
      <w:r>
        <w:t>(лат.</w:t>
      </w:r>
      <w:r>
        <w:rPr>
          <w:spacing w:val="-5"/>
        </w:rPr>
        <w:t xml:space="preserve"> </w:t>
      </w:r>
      <w:proofErr w:type="spellStart"/>
      <w:r>
        <w:t>competens</w:t>
      </w:r>
      <w:proofErr w:type="spellEnd"/>
      <w:r>
        <w:rPr>
          <w:spacing w:val="-3"/>
        </w:rPr>
        <w:t xml:space="preserve"> </w:t>
      </w:r>
      <w:r>
        <w:t>-</w:t>
      </w:r>
      <w:r>
        <w:rPr>
          <w:spacing w:val="-6"/>
        </w:rPr>
        <w:t xml:space="preserve"> </w:t>
      </w:r>
      <w:r>
        <w:t>подходящий,</w:t>
      </w:r>
      <w:r>
        <w:rPr>
          <w:spacing w:val="-4"/>
        </w:rPr>
        <w:t xml:space="preserve"> </w:t>
      </w:r>
      <w:r>
        <w:t>соответствующий,</w:t>
      </w:r>
      <w:r>
        <w:rPr>
          <w:spacing w:val="-4"/>
        </w:rPr>
        <w:t xml:space="preserve"> </w:t>
      </w:r>
      <w:r>
        <w:t>надлежащий, способный, знающий) наличие знаний и умений, необходимых для эффективной деятельности в заданной предметной области, способность к осуществлению реального, жизненного действия, потенциальная готовность решать задачи со знанием дела; таким образом, компетентность - это обладание определённой компетенцией (компетенциями), т.е. знаниями и опытом собственной деятельности, позволяющими выносить суждения и принимать решения.</w:t>
      </w:r>
      <w:proofErr w:type="gramEnd"/>
    </w:p>
    <w:p w:rsidR="00360D84" w:rsidRDefault="00360D84">
      <w:pPr>
        <w:pStyle w:val="a3"/>
        <w:spacing w:before="7"/>
        <w:ind w:left="0"/>
        <w:jc w:val="left"/>
        <w:rPr>
          <w:sz w:val="25"/>
        </w:rPr>
      </w:pPr>
    </w:p>
    <w:p w:rsidR="00360D84" w:rsidRDefault="00F03F7C">
      <w:pPr>
        <w:pStyle w:val="a3"/>
        <w:spacing w:before="1" w:line="261" w:lineRule="auto"/>
        <w:ind w:left="581" w:right="283"/>
      </w:pPr>
      <w:r>
        <w:t xml:space="preserve">ПРОФОРИЕНТАЦИОННАЯ КОМПЕТЕНТНОСТЬ – способность построения собственного профессионального маршрута с учетом индивидуальных интересов, склонностей, возможностей подростка. </w:t>
      </w:r>
      <w:proofErr w:type="spellStart"/>
      <w:r>
        <w:t>Профориентационную</w:t>
      </w:r>
      <w:proofErr w:type="spellEnd"/>
      <w:r>
        <w:t xml:space="preserve"> компетентность можно обозначить совокупностью следующих признаков:</w:t>
      </w:r>
    </w:p>
    <w:p w:rsidR="00360D84" w:rsidRDefault="00360D84">
      <w:pPr>
        <w:pStyle w:val="a3"/>
        <w:spacing w:before="11"/>
        <w:ind w:left="0"/>
        <w:jc w:val="left"/>
        <w:rPr>
          <w:sz w:val="17"/>
        </w:rPr>
      </w:pPr>
    </w:p>
    <w:p w:rsidR="00360D84" w:rsidRDefault="00F03F7C">
      <w:pPr>
        <w:pStyle w:val="a3"/>
        <w:spacing w:before="90" w:line="261" w:lineRule="auto"/>
        <w:ind w:left="581" w:right="287" w:firstLine="266"/>
      </w:pPr>
      <w:r>
        <w:rPr>
          <w:noProof/>
          <w:lang w:eastAsia="ru-RU"/>
        </w:rPr>
        <w:drawing>
          <wp:anchor distT="0" distB="0" distL="0" distR="0" simplePos="0" relativeHeight="485758464" behindDoc="1" locked="0" layoutInCell="1" allowOverlap="1">
            <wp:simplePos x="0" y="0"/>
            <wp:positionH relativeFrom="page">
              <wp:posOffset>1309369</wp:posOffset>
            </wp:positionH>
            <wp:positionV relativeFrom="paragraph">
              <wp:posOffset>62269</wp:posOffset>
            </wp:positionV>
            <wp:extent cx="237744" cy="169164"/>
            <wp:effectExtent l="0" t="0" r="0" b="0"/>
            <wp:wrapNone/>
            <wp:docPr id="1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3.png"/>
                    <pic:cNvPicPr/>
                  </pic:nvPicPr>
                  <pic:blipFill>
                    <a:blip r:embed="rId7" cstate="print"/>
                    <a:stretch>
                      <a:fillRect/>
                    </a:stretch>
                  </pic:blipFill>
                  <pic:spPr>
                    <a:xfrm>
                      <a:off x="0" y="0"/>
                      <a:ext cx="237744" cy="169164"/>
                    </a:xfrm>
                    <a:prstGeom prst="rect">
                      <a:avLst/>
                    </a:prstGeom>
                  </pic:spPr>
                </pic:pic>
              </a:graphicData>
            </a:graphic>
          </wp:anchor>
        </w:drawing>
      </w:r>
      <w:r>
        <w:t xml:space="preserve">личностная зрелость, </w:t>
      </w:r>
      <w:proofErr w:type="spellStart"/>
      <w:r>
        <w:t>сформированность</w:t>
      </w:r>
      <w:proofErr w:type="spellEnd"/>
      <w:r>
        <w:t xml:space="preserve"> системы ценностей, специфика мотивации субъекта, адекватная самооценка личности, готовность к принятию решений;</w:t>
      </w:r>
    </w:p>
    <w:p w:rsidR="00360D84" w:rsidRDefault="00F03F7C">
      <w:pPr>
        <w:pStyle w:val="a3"/>
        <w:spacing w:line="261" w:lineRule="auto"/>
        <w:ind w:left="581" w:right="283"/>
      </w:pPr>
      <w:r>
        <w:rPr>
          <w:noProof/>
          <w:position w:val="-4"/>
          <w:lang w:eastAsia="ru-RU"/>
        </w:rPr>
        <w:drawing>
          <wp:inline distT="0" distB="0" distL="0" distR="0">
            <wp:extent cx="237744" cy="169164"/>
            <wp:effectExtent l="0" t="0" r="0" b="0"/>
            <wp:docPr id="1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3.png"/>
                    <pic:cNvPicPr/>
                  </pic:nvPicPr>
                  <pic:blipFill>
                    <a:blip r:embed="rId7" cstate="print"/>
                    <a:stretch>
                      <a:fillRect/>
                    </a:stretch>
                  </pic:blipFill>
                  <pic:spPr>
                    <a:xfrm>
                      <a:off x="0" y="0"/>
                      <a:ext cx="237744" cy="169164"/>
                    </a:xfrm>
                    <a:prstGeom prst="rect">
                      <a:avLst/>
                    </a:prstGeom>
                  </pic:spPr>
                </pic:pic>
              </a:graphicData>
            </a:graphic>
          </wp:inline>
        </w:drawing>
      </w:r>
      <w:r>
        <w:rPr>
          <w:sz w:val="20"/>
        </w:rPr>
        <w:t xml:space="preserve"> </w:t>
      </w:r>
      <w:r>
        <w:t xml:space="preserve">владение информацией об успешном самоопределении, полнота и </w:t>
      </w:r>
      <w:proofErr w:type="spellStart"/>
      <w:r>
        <w:t>дифференцированность</w:t>
      </w:r>
      <w:proofErr w:type="spellEnd"/>
      <w:r>
        <w:t xml:space="preserve"> знаний о профессиях, специфике будущей профессии, знание своих индивидуальных особенностей и путей развития профессионально значимых </w:t>
      </w:r>
      <w:r>
        <w:rPr>
          <w:spacing w:val="-2"/>
        </w:rPr>
        <w:t>качеств;</w:t>
      </w:r>
    </w:p>
    <w:p w:rsidR="00360D84" w:rsidRDefault="00F03F7C">
      <w:pPr>
        <w:pStyle w:val="a3"/>
        <w:spacing w:line="261" w:lineRule="auto"/>
        <w:ind w:left="581" w:right="284" w:firstLine="268"/>
      </w:pPr>
      <w:r>
        <w:rPr>
          <w:noProof/>
          <w:lang w:eastAsia="ru-RU"/>
        </w:rPr>
        <w:drawing>
          <wp:anchor distT="0" distB="0" distL="0" distR="0" simplePos="0" relativeHeight="485758976" behindDoc="1" locked="0" layoutInCell="1" allowOverlap="1">
            <wp:simplePos x="0" y="0"/>
            <wp:positionH relativeFrom="page">
              <wp:posOffset>1309369</wp:posOffset>
            </wp:positionH>
            <wp:positionV relativeFrom="paragraph">
              <wp:posOffset>5119</wp:posOffset>
            </wp:positionV>
            <wp:extent cx="237744" cy="169163"/>
            <wp:effectExtent l="0" t="0" r="0" b="0"/>
            <wp:wrapNone/>
            <wp:docPr id="1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3.png"/>
                    <pic:cNvPicPr/>
                  </pic:nvPicPr>
                  <pic:blipFill>
                    <a:blip r:embed="rId7" cstate="print"/>
                    <a:stretch>
                      <a:fillRect/>
                    </a:stretch>
                  </pic:blipFill>
                  <pic:spPr>
                    <a:xfrm>
                      <a:off x="0" y="0"/>
                      <a:ext cx="237744" cy="169163"/>
                    </a:xfrm>
                    <a:prstGeom prst="rect">
                      <a:avLst/>
                    </a:prstGeom>
                  </pic:spPr>
                </pic:pic>
              </a:graphicData>
            </a:graphic>
          </wp:anchor>
        </w:drawing>
      </w:r>
      <w:proofErr w:type="gramStart"/>
      <w:r>
        <w:t xml:space="preserve">активность субъекта в процессе профессионального самоопределения, под которой понимается знакомство с миром профессий, с профессиональными образовательными учреждениями, осуществление профессионального выбора, наличие обоснованного профессионального плана, осознание предстоящих трудностей и наличие тактики их </w:t>
      </w:r>
      <w:r>
        <w:rPr>
          <w:spacing w:val="-2"/>
        </w:rPr>
        <w:t>преодоления.</w:t>
      </w:r>
      <w:proofErr w:type="gramEnd"/>
    </w:p>
    <w:p w:rsidR="00360D84" w:rsidRDefault="00360D84">
      <w:pPr>
        <w:pStyle w:val="a3"/>
        <w:spacing w:before="4"/>
        <w:ind w:left="0"/>
        <w:jc w:val="left"/>
        <w:rPr>
          <w:sz w:val="25"/>
        </w:rPr>
      </w:pPr>
    </w:p>
    <w:p w:rsidR="00360D84" w:rsidRDefault="00F03F7C">
      <w:pPr>
        <w:pStyle w:val="a3"/>
        <w:spacing w:line="261" w:lineRule="auto"/>
        <w:ind w:left="649" w:right="283"/>
      </w:pPr>
      <w:r>
        <w:t>ПРОФЕССИОНАЛЬНАЯ ПРОБА</w:t>
      </w:r>
      <w:r>
        <w:rPr>
          <w:spacing w:val="-1"/>
        </w:rPr>
        <w:t xml:space="preserve"> </w:t>
      </w:r>
      <w:r>
        <w:t>– испытание, моделирующее</w:t>
      </w:r>
      <w:r>
        <w:rPr>
          <w:spacing w:val="-1"/>
        </w:rPr>
        <w:t xml:space="preserve"> </w:t>
      </w:r>
      <w:r>
        <w:t>элементы конкретного вида профессиональной деятельности, имеющее завершенный вид, способствующая сознательному, обоснованному выбору профессии. (Испытание интересов, способностей и личностных особенностей учащихся в реальных условиях профессиональной деятельности, обеспечивающее проверку выборов с помощью собственного трудового опыта).</w:t>
      </w:r>
    </w:p>
    <w:p w:rsidR="00360D84" w:rsidRDefault="00360D84">
      <w:pPr>
        <w:pStyle w:val="a3"/>
        <w:spacing w:before="8"/>
        <w:ind w:left="0"/>
        <w:jc w:val="left"/>
        <w:rPr>
          <w:sz w:val="25"/>
        </w:rPr>
      </w:pPr>
    </w:p>
    <w:p w:rsidR="00360D84" w:rsidRDefault="00F03F7C">
      <w:pPr>
        <w:pStyle w:val="a3"/>
        <w:spacing w:line="261" w:lineRule="auto"/>
        <w:ind w:left="581" w:right="283"/>
      </w:pPr>
      <w:proofErr w:type="gramStart"/>
      <w:r>
        <w:t>ПРОПЕДЕВТИЧЕСКОЕ ОБУЧЕНИЕ – система занятий, направленных на пробуждение у обучающихся познавательного интереса и подготавливающих к изучению основного материала.</w:t>
      </w:r>
      <w:proofErr w:type="gramEnd"/>
      <w:r>
        <w:t xml:space="preserve"> В пропедевтический период школьники приобретают первоначальные, необходимые для усвоения знаний умения и элементарные навыки; пропедевтический (книжн.) вводный, подготовительный, излагаемый в сжатой и элементарной форме.</w:t>
      </w:r>
    </w:p>
    <w:p w:rsidR="00360D84" w:rsidRDefault="00360D84">
      <w:pPr>
        <w:pStyle w:val="a3"/>
        <w:spacing w:before="8"/>
        <w:ind w:left="0"/>
        <w:jc w:val="left"/>
        <w:rPr>
          <w:sz w:val="25"/>
        </w:rPr>
      </w:pPr>
    </w:p>
    <w:p w:rsidR="00360D84" w:rsidRDefault="00F03F7C">
      <w:pPr>
        <w:pStyle w:val="a3"/>
        <w:spacing w:line="261" w:lineRule="auto"/>
        <w:ind w:left="581" w:right="282"/>
      </w:pPr>
      <w:r>
        <w:t xml:space="preserve">РАННЯЯ ПРОФОРИЕНТАЦИЯ – профессиональная ориентация на первом этапе профессионального становления личности по Е.А. Климову – стадии первичной оптации (или стадии </w:t>
      </w:r>
      <w:proofErr w:type="spellStart"/>
      <w:r>
        <w:t>допрофессионального</w:t>
      </w:r>
      <w:proofErr w:type="spellEnd"/>
      <w:r>
        <w:t xml:space="preserve"> развития), т.е. развития конкретн</w:t>
      </w:r>
      <w:proofErr w:type="gramStart"/>
      <w:r>
        <w:t>о-</w:t>
      </w:r>
      <w:proofErr w:type="gramEnd"/>
      <w:r>
        <w:t xml:space="preserve"> наглядных представлений о мире профессий. Эта стадия начинается в период становления самопознания как такового (2-3 года) и продолжается вплоть до начала подросткового периода (10-12 лет).</w:t>
      </w:r>
    </w:p>
    <w:p w:rsidR="00360D84" w:rsidRDefault="00360D84">
      <w:pPr>
        <w:pStyle w:val="a3"/>
        <w:spacing w:before="8"/>
        <w:ind w:left="0"/>
        <w:jc w:val="left"/>
        <w:rPr>
          <w:sz w:val="25"/>
        </w:rPr>
      </w:pPr>
    </w:p>
    <w:p w:rsidR="00360D84" w:rsidRDefault="00F03F7C">
      <w:pPr>
        <w:pStyle w:val="a3"/>
        <w:spacing w:line="261" w:lineRule="auto"/>
        <w:ind w:left="581" w:right="286"/>
      </w:pPr>
      <w:r>
        <w:t>ЛЕПБУК (</w:t>
      </w:r>
      <w:proofErr w:type="spellStart"/>
      <w:r>
        <w:t>lapbook</w:t>
      </w:r>
      <w:proofErr w:type="spellEnd"/>
      <w:r>
        <w:t xml:space="preserve">, </w:t>
      </w:r>
      <w:proofErr w:type="spellStart"/>
      <w:r>
        <w:t>lap</w:t>
      </w:r>
      <w:proofErr w:type="spellEnd"/>
      <w:r>
        <w:t xml:space="preserve"> – колени, </w:t>
      </w:r>
      <w:proofErr w:type="spellStart"/>
      <w:r>
        <w:t>book</w:t>
      </w:r>
      <w:proofErr w:type="spellEnd"/>
      <w:r>
        <w:t xml:space="preserve"> – книга) – тематическая самодельная интерактивная</w:t>
      </w:r>
      <w:r>
        <w:rPr>
          <w:spacing w:val="45"/>
        </w:rPr>
        <w:t xml:space="preserve">  </w:t>
      </w:r>
      <w:r>
        <w:t>папка</w:t>
      </w:r>
      <w:r>
        <w:rPr>
          <w:spacing w:val="43"/>
        </w:rPr>
        <w:t xml:space="preserve">  </w:t>
      </w:r>
      <w:r>
        <w:t>с</w:t>
      </w:r>
      <w:r>
        <w:rPr>
          <w:spacing w:val="44"/>
        </w:rPr>
        <w:t xml:space="preserve">  </w:t>
      </w:r>
      <w:r>
        <w:t>кармашками,</w:t>
      </w:r>
      <w:r>
        <w:rPr>
          <w:spacing w:val="45"/>
        </w:rPr>
        <w:t xml:space="preserve">  </w:t>
      </w:r>
      <w:r>
        <w:t>мини-книжками,</w:t>
      </w:r>
      <w:r>
        <w:rPr>
          <w:spacing w:val="43"/>
        </w:rPr>
        <w:t xml:space="preserve">  </w:t>
      </w:r>
      <w:r>
        <w:t>окошками,</w:t>
      </w:r>
      <w:r>
        <w:rPr>
          <w:spacing w:val="46"/>
        </w:rPr>
        <w:t xml:space="preserve">  </w:t>
      </w:r>
      <w:r>
        <w:rPr>
          <w:spacing w:val="-2"/>
        </w:rPr>
        <w:t>подвижными</w:t>
      </w:r>
    </w:p>
    <w:p w:rsidR="00360D84" w:rsidRDefault="00360D84">
      <w:pPr>
        <w:spacing w:line="261" w:lineRule="auto"/>
        <w:sectPr w:rsidR="00360D84">
          <w:pgSz w:w="11910" w:h="16840"/>
          <w:pgMar w:top="1060" w:right="560" w:bottom="1140" w:left="1480" w:header="0" w:footer="945" w:gutter="0"/>
          <w:cols w:space="720"/>
        </w:sectPr>
      </w:pPr>
    </w:p>
    <w:p w:rsidR="00360D84" w:rsidRDefault="00F03F7C">
      <w:pPr>
        <w:pStyle w:val="a3"/>
        <w:spacing w:before="72" w:line="261" w:lineRule="auto"/>
        <w:ind w:left="581"/>
        <w:jc w:val="left"/>
      </w:pPr>
      <w:r>
        <w:lastRenderedPageBreak/>
        <w:t>деталями, вставками, которые можно доставать, раскладывать, складывать по своему усмотрению. В ней собирается материал по определенной теме.</w:t>
      </w:r>
    </w:p>
    <w:sectPr w:rsidR="00360D84" w:rsidSect="00811F40">
      <w:pgSz w:w="11910" w:h="16840"/>
      <w:pgMar w:top="1060" w:right="560" w:bottom="1140" w:left="1480" w:header="0" w:footer="945"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342D7" w:rsidRDefault="006342D7">
      <w:r>
        <w:separator/>
      </w:r>
    </w:p>
  </w:endnote>
  <w:endnote w:type="continuationSeparator" w:id="0">
    <w:p w:rsidR="006342D7" w:rsidRDefault="006342D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F7C" w:rsidRDefault="00811F40">
    <w:pPr>
      <w:pStyle w:val="a3"/>
      <w:spacing w:line="14" w:lineRule="auto"/>
      <w:ind w:left="0"/>
      <w:jc w:val="left"/>
      <w:rPr>
        <w:sz w:val="19"/>
      </w:rPr>
    </w:pPr>
    <w:r w:rsidRPr="00811F40">
      <w:pict>
        <v:shapetype id="_x0000_t202" coordsize="21600,21600" o:spt="202" path="m,l,21600r21600,l21600,xe">
          <v:stroke joinstyle="miter"/>
          <v:path gradientshapeok="t" o:connecttype="rect"/>
        </v:shapetype>
        <v:shape id="docshape2" o:spid="_x0000_s2049" type="#_x0000_t202" style="position:absolute;margin-left:310.95pt;margin-top:783.25pt;width:17.1pt;height:12pt;z-index:-251658752;mso-position-horizontal-relative:page;mso-position-vertical-relative:page" filled="f" stroked="f">
          <v:textbox style="mso-next-textbox:#docshape2" inset="0,0,0,0">
            <w:txbxContent>
              <w:p w:rsidR="00F03F7C" w:rsidRDefault="00811F40">
                <w:pPr>
                  <w:spacing w:line="223" w:lineRule="exact"/>
                  <w:ind w:left="60"/>
                  <w:rPr>
                    <w:rFonts w:ascii="Calibri"/>
                    <w:sz w:val="20"/>
                  </w:rPr>
                </w:pPr>
                <w:r>
                  <w:rPr>
                    <w:rFonts w:ascii="Calibri"/>
                    <w:spacing w:val="-5"/>
                    <w:sz w:val="20"/>
                  </w:rPr>
                  <w:fldChar w:fldCharType="begin"/>
                </w:r>
                <w:r w:rsidR="00F03F7C">
                  <w:rPr>
                    <w:rFonts w:ascii="Calibri"/>
                    <w:spacing w:val="-5"/>
                    <w:sz w:val="20"/>
                  </w:rPr>
                  <w:instrText xml:space="preserve"> PAGE </w:instrText>
                </w:r>
                <w:r>
                  <w:rPr>
                    <w:rFonts w:ascii="Calibri"/>
                    <w:spacing w:val="-5"/>
                    <w:sz w:val="20"/>
                  </w:rPr>
                  <w:fldChar w:fldCharType="separate"/>
                </w:r>
                <w:r w:rsidR="00CC0F8B">
                  <w:rPr>
                    <w:rFonts w:ascii="Calibri"/>
                    <w:noProof/>
                    <w:spacing w:val="-5"/>
                    <w:sz w:val="20"/>
                  </w:rPr>
                  <w:t>39</w:t>
                </w:r>
                <w:r>
                  <w:rPr>
                    <w:rFonts w:ascii="Calibri"/>
                    <w:spacing w:val="-5"/>
                    <w:sz w:val="20"/>
                  </w:rPr>
                  <w:fldChar w:fldCharType="end"/>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342D7" w:rsidRDefault="006342D7">
      <w:r>
        <w:separator/>
      </w:r>
    </w:p>
  </w:footnote>
  <w:footnote w:type="continuationSeparator" w:id="0">
    <w:p w:rsidR="006342D7" w:rsidRDefault="006342D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330CC4"/>
    <w:multiLevelType w:val="hybridMultilevel"/>
    <w:tmpl w:val="F806884C"/>
    <w:lvl w:ilvl="0" w:tplc="74F2C796">
      <w:start w:val="1"/>
      <w:numFmt w:val="decimal"/>
      <w:lvlText w:val="%1."/>
      <w:lvlJc w:val="left"/>
      <w:pPr>
        <w:ind w:left="222" w:hanging="305"/>
        <w:jc w:val="right"/>
      </w:pPr>
      <w:rPr>
        <w:rFonts w:ascii="Times New Roman" w:eastAsia="Times New Roman" w:hAnsi="Times New Roman" w:cs="Times New Roman" w:hint="default"/>
        <w:b w:val="0"/>
        <w:bCs w:val="0"/>
        <w:i w:val="0"/>
        <w:iCs w:val="0"/>
        <w:w w:val="100"/>
        <w:sz w:val="24"/>
        <w:szCs w:val="24"/>
        <w:lang w:val="ru-RU" w:eastAsia="en-US" w:bidi="ar-SA"/>
      </w:rPr>
    </w:lvl>
    <w:lvl w:ilvl="1" w:tplc="5B3C949E">
      <w:numFmt w:val="bullet"/>
      <w:lvlText w:val="•"/>
      <w:lvlJc w:val="left"/>
      <w:pPr>
        <w:ind w:left="1184" w:hanging="305"/>
      </w:pPr>
      <w:rPr>
        <w:rFonts w:hint="default"/>
        <w:lang w:val="ru-RU" w:eastAsia="en-US" w:bidi="ar-SA"/>
      </w:rPr>
    </w:lvl>
    <w:lvl w:ilvl="2" w:tplc="EBC21DD2">
      <w:numFmt w:val="bullet"/>
      <w:lvlText w:val="•"/>
      <w:lvlJc w:val="left"/>
      <w:pPr>
        <w:ind w:left="2149" w:hanging="305"/>
      </w:pPr>
      <w:rPr>
        <w:rFonts w:hint="default"/>
        <w:lang w:val="ru-RU" w:eastAsia="en-US" w:bidi="ar-SA"/>
      </w:rPr>
    </w:lvl>
    <w:lvl w:ilvl="3" w:tplc="588446EC">
      <w:numFmt w:val="bullet"/>
      <w:lvlText w:val="•"/>
      <w:lvlJc w:val="left"/>
      <w:pPr>
        <w:ind w:left="3113" w:hanging="305"/>
      </w:pPr>
      <w:rPr>
        <w:rFonts w:hint="default"/>
        <w:lang w:val="ru-RU" w:eastAsia="en-US" w:bidi="ar-SA"/>
      </w:rPr>
    </w:lvl>
    <w:lvl w:ilvl="4" w:tplc="2DD6C4EE">
      <w:numFmt w:val="bullet"/>
      <w:lvlText w:val="•"/>
      <w:lvlJc w:val="left"/>
      <w:pPr>
        <w:ind w:left="4078" w:hanging="305"/>
      </w:pPr>
      <w:rPr>
        <w:rFonts w:hint="default"/>
        <w:lang w:val="ru-RU" w:eastAsia="en-US" w:bidi="ar-SA"/>
      </w:rPr>
    </w:lvl>
    <w:lvl w:ilvl="5" w:tplc="9A740542">
      <w:numFmt w:val="bullet"/>
      <w:lvlText w:val="•"/>
      <w:lvlJc w:val="left"/>
      <w:pPr>
        <w:ind w:left="5043" w:hanging="305"/>
      </w:pPr>
      <w:rPr>
        <w:rFonts w:hint="default"/>
        <w:lang w:val="ru-RU" w:eastAsia="en-US" w:bidi="ar-SA"/>
      </w:rPr>
    </w:lvl>
    <w:lvl w:ilvl="6" w:tplc="FD50A6A8">
      <w:numFmt w:val="bullet"/>
      <w:lvlText w:val="•"/>
      <w:lvlJc w:val="left"/>
      <w:pPr>
        <w:ind w:left="6007" w:hanging="305"/>
      </w:pPr>
      <w:rPr>
        <w:rFonts w:hint="default"/>
        <w:lang w:val="ru-RU" w:eastAsia="en-US" w:bidi="ar-SA"/>
      </w:rPr>
    </w:lvl>
    <w:lvl w:ilvl="7" w:tplc="12E41D8E">
      <w:numFmt w:val="bullet"/>
      <w:lvlText w:val="•"/>
      <w:lvlJc w:val="left"/>
      <w:pPr>
        <w:ind w:left="6972" w:hanging="305"/>
      </w:pPr>
      <w:rPr>
        <w:rFonts w:hint="default"/>
        <w:lang w:val="ru-RU" w:eastAsia="en-US" w:bidi="ar-SA"/>
      </w:rPr>
    </w:lvl>
    <w:lvl w:ilvl="8" w:tplc="344EDE88">
      <w:numFmt w:val="bullet"/>
      <w:lvlText w:val="•"/>
      <w:lvlJc w:val="left"/>
      <w:pPr>
        <w:ind w:left="7937" w:hanging="305"/>
      </w:pPr>
      <w:rPr>
        <w:rFonts w:hint="default"/>
        <w:lang w:val="ru-RU" w:eastAsia="en-US" w:bidi="ar-SA"/>
      </w:rPr>
    </w:lvl>
  </w:abstractNum>
  <w:abstractNum w:abstractNumId="1">
    <w:nsid w:val="11232953"/>
    <w:multiLevelType w:val="hybridMultilevel"/>
    <w:tmpl w:val="2F240180"/>
    <w:lvl w:ilvl="0" w:tplc="E0E07796">
      <w:start w:val="16"/>
      <w:numFmt w:val="decimal"/>
      <w:lvlText w:val="%1."/>
      <w:lvlJc w:val="left"/>
      <w:pPr>
        <w:ind w:left="222" w:hanging="485"/>
        <w:jc w:val="left"/>
      </w:pPr>
      <w:rPr>
        <w:rFonts w:ascii="Times New Roman" w:eastAsia="Times New Roman" w:hAnsi="Times New Roman" w:cs="Times New Roman" w:hint="default"/>
        <w:b w:val="0"/>
        <w:bCs w:val="0"/>
        <w:i w:val="0"/>
        <w:iCs w:val="0"/>
        <w:w w:val="100"/>
        <w:sz w:val="24"/>
        <w:szCs w:val="24"/>
        <w:lang w:val="ru-RU" w:eastAsia="en-US" w:bidi="ar-SA"/>
      </w:rPr>
    </w:lvl>
    <w:lvl w:ilvl="1" w:tplc="1D92DDB6">
      <w:numFmt w:val="bullet"/>
      <w:lvlText w:val="•"/>
      <w:lvlJc w:val="left"/>
      <w:pPr>
        <w:ind w:left="1184" w:hanging="485"/>
      </w:pPr>
      <w:rPr>
        <w:rFonts w:hint="default"/>
        <w:lang w:val="ru-RU" w:eastAsia="en-US" w:bidi="ar-SA"/>
      </w:rPr>
    </w:lvl>
    <w:lvl w:ilvl="2" w:tplc="3B08FFC6">
      <w:numFmt w:val="bullet"/>
      <w:lvlText w:val="•"/>
      <w:lvlJc w:val="left"/>
      <w:pPr>
        <w:ind w:left="2149" w:hanging="485"/>
      </w:pPr>
      <w:rPr>
        <w:rFonts w:hint="default"/>
        <w:lang w:val="ru-RU" w:eastAsia="en-US" w:bidi="ar-SA"/>
      </w:rPr>
    </w:lvl>
    <w:lvl w:ilvl="3" w:tplc="1B54CEAE">
      <w:numFmt w:val="bullet"/>
      <w:lvlText w:val="•"/>
      <w:lvlJc w:val="left"/>
      <w:pPr>
        <w:ind w:left="3113" w:hanging="485"/>
      </w:pPr>
      <w:rPr>
        <w:rFonts w:hint="default"/>
        <w:lang w:val="ru-RU" w:eastAsia="en-US" w:bidi="ar-SA"/>
      </w:rPr>
    </w:lvl>
    <w:lvl w:ilvl="4" w:tplc="76DC5BA8">
      <w:numFmt w:val="bullet"/>
      <w:lvlText w:val="•"/>
      <w:lvlJc w:val="left"/>
      <w:pPr>
        <w:ind w:left="4078" w:hanging="485"/>
      </w:pPr>
      <w:rPr>
        <w:rFonts w:hint="default"/>
        <w:lang w:val="ru-RU" w:eastAsia="en-US" w:bidi="ar-SA"/>
      </w:rPr>
    </w:lvl>
    <w:lvl w:ilvl="5" w:tplc="941C7B26">
      <w:numFmt w:val="bullet"/>
      <w:lvlText w:val="•"/>
      <w:lvlJc w:val="left"/>
      <w:pPr>
        <w:ind w:left="5043" w:hanging="485"/>
      </w:pPr>
      <w:rPr>
        <w:rFonts w:hint="default"/>
        <w:lang w:val="ru-RU" w:eastAsia="en-US" w:bidi="ar-SA"/>
      </w:rPr>
    </w:lvl>
    <w:lvl w:ilvl="6" w:tplc="FF38B988">
      <w:numFmt w:val="bullet"/>
      <w:lvlText w:val="•"/>
      <w:lvlJc w:val="left"/>
      <w:pPr>
        <w:ind w:left="6007" w:hanging="485"/>
      </w:pPr>
      <w:rPr>
        <w:rFonts w:hint="default"/>
        <w:lang w:val="ru-RU" w:eastAsia="en-US" w:bidi="ar-SA"/>
      </w:rPr>
    </w:lvl>
    <w:lvl w:ilvl="7" w:tplc="15EC6CB0">
      <w:numFmt w:val="bullet"/>
      <w:lvlText w:val="•"/>
      <w:lvlJc w:val="left"/>
      <w:pPr>
        <w:ind w:left="6972" w:hanging="485"/>
      </w:pPr>
      <w:rPr>
        <w:rFonts w:hint="default"/>
        <w:lang w:val="ru-RU" w:eastAsia="en-US" w:bidi="ar-SA"/>
      </w:rPr>
    </w:lvl>
    <w:lvl w:ilvl="8" w:tplc="F2E61306">
      <w:numFmt w:val="bullet"/>
      <w:lvlText w:val="•"/>
      <w:lvlJc w:val="left"/>
      <w:pPr>
        <w:ind w:left="7937" w:hanging="485"/>
      </w:pPr>
      <w:rPr>
        <w:rFonts w:hint="default"/>
        <w:lang w:val="ru-RU" w:eastAsia="en-US" w:bidi="ar-SA"/>
      </w:rPr>
    </w:lvl>
  </w:abstractNum>
  <w:abstractNum w:abstractNumId="2">
    <w:nsid w:val="17D63530"/>
    <w:multiLevelType w:val="hybridMultilevel"/>
    <w:tmpl w:val="790A10CA"/>
    <w:lvl w:ilvl="0" w:tplc="51E2DABA">
      <w:start w:val="1"/>
      <w:numFmt w:val="decimal"/>
      <w:lvlText w:val="%1)"/>
      <w:lvlJc w:val="left"/>
      <w:pPr>
        <w:ind w:left="222" w:hanging="348"/>
        <w:jc w:val="left"/>
      </w:pPr>
      <w:rPr>
        <w:rFonts w:ascii="Times New Roman" w:eastAsia="Times New Roman" w:hAnsi="Times New Roman" w:cs="Times New Roman" w:hint="default"/>
        <w:b w:val="0"/>
        <w:bCs w:val="0"/>
        <w:i w:val="0"/>
        <w:iCs w:val="0"/>
        <w:w w:val="100"/>
        <w:sz w:val="24"/>
        <w:szCs w:val="24"/>
        <w:lang w:val="ru-RU" w:eastAsia="en-US" w:bidi="ar-SA"/>
      </w:rPr>
    </w:lvl>
    <w:lvl w:ilvl="1" w:tplc="BB6A50C8">
      <w:numFmt w:val="bullet"/>
      <w:lvlText w:val="•"/>
      <w:lvlJc w:val="left"/>
      <w:pPr>
        <w:ind w:left="1184" w:hanging="348"/>
      </w:pPr>
      <w:rPr>
        <w:rFonts w:hint="default"/>
        <w:lang w:val="ru-RU" w:eastAsia="en-US" w:bidi="ar-SA"/>
      </w:rPr>
    </w:lvl>
    <w:lvl w:ilvl="2" w:tplc="6C846CCA">
      <w:numFmt w:val="bullet"/>
      <w:lvlText w:val="•"/>
      <w:lvlJc w:val="left"/>
      <w:pPr>
        <w:ind w:left="2149" w:hanging="348"/>
      </w:pPr>
      <w:rPr>
        <w:rFonts w:hint="default"/>
        <w:lang w:val="ru-RU" w:eastAsia="en-US" w:bidi="ar-SA"/>
      </w:rPr>
    </w:lvl>
    <w:lvl w:ilvl="3" w:tplc="EC90EA8A">
      <w:numFmt w:val="bullet"/>
      <w:lvlText w:val="•"/>
      <w:lvlJc w:val="left"/>
      <w:pPr>
        <w:ind w:left="3113" w:hanging="348"/>
      </w:pPr>
      <w:rPr>
        <w:rFonts w:hint="default"/>
        <w:lang w:val="ru-RU" w:eastAsia="en-US" w:bidi="ar-SA"/>
      </w:rPr>
    </w:lvl>
    <w:lvl w:ilvl="4" w:tplc="3892A162">
      <w:numFmt w:val="bullet"/>
      <w:lvlText w:val="•"/>
      <w:lvlJc w:val="left"/>
      <w:pPr>
        <w:ind w:left="4078" w:hanging="348"/>
      </w:pPr>
      <w:rPr>
        <w:rFonts w:hint="default"/>
        <w:lang w:val="ru-RU" w:eastAsia="en-US" w:bidi="ar-SA"/>
      </w:rPr>
    </w:lvl>
    <w:lvl w:ilvl="5" w:tplc="ACFA8DE2">
      <w:numFmt w:val="bullet"/>
      <w:lvlText w:val="•"/>
      <w:lvlJc w:val="left"/>
      <w:pPr>
        <w:ind w:left="5043" w:hanging="348"/>
      </w:pPr>
      <w:rPr>
        <w:rFonts w:hint="default"/>
        <w:lang w:val="ru-RU" w:eastAsia="en-US" w:bidi="ar-SA"/>
      </w:rPr>
    </w:lvl>
    <w:lvl w:ilvl="6" w:tplc="A7A88450">
      <w:numFmt w:val="bullet"/>
      <w:lvlText w:val="•"/>
      <w:lvlJc w:val="left"/>
      <w:pPr>
        <w:ind w:left="6007" w:hanging="348"/>
      </w:pPr>
      <w:rPr>
        <w:rFonts w:hint="default"/>
        <w:lang w:val="ru-RU" w:eastAsia="en-US" w:bidi="ar-SA"/>
      </w:rPr>
    </w:lvl>
    <w:lvl w:ilvl="7" w:tplc="744E3084">
      <w:numFmt w:val="bullet"/>
      <w:lvlText w:val="•"/>
      <w:lvlJc w:val="left"/>
      <w:pPr>
        <w:ind w:left="6972" w:hanging="348"/>
      </w:pPr>
      <w:rPr>
        <w:rFonts w:hint="default"/>
        <w:lang w:val="ru-RU" w:eastAsia="en-US" w:bidi="ar-SA"/>
      </w:rPr>
    </w:lvl>
    <w:lvl w:ilvl="8" w:tplc="A02EACA8">
      <w:numFmt w:val="bullet"/>
      <w:lvlText w:val="•"/>
      <w:lvlJc w:val="left"/>
      <w:pPr>
        <w:ind w:left="7937" w:hanging="348"/>
      </w:pPr>
      <w:rPr>
        <w:rFonts w:hint="default"/>
        <w:lang w:val="ru-RU" w:eastAsia="en-US" w:bidi="ar-SA"/>
      </w:rPr>
    </w:lvl>
  </w:abstractNum>
  <w:abstractNum w:abstractNumId="3">
    <w:nsid w:val="1D3F2C1A"/>
    <w:multiLevelType w:val="hybridMultilevel"/>
    <w:tmpl w:val="2B5A6AF0"/>
    <w:lvl w:ilvl="0" w:tplc="F4D2C8F8">
      <w:start w:val="1"/>
      <w:numFmt w:val="decimal"/>
      <w:lvlText w:val="%1)"/>
      <w:lvlJc w:val="left"/>
      <w:pPr>
        <w:ind w:left="222" w:hanging="437"/>
        <w:jc w:val="left"/>
      </w:pPr>
      <w:rPr>
        <w:rFonts w:ascii="Times New Roman" w:eastAsia="Times New Roman" w:hAnsi="Times New Roman" w:cs="Times New Roman" w:hint="default"/>
        <w:b w:val="0"/>
        <w:bCs w:val="0"/>
        <w:i w:val="0"/>
        <w:iCs w:val="0"/>
        <w:w w:val="100"/>
        <w:sz w:val="24"/>
        <w:szCs w:val="24"/>
        <w:lang w:val="ru-RU" w:eastAsia="en-US" w:bidi="ar-SA"/>
      </w:rPr>
    </w:lvl>
    <w:lvl w:ilvl="1" w:tplc="51FE16CE">
      <w:numFmt w:val="bullet"/>
      <w:lvlText w:val="•"/>
      <w:lvlJc w:val="left"/>
      <w:pPr>
        <w:ind w:left="1184" w:hanging="437"/>
      </w:pPr>
      <w:rPr>
        <w:rFonts w:hint="default"/>
        <w:lang w:val="ru-RU" w:eastAsia="en-US" w:bidi="ar-SA"/>
      </w:rPr>
    </w:lvl>
    <w:lvl w:ilvl="2" w:tplc="42D661E8">
      <w:numFmt w:val="bullet"/>
      <w:lvlText w:val="•"/>
      <w:lvlJc w:val="left"/>
      <w:pPr>
        <w:ind w:left="2149" w:hanging="437"/>
      </w:pPr>
      <w:rPr>
        <w:rFonts w:hint="default"/>
        <w:lang w:val="ru-RU" w:eastAsia="en-US" w:bidi="ar-SA"/>
      </w:rPr>
    </w:lvl>
    <w:lvl w:ilvl="3" w:tplc="62ACBF2E">
      <w:numFmt w:val="bullet"/>
      <w:lvlText w:val="•"/>
      <w:lvlJc w:val="left"/>
      <w:pPr>
        <w:ind w:left="3113" w:hanging="437"/>
      </w:pPr>
      <w:rPr>
        <w:rFonts w:hint="default"/>
        <w:lang w:val="ru-RU" w:eastAsia="en-US" w:bidi="ar-SA"/>
      </w:rPr>
    </w:lvl>
    <w:lvl w:ilvl="4" w:tplc="EDC8906E">
      <w:numFmt w:val="bullet"/>
      <w:lvlText w:val="•"/>
      <w:lvlJc w:val="left"/>
      <w:pPr>
        <w:ind w:left="4078" w:hanging="437"/>
      </w:pPr>
      <w:rPr>
        <w:rFonts w:hint="default"/>
        <w:lang w:val="ru-RU" w:eastAsia="en-US" w:bidi="ar-SA"/>
      </w:rPr>
    </w:lvl>
    <w:lvl w:ilvl="5" w:tplc="62F601D4">
      <w:numFmt w:val="bullet"/>
      <w:lvlText w:val="•"/>
      <w:lvlJc w:val="left"/>
      <w:pPr>
        <w:ind w:left="5043" w:hanging="437"/>
      </w:pPr>
      <w:rPr>
        <w:rFonts w:hint="default"/>
        <w:lang w:val="ru-RU" w:eastAsia="en-US" w:bidi="ar-SA"/>
      </w:rPr>
    </w:lvl>
    <w:lvl w:ilvl="6" w:tplc="6718681E">
      <w:numFmt w:val="bullet"/>
      <w:lvlText w:val="•"/>
      <w:lvlJc w:val="left"/>
      <w:pPr>
        <w:ind w:left="6007" w:hanging="437"/>
      </w:pPr>
      <w:rPr>
        <w:rFonts w:hint="default"/>
        <w:lang w:val="ru-RU" w:eastAsia="en-US" w:bidi="ar-SA"/>
      </w:rPr>
    </w:lvl>
    <w:lvl w:ilvl="7" w:tplc="AA224B76">
      <w:numFmt w:val="bullet"/>
      <w:lvlText w:val="•"/>
      <w:lvlJc w:val="left"/>
      <w:pPr>
        <w:ind w:left="6972" w:hanging="437"/>
      </w:pPr>
      <w:rPr>
        <w:rFonts w:hint="default"/>
        <w:lang w:val="ru-RU" w:eastAsia="en-US" w:bidi="ar-SA"/>
      </w:rPr>
    </w:lvl>
    <w:lvl w:ilvl="8" w:tplc="7272E2F0">
      <w:numFmt w:val="bullet"/>
      <w:lvlText w:val="•"/>
      <w:lvlJc w:val="left"/>
      <w:pPr>
        <w:ind w:left="7937" w:hanging="437"/>
      </w:pPr>
      <w:rPr>
        <w:rFonts w:hint="default"/>
        <w:lang w:val="ru-RU" w:eastAsia="en-US" w:bidi="ar-SA"/>
      </w:rPr>
    </w:lvl>
  </w:abstractNum>
  <w:abstractNum w:abstractNumId="4">
    <w:nsid w:val="1D5F6DA5"/>
    <w:multiLevelType w:val="hybridMultilevel"/>
    <w:tmpl w:val="4BE2955A"/>
    <w:lvl w:ilvl="0" w:tplc="1C3A4B42">
      <w:start w:val="1"/>
      <w:numFmt w:val="decimal"/>
      <w:lvlText w:val="%1."/>
      <w:lvlJc w:val="left"/>
      <w:pPr>
        <w:ind w:left="1170" w:hanging="240"/>
        <w:jc w:val="left"/>
      </w:pPr>
      <w:rPr>
        <w:rFonts w:ascii="Times New Roman" w:eastAsia="Times New Roman" w:hAnsi="Times New Roman" w:cs="Times New Roman" w:hint="default"/>
        <w:b w:val="0"/>
        <w:bCs w:val="0"/>
        <w:i w:val="0"/>
        <w:iCs w:val="0"/>
        <w:w w:val="100"/>
        <w:sz w:val="24"/>
        <w:szCs w:val="24"/>
        <w:lang w:val="ru-RU" w:eastAsia="en-US" w:bidi="ar-SA"/>
      </w:rPr>
    </w:lvl>
    <w:lvl w:ilvl="1" w:tplc="A79815BA">
      <w:numFmt w:val="bullet"/>
      <w:lvlText w:val="•"/>
      <w:lvlJc w:val="left"/>
      <w:pPr>
        <w:ind w:left="2048" w:hanging="240"/>
      </w:pPr>
      <w:rPr>
        <w:rFonts w:hint="default"/>
        <w:lang w:val="ru-RU" w:eastAsia="en-US" w:bidi="ar-SA"/>
      </w:rPr>
    </w:lvl>
    <w:lvl w:ilvl="2" w:tplc="0536327C">
      <w:numFmt w:val="bullet"/>
      <w:lvlText w:val="•"/>
      <w:lvlJc w:val="left"/>
      <w:pPr>
        <w:ind w:left="2917" w:hanging="240"/>
      </w:pPr>
      <w:rPr>
        <w:rFonts w:hint="default"/>
        <w:lang w:val="ru-RU" w:eastAsia="en-US" w:bidi="ar-SA"/>
      </w:rPr>
    </w:lvl>
    <w:lvl w:ilvl="3" w:tplc="241E0576">
      <w:numFmt w:val="bullet"/>
      <w:lvlText w:val="•"/>
      <w:lvlJc w:val="left"/>
      <w:pPr>
        <w:ind w:left="3785" w:hanging="240"/>
      </w:pPr>
      <w:rPr>
        <w:rFonts w:hint="default"/>
        <w:lang w:val="ru-RU" w:eastAsia="en-US" w:bidi="ar-SA"/>
      </w:rPr>
    </w:lvl>
    <w:lvl w:ilvl="4" w:tplc="CBBC6FAE">
      <w:numFmt w:val="bullet"/>
      <w:lvlText w:val="•"/>
      <w:lvlJc w:val="left"/>
      <w:pPr>
        <w:ind w:left="4654" w:hanging="240"/>
      </w:pPr>
      <w:rPr>
        <w:rFonts w:hint="default"/>
        <w:lang w:val="ru-RU" w:eastAsia="en-US" w:bidi="ar-SA"/>
      </w:rPr>
    </w:lvl>
    <w:lvl w:ilvl="5" w:tplc="D43A3F50">
      <w:numFmt w:val="bullet"/>
      <w:lvlText w:val="•"/>
      <w:lvlJc w:val="left"/>
      <w:pPr>
        <w:ind w:left="5523" w:hanging="240"/>
      </w:pPr>
      <w:rPr>
        <w:rFonts w:hint="default"/>
        <w:lang w:val="ru-RU" w:eastAsia="en-US" w:bidi="ar-SA"/>
      </w:rPr>
    </w:lvl>
    <w:lvl w:ilvl="6" w:tplc="47C488C4">
      <w:numFmt w:val="bullet"/>
      <w:lvlText w:val="•"/>
      <w:lvlJc w:val="left"/>
      <w:pPr>
        <w:ind w:left="6391" w:hanging="240"/>
      </w:pPr>
      <w:rPr>
        <w:rFonts w:hint="default"/>
        <w:lang w:val="ru-RU" w:eastAsia="en-US" w:bidi="ar-SA"/>
      </w:rPr>
    </w:lvl>
    <w:lvl w:ilvl="7" w:tplc="48BE0F98">
      <w:numFmt w:val="bullet"/>
      <w:lvlText w:val="•"/>
      <w:lvlJc w:val="left"/>
      <w:pPr>
        <w:ind w:left="7260" w:hanging="240"/>
      </w:pPr>
      <w:rPr>
        <w:rFonts w:hint="default"/>
        <w:lang w:val="ru-RU" w:eastAsia="en-US" w:bidi="ar-SA"/>
      </w:rPr>
    </w:lvl>
    <w:lvl w:ilvl="8" w:tplc="9732C85A">
      <w:numFmt w:val="bullet"/>
      <w:lvlText w:val="•"/>
      <w:lvlJc w:val="left"/>
      <w:pPr>
        <w:ind w:left="8129" w:hanging="240"/>
      </w:pPr>
      <w:rPr>
        <w:rFonts w:hint="default"/>
        <w:lang w:val="ru-RU" w:eastAsia="en-US" w:bidi="ar-SA"/>
      </w:rPr>
    </w:lvl>
  </w:abstractNum>
  <w:abstractNum w:abstractNumId="5">
    <w:nsid w:val="251728F0"/>
    <w:multiLevelType w:val="hybridMultilevel"/>
    <w:tmpl w:val="5ABE7D20"/>
    <w:lvl w:ilvl="0" w:tplc="B24A4672">
      <w:numFmt w:val="bullet"/>
      <w:lvlText w:val=""/>
      <w:lvlJc w:val="left"/>
      <w:pPr>
        <w:ind w:left="222" w:hanging="224"/>
      </w:pPr>
      <w:rPr>
        <w:rFonts w:ascii="Symbol" w:eastAsia="Symbol" w:hAnsi="Symbol" w:cs="Symbol" w:hint="default"/>
        <w:b w:val="0"/>
        <w:bCs w:val="0"/>
        <w:i w:val="0"/>
        <w:iCs w:val="0"/>
        <w:w w:val="100"/>
        <w:sz w:val="24"/>
        <w:szCs w:val="24"/>
        <w:lang w:val="ru-RU" w:eastAsia="en-US" w:bidi="ar-SA"/>
      </w:rPr>
    </w:lvl>
    <w:lvl w:ilvl="1" w:tplc="D3121142">
      <w:numFmt w:val="bullet"/>
      <w:lvlText w:val="•"/>
      <w:lvlJc w:val="left"/>
      <w:pPr>
        <w:ind w:left="1184" w:hanging="224"/>
      </w:pPr>
      <w:rPr>
        <w:rFonts w:hint="default"/>
        <w:lang w:val="ru-RU" w:eastAsia="en-US" w:bidi="ar-SA"/>
      </w:rPr>
    </w:lvl>
    <w:lvl w:ilvl="2" w:tplc="6144CCE0">
      <w:numFmt w:val="bullet"/>
      <w:lvlText w:val="•"/>
      <w:lvlJc w:val="left"/>
      <w:pPr>
        <w:ind w:left="2149" w:hanging="224"/>
      </w:pPr>
      <w:rPr>
        <w:rFonts w:hint="default"/>
        <w:lang w:val="ru-RU" w:eastAsia="en-US" w:bidi="ar-SA"/>
      </w:rPr>
    </w:lvl>
    <w:lvl w:ilvl="3" w:tplc="457C3096">
      <w:numFmt w:val="bullet"/>
      <w:lvlText w:val="•"/>
      <w:lvlJc w:val="left"/>
      <w:pPr>
        <w:ind w:left="3113" w:hanging="224"/>
      </w:pPr>
      <w:rPr>
        <w:rFonts w:hint="default"/>
        <w:lang w:val="ru-RU" w:eastAsia="en-US" w:bidi="ar-SA"/>
      </w:rPr>
    </w:lvl>
    <w:lvl w:ilvl="4" w:tplc="6B8C7902">
      <w:numFmt w:val="bullet"/>
      <w:lvlText w:val="•"/>
      <w:lvlJc w:val="left"/>
      <w:pPr>
        <w:ind w:left="4078" w:hanging="224"/>
      </w:pPr>
      <w:rPr>
        <w:rFonts w:hint="default"/>
        <w:lang w:val="ru-RU" w:eastAsia="en-US" w:bidi="ar-SA"/>
      </w:rPr>
    </w:lvl>
    <w:lvl w:ilvl="5" w:tplc="ABA8F26E">
      <w:numFmt w:val="bullet"/>
      <w:lvlText w:val="•"/>
      <w:lvlJc w:val="left"/>
      <w:pPr>
        <w:ind w:left="5043" w:hanging="224"/>
      </w:pPr>
      <w:rPr>
        <w:rFonts w:hint="default"/>
        <w:lang w:val="ru-RU" w:eastAsia="en-US" w:bidi="ar-SA"/>
      </w:rPr>
    </w:lvl>
    <w:lvl w:ilvl="6" w:tplc="F8C8BF3A">
      <w:numFmt w:val="bullet"/>
      <w:lvlText w:val="•"/>
      <w:lvlJc w:val="left"/>
      <w:pPr>
        <w:ind w:left="6007" w:hanging="224"/>
      </w:pPr>
      <w:rPr>
        <w:rFonts w:hint="default"/>
        <w:lang w:val="ru-RU" w:eastAsia="en-US" w:bidi="ar-SA"/>
      </w:rPr>
    </w:lvl>
    <w:lvl w:ilvl="7" w:tplc="9070A9AA">
      <w:numFmt w:val="bullet"/>
      <w:lvlText w:val="•"/>
      <w:lvlJc w:val="left"/>
      <w:pPr>
        <w:ind w:left="6972" w:hanging="224"/>
      </w:pPr>
      <w:rPr>
        <w:rFonts w:hint="default"/>
        <w:lang w:val="ru-RU" w:eastAsia="en-US" w:bidi="ar-SA"/>
      </w:rPr>
    </w:lvl>
    <w:lvl w:ilvl="8" w:tplc="855E0AE8">
      <w:numFmt w:val="bullet"/>
      <w:lvlText w:val="•"/>
      <w:lvlJc w:val="left"/>
      <w:pPr>
        <w:ind w:left="7937" w:hanging="224"/>
      </w:pPr>
      <w:rPr>
        <w:rFonts w:hint="default"/>
        <w:lang w:val="ru-RU" w:eastAsia="en-US" w:bidi="ar-SA"/>
      </w:rPr>
    </w:lvl>
  </w:abstractNum>
  <w:abstractNum w:abstractNumId="6">
    <w:nsid w:val="28DB07B8"/>
    <w:multiLevelType w:val="hybridMultilevel"/>
    <w:tmpl w:val="AE2AF58A"/>
    <w:lvl w:ilvl="0" w:tplc="2FD2F06E">
      <w:start w:val="1"/>
      <w:numFmt w:val="decimal"/>
      <w:lvlText w:val="%1)"/>
      <w:lvlJc w:val="left"/>
      <w:pPr>
        <w:ind w:left="1189" w:hanging="260"/>
        <w:jc w:val="left"/>
      </w:pPr>
      <w:rPr>
        <w:rFonts w:ascii="Times New Roman" w:eastAsia="Times New Roman" w:hAnsi="Times New Roman" w:cs="Times New Roman" w:hint="default"/>
        <w:b w:val="0"/>
        <w:bCs w:val="0"/>
        <w:i w:val="0"/>
        <w:iCs w:val="0"/>
        <w:w w:val="100"/>
        <w:sz w:val="24"/>
        <w:szCs w:val="24"/>
        <w:lang w:val="ru-RU" w:eastAsia="en-US" w:bidi="ar-SA"/>
      </w:rPr>
    </w:lvl>
    <w:lvl w:ilvl="1" w:tplc="536CA6CC">
      <w:numFmt w:val="bullet"/>
      <w:lvlText w:val="•"/>
      <w:lvlJc w:val="left"/>
      <w:pPr>
        <w:ind w:left="2048" w:hanging="260"/>
      </w:pPr>
      <w:rPr>
        <w:rFonts w:hint="default"/>
        <w:lang w:val="ru-RU" w:eastAsia="en-US" w:bidi="ar-SA"/>
      </w:rPr>
    </w:lvl>
    <w:lvl w:ilvl="2" w:tplc="5F2C9FBE">
      <w:numFmt w:val="bullet"/>
      <w:lvlText w:val="•"/>
      <w:lvlJc w:val="left"/>
      <w:pPr>
        <w:ind w:left="2917" w:hanging="260"/>
      </w:pPr>
      <w:rPr>
        <w:rFonts w:hint="default"/>
        <w:lang w:val="ru-RU" w:eastAsia="en-US" w:bidi="ar-SA"/>
      </w:rPr>
    </w:lvl>
    <w:lvl w:ilvl="3" w:tplc="DD605EF8">
      <w:numFmt w:val="bullet"/>
      <w:lvlText w:val="•"/>
      <w:lvlJc w:val="left"/>
      <w:pPr>
        <w:ind w:left="3785" w:hanging="260"/>
      </w:pPr>
      <w:rPr>
        <w:rFonts w:hint="default"/>
        <w:lang w:val="ru-RU" w:eastAsia="en-US" w:bidi="ar-SA"/>
      </w:rPr>
    </w:lvl>
    <w:lvl w:ilvl="4" w:tplc="BCD6151A">
      <w:numFmt w:val="bullet"/>
      <w:lvlText w:val="•"/>
      <w:lvlJc w:val="left"/>
      <w:pPr>
        <w:ind w:left="4654" w:hanging="260"/>
      </w:pPr>
      <w:rPr>
        <w:rFonts w:hint="default"/>
        <w:lang w:val="ru-RU" w:eastAsia="en-US" w:bidi="ar-SA"/>
      </w:rPr>
    </w:lvl>
    <w:lvl w:ilvl="5" w:tplc="C3BEF7EC">
      <w:numFmt w:val="bullet"/>
      <w:lvlText w:val="•"/>
      <w:lvlJc w:val="left"/>
      <w:pPr>
        <w:ind w:left="5523" w:hanging="260"/>
      </w:pPr>
      <w:rPr>
        <w:rFonts w:hint="default"/>
        <w:lang w:val="ru-RU" w:eastAsia="en-US" w:bidi="ar-SA"/>
      </w:rPr>
    </w:lvl>
    <w:lvl w:ilvl="6" w:tplc="A7EA4946">
      <w:numFmt w:val="bullet"/>
      <w:lvlText w:val="•"/>
      <w:lvlJc w:val="left"/>
      <w:pPr>
        <w:ind w:left="6391" w:hanging="260"/>
      </w:pPr>
      <w:rPr>
        <w:rFonts w:hint="default"/>
        <w:lang w:val="ru-RU" w:eastAsia="en-US" w:bidi="ar-SA"/>
      </w:rPr>
    </w:lvl>
    <w:lvl w:ilvl="7" w:tplc="53AA2926">
      <w:numFmt w:val="bullet"/>
      <w:lvlText w:val="•"/>
      <w:lvlJc w:val="left"/>
      <w:pPr>
        <w:ind w:left="7260" w:hanging="260"/>
      </w:pPr>
      <w:rPr>
        <w:rFonts w:hint="default"/>
        <w:lang w:val="ru-RU" w:eastAsia="en-US" w:bidi="ar-SA"/>
      </w:rPr>
    </w:lvl>
    <w:lvl w:ilvl="8" w:tplc="1A00DF52">
      <w:numFmt w:val="bullet"/>
      <w:lvlText w:val="•"/>
      <w:lvlJc w:val="left"/>
      <w:pPr>
        <w:ind w:left="8129" w:hanging="260"/>
      </w:pPr>
      <w:rPr>
        <w:rFonts w:hint="default"/>
        <w:lang w:val="ru-RU" w:eastAsia="en-US" w:bidi="ar-SA"/>
      </w:rPr>
    </w:lvl>
  </w:abstractNum>
  <w:abstractNum w:abstractNumId="7">
    <w:nsid w:val="2D2E7A01"/>
    <w:multiLevelType w:val="hybridMultilevel"/>
    <w:tmpl w:val="9678067C"/>
    <w:lvl w:ilvl="0" w:tplc="FDEE36C0">
      <w:start w:val="1"/>
      <w:numFmt w:val="decimal"/>
      <w:lvlText w:val="%1."/>
      <w:lvlJc w:val="left"/>
      <w:pPr>
        <w:ind w:left="222" w:hanging="339"/>
        <w:jc w:val="left"/>
      </w:pPr>
      <w:rPr>
        <w:rFonts w:ascii="Times New Roman" w:eastAsia="Times New Roman" w:hAnsi="Times New Roman" w:cs="Times New Roman" w:hint="default"/>
        <w:b w:val="0"/>
        <w:bCs w:val="0"/>
        <w:i w:val="0"/>
        <w:iCs w:val="0"/>
        <w:w w:val="100"/>
        <w:sz w:val="24"/>
        <w:szCs w:val="24"/>
        <w:lang w:val="ru-RU" w:eastAsia="en-US" w:bidi="ar-SA"/>
      </w:rPr>
    </w:lvl>
    <w:lvl w:ilvl="1" w:tplc="BE182B44">
      <w:numFmt w:val="bullet"/>
      <w:lvlText w:val="•"/>
      <w:lvlJc w:val="left"/>
      <w:pPr>
        <w:ind w:left="1184" w:hanging="339"/>
      </w:pPr>
      <w:rPr>
        <w:rFonts w:hint="default"/>
        <w:lang w:val="ru-RU" w:eastAsia="en-US" w:bidi="ar-SA"/>
      </w:rPr>
    </w:lvl>
    <w:lvl w:ilvl="2" w:tplc="4154A3F8">
      <w:numFmt w:val="bullet"/>
      <w:lvlText w:val="•"/>
      <w:lvlJc w:val="left"/>
      <w:pPr>
        <w:ind w:left="2149" w:hanging="339"/>
      </w:pPr>
      <w:rPr>
        <w:rFonts w:hint="default"/>
        <w:lang w:val="ru-RU" w:eastAsia="en-US" w:bidi="ar-SA"/>
      </w:rPr>
    </w:lvl>
    <w:lvl w:ilvl="3" w:tplc="CC44E936">
      <w:numFmt w:val="bullet"/>
      <w:lvlText w:val="•"/>
      <w:lvlJc w:val="left"/>
      <w:pPr>
        <w:ind w:left="3113" w:hanging="339"/>
      </w:pPr>
      <w:rPr>
        <w:rFonts w:hint="default"/>
        <w:lang w:val="ru-RU" w:eastAsia="en-US" w:bidi="ar-SA"/>
      </w:rPr>
    </w:lvl>
    <w:lvl w:ilvl="4" w:tplc="48DEC584">
      <w:numFmt w:val="bullet"/>
      <w:lvlText w:val="•"/>
      <w:lvlJc w:val="left"/>
      <w:pPr>
        <w:ind w:left="4078" w:hanging="339"/>
      </w:pPr>
      <w:rPr>
        <w:rFonts w:hint="default"/>
        <w:lang w:val="ru-RU" w:eastAsia="en-US" w:bidi="ar-SA"/>
      </w:rPr>
    </w:lvl>
    <w:lvl w:ilvl="5" w:tplc="047C4260">
      <w:numFmt w:val="bullet"/>
      <w:lvlText w:val="•"/>
      <w:lvlJc w:val="left"/>
      <w:pPr>
        <w:ind w:left="5043" w:hanging="339"/>
      </w:pPr>
      <w:rPr>
        <w:rFonts w:hint="default"/>
        <w:lang w:val="ru-RU" w:eastAsia="en-US" w:bidi="ar-SA"/>
      </w:rPr>
    </w:lvl>
    <w:lvl w:ilvl="6" w:tplc="B7C47F7A">
      <w:numFmt w:val="bullet"/>
      <w:lvlText w:val="•"/>
      <w:lvlJc w:val="left"/>
      <w:pPr>
        <w:ind w:left="6007" w:hanging="339"/>
      </w:pPr>
      <w:rPr>
        <w:rFonts w:hint="default"/>
        <w:lang w:val="ru-RU" w:eastAsia="en-US" w:bidi="ar-SA"/>
      </w:rPr>
    </w:lvl>
    <w:lvl w:ilvl="7" w:tplc="D096B4B2">
      <w:numFmt w:val="bullet"/>
      <w:lvlText w:val="•"/>
      <w:lvlJc w:val="left"/>
      <w:pPr>
        <w:ind w:left="6972" w:hanging="339"/>
      </w:pPr>
      <w:rPr>
        <w:rFonts w:hint="default"/>
        <w:lang w:val="ru-RU" w:eastAsia="en-US" w:bidi="ar-SA"/>
      </w:rPr>
    </w:lvl>
    <w:lvl w:ilvl="8" w:tplc="A050AFC2">
      <w:numFmt w:val="bullet"/>
      <w:lvlText w:val="•"/>
      <w:lvlJc w:val="left"/>
      <w:pPr>
        <w:ind w:left="7937" w:hanging="339"/>
      </w:pPr>
      <w:rPr>
        <w:rFonts w:hint="default"/>
        <w:lang w:val="ru-RU" w:eastAsia="en-US" w:bidi="ar-SA"/>
      </w:rPr>
    </w:lvl>
  </w:abstractNum>
  <w:abstractNum w:abstractNumId="8">
    <w:nsid w:val="3AFA5004"/>
    <w:multiLevelType w:val="hybridMultilevel"/>
    <w:tmpl w:val="CB006A7E"/>
    <w:lvl w:ilvl="0" w:tplc="BF6E8ED6">
      <w:start w:val="14"/>
      <w:numFmt w:val="decimal"/>
      <w:lvlText w:val="%1."/>
      <w:lvlJc w:val="left"/>
      <w:pPr>
        <w:ind w:left="1290" w:hanging="360"/>
        <w:jc w:val="left"/>
      </w:pPr>
      <w:rPr>
        <w:rFonts w:ascii="Times New Roman" w:eastAsia="Times New Roman" w:hAnsi="Times New Roman" w:cs="Times New Roman" w:hint="default"/>
        <w:b w:val="0"/>
        <w:bCs w:val="0"/>
        <w:i w:val="0"/>
        <w:iCs w:val="0"/>
        <w:w w:val="100"/>
        <w:sz w:val="24"/>
        <w:szCs w:val="24"/>
        <w:lang w:val="ru-RU" w:eastAsia="en-US" w:bidi="ar-SA"/>
      </w:rPr>
    </w:lvl>
    <w:lvl w:ilvl="1" w:tplc="18747CC4">
      <w:numFmt w:val="bullet"/>
      <w:lvlText w:val="•"/>
      <w:lvlJc w:val="left"/>
      <w:pPr>
        <w:ind w:left="2156" w:hanging="360"/>
      </w:pPr>
      <w:rPr>
        <w:rFonts w:hint="default"/>
        <w:lang w:val="ru-RU" w:eastAsia="en-US" w:bidi="ar-SA"/>
      </w:rPr>
    </w:lvl>
    <w:lvl w:ilvl="2" w:tplc="D69228EE">
      <w:numFmt w:val="bullet"/>
      <w:lvlText w:val="•"/>
      <w:lvlJc w:val="left"/>
      <w:pPr>
        <w:ind w:left="3013" w:hanging="360"/>
      </w:pPr>
      <w:rPr>
        <w:rFonts w:hint="default"/>
        <w:lang w:val="ru-RU" w:eastAsia="en-US" w:bidi="ar-SA"/>
      </w:rPr>
    </w:lvl>
    <w:lvl w:ilvl="3" w:tplc="C028520A">
      <w:numFmt w:val="bullet"/>
      <w:lvlText w:val="•"/>
      <w:lvlJc w:val="left"/>
      <w:pPr>
        <w:ind w:left="3869" w:hanging="360"/>
      </w:pPr>
      <w:rPr>
        <w:rFonts w:hint="default"/>
        <w:lang w:val="ru-RU" w:eastAsia="en-US" w:bidi="ar-SA"/>
      </w:rPr>
    </w:lvl>
    <w:lvl w:ilvl="4" w:tplc="B1C2EAEA">
      <w:numFmt w:val="bullet"/>
      <w:lvlText w:val="•"/>
      <w:lvlJc w:val="left"/>
      <w:pPr>
        <w:ind w:left="4726" w:hanging="360"/>
      </w:pPr>
      <w:rPr>
        <w:rFonts w:hint="default"/>
        <w:lang w:val="ru-RU" w:eastAsia="en-US" w:bidi="ar-SA"/>
      </w:rPr>
    </w:lvl>
    <w:lvl w:ilvl="5" w:tplc="DA7C7D50">
      <w:numFmt w:val="bullet"/>
      <w:lvlText w:val="•"/>
      <w:lvlJc w:val="left"/>
      <w:pPr>
        <w:ind w:left="5583" w:hanging="360"/>
      </w:pPr>
      <w:rPr>
        <w:rFonts w:hint="default"/>
        <w:lang w:val="ru-RU" w:eastAsia="en-US" w:bidi="ar-SA"/>
      </w:rPr>
    </w:lvl>
    <w:lvl w:ilvl="6" w:tplc="E1E80B16">
      <w:numFmt w:val="bullet"/>
      <w:lvlText w:val="•"/>
      <w:lvlJc w:val="left"/>
      <w:pPr>
        <w:ind w:left="6439" w:hanging="360"/>
      </w:pPr>
      <w:rPr>
        <w:rFonts w:hint="default"/>
        <w:lang w:val="ru-RU" w:eastAsia="en-US" w:bidi="ar-SA"/>
      </w:rPr>
    </w:lvl>
    <w:lvl w:ilvl="7" w:tplc="95C89956">
      <w:numFmt w:val="bullet"/>
      <w:lvlText w:val="•"/>
      <w:lvlJc w:val="left"/>
      <w:pPr>
        <w:ind w:left="7296" w:hanging="360"/>
      </w:pPr>
      <w:rPr>
        <w:rFonts w:hint="default"/>
        <w:lang w:val="ru-RU" w:eastAsia="en-US" w:bidi="ar-SA"/>
      </w:rPr>
    </w:lvl>
    <w:lvl w:ilvl="8" w:tplc="231C2DA4">
      <w:numFmt w:val="bullet"/>
      <w:lvlText w:val="•"/>
      <w:lvlJc w:val="left"/>
      <w:pPr>
        <w:ind w:left="8153" w:hanging="360"/>
      </w:pPr>
      <w:rPr>
        <w:rFonts w:hint="default"/>
        <w:lang w:val="ru-RU" w:eastAsia="en-US" w:bidi="ar-SA"/>
      </w:rPr>
    </w:lvl>
  </w:abstractNum>
  <w:abstractNum w:abstractNumId="9">
    <w:nsid w:val="4FF416B5"/>
    <w:multiLevelType w:val="hybridMultilevel"/>
    <w:tmpl w:val="AFFAAE28"/>
    <w:lvl w:ilvl="0" w:tplc="C1E2AC6A">
      <w:start w:val="1"/>
      <w:numFmt w:val="decimal"/>
      <w:lvlText w:val="%1."/>
      <w:lvlJc w:val="left"/>
      <w:pPr>
        <w:ind w:left="1074" w:hanging="240"/>
        <w:jc w:val="left"/>
      </w:pPr>
      <w:rPr>
        <w:rFonts w:ascii="Times New Roman" w:eastAsia="Times New Roman" w:hAnsi="Times New Roman" w:cs="Times New Roman" w:hint="default"/>
        <w:b w:val="0"/>
        <w:bCs w:val="0"/>
        <w:i w:val="0"/>
        <w:iCs w:val="0"/>
        <w:w w:val="100"/>
        <w:sz w:val="24"/>
        <w:szCs w:val="24"/>
        <w:lang w:val="ru-RU" w:eastAsia="en-US" w:bidi="ar-SA"/>
      </w:rPr>
    </w:lvl>
    <w:lvl w:ilvl="1" w:tplc="F85EC00A">
      <w:numFmt w:val="bullet"/>
      <w:lvlText w:val="•"/>
      <w:lvlJc w:val="left"/>
      <w:pPr>
        <w:ind w:left="1958" w:hanging="240"/>
      </w:pPr>
      <w:rPr>
        <w:rFonts w:hint="default"/>
        <w:lang w:val="ru-RU" w:eastAsia="en-US" w:bidi="ar-SA"/>
      </w:rPr>
    </w:lvl>
    <w:lvl w:ilvl="2" w:tplc="E41A6EFE">
      <w:numFmt w:val="bullet"/>
      <w:lvlText w:val="•"/>
      <w:lvlJc w:val="left"/>
      <w:pPr>
        <w:ind w:left="2837" w:hanging="240"/>
      </w:pPr>
      <w:rPr>
        <w:rFonts w:hint="default"/>
        <w:lang w:val="ru-RU" w:eastAsia="en-US" w:bidi="ar-SA"/>
      </w:rPr>
    </w:lvl>
    <w:lvl w:ilvl="3" w:tplc="A4B434FA">
      <w:numFmt w:val="bullet"/>
      <w:lvlText w:val="•"/>
      <w:lvlJc w:val="left"/>
      <w:pPr>
        <w:ind w:left="3715" w:hanging="240"/>
      </w:pPr>
      <w:rPr>
        <w:rFonts w:hint="default"/>
        <w:lang w:val="ru-RU" w:eastAsia="en-US" w:bidi="ar-SA"/>
      </w:rPr>
    </w:lvl>
    <w:lvl w:ilvl="4" w:tplc="C05E4E6C">
      <w:numFmt w:val="bullet"/>
      <w:lvlText w:val="•"/>
      <w:lvlJc w:val="left"/>
      <w:pPr>
        <w:ind w:left="4594" w:hanging="240"/>
      </w:pPr>
      <w:rPr>
        <w:rFonts w:hint="default"/>
        <w:lang w:val="ru-RU" w:eastAsia="en-US" w:bidi="ar-SA"/>
      </w:rPr>
    </w:lvl>
    <w:lvl w:ilvl="5" w:tplc="DA60466E">
      <w:numFmt w:val="bullet"/>
      <w:lvlText w:val="•"/>
      <w:lvlJc w:val="left"/>
      <w:pPr>
        <w:ind w:left="5473" w:hanging="240"/>
      </w:pPr>
      <w:rPr>
        <w:rFonts w:hint="default"/>
        <w:lang w:val="ru-RU" w:eastAsia="en-US" w:bidi="ar-SA"/>
      </w:rPr>
    </w:lvl>
    <w:lvl w:ilvl="6" w:tplc="43125494">
      <w:numFmt w:val="bullet"/>
      <w:lvlText w:val="•"/>
      <w:lvlJc w:val="left"/>
      <w:pPr>
        <w:ind w:left="6351" w:hanging="240"/>
      </w:pPr>
      <w:rPr>
        <w:rFonts w:hint="default"/>
        <w:lang w:val="ru-RU" w:eastAsia="en-US" w:bidi="ar-SA"/>
      </w:rPr>
    </w:lvl>
    <w:lvl w:ilvl="7" w:tplc="0AEAFEBC">
      <w:numFmt w:val="bullet"/>
      <w:lvlText w:val="•"/>
      <w:lvlJc w:val="left"/>
      <w:pPr>
        <w:ind w:left="7230" w:hanging="240"/>
      </w:pPr>
      <w:rPr>
        <w:rFonts w:hint="default"/>
        <w:lang w:val="ru-RU" w:eastAsia="en-US" w:bidi="ar-SA"/>
      </w:rPr>
    </w:lvl>
    <w:lvl w:ilvl="8" w:tplc="202ECD16">
      <w:numFmt w:val="bullet"/>
      <w:lvlText w:val="•"/>
      <w:lvlJc w:val="left"/>
      <w:pPr>
        <w:ind w:left="8109" w:hanging="240"/>
      </w:pPr>
      <w:rPr>
        <w:rFonts w:hint="default"/>
        <w:lang w:val="ru-RU" w:eastAsia="en-US" w:bidi="ar-SA"/>
      </w:rPr>
    </w:lvl>
  </w:abstractNum>
  <w:abstractNum w:abstractNumId="10">
    <w:nsid w:val="518B00B6"/>
    <w:multiLevelType w:val="hybridMultilevel"/>
    <w:tmpl w:val="EFF8BEF0"/>
    <w:lvl w:ilvl="0" w:tplc="8444B780">
      <w:start w:val="4"/>
      <w:numFmt w:val="decimal"/>
      <w:lvlText w:val="%1."/>
      <w:lvlJc w:val="left"/>
      <w:pPr>
        <w:ind w:left="222" w:hanging="322"/>
        <w:jc w:val="left"/>
      </w:pPr>
      <w:rPr>
        <w:rFonts w:ascii="Times New Roman" w:eastAsia="Times New Roman" w:hAnsi="Times New Roman" w:cs="Times New Roman" w:hint="default"/>
        <w:b w:val="0"/>
        <w:bCs w:val="0"/>
        <w:i w:val="0"/>
        <w:iCs w:val="0"/>
        <w:w w:val="100"/>
        <w:sz w:val="24"/>
        <w:szCs w:val="24"/>
        <w:lang w:val="ru-RU" w:eastAsia="en-US" w:bidi="ar-SA"/>
      </w:rPr>
    </w:lvl>
    <w:lvl w:ilvl="1" w:tplc="32EC051C">
      <w:numFmt w:val="bullet"/>
      <w:lvlText w:val="•"/>
      <w:lvlJc w:val="left"/>
      <w:pPr>
        <w:ind w:left="1184" w:hanging="322"/>
      </w:pPr>
      <w:rPr>
        <w:rFonts w:hint="default"/>
        <w:lang w:val="ru-RU" w:eastAsia="en-US" w:bidi="ar-SA"/>
      </w:rPr>
    </w:lvl>
    <w:lvl w:ilvl="2" w:tplc="611E5882">
      <w:numFmt w:val="bullet"/>
      <w:lvlText w:val="•"/>
      <w:lvlJc w:val="left"/>
      <w:pPr>
        <w:ind w:left="2149" w:hanging="322"/>
      </w:pPr>
      <w:rPr>
        <w:rFonts w:hint="default"/>
        <w:lang w:val="ru-RU" w:eastAsia="en-US" w:bidi="ar-SA"/>
      </w:rPr>
    </w:lvl>
    <w:lvl w:ilvl="3" w:tplc="E1620510">
      <w:numFmt w:val="bullet"/>
      <w:lvlText w:val="•"/>
      <w:lvlJc w:val="left"/>
      <w:pPr>
        <w:ind w:left="3113" w:hanging="322"/>
      </w:pPr>
      <w:rPr>
        <w:rFonts w:hint="default"/>
        <w:lang w:val="ru-RU" w:eastAsia="en-US" w:bidi="ar-SA"/>
      </w:rPr>
    </w:lvl>
    <w:lvl w:ilvl="4" w:tplc="A71ED4D0">
      <w:numFmt w:val="bullet"/>
      <w:lvlText w:val="•"/>
      <w:lvlJc w:val="left"/>
      <w:pPr>
        <w:ind w:left="4078" w:hanging="322"/>
      </w:pPr>
      <w:rPr>
        <w:rFonts w:hint="default"/>
        <w:lang w:val="ru-RU" w:eastAsia="en-US" w:bidi="ar-SA"/>
      </w:rPr>
    </w:lvl>
    <w:lvl w:ilvl="5" w:tplc="CAEC4016">
      <w:numFmt w:val="bullet"/>
      <w:lvlText w:val="•"/>
      <w:lvlJc w:val="left"/>
      <w:pPr>
        <w:ind w:left="5043" w:hanging="322"/>
      </w:pPr>
      <w:rPr>
        <w:rFonts w:hint="default"/>
        <w:lang w:val="ru-RU" w:eastAsia="en-US" w:bidi="ar-SA"/>
      </w:rPr>
    </w:lvl>
    <w:lvl w:ilvl="6" w:tplc="F732C07C">
      <w:numFmt w:val="bullet"/>
      <w:lvlText w:val="•"/>
      <w:lvlJc w:val="left"/>
      <w:pPr>
        <w:ind w:left="6007" w:hanging="322"/>
      </w:pPr>
      <w:rPr>
        <w:rFonts w:hint="default"/>
        <w:lang w:val="ru-RU" w:eastAsia="en-US" w:bidi="ar-SA"/>
      </w:rPr>
    </w:lvl>
    <w:lvl w:ilvl="7" w:tplc="F0741F76">
      <w:numFmt w:val="bullet"/>
      <w:lvlText w:val="•"/>
      <w:lvlJc w:val="left"/>
      <w:pPr>
        <w:ind w:left="6972" w:hanging="322"/>
      </w:pPr>
      <w:rPr>
        <w:rFonts w:hint="default"/>
        <w:lang w:val="ru-RU" w:eastAsia="en-US" w:bidi="ar-SA"/>
      </w:rPr>
    </w:lvl>
    <w:lvl w:ilvl="8" w:tplc="48266FF8">
      <w:numFmt w:val="bullet"/>
      <w:lvlText w:val="•"/>
      <w:lvlJc w:val="left"/>
      <w:pPr>
        <w:ind w:left="7937" w:hanging="322"/>
      </w:pPr>
      <w:rPr>
        <w:rFonts w:hint="default"/>
        <w:lang w:val="ru-RU" w:eastAsia="en-US" w:bidi="ar-SA"/>
      </w:rPr>
    </w:lvl>
  </w:abstractNum>
  <w:abstractNum w:abstractNumId="11">
    <w:nsid w:val="5B2308CD"/>
    <w:multiLevelType w:val="hybridMultilevel"/>
    <w:tmpl w:val="8828E6AE"/>
    <w:lvl w:ilvl="0" w:tplc="5EE4D022">
      <w:start w:val="7"/>
      <w:numFmt w:val="decimal"/>
      <w:lvlText w:val="%1"/>
      <w:lvlJc w:val="left"/>
      <w:pPr>
        <w:ind w:left="1110" w:hanging="180"/>
        <w:jc w:val="left"/>
      </w:pPr>
      <w:rPr>
        <w:rFonts w:ascii="Times New Roman" w:eastAsia="Times New Roman" w:hAnsi="Times New Roman" w:cs="Times New Roman" w:hint="default"/>
        <w:b/>
        <w:bCs/>
        <w:i w:val="0"/>
        <w:iCs w:val="0"/>
        <w:w w:val="100"/>
        <w:sz w:val="24"/>
        <w:szCs w:val="24"/>
        <w:lang w:val="ru-RU" w:eastAsia="en-US" w:bidi="ar-SA"/>
      </w:rPr>
    </w:lvl>
    <w:lvl w:ilvl="1" w:tplc="54E06812">
      <w:numFmt w:val="bullet"/>
      <w:lvlText w:val="•"/>
      <w:lvlJc w:val="left"/>
      <w:pPr>
        <w:ind w:left="1994" w:hanging="180"/>
      </w:pPr>
      <w:rPr>
        <w:rFonts w:hint="default"/>
        <w:lang w:val="ru-RU" w:eastAsia="en-US" w:bidi="ar-SA"/>
      </w:rPr>
    </w:lvl>
    <w:lvl w:ilvl="2" w:tplc="FA181914">
      <w:numFmt w:val="bullet"/>
      <w:lvlText w:val="•"/>
      <w:lvlJc w:val="left"/>
      <w:pPr>
        <w:ind w:left="2869" w:hanging="180"/>
      </w:pPr>
      <w:rPr>
        <w:rFonts w:hint="default"/>
        <w:lang w:val="ru-RU" w:eastAsia="en-US" w:bidi="ar-SA"/>
      </w:rPr>
    </w:lvl>
    <w:lvl w:ilvl="3" w:tplc="6EC62872">
      <w:numFmt w:val="bullet"/>
      <w:lvlText w:val="•"/>
      <w:lvlJc w:val="left"/>
      <w:pPr>
        <w:ind w:left="3743" w:hanging="180"/>
      </w:pPr>
      <w:rPr>
        <w:rFonts w:hint="default"/>
        <w:lang w:val="ru-RU" w:eastAsia="en-US" w:bidi="ar-SA"/>
      </w:rPr>
    </w:lvl>
    <w:lvl w:ilvl="4" w:tplc="0696FEBE">
      <w:numFmt w:val="bullet"/>
      <w:lvlText w:val="•"/>
      <w:lvlJc w:val="left"/>
      <w:pPr>
        <w:ind w:left="4618" w:hanging="180"/>
      </w:pPr>
      <w:rPr>
        <w:rFonts w:hint="default"/>
        <w:lang w:val="ru-RU" w:eastAsia="en-US" w:bidi="ar-SA"/>
      </w:rPr>
    </w:lvl>
    <w:lvl w:ilvl="5" w:tplc="7FD6D5FC">
      <w:numFmt w:val="bullet"/>
      <w:lvlText w:val="•"/>
      <w:lvlJc w:val="left"/>
      <w:pPr>
        <w:ind w:left="5493" w:hanging="180"/>
      </w:pPr>
      <w:rPr>
        <w:rFonts w:hint="default"/>
        <w:lang w:val="ru-RU" w:eastAsia="en-US" w:bidi="ar-SA"/>
      </w:rPr>
    </w:lvl>
    <w:lvl w:ilvl="6" w:tplc="E0907B02">
      <w:numFmt w:val="bullet"/>
      <w:lvlText w:val="•"/>
      <w:lvlJc w:val="left"/>
      <w:pPr>
        <w:ind w:left="6367" w:hanging="180"/>
      </w:pPr>
      <w:rPr>
        <w:rFonts w:hint="default"/>
        <w:lang w:val="ru-RU" w:eastAsia="en-US" w:bidi="ar-SA"/>
      </w:rPr>
    </w:lvl>
    <w:lvl w:ilvl="7" w:tplc="7608A3EA">
      <w:numFmt w:val="bullet"/>
      <w:lvlText w:val="•"/>
      <w:lvlJc w:val="left"/>
      <w:pPr>
        <w:ind w:left="7242" w:hanging="180"/>
      </w:pPr>
      <w:rPr>
        <w:rFonts w:hint="default"/>
        <w:lang w:val="ru-RU" w:eastAsia="en-US" w:bidi="ar-SA"/>
      </w:rPr>
    </w:lvl>
    <w:lvl w:ilvl="8" w:tplc="F79A4F58">
      <w:numFmt w:val="bullet"/>
      <w:lvlText w:val="•"/>
      <w:lvlJc w:val="left"/>
      <w:pPr>
        <w:ind w:left="8117" w:hanging="180"/>
      </w:pPr>
      <w:rPr>
        <w:rFonts w:hint="default"/>
        <w:lang w:val="ru-RU" w:eastAsia="en-US" w:bidi="ar-SA"/>
      </w:rPr>
    </w:lvl>
  </w:abstractNum>
  <w:abstractNum w:abstractNumId="12">
    <w:nsid w:val="60BF5AC3"/>
    <w:multiLevelType w:val="hybridMultilevel"/>
    <w:tmpl w:val="5E405686"/>
    <w:lvl w:ilvl="0" w:tplc="CDD88288">
      <w:start w:val="1"/>
      <w:numFmt w:val="decimal"/>
      <w:lvlText w:val="%1)"/>
      <w:lvlJc w:val="left"/>
      <w:pPr>
        <w:ind w:left="1189" w:hanging="260"/>
        <w:jc w:val="left"/>
      </w:pPr>
      <w:rPr>
        <w:rFonts w:ascii="Times New Roman" w:eastAsia="Times New Roman" w:hAnsi="Times New Roman" w:cs="Times New Roman" w:hint="default"/>
        <w:b w:val="0"/>
        <w:bCs w:val="0"/>
        <w:i w:val="0"/>
        <w:iCs w:val="0"/>
        <w:w w:val="100"/>
        <w:sz w:val="24"/>
        <w:szCs w:val="24"/>
        <w:lang w:val="ru-RU" w:eastAsia="en-US" w:bidi="ar-SA"/>
      </w:rPr>
    </w:lvl>
    <w:lvl w:ilvl="1" w:tplc="22AEE930">
      <w:numFmt w:val="bullet"/>
      <w:lvlText w:val="•"/>
      <w:lvlJc w:val="left"/>
      <w:pPr>
        <w:ind w:left="2048" w:hanging="260"/>
      </w:pPr>
      <w:rPr>
        <w:rFonts w:hint="default"/>
        <w:lang w:val="ru-RU" w:eastAsia="en-US" w:bidi="ar-SA"/>
      </w:rPr>
    </w:lvl>
    <w:lvl w:ilvl="2" w:tplc="855484AE">
      <w:numFmt w:val="bullet"/>
      <w:lvlText w:val="•"/>
      <w:lvlJc w:val="left"/>
      <w:pPr>
        <w:ind w:left="2917" w:hanging="260"/>
      </w:pPr>
      <w:rPr>
        <w:rFonts w:hint="default"/>
        <w:lang w:val="ru-RU" w:eastAsia="en-US" w:bidi="ar-SA"/>
      </w:rPr>
    </w:lvl>
    <w:lvl w:ilvl="3" w:tplc="8E4EC620">
      <w:numFmt w:val="bullet"/>
      <w:lvlText w:val="•"/>
      <w:lvlJc w:val="left"/>
      <w:pPr>
        <w:ind w:left="3785" w:hanging="260"/>
      </w:pPr>
      <w:rPr>
        <w:rFonts w:hint="default"/>
        <w:lang w:val="ru-RU" w:eastAsia="en-US" w:bidi="ar-SA"/>
      </w:rPr>
    </w:lvl>
    <w:lvl w:ilvl="4" w:tplc="711E2AAA">
      <w:numFmt w:val="bullet"/>
      <w:lvlText w:val="•"/>
      <w:lvlJc w:val="left"/>
      <w:pPr>
        <w:ind w:left="4654" w:hanging="260"/>
      </w:pPr>
      <w:rPr>
        <w:rFonts w:hint="default"/>
        <w:lang w:val="ru-RU" w:eastAsia="en-US" w:bidi="ar-SA"/>
      </w:rPr>
    </w:lvl>
    <w:lvl w:ilvl="5" w:tplc="0120672E">
      <w:numFmt w:val="bullet"/>
      <w:lvlText w:val="•"/>
      <w:lvlJc w:val="left"/>
      <w:pPr>
        <w:ind w:left="5523" w:hanging="260"/>
      </w:pPr>
      <w:rPr>
        <w:rFonts w:hint="default"/>
        <w:lang w:val="ru-RU" w:eastAsia="en-US" w:bidi="ar-SA"/>
      </w:rPr>
    </w:lvl>
    <w:lvl w:ilvl="6" w:tplc="A88C89DA">
      <w:numFmt w:val="bullet"/>
      <w:lvlText w:val="•"/>
      <w:lvlJc w:val="left"/>
      <w:pPr>
        <w:ind w:left="6391" w:hanging="260"/>
      </w:pPr>
      <w:rPr>
        <w:rFonts w:hint="default"/>
        <w:lang w:val="ru-RU" w:eastAsia="en-US" w:bidi="ar-SA"/>
      </w:rPr>
    </w:lvl>
    <w:lvl w:ilvl="7" w:tplc="149AD9E2">
      <w:numFmt w:val="bullet"/>
      <w:lvlText w:val="•"/>
      <w:lvlJc w:val="left"/>
      <w:pPr>
        <w:ind w:left="7260" w:hanging="260"/>
      </w:pPr>
      <w:rPr>
        <w:rFonts w:hint="default"/>
        <w:lang w:val="ru-RU" w:eastAsia="en-US" w:bidi="ar-SA"/>
      </w:rPr>
    </w:lvl>
    <w:lvl w:ilvl="8" w:tplc="45902BDC">
      <w:numFmt w:val="bullet"/>
      <w:lvlText w:val="•"/>
      <w:lvlJc w:val="left"/>
      <w:pPr>
        <w:ind w:left="8129" w:hanging="260"/>
      </w:pPr>
      <w:rPr>
        <w:rFonts w:hint="default"/>
        <w:lang w:val="ru-RU" w:eastAsia="en-US" w:bidi="ar-SA"/>
      </w:rPr>
    </w:lvl>
  </w:abstractNum>
  <w:abstractNum w:abstractNumId="13">
    <w:nsid w:val="6FBC3D00"/>
    <w:multiLevelType w:val="hybridMultilevel"/>
    <w:tmpl w:val="DB96A3BA"/>
    <w:lvl w:ilvl="0" w:tplc="B61A75BE">
      <w:start w:val="1"/>
      <w:numFmt w:val="decimal"/>
      <w:lvlText w:val="%1."/>
      <w:lvlJc w:val="left"/>
      <w:pPr>
        <w:ind w:left="222" w:hanging="307"/>
        <w:jc w:val="left"/>
      </w:pPr>
      <w:rPr>
        <w:rFonts w:ascii="Times New Roman" w:eastAsia="Times New Roman" w:hAnsi="Times New Roman" w:cs="Times New Roman" w:hint="default"/>
        <w:b w:val="0"/>
        <w:bCs w:val="0"/>
        <w:i w:val="0"/>
        <w:iCs w:val="0"/>
        <w:w w:val="100"/>
        <w:sz w:val="24"/>
        <w:szCs w:val="24"/>
        <w:lang w:val="ru-RU" w:eastAsia="en-US" w:bidi="ar-SA"/>
      </w:rPr>
    </w:lvl>
    <w:lvl w:ilvl="1" w:tplc="9F8095F4">
      <w:numFmt w:val="bullet"/>
      <w:lvlText w:val="•"/>
      <w:lvlJc w:val="left"/>
      <w:pPr>
        <w:ind w:left="1184" w:hanging="307"/>
      </w:pPr>
      <w:rPr>
        <w:rFonts w:hint="default"/>
        <w:lang w:val="ru-RU" w:eastAsia="en-US" w:bidi="ar-SA"/>
      </w:rPr>
    </w:lvl>
    <w:lvl w:ilvl="2" w:tplc="1518ABF2">
      <w:numFmt w:val="bullet"/>
      <w:lvlText w:val="•"/>
      <w:lvlJc w:val="left"/>
      <w:pPr>
        <w:ind w:left="2149" w:hanging="307"/>
      </w:pPr>
      <w:rPr>
        <w:rFonts w:hint="default"/>
        <w:lang w:val="ru-RU" w:eastAsia="en-US" w:bidi="ar-SA"/>
      </w:rPr>
    </w:lvl>
    <w:lvl w:ilvl="3" w:tplc="DACA206C">
      <w:numFmt w:val="bullet"/>
      <w:lvlText w:val="•"/>
      <w:lvlJc w:val="left"/>
      <w:pPr>
        <w:ind w:left="3113" w:hanging="307"/>
      </w:pPr>
      <w:rPr>
        <w:rFonts w:hint="default"/>
        <w:lang w:val="ru-RU" w:eastAsia="en-US" w:bidi="ar-SA"/>
      </w:rPr>
    </w:lvl>
    <w:lvl w:ilvl="4" w:tplc="351AAEA4">
      <w:numFmt w:val="bullet"/>
      <w:lvlText w:val="•"/>
      <w:lvlJc w:val="left"/>
      <w:pPr>
        <w:ind w:left="4078" w:hanging="307"/>
      </w:pPr>
      <w:rPr>
        <w:rFonts w:hint="default"/>
        <w:lang w:val="ru-RU" w:eastAsia="en-US" w:bidi="ar-SA"/>
      </w:rPr>
    </w:lvl>
    <w:lvl w:ilvl="5" w:tplc="751A0328">
      <w:numFmt w:val="bullet"/>
      <w:lvlText w:val="•"/>
      <w:lvlJc w:val="left"/>
      <w:pPr>
        <w:ind w:left="5043" w:hanging="307"/>
      </w:pPr>
      <w:rPr>
        <w:rFonts w:hint="default"/>
        <w:lang w:val="ru-RU" w:eastAsia="en-US" w:bidi="ar-SA"/>
      </w:rPr>
    </w:lvl>
    <w:lvl w:ilvl="6" w:tplc="8C74B228">
      <w:numFmt w:val="bullet"/>
      <w:lvlText w:val="•"/>
      <w:lvlJc w:val="left"/>
      <w:pPr>
        <w:ind w:left="6007" w:hanging="307"/>
      </w:pPr>
      <w:rPr>
        <w:rFonts w:hint="default"/>
        <w:lang w:val="ru-RU" w:eastAsia="en-US" w:bidi="ar-SA"/>
      </w:rPr>
    </w:lvl>
    <w:lvl w:ilvl="7" w:tplc="5C34B57A">
      <w:numFmt w:val="bullet"/>
      <w:lvlText w:val="•"/>
      <w:lvlJc w:val="left"/>
      <w:pPr>
        <w:ind w:left="6972" w:hanging="307"/>
      </w:pPr>
      <w:rPr>
        <w:rFonts w:hint="default"/>
        <w:lang w:val="ru-RU" w:eastAsia="en-US" w:bidi="ar-SA"/>
      </w:rPr>
    </w:lvl>
    <w:lvl w:ilvl="8" w:tplc="C0A409E8">
      <w:numFmt w:val="bullet"/>
      <w:lvlText w:val="•"/>
      <w:lvlJc w:val="left"/>
      <w:pPr>
        <w:ind w:left="7937" w:hanging="307"/>
      </w:pPr>
      <w:rPr>
        <w:rFonts w:hint="default"/>
        <w:lang w:val="ru-RU" w:eastAsia="en-US" w:bidi="ar-SA"/>
      </w:rPr>
    </w:lvl>
  </w:abstractNum>
  <w:abstractNum w:abstractNumId="14">
    <w:nsid w:val="7FBA6968"/>
    <w:multiLevelType w:val="hybridMultilevel"/>
    <w:tmpl w:val="FCEEF2CC"/>
    <w:lvl w:ilvl="0" w:tplc="152A45B8">
      <w:start w:val="1"/>
      <w:numFmt w:val="decimal"/>
      <w:lvlText w:val="%1)"/>
      <w:lvlJc w:val="left"/>
      <w:pPr>
        <w:ind w:left="222" w:hanging="305"/>
        <w:jc w:val="left"/>
      </w:pPr>
      <w:rPr>
        <w:rFonts w:ascii="Times New Roman" w:eastAsia="Times New Roman" w:hAnsi="Times New Roman" w:cs="Times New Roman" w:hint="default"/>
        <w:b w:val="0"/>
        <w:bCs w:val="0"/>
        <w:i w:val="0"/>
        <w:iCs w:val="0"/>
        <w:w w:val="100"/>
        <w:sz w:val="24"/>
        <w:szCs w:val="24"/>
        <w:lang w:val="ru-RU" w:eastAsia="en-US" w:bidi="ar-SA"/>
      </w:rPr>
    </w:lvl>
    <w:lvl w:ilvl="1" w:tplc="F5A2FB64">
      <w:numFmt w:val="bullet"/>
      <w:lvlText w:val="•"/>
      <w:lvlJc w:val="left"/>
      <w:pPr>
        <w:ind w:left="1184" w:hanging="305"/>
      </w:pPr>
      <w:rPr>
        <w:rFonts w:hint="default"/>
        <w:lang w:val="ru-RU" w:eastAsia="en-US" w:bidi="ar-SA"/>
      </w:rPr>
    </w:lvl>
    <w:lvl w:ilvl="2" w:tplc="AD44B8BA">
      <w:numFmt w:val="bullet"/>
      <w:lvlText w:val="•"/>
      <w:lvlJc w:val="left"/>
      <w:pPr>
        <w:ind w:left="2149" w:hanging="305"/>
      </w:pPr>
      <w:rPr>
        <w:rFonts w:hint="default"/>
        <w:lang w:val="ru-RU" w:eastAsia="en-US" w:bidi="ar-SA"/>
      </w:rPr>
    </w:lvl>
    <w:lvl w:ilvl="3" w:tplc="59904442">
      <w:numFmt w:val="bullet"/>
      <w:lvlText w:val="•"/>
      <w:lvlJc w:val="left"/>
      <w:pPr>
        <w:ind w:left="3113" w:hanging="305"/>
      </w:pPr>
      <w:rPr>
        <w:rFonts w:hint="default"/>
        <w:lang w:val="ru-RU" w:eastAsia="en-US" w:bidi="ar-SA"/>
      </w:rPr>
    </w:lvl>
    <w:lvl w:ilvl="4" w:tplc="00FE7A0C">
      <w:numFmt w:val="bullet"/>
      <w:lvlText w:val="•"/>
      <w:lvlJc w:val="left"/>
      <w:pPr>
        <w:ind w:left="4078" w:hanging="305"/>
      </w:pPr>
      <w:rPr>
        <w:rFonts w:hint="default"/>
        <w:lang w:val="ru-RU" w:eastAsia="en-US" w:bidi="ar-SA"/>
      </w:rPr>
    </w:lvl>
    <w:lvl w:ilvl="5" w:tplc="8F10F386">
      <w:numFmt w:val="bullet"/>
      <w:lvlText w:val="•"/>
      <w:lvlJc w:val="left"/>
      <w:pPr>
        <w:ind w:left="5043" w:hanging="305"/>
      </w:pPr>
      <w:rPr>
        <w:rFonts w:hint="default"/>
        <w:lang w:val="ru-RU" w:eastAsia="en-US" w:bidi="ar-SA"/>
      </w:rPr>
    </w:lvl>
    <w:lvl w:ilvl="6" w:tplc="E4820C48">
      <w:numFmt w:val="bullet"/>
      <w:lvlText w:val="•"/>
      <w:lvlJc w:val="left"/>
      <w:pPr>
        <w:ind w:left="6007" w:hanging="305"/>
      </w:pPr>
      <w:rPr>
        <w:rFonts w:hint="default"/>
        <w:lang w:val="ru-RU" w:eastAsia="en-US" w:bidi="ar-SA"/>
      </w:rPr>
    </w:lvl>
    <w:lvl w:ilvl="7" w:tplc="839A24F0">
      <w:numFmt w:val="bullet"/>
      <w:lvlText w:val="•"/>
      <w:lvlJc w:val="left"/>
      <w:pPr>
        <w:ind w:left="6972" w:hanging="305"/>
      </w:pPr>
      <w:rPr>
        <w:rFonts w:hint="default"/>
        <w:lang w:val="ru-RU" w:eastAsia="en-US" w:bidi="ar-SA"/>
      </w:rPr>
    </w:lvl>
    <w:lvl w:ilvl="8" w:tplc="6596AFFE">
      <w:numFmt w:val="bullet"/>
      <w:lvlText w:val="•"/>
      <w:lvlJc w:val="left"/>
      <w:pPr>
        <w:ind w:left="7937" w:hanging="305"/>
      </w:pPr>
      <w:rPr>
        <w:rFonts w:hint="default"/>
        <w:lang w:val="ru-RU" w:eastAsia="en-US" w:bidi="ar-SA"/>
      </w:rPr>
    </w:lvl>
  </w:abstractNum>
  <w:num w:numId="1">
    <w:abstractNumId w:val="8"/>
  </w:num>
  <w:num w:numId="2">
    <w:abstractNumId w:val="4"/>
  </w:num>
  <w:num w:numId="3">
    <w:abstractNumId w:val="9"/>
  </w:num>
  <w:num w:numId="4">
    <w:abstractNumId w:val="7"/>
  </w:num>
  <w:num w:numId="5">
    <w:abstractNumId w:val="1"/>
  </w:num>
  <w:num w:numId="6">
    <w:abstractNumId w:val="0"/>
  </w:num>
  <w:num w:numId="7">
    <w:abstractNumId w:val="10"/>
  </w:num>
  <w:num w:numId="8">
    <w:abstractNumId w:val="13"/>
  </w:num>
  <w:num w:numId="9">
    <w:abstractNumId w:val="5"/>
  </w:num>
  <w:num w:numId="10">
    <w:abstractNumId w:val="11"/>
  </w:num>
  <w:num w:numId="11">
    <w:abstractNumId w:val="6"/>
  </w:num>
  <w:num w:numId="12">
    <w:abstractNumId w:val="14"/>
  </w:num>
  <w:num w:numId="13">
    <w:abstractNumId w:val="2"/>
  </w:num>
  <w:num w:numId="14">
    <w:abstractNumId w:val="3"/>
  </w:num>
  <w:num w:numId="15">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drawingGridHorizontalSpacing w:val="110"/>
  <w:displayHorizontalDrawingGridEvery w:val="2"/>
  <w:characterSpacingControl w:val="doNotCompress"/>
  <w:hdrShapeDefaults>
    <o:shapedefaults v:ext="edit" spidmax="4098"/>
    <o:shapelayout v:ext="edit">
      <o:idmap v:ext="edit" data="2"/>
    </o:shapelayout>
  </w:hdrShapeDefaults>
  <w:footnotePr>
    <w:footnote w:id="-1"/>
    <w:footnote w:id="0"/>
  </w:footnotePr>
  <w:endnotePr>
    <w:endnote w:id="-1"/>
    <w:endnote w:id="0"/>
  </w:endnotePr>
  <w:compat>
    <w:ulTrailSpace/>
    <w:shapeLayoutLikeWW8/>
  </w:compat>
  <w:rsids>
    <w:rsidRoot w:val="00360D84"/>
    <w:rsid w:val="002E56D1"/>
    <w:rsid w:val="00360D84"/>
    <w:rsid w:val="006342D7"/>
    <w:rsid w:val="00811F40"/>
    <w:rsid w:val="0090149D"/>
    <w:rsid w:val="00A0211F"/>
    <w:rsid w:val="00B56E0C"/>
    <w:rsid w:val="00BD1D95"/>
    <w:rsid w:val="00C8781F"/>
    <w:rsid w:val="00CC0F8B"/>
    <w:rsid w:val="00F03F7C"/>
    <w:rsid w:val="00FF244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811F40"/>
    <w:rPr>
      <w:rFonts w:ascii="Times New Roman" w:eastAsia="Times New Roman" w:hAnsi="Times New Roman" w:cs="Times New Roman"/>
      <w:lang w:val="ru-RU"/>
    </w:rPr>
  </w:style>
  <w:style w:type="paragraph" w:styleId="1">
    <w:name w:val="heading 1"/>
    <w:basedOn w:val="a"/>
    <w:uiPriority w:val="1"/>
    <w:qFormat/>
    <w:rsid w:val="00811F40"/>
    <w:pPr>
      <w:ind w:left="930"/>
      <w:jc w:val="both"/>
      <w:outlineLvl w:val="0"/>
    </w:pPr>
    <w:rPr>
      <w:b/>
      <w:bCs/>
      <w:sz w:val="28"/>
      <w:szCs w:val="28"/>
    </w:rPr>
  </w:style>
  <w:style w:type="paragraph" w:styleId="2">
    <w:name w:val="heading 2"/>
    <w:basedOn w:val="a"/>
    <w:uiPriority w:val="1"/>
    <w:qFormat/>
    <w:rsid w:val="00811F40"/>
    <w:pPr>
      <w:ind w:left="930"/>
      <w:jc w:val="both"/>
      <w:outlineLvl w:val="1"/>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811F40"/>
    <w:tblPr>
      <w:tblInd w:w="0" w:type="dxa"/>
      <w:tblCellMar>
        <w:top w:w="0" w:type="dxa"/>
        <w:left w:w="0" w:type="dxa"/>
        <w:bottom w:w="0" w:type="dxa"/>
        <w:right w:w="0" w:type="dxa"/>
      </w:tblCellMar>
    </w:tblPr>
  </w:style>
  <w:style w:type="paragraph" w:styleId="a3">
    <w:name w:val="Body Text"/>
    <w:basedOn w:val="a"/>
    <w:uiPriority w:val="1"/>
    <w:qFormat/>
    <w:rsid w:val="00811F40"/>
    <w:pPr>
      <w:ind w:left="222"/>
      <w:jc w:val="both"/>
    </w:pPr>
    <w:rPr>
      <w:sz w:val="24"/>
      <w:szCs w:val="24"/>
    </w:rPr>
  </w:style>
  <w:style w:type="paragraph" w:styleId="a4">
    <w:name w:val="List Paragraph"/>
    <w:basedOn w:val="a"/>
    <w:uiPriority w:val="1"/>
    <w:qFormat/>
    <w:rsid w:val="00811F40"/>
    <w:pPr>
      <w:ind w:left="222" w:firstLine="707"/>
      <w:jc w:val="both"/>
    </w:pPr>
  </w:style>
  <w:style w:type="paragraph" w:customStyle="1" w:styleId="TableParagraph">
    <w:name w:val="Table Paragraph"/>
    <w:basedOn w:val="a"/>
    <w:uiPriority w:val="1"/>
    <w:qFormat/>
    <w:rsid w:val="00811F40"/>
    <w:pPr>
      <w:spacing w:line="265" w:lineRule="exact"/>
      <w:ind w:left="107"/>
    </w:pPr>
  </w:style>
  <w:style w:type="paragraph" w:styleId="a5">
    <w:name w:val="Balloon Text"/>
    <w:basedOn w:val="a"/>
    <w:link w:val="a6"/>
    <w:uiPriority w:val="99"/>
    <w:semiHidden/>
    <w:unhideWhenUsed/>
    <w:rsid w:val="00F03F7C"/>
    <w:rPr>
      <w:rFonts w:ascii="Tahoma" w:hAnsi="Tahoma" w:cs="Tahoma"/>
      <w:sz w:val="16"/>
      <w:szCs w:val="16"/>
    </w:rPr>
  </w:style>
  <w:style w:type="character" w:customStyle="1" w:styleId="a6">
    <w:name w:val="Текст выноски Знак"/>
    <w:basedOn w:val="a0"/>
    <w:link w:val="a5"/>
    <w:uiPriority w:val="99"/>
    <w:semiHidden/>
    <w:rsid w:val="00F03F7C"/>
    <w:rPr>
      <w:rFonts w:ascii="Tahoma" w:eastAsia="Times New Roman" w:hAnsi="Tahoma" w:cs="Tahoma"/>
      <w:sz w:val="16"/>
      <w:szCs w:val="16"/>
      <w:lang w:val="ru-RU"/>
    </w:rPr>
  </w:style>
  <w:style w:type="table" w:customStyle="1" w:styleId="20">
    <w:name w:val="Сетка таблицы2"/>
    <w:basedOn w:val="a1"/>
    <w:next w:val="a7"/>
    <w:uiPriority w:val="99"/>
    <w:rsid w:val="00C8781F"/>
    <w:pPr>
      <w:widowControl/>
      <w:autoSpaceDE/>
      <w:autoSpaceDN/>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7">
    <w:name w:val="Table Grid"/>
    <w:basedOn w:val="a1"/>
    <w:uiPriority w:val="99"/>
    <w:rsid w:val="00C878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CC0F8B"/>
    <w:pPr>
      <w:widowControl/>
      <w:adjustRightInd w:val="0"/>
    </w:pPr>
    <w:rPr>
      <w:rFonts w:ascii="Times New Roman" w:eastAsia="Times New Roman" w:hAnsi="Times New Roman" w:cs="Times New Roman"/>
      <w:color w:val="000000"/>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930"/>
      <w:jc w:val="both"/>
      <w:outlineLvl w:val="0"/>
    </w:pPr>
    <w:rPr>
      <w:b/>
      <w:bCs/>
      <w:sz w:val="28"/>
      <w:szCs w:val="28"/>
    </w:rPr>
  </w:style>
  <w:style w:type="paragraph" w:styleId="2">
    <w:name w:val="heading 2"/>
    <w:basedOn w:val="a"/>
    <w:uiPriority w:val="1"/>
    <w:qFormat/>
    <w:pPr>
      <w:ind w:left="930"/>
      <w:jc w:val="both"/>
      <w:outlineLvl w:val="1"/>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22"/>
      <w:jc w:val="both"/>
    </w:pPr>
    <w:rPr>
      <w:sz w:val="24"/>
      <w:szCs w:val="24"/>
    </w:rPr>
  </w:style>
  <w:style w:type="paragraph" w:styleId="a4">
    <w:name w:val="List Paragraph"/>
    <w:basedOn w:val="a"/>
    <w:uiPriority w:val="1"/>
    <w:qFormat/>
    <w:pPr>
      <w:ind w:left="222" w:firstLine="707"/>
      <w:jc w:val="both"/>
    </w:pPr>
  </w:style>
  <w:style w:type="paragraph" w:customStyle="1" w:styleId="TableParagraph">
    <w:name w:val="Table Paragraph"/>
    <w:basedOn w:val="a"/>
    <w:uiPriority w:val="1"/>
    <w:qFormat/>
    <w:pPr>
      <w:spacing w:line="265" w:lineRule="exact"/>
      <w:ind w:left="107"/>
    </w:pPr>
  </w:style>
  <w:style w:type="paragraph" w:styleId="a5">
    <w:name w:val="Balloon Text"/>
    <w:basedOn w:val="a"/>
    <w:link w:val="a6"/>
    <w:uiPriority w:val="99"/>
    <w:semiHidden/>
    <w:unhideWhenUsed/>
    <w:rsid w:val="00F03F7C"/>
    <w:rPr>
      <w:rFonts w:ascii="Tahoma" w:hAnsi="Tahoma" w:cs="Tahoma"/>
      <w:sz w:val="16"/>
      <w:szCs w:val="16"/>
    </w:rPr>
  </w:style>
  <w:style w:type="character" w:customStyle="1" w:styleId="a6">
    <w:name w:val="Текст выноски Знак"/>
    <w:basedOn w:val="a0"/>
    <w:link w:val="a5"/>
    <w:uiPriority w:val="99"/>
    <w:semiHidden/>
    <w:rsid w:val="00F03F7C"/>
    <w:rPr>
      <w:rFonts w:ascii="Tahoma" w:eastAsia="Times New Roman" w:hAnsi="Tahoma" w:cs="Tahoma"/>
      <w:sz w:val="16"/>
      <w:szCs w:val="16"/>
      <w:lang w:val="ru-RU"/>
    </w:rPr>
  </w:style>
  <w:style w:type="table" w:customStyle="1" w:styleId="20">
    <w:name w:val="Сетка таблицы2"/>
    <w:basedOn w:val="a1"/>
    <w:next w:val="a7"/>
    <w:uiPriority w:val="99"/>
    <w:rsid w:val="00C8781F"/>
    <w:pPr>
      <w:widowControl/>
      <w:autoSpaceDE/>
      <w:autoSpaceDN/>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7">
    <w:name w:val="Table Grid"/>
    <w:basedOn w:val="a1"/>
    <w:uiPriority w:val="59"/>
    <w:rsid w:val="00C878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obrazovan.ru/" TargetMode="External"/><Relationship Id="rId18" Type="http://schemas.openxmlformats.org/officeDocument/2006/relationships/hyperlink" Target="http://www.metodkabi.net.ru/" TargetMode="External"/><Relationship Id="rId26" Type="http://schemas.openxmlformats.org/officeDocument/2006/relationships/hyperlink" Target="http://vse-professii/" TargetMode="External"/><Relationship Id="rId3" Type="http://schemas.openxmlformats.org/officeDocument/2006/relationships/settings" Target="settings.xml"/><Relationship Id="rId21" Type="http://schemas.openxmlformats.org/officeDocument/2006/relationships/hyperlink" Target="http://www.e-xecutive.ru/professions" TargetMode="External"/><Relationship Id="rId7" Type="http://schemas.openxmlformats.org/officeDocument/2006/relationships/image" Target="media/image1.png"/><Relationship Id="rId12" Type="http://schemas.openxmlformats.org/officeDocument/2006/relationships/hyperlink" Target="http://www.proforient.ru/" TargetMode="External"/><Relationship Id="rId17" Type="http://schemas.openxmlformats.org/officeDocument/2006/relationships/hyperlink" Target="http://www.proforientator.ru/" TargetMode="External"/><Relationship Id="rId25" Type="http://schemas.openxmlformats.org/officeDocument/2006/relationships/hyperlink" Target="http://www.rhr.ru/" TargetMode="External"/><Relationship Id="rId2" Type="http://schemas.openxmlformats.org/officeDocument/2006/relationships/styles" Target="styles.xml"/><Relationship Id="rId16" Type="http://schemas.openxmlformats.org/officeDocument/2006/relationships/hyperlink" Target="http://www.psy.pu.ru/" TargetMode="External"/><Relationship Id="rId20" Type="http://schemas.openxmlformats.org/officeDocument/2006/relationships/hyperlink" Target="http://www.rabotas.ru/" TargetMode="External"/><Relationship Id="rId29" Type="http://schemas.openxmlformats.org/officeDocument/2006/relationships/hyperlink" Target="http://www.ucheba.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rudvsem.ru/" TargetMode="External"/><Relationship Id="rId24" Type="http://schemas.openxmlformats.org/officeDocument/2006/relationships/hyperlink" Target="http://www.mado.spb.ru/" TargetMode="External"/><Relationship Id="rId32" Type="http://schemas.microsoft.com/office/2007/relationships/stylesWithEffects" Target="stylesWithEffects.xml"/><Relationship Id="rId5" Type="http://schemas.openxmlformats.org/officeDocument/2006/relationships/footnotes" Target="footnotes.xml"/><Relationship Id="rId15" Type="http://schemas.openxmlformats.org/officeDocument/2006/relationships/hyperlink" Target="http://www.spospb.ru/" TargetMode="External"/><Relationship Id="rId23" Type="http://schemas.openxmlformats.org/officeDocument/2006/relationships/hyperlink" Target="http://www.profguide.ru/" TargetMode="External"/><Relationship Id="rId28" Type="http://schemas.openxmlformats.org/officeDocument/2006/relationships/hyperlink" Target="http://www.profvibor.ru/" TargetMode="External"/><Relationship Id="rId10" Type="http://schemas.openxmlformats.org/officeDocument/2006/relationships/hyperlink" Target="http://www.rspb.ru/" TargetMode="External"/><Relationship Id="rId19" Type="http://schemas.openxmlformats.org/officeDocument/2006/relationships/hyperlink" Target="http://www.edunews.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piterburgvuz.ru/" TargetMode="External"/><Relationship Id="rId22" Type="http://schemas.openxmlformats.org/officeDocument/2006/relationships/hyperlink" Target="http://www.zarplata.ru/" TargetMode="External"/><Relationship Id="rId27" Type="http://schemas.openxmlformats.org/officeDocument/2006/relationships/hyperlink" Target="http://www.testov.net/proforient.educom.ru"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39</Pages>
  <Words>15944</Words>
  <Characters>90887</Characters>
  <Application>Microsoft Office Word</Application>
  <DocSecurity>0</DocSecurity>
  <Lines>757</Lines>
  <Paragraphs>213</Paragraphs>
  <ScaleCrop>false</ScaleCrop>
  <HeadingPairs>
    <vt:vector size="2" baseType="variant">
      <vt:variant>
        <vt:lpstr>Название</vt:lpstr>
      </vt:variant>
      <vt:variant>
        <vt:i4>1</vt:i4>
      </vt:variant>
    </vt:vector>
  </HeadingPairs>
  <TitlesOfParts>
    <vt:vector size="1" baseType="lpstr">
      <vt:lpstr>ГОСУДАРСТВЕННОЕ БЮДЖЕТНОЕ ОБЩЕОБРАЗОВАТЕЛЬНОЕ УЧРЕЖДЕНИЕ</vt:lpstr>
    </vt:vector>
  </TitlesOfParts>
  <Company>Krokoz™</Company>
  <LinksUpToDate>false</LinksUpToDate>
  <CharactersWithSpaces>106618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БЮДЖЕТНОЕ ОБЩЕОБРАЗОВАТЕЛЬНОЕ УЧРЕЖДЕНИЕ</dc:title>
  <dc:creator>Новоселов Максим</dc:creator>
  <cp:lastModifiedBy>7777</cp:lastModifiedBy>
  <cp:revision>5</cp:revision>
  <cp:lastPrinted>2022-08-19T21:01:00Z</cp:lastPrinted>
  <dcterms:created xsi:type="dcterms:W3CDTF">2022-08-19T20:29:00Z</dcterms:created>
  <dcterms:modified xsi:type="dcterms:W3CDTF">2022-08-23T18:01:00Z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2021-02-04T00:00:00Z</vt:filetime>
  </property>
  <property fmtid="{D5CDD505-2E9C-101B-9397-08002B2CF9AE}" pid="3" name="Creator">
    <vt:lpwstr>Microsoft® Word 2016</vt:lpwstr>
  </property>
  <property fmtid="{D5CDD505-2E9C-101B-9397-08002B2CF9AE}" pid="4" name="LastSaved">
    <vt:filetime>2022-07-29T00:00:00Z</vt:filetime>
  </property>
</Properties>
</file>